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B713" w14:textId="77777777" w:rsidR="00A03604" w:rsidRPr="00800462" w:rsidRDefault="00A03604" w:rsidP="00A03604">
      <w:pPr>
        <w:jc w:val="center"/>
      </w:pPr>
      <w:r w:rsidRPr="00800462">
        <w:rPr>
          <w:noProof/>
          <w:lang w:eastAsia="hr-HR"/>
        </w:rPr>
        <w:drawing>
          <wp:inline distT="0" distB="0" distL="0" distR="0" wp14:anchorId="75225C42" wp14:editId="423A465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C512891" w14:textId="77777777" w:rsidR="00A03604" w:rsidRPr="00800462" w:rsidRDefault="00A03604" w:rsidP="00A03604">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08E4C9E" w14:textId="77777777" w:rsidR="00A03604" w:rsidRPr="00800462" w:rsidRDefault="00A03604" w:rsidP="00A03604">
      <w:pPr>
        <w:jc w:val="both"/>
        <w:rPr>
          <w:rFonts w:ascii="Times New Roman" w:hAnsi="Times New Roman" w:cs="Times New Roman"/>
          <w:sz w:val="24"/>
          <w:szCs w:val="24"/>
        </w:rPr>
      </w:pPr>
    </w:p>
    <w:p w14:paraId="7E1E32AB" w14:textId="1379C1ED" w:rsidR="00A03604" w:rsidRPr="00800462" w:rsidRDefault="00A03604" w:rsidP="00A03604">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18. lipnja 2021</w:t>
      </w:r>
      <w:r w:rsidRPr="00800462">
        <w:rPr>
          <w:rFonts w:ascii="Times New Roman" w:hAnsi="Times New Roman" w:cs="Times New Roman"/>
          <w:sz w:val="24"/>
          <w:szCs w:val="24"/>
        </w:rPr>
        <w:t>.</w:t>
      </w:r>
    </w:p>
    <w:p w14:paraId="678AD230" w14:textId="77777777" w:rsidR="00A03604" w:rsidRPr="00800462" w:rsidRDefault="00A03604" w:rsidP="00A03604">
      <w:pPr>
        <w:jc w:val="right"/>
        <w:rPr>
          <w:rFonts w:ascii="Times New Roman" w:hAnsi="Times New Roman" w:cs="Times New Roman"/>
          <w:sz w:val="24"/>
          <w:szCs w:val="24"/>
        </w:rPr>
      </w:pPr>
    </w:p>
    <w:p w14:paraId="53AE763E" w14:textId="77777777" w:rsidR="00A03604" w:rsidRPr="00800462" w:rsidRDefault="00A03604" w:rsidP="00A03604">
      <w:pPr>
        <w:jc w:val="right"/>
        <w:rPr>
          <w:rFonts w:ascii="Times New Roman" w:hAnsi="Times New Roman" w:cs="Times New Roman"/>
          <w:sz w:val="24"/>
          <w:szCs w:val="24"/>
        </w:rPr>
      </w:pPr>
    </w:p>
    <w:p w14:paraId="66FB1D8F" w14:textId="77777777" w:rsidR="00A03604" w:rsidRPr="00800462" w:rsidRDefault="00A03604" w:rsidP="00A03604">
      <w:pPr>
        <w:jc w:val="right"/>
        <w:rPr>
          <w:rFonts w:ascii="Times New Roman" w:hAnsi="Times New Roman" w:cs="Times New Roman"/>
          <w:sz w:val="24"/>
          <w:szCs w:val="24"/>
        </w:rPr>
      </w:pPr>
    </w:p>
    <w:p w14:paraId="4AA9EC83" w14:textId="77777777" w:rsidR="00A03604" w:rsidRPr="00800462" w:rsidRDefault="00A03604" w:rsidP="00A0360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03604" w:rsidRPr="00800462" w14:paraId="49660AA5" w14:textId="77777777" w:rsidTr="00C638F3">
        <w:tc>
          <w:tcPr>
            <w:tcW w:w="1951" w:type="dxa"/>
          </w:tcPr>
          <w:p w14:paraId="73E33734" w14:textId="77777777" w:rsidR="00A03604" w:rsidRPr="008972F8" w:rsidRDefault="00A03604" w:rsidP="00C638F3">
            <w:pPr>
              <w:spacing w:line="360" w:lineRule="auto"/>
              <w:jc w:val="right"/>
              <w:rPr>
                <w:rFonts w:ascii="Times New Roman" w:hAnsi="Times New Roman" w:cs="Times New Roman"/>
                <w:sz w:val="24"/>
                <w:szCs w:val="24"/>
              </w:rPr>
            </w:pPr>
            <w:r w:rsidRPr="008972F8">
              <w:rPr>
                <w:rFonts w:ascii="Times New Roman" w:hAnsi="Times New Roman" w:cs="Times New Roman"/>
                <w:sz w:val="24"/>
                <w:szCs w:val="24"/>
              </w:rPr>
              <w:t xml:space="preserve"> </w:t>
            </w:r>
            <w:r w:rsidRPr="008972F8">
              <w:rPr>
                <w:rFonts w:ascii="Times New Roman" w:hAnsi="Times New Roman" w:cs="Times New Roman"/>
                <w:b/>
                <w:smallCaps/>
                <w:sz w:val="24"/>
                <w:szCs w:val="24"/>
              </w:rPr>
              <w:t>Predlagatelj</w:t>
            </w:r>
            <w:r w:rsidRPr="008972F8">
              <w:rPr>
                <w:rFonts w:ascii="Times New Roman" w:hAnsi="Times New Roman" w:cs="Times New Roman"/>
                <w:b/>
                <w:sz w:val="24"/>
                <w:szCs w:val="24"/>
              </w:rPr>
              <w:t>:</w:t>
            </w:r>
          </w:p>
        </w:tc>
        <w:tc>
          <w:tcPr>
            <w:tcW w:w="7229" w:type="dxa"/>
          </w:tcPr>
          <w:p w14:paraId="6EC9A905" w14:textId="1364C51E" w:rsidR="00A03604" w:rsidRPr="008972F8" w:rsidRDefault="00A03604" w:rsidP="00A03604">
            <w:pPr>
              <w:spacing w:line="360" w:lineRule="auto"/>
              <w:rPr>
                <w:rFonts w:ascii="Times New Roman" w:hAnsi="Times New Roman" w:cs="Times New Roman"/>
                <w:sz w:val="24"/>
                <w:szCs w:val="24"/>
              </w:rPr>
            </w:pPr>
            <w:r w:rsidRPr="008972F8">
              <w:rPr>
                <w:rFonts w:ascii="Times New Roman" w:hAnsi="Times New Roman" w:cs="Times New Roman"/>
                <w:sz w:val="24"/>
                <w:szCs w:val="24"/>
              </w:rPr>
              <w:t xml:space="preserve">Ministarstvo </w:t>
            </w:r>
            <w:r>
              <w:rPr>
                <w:rFonts w:ascii="Times New Roman" w:hAnsi="Times New Roman" w:cs="Times New Roman"/>
                <w:sz w:val="24"/>
                <w:szCs w:val="24"/>
              </w:rPr>
              <w:t xml:space="preserve">hrvatskih branitelja </w:t>
            </w:r>
          </w:p>
        </w:tc>
      </w:tr>
    </w:tbl>
    <w:p w14:paraId="6AB33015" w14:textId="77777777" w:rsidR="00A03604" w:rsidRPr="00800462" w:rsidRDefault="00A03604" w:rsidP="00A0360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03604" w:rsidRPr="00800462" w14:paraId="069E2C2A" w14:textId="77777777" w:rsidTr="00C638F3">
        <w:tc>
          <w:tcPr>
            <w:tcW w:w="1951" w:type="dxa"/>
          </w:tcPr>
          <w:p w14:paraId="77489527" w14:textId="77777777" w:rsidR="00A03604" w:rsidRPr="008972F8" w:rsidRDefault="00A03604" w:rsidP="00C638F3">
            <w:pPr>
              <w:spacing w:line="360" w:lineRule="auto"/>
              <w:jc w:val="right"/>
              <w:rPr>
                <w:rFonts w:ascii="Times New Roman" w:hAnsi="Times New Roman" w:cs="Times New Roman"/>
                <w:sz w:val="24"/>
                <w:szCs w:val="24"/>
              </w:rPr>
            </w:pPr>
            <w:r w:rsidRPr="008972F8">
              <w:rPr>
                <w:rFonts w:ascii="Times New Roman" w:hAnsi="Times New Roman" w:cs="Times New Roman"/>
                <w:b/>
                <w:smallCaps/>
                <w:sz w:val="24"/>
                <w:szCs w:val="24"/>
              </w:rPr>
              <w:t>Predmet</w:t>
            </w:r>
            <w:r w:rsidRPr="008972F8">
              <w:rPr>
                <w:rFonts w:ascii="Times New Roman" w:hAnsi="Times New Roman" w:cs="Times New Roman"/>
                <w:b/>
                <w:sz w:val="24"/>
                <w:szCs w:val="24"/>
              </w:rPr>
              <w:t>:</w:t>
            </w:r>
          </w:p>
        </w:tc>
        <w:tc>
          <w:tcPr>
            <w:tcW w:w="7229" w:type="dxa"/>
          </w:tcPr>
          <w:p w14:paraId="368EFF37" w14:textId="62CC6EE2" w:rsidR="00A03604" w:rsidRPr="00247AAF" w:rsidRDefault="00A03604" w:rsidP="00C638F3">
            <w:pPr>
              <w:jc w:val="both"/>
              <w:rPr>
                <w:rFonts w:ascii="Times New Roman" w:hAnsi="Times New Roman" w:cs="Times New Roman"/>
                <w:sz w:val="24"/>
                <w:szCs w:val="24"/>
              </w:rPr>
            </w:pPr>
            <w:r>
              <w:rPr>
                <w:rFonts w:ascii="Times New Roman" w:hAnsi="Times New Roman" w:cs="Times New Roman"/>
                <w:sz w:val="24"/>
                <w:szCs w:val="24"/>
              </w:rPr>
              <w:t>Nacrt konačnog prijedloga zakona o civilnim stradalnicima iz Domovinskog rata</w:t>
            </w:r>
          </w:p>
          <w:p w14:paraId="26E1B92C" w14:textId="77777777" w:rsidR="00A03604" w:rsidRPr="006B7991" w:rsidRDefault="00A03604" w:rsidP="00C638F3">
            <w:pPr>
              <w:jc w:val="both"/>
              <w:rPr>
                <w:rFonts w:ascii="Times New Roman" w:hAnsi="Times New Roman" w:cs="Times New Roman"/>
                <w:sz w:val="24"/>
                <w:szCs w:val="24"/>
              </w:rPr>
            </w:pPr>
          </w:p>
          <w:p w14:paraId="3C899ECE" w14:textId="77777777" w:rsidR="00A03604" w:rsidRPr="008972F8" w:rsidRDefault="00A03604" w:rsidP="00C638F3">
            <w:pPr>
              <w:jc w:val="both"/>
              <w:rPr>
                <w:rFonts w:ascii="Times New Roman" w:hAnsi="Times New Roman" w:cs="Times New Roman"/>
                <w:sz w:val="24"/>
                <w:szCs w:val="24"/>
              </w:rPr>
            </w:pPr>
          </w:p>
        </w:tc>
      </w:tr>
    </w:tbl>
    <w:p w14:paraId="7D110D3D" w14:textId="77777777" w:rsidR="00A03604" w:rsidRPr="00800462" w:rsidRDefault="00A03604" w:rsidP="00A03604">
      <w:pPr>
        <w:jc w:val="both"/>
        <w:rPr>
          <w:rFonts w:ascii="Times New Roman" w:hAnsi="Times New Roman" w:cs="Times New Roman"/>
          <w:sz w:val="24"/>
          <w:szCs w:val="24"/>
        </w:rPr>
      </w:pPr>
    </w:p>
    <w:p w14:paraId="1235D007" w14:textId="77777777" w:rsidR="00A03604" w:rsidRPr="00800462" w:rsidRDefault="00A03604" w:rsidP="00A03604">
      <w:pPr>
        <w:jc w:val="both"/>
        <w:rPr>
          <w:rFonts w:ascii="Times New Roman" w:hAnsi="Times New Roman" w:cs="Times New Roman"/>
          <w:sz w:val="24"/>
          <w:szCs w:val="24"/>
        </w:rPr>
      </w:pPr>
    </w:p>
    <w:p w14:paraId="357A618E" w14:textId="77777777" w:rsidR="00A03604" w:rsidRPr="00800462" w:rsidRDefault="00A03604" w:rsidP="00A03604">
      <w:pPr>
        <w:jc w:val="both"/>
        <w:rPr>
          <w:rFonts w:ascii="Times New Roman" w:hAnsi="Times New Roman" w:cs="Times New Roman"/>
          <w:sz w:val="24"/>
          <w:szCs w:val="24"/>
        </w:rPr>
      </w:pPr>
    </w:p>
    <w:p w14:paraId="32FD433A" w14:textId="77777777" w:rsidR="00A03604" w:rsidRPr="00800462" w:rsidRDefault="00A03604" w:rsidP="00A03604">
      <w:pPr>
        <w:jc w:val="both"/>
        <w:rPr>
          <w:rFonts w:ascii="Times New Roman" w:hAnsi="Times New Roman" w:cs="Times New Roman"/>
          <w:sz w:val="24"/>
          <w:szCs w:val="24"/>
        </w:rPr>
      </w:pPr>
    </w:p>
    <w:p w14:paraId="3908DC37" w14:textId="77777777" w:rsidR="00A03604" w:rsidRPr="00800462" w:rsidRDefault="00A03604" w:rsidP="00A03604">
      <w:pPr>
        <w:jc w:val="both"/>
        <w:rPr>
          <w:rFonts w:ascii="Times New Roman" w:hAnsi="Times New Roman" w:cs="Times New Roman"/>
          <w:sz w:val="24"/>
          <w:szCs w:val="24"/>
        </w:rPr>
      </w:pPr>
    </w:p>
    <w:p w14:paraId="23F50326" w14:textId="77777777" w:rsidR="00A03604" w:rsidRDefault="00A03604" w:rsidP="00A03604">
      <w:pPr>
        <w:pStyle w:val="Header"/>
      </w:pPr>
    </w:p>
    <w:p w14:paraId="09868221" w14:textId="77777777" w:rsidR="00A03604" w:rsidRDefault="00A03604" w:rsidP="00A03604"/>
    <w:p w14:paraId="083ADDBF" w14:textId="2C54EADB" w:rsidR="00A03604" w:rsidRDefault="00A03604" w:rsidP="00A03604"/>
    <w:p w14:paraId="50C2ACA6" w14:textId="701D6754" w:rsidR="00A03604" w:rsidRDefault="00A03604" w:rsidP="00A03604"/>
    <w:p w14:paraId="3311ED0A" w14:textId="77777777" w:rsidR="00A03604" w:rsidRDefault="00A03604" w:rsidP="00A03604"/>
    <w:p w14:paraId="7F4B1FD0" w14:textId="298AC0BF" w:rsidR="00A03604" w:rsidRDefault="00A03604" w:rsidP="00A03604">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4B1122F9" w14:textId="77777777" w:rsidR="00A03604" w:rsidRPr="00A03604" w:rsidRDefault="00A03604" w:rsidP="00A03604">
      <w:pPr>
        <w:pStyle w:val="Footer"/>
        <w:pBdr>
          <w:top w:val="single" w:sz="4" w:space="1" w:color="404040" w:themeColor="text1" w:themeTint="BF"/>
        </w:pBdr>
        <w:jc w:val="center"/>
        <w:rPr>
          <w:color w:val="404040" w:themeColor="text1" w:themeTint="BF"/>
          <w:spacing w:val="20"/>
          <w:sz w:val="20"/>
        </w:rPr>
      </w:pPr>
    </w:p>
    <w:p w14:paraId="63D5A045" w14:textId="123F96DE" w:rsidR="00190E87" w:rsidRPr="003122C7" w:rsidRDefault="006C4E84" w:rsidP="00EC7398">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r w:rsidRPr="003122C7">
        <w:rPr>
          <w:rFonts w:ascii="Times New Roman" w:hAnsi="Times New Roman" w:cs="Times New Roman"/>
          <w:b/>
          <w:bCs/>
          <w:color w:val="000000"/>
          <w:sz w:val="24"/>
          <w:szCs w:val="24"/>
        </w:rPr>
        <w:t>VLADA REPUBLIKE HRVATSKE</w:t>
      </w:r>
    </w:p>
    <w:p w14:paraId="15726909" w14:textId="77777777" w:rsidR="006C4E84" w:rsidRPr="003122C7" w:rsidRDefault="006C4E84" w:rsidP="00EC7398">
      <w:pPr>
        <w:autoSpaceDE w:val="0"/>
        <w:autoSpaceDN w:val="0"/>
        <w:adjustRightInd w:val="0"/>
        <w:spacing w:after="0" w:line="240" w:lineRule="auto"/>
        <w:jc w:val="both"/>
        <w:rPr>
          <w:rFonts w:ascii="Times New Roman" w:hAnsi="Times New Roman" w:cs="Times New Roman"/>
          <w:b/>
          <w:bCs/>
          <w:color w:val="000000"/>
          <w:sz w:val="24"/>
          <w:szCs w:val="24"/>
        </w:rPr>
      </w:pPr>
    </w:p>
    <w:p w14:paraId="61343C4F"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BFA8BD3"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45D2F16C"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488498EC"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1EB63A9"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E5B20A3"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8FFE9AD"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3CB4713B"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168C709"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BA8A5F8"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FF4051D"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F752A8F"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4CEEA80F"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AB227E1"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1FB0DA2D"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EAEB881"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FE903A1"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93D1E5D" w14:textId="77777777" w:rsidR="00FE5AE1" w:rsidRPr="003122C7" w:rsidRDefault="00FE5AE1"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18C2BEC3"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021D04AD"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E491F6A"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432FC1DF" w14:textId="77777777" w:rsidR="00B85EF3" w:rsidRPr="003122C7" w:rsidRDefault="00260990" w:rsidP="00EC7398">
      <w:pPr>
        <w:autoSpaceDE w:val="0"/>
        <w:autoSpaceDN w:val="0"/>
        <w:adjustRightInd w:val="0"/>
        <w:spacing w:after="0" w:line="240" w:lineRule="auto"/>
        <w:jc w:val="center"/>
        <w:rPr>
          <w:rFonts w:ascii="Times New Roman" w:hAnsi="Times New Roman" w:cs="Times New Roman"/>
          <w:b/>
          <w:bCs/>
          <w:color w:val="000000"/>
          <w:sz w:val="24"/>
          <w:szCs w:val="24"/>
        </w:rPr>
      </w:pPr>
      <w:r w:rsidRPr="003122C7">
        <w:rPr>
          <w:rFonts w:ascii="Times New Roman" w:hAnsi="Times New Roman" w:cs="Times New Roman"/>
          <w:b/>
          <w:bCs/>
          <w:color w:val="000000"/>
          <w:sz w:val="24"/>
          <w:szCs w:val="24"/>
        </w:rPr>
        <w:t xml:space="preserve">NACRT KONAČNOG </w:t>
      </w:r>
      <w:r w:rsidR="00190E87" w:rsidRPr="003122C7">
        <w:rPr>
          <w:rFonts w:ascii="Times New Roman" w:hAnsi="Times New Roman" w:cs="Times New Roman"/>
          <w:b/>
          <w:bCs/>
          <w:color w:val="000000"/>
          <w:sz w:val="24"/>
          <w:szCs w:val="24"/>
        </w:rPr>
        <w:t>PRIJEDLOG</w:t>
      </w:r>
      <w:r w:rsidR="00B85EF3" w:rsidRPr="003122C7">
        <w:rPr>
          <w:rFonts w:ascii="Times New Roman" w:hAnsi="Times New Roman" w:cs="Times New Roman"/>
          <w:b/>
          <w:bCs/>
          <w:color w:val="000000"/>
          <w:sz w:val="24"/>
          <w:szCs w:val="24"/>
        </w:rPr>
        <w:t>A</w:t>
      </w:r>
    </w:p>
    <w:p w14:paraId="2AD917DD" w14:textId="4C79AEF2"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r w:rsidRPr="003122C7">
        <w:rPr>
          <w:rFonts w:ascii="Times New Roman" w:hAnsi="Times New Roman" w:cs="Times New Roman"/>
          <w:b/>
          <w:bCs/>
          <w:color w:val="000000"/>
          <w:sz w:val="24"/>
          <w:szCs w:val="24"/>
        </w:rPr>
        <w:t xml:space="preserve"> ZAKONA O CIVILNIM STRADALNICIMA IZ DOMOVINSKOG RATA</w:t>
      </w:r>
    </w:p>
    <w:p w14:paraId="65754F87"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078CA81"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14FD9640"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F79D17E"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F66AA1C"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0098DE20"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038E1EF6"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E4672B8"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FAC00BF" w14:textId="77777777"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34A5A2BD" w14:textId="77777777" w:rsidR="00190E87" w:rsidRPr="003122C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028C3933" w14:textId="2EE03BC6" w:rsidR="00190E87" w:rsidRDefault="00190E87"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6B61F2F8" w14:textId="68ECAA83"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A565C39" w14:textId="3F43E642"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AE55183" w14:textId="0EBA7E63"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38F4B66" w14:textId="719B5FAB"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0B211F0" w14:textId="75288C02"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2F9031FF" w14:textId="3BFD20E4"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8E3A411" w14:textId="0FA98478"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754BBA72" w14:textId="19DFB9ED" w:rsidR="00A03604"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2010945" w14:textId="7577D9C1" w:rsidR="00A03604" w:rsidRPr="003122C7" w:rsidRDefault="00A03604" w:rsidP="00EC7398">
      <w:pPr>
        <w:autoSpaceDE w:val="0"/>
        <w:autoSpaceDN w:val="0"/>
        <w:adjustRightInd w:val="0"/>
        <w:spacing w:after="0" w:line="240" w:lineRule="auto"/>
        <w:jc w:val="center"/>
        <w:rPr>
          <w:rFonts w:ascii="Times New Roman" w:hAnsi="Times New Roman" w:cs="Times New Roman"/>
          <w:b/>
          <w:bCs/>
          <w:color w:val="000000"/>
          <w:sz w:val="24"/>
          <w:szCs w:val="24"/>
        </w:rPr>
      </w:pPr>
    </w:p>
    <w:p w14:paraId="587B0EA6" w14:textId="77777777" w:rsidR="00190E87" w:rsidRPr="003122C7" w:rsidRDefault="00190E87" w:rsidP="00EC7398">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p>
    <w:p w14:paraId="03EDEE32" w14:textId="5EED0AC2" w:rsidR="0099482B" w:rsidRPr="003122C7" w:rsidRDefault="0099482B" w:rsidP="00EC7398">
      <w:pPr>
        <w:autoSpaceDE w:val="0"/>
        <w:autoSpaceDN w:val="0"/>
        <w:adjustRightInd w:val="0"/>
        <w:spacing w:after="0" w:line="240" w:lineRule="auto"/>
        <w:jc w:val="center"/>
        <w:rPr>
          <w:rFonts w:ascii="Times New Roman" w:hAnsi="Times New Roman" w:cs="Times New Roman"/>
          <w:b/>
          <w:bCs/>
          <w:color w:val="000000"/>
          <w:sz w:val="24"/>
          <w:szCs w:val="24"/>
        </w:rPr>
        <w:sectPr w:rsidR="0099482B" w:rsidRPr="003122C7" w:rsidSect="00A52A96">
          <w:headerReference w:type="default" r:id="rId9"/>
          <w:footerReference w:type="default" r:id="rId10"/>
          <w:pgSz w:w="11906" w:h="16838" w:code="9"/>
          <w:pgMar w:top="1417" w:right="1417" w:bottom="1417" w:left="1417" w:header="709" w:footer="709" w:gutter="0"/>
          <w:paperSrc w:first="1" w:other="1"/>
          <w:cols w:space="708"/>
          <w:docGrid w:linePitch="360"/>
        </w:sectPr>
      </w:pPr>
      <w:r w:rsidRPr="003122C7">
        <w:rPr>
          <w:rFonts w:ascii="Times New Roman" w:hAnsi="Times New Roman" w:cs="Times New Roman"/>
          <w:b/>
          <w:bCs/>
          <w:color w:val="000000"/>
          <w:sz w:val="24"/>
          <w:szCs w:val="24"/>
        </w:rPr>
        <w:t xml:space="preserve">Zagreb, </w:t>
      </w:r>
      <w:r w:rsidR="004A3FE8">
        <w:rPr>
          <w:rFonts w:ascii="Times New Roman" w:hAnsi="Times New Roman" w:cs="Times New Roman"/>
          <w:b/>
          <w:bCs/>
          <w:color w:val="000000"/>
          <w:sz w:val="24"/>
          <w:szCs w:val="24"/>
        </w:rPr>
        <w:t>lipa</w:t>
      </w:r>
      <w:r w:rsidR="003F3BC6">
        <w:rPr>
          <w:rFonts w:ascii="Times New Roman" w:hAnsi="Times New Roman" w:cs="Times New Roman"/>
          <w:b/>
          <w:bCs/>
          <w:color w:val="000000"/>
          <w:sz w:val="24"/>
          <w:szCs w:val="24"/>
        </w:rPr>
        <w:t>nj</w:t>
      </w:r>
      <w:r w:rsidR="003F3BC6" w:rsidRPr="003122C7">
        <w:rPr>
          <w:rFonts w:ascii="Times New Roman" w:hAnsi="Times New Roman" w:cs="Times New Roman"/>
          <w:b/>
          <w:bCs/>
          <w:color w:val="000000"/>
          <w:sz w:val="24"/>
          <w:szCs w:val="24"/>
        </w:rPr>
        <w:t xml:space="preserve"> </w:t>
      </w:r>
      <w:r w:rsidRPr="003122C7">
        <w:rPr>
          <w:rFonts w:ascii="Times New Roman" w:hAnsi="Times New Roman" w:cs="Times New Roman"/>
          <w:b/>
          <w:bCs/>
          <w:color w:val="000000"/>
          <w:sz w:val="24"/>
          <w:szCs w:val="24"/>
        </w:rPr>
        <w:t>202</w:t>
      </w:r>
      <w:r w:rsidR="00260990" w:rsidRPr="003122C7">
        <w:rPr>
          <w:rFonts w:ascii="Times New Roman" w:hAnsi="Times New Roman" w:cs="Times New Roman"/>
          <w:b/>
          <w:bCs/>
          <w:color w:val="000000"/>
          <w:sz w:val="24"/>
          <w:szCs w:val="24"/>
        </w:rPr>
        <w:t>1</w:t>
      </w:r>
      <w:r w:rsidRPr="003122C7">
        <w:rPr>
          <w:rFonts w:ascii="Times New Roman" w:hAnsi="Times New Roman" w:cs="Times New Roman"/>
          <w:b/>
          <w:bCs/>
          <w:color w:val="000000"/>
          <w:sz w:val="24"/>
          <w:szCs w:val="24"/>
        </w:rPr>
        <w:t>.</w:t>
      </w:r>
    </w:p>
    <w:p w14:paraId="28F6A4EB" w14:textId="77777777" w:rsidR="00B85EF3" w:rsidRPr="003122C7" w:rsidRDefault="00260990" w:rsidP="00EC7398">
      <w:pPr>
        <w:spacing w:after="0" w:line="240" w:lineRule="auto"/>
        <w:jc w:val="center"/>
        <w:rPr>
          <w:rFonts w:ascii="Times New Roman" w:hAnsi="Times New Roman" w:cs="Times New Roman"/>
          <w:b/>
          <w:bCs/>
          <w:color w:val="000000"/>
          <w:sz w:val="24"/>
          <w:szCs w:val="24"/>
        </w:rPr>
      </w:pPr>
      <w:r w:rsidRPr="003122C7">
        <w:rPr>
          <w:rFonts w:ascii="Times New Roman" w:hAnsi="Times New Roman" w:cs="Times New Roman"/>
          <w:b/>
          <w:bCs/>
          <w:color w:val="000000"/>
          <w:sz w:val="24"/>
          <w:szCs w:val="24"/>
        </w:rPr>
        <w:lastRenderedPageBreak/>
        <w:t xml:space="preserve">KONAČNI </w:t>
      </w:r>
      <w:r w:rsidR="008551A5" w:rsidRPr="003122C7">
        <w:rPr>
          <w:rFonts w:ascii="Times New Roman" w:hAnsi="Times New Roman" w:cs="Times New Roman"/>
          <w:b/>
          <w:bCs/>
          <w:color w:val="000000"/>
          <w:sz w:val="24"/>
          <w:szCs w:val="24"/>
        </w:rPr>
        <w:t xml:space="preserve">PRIJEDLOG </w:t>
      </w:r>
    </w:p>
    <w:p w14:paraId="4291A161" w14:textId="607DCB89" w:rsidR="008551A5" w:rsidRPr="003122C7" w:rsidRDefault="008551A5" w:rsidP="00EC7398">
      <w:pPr>
        <w:spacing w:after="0" w:line="240" w:lineRule="auto"/>
        <w:jc w:val="center"/>
        <w:rPr>
          <w:rFonts w:ascii="Times New Roman" w:hAnsi="Times New Roman" w:cs="Times New Roman"/>
          <w:b/>
          <w:bCs/>
          <w:color w:val="000000"/>
          <w:sz w:val="24"/>
          <w:szCs w:val="24"/>
        </w:rPr>
      </w:pPr>
      <w:r w:rsidRPr="003122C7">
        <w:rPr>
          <w:rFonts w:ascii="Times New Roman" w:hAnsi="Times New Roman" w:cs="Times New Roman"/>
          <w:b/>
          <w:bCs/>
          <w:color w:val="000000"/>
          <w:sz w:val="24"/>
          <w:szCs w:val="24"/>
        </w:rPr>
        <w:t>ZAKONA</w:t>
      </w:r>
      <w:r w:rsidR="00B85EF3" w:rsidRPr="003122C7">
        <w:rPr>
          <w:rFonts w:ascii="Times New Roman" w:hAnsi="Times New Roman" w:cs="Times New Roman"/>
          <w:b/>
          <w:bCs/>
          <w:color w:val="000000"/>
          <w:sz w:val="24"/>
          <w:szCs w:val="24"/>
        </w:rPr>
        <w:t xml:space="preserve"> </w:t>
      </w:r>
      <w:r w:rsidRPr="003122C7">
        <w:rPr>
          <w:rFonts w:ascii="Times New Roman" w:hAnsi="Times New Roman" w:cs="Times New Roman"/>
          <w:b/>
          <w:bCs/>
          <w:color w:val="000000"/>
          <w:sz w:val="24"/>
          <w:szCs w:val="24"/>
        </w:rPr>
        <w:t>O CIVILNIM STRADALNICIMA IZ DOMOVINSKOG RATA</w:t>
      </w:r>
    </w:p>
    <w:p w14:paraId="67E8D210" w14:textId="77777777" w:rsidR="008551A5" w:rsidRPr="003122C7" w:rsidRDefault="008551A5" w:rsidP="00EC7398">
      <w:pPr>
        <w:spacing w:after="0" w:line="240" w:lineRule="auto"/>
        <w:rPr>
          <w:rFonts w:ascii="Times New Roman" w:eastAsiaTheme="majorEastAsia" w:hAnsi="Times New Roman" w:cs="Times New Roman"/>
          <w:b/>
          <w:bCs/>
          <w:sz w:val="24"/>
          <w:szCs w:val="24"/>
          <w:lang w:eastAsia="hr-HR"/>
        </w:rPr>
      </w:pPr>
    </w:p>
    <w:p w14:paraId="399B1E03" w14:textId="10E9DEA6" w:rsidR="00944F2C" w:rsidRPr="003122C7" w:rsidRDefault="00407438" w:rsidP="00EC7398">
      <w:pPr>
        <w:spacing w:after="0" w:line="240" w:lineRule="auto"/>
        <w:rPr>
          <w:rFonts w:ascii="Times New Roman" w:eastAsiaTheme="majorEastAsia" w:hAnsi="Times New Roman" w:cs="Times New Roman"/>
          <w:b/>
          <w:bCs/>
          <w:sz w:val="24"/>
          <w:szCs w:val="24"/>
        </w:rPr>
      </w:pPr>
      <w:r w:rsidRPr="003122C7">
        <w:rPr>
          <w:rFonts w:ascii="Times New Roman" w:eastAsiaTheme="majorEastAsia" w:hAnsi="Times New Roman" w:cs="Times New Roman"/>
          <w:b/>
          <w:bCs/>
          <w:sz w:val="24"/>
          <w:szCs w:val="24"/>
          <w:lang w:eastAsia="hr-HR"/>
        </w:rPr>
        <w:tab/>
      </w:r>
    </w:p>
    <w:p w14:paraId="259B6554"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bookmarkStart w:id="0" w:name="_Toc432498781"/>
      <w:r w:rsidRPr="003122C7">
        <w:rPr>
          <w:rFonts w:ascii="Times New Roman" w:eastAsia="Times New Roman" w:hAnsi="Times New Roman" w:cs="Times New Roman"/>
          <w:b/>
          <w:bCs/>
          <w:sz w:val="24"/>
          <w:szCs w:val="24"/>
          <w:lang w:eastAsia="hr-HR"/>
        </w:rPr>
        <w:t>DIO PRVI</w:t>
      </w:r>
      <w:bookmarkEnd w:id="0"/>
    </w:p>
    <w:p w14:paraId="558B11B2" w14:textId="77777777" w:rsidR="006B6497" w:rsidRPr="003122C7" w:rsidRDefault="006B6497" w:rsidP="00EC7398">
      <w:pPr>
        <w:keepNext/>
        <w:keepLines/>
        <w:spacing w:after="0" w:line="240" w:lineRule="auto"/>
        <w:jc w:val="center"/>
        <w:outlineLvl w:val="0"/>
        <w:rPr>
          <w:rFonts w:ascii="Times New Roman" w:eastAsia="Times New Roman" w:hAnsi="Times New Roman" w:cs="Times New Roman"/>
          <w:b/>
          <w:bCs/>
          <w:sz w:val="24"/>
          <w:szCs w:val="24"/>
          <w:lang w:eastAsia="hr-HR"/>
        </w:rPr>
      </w:pPr>
    </w:p>
    <w:p w14:paraId="5332ACC2"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bookmarkStart w:id="1" w:name="_Toc432498782"/>
      <w:r w:rsidRPr="003122C7">
        <w:rPr>
          <w:rFonts w:ascii="Times New Roman" w:eastAsia="Times New Roman" w:hAnsi="Times New Roman" w:cs="Times New Roman"/>
          <w:b/>
          <w:bCs/>
          <w:sz w:val="24"/>
          <w:szCs w:val="24"/>
          <w:lang w:eastAsia="hr-HR"/>
        </w:rPr>
        <w:t>OPĆE ODREDBE</w:t>
      </w:r>
      <w:bookmarkEnd w:id="1"/>
    </w:p>
    <w:p w14:paraId="5A1A792C" w14:textId="77777777" w:rsidR="006B6497" w:rsidRPr="003122C7" w:rsidRDefault="006B6497" w:rsidP="00EC7398">
      <w:pPr>
        <w:keepNext/>
        <w:keepLines/>
        <w:spacing w:after="0" w:line="240" w:lineRule="auto"/>
        <w:jc w:val="center"/>
        <w:outlineLvl w:val="0"/>
        <w:rPr>
          <w:rFonts w:ascii="Times New Roman" w:eastAsia="Times New Roman" w:hAnsi="Times New Roman" w:cs="Times New Roman"/>
          <w:b/>
          <w:bCs/>
          <w:sz w:val="24"/>
          <w:szCs w:val="24"/>
          <w:lang w:eastAsia="hr-HR"/>
        </w:rPr>
      </w:pPr>
    </w:p>
    <w:p w14:paraId="44A78000"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1. </w:t>
      </w:r>
    </w:p>
    <w:p w14:paraId="68E652DE" w14:textId="77777777" w:rsidR="006B6497" w:rsidRPr="003122C7" w:rsidRDefault="00E47980" w:rsidP="00EC7398">
      <w:pPr>
        <w:spacing w:after="0" w:line="240" w:lineRule="auto"/>
        <w:jc w:val="both"/>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ab/>
      </w:r>
    </w:p>
    <w:p w14:paraId="67060ACD" w14:textId="77777777" w:rsidR="00E25D9B" w:rsidRPr="003122C7" w:rsidRDefault="00E25D9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Ovim se Zakonom uređuju prava civilnih stradalnika iz Domovinskog rata, a polazeći od sljedećih vrednota:</w:t>
      </w:r>
    </w:p>
    <w:p w14:paraId="6DD959D9" w14:textId="77777777" w:rsidR="006B6497" w:rsidRPr="003122C7" w:rsidRDefault="006B6497" w:rsidP="00EC7398">
      <w:pPr>
        <w:spacing w:after="0" w:line="240" w:lineRule="auto"/>
        <w:ind w:firstLine="708"/>
        <w:jc w:val="both"/>
        <w:rPr>
          <w:rFonts w:ascii="Times New Roman" w:eastAsia="Times New Roman" w:hAnsi="Times New Roman" w:cs="Times New Roman"/>
          <w:sz w:val="24"/>
          <w:szCs w:val="24"/>
          <w:lang w:eastAsia="hr-HR"/>
        </w:rPr>
      </w:pPr>
    </w:p>
    <w:p w14:paraId="4658D1F1" w14:textId="77777777" w:rsidR="00E25D9B" w:rsidRPr="003122C7" w:rsidRDefault="00E25D9B" w:rsidP="00EC7398">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temelj suvremene Republike Hrvatske, kao samostalne, nezavisne, suverene i demokratske države, pobjeda je hrvatskih branitelja iz Domovinskog rata i hrvatskog naroda u pravednom, legitimnom, obrambenom i o</w:t>
      </w:r>
      <w:r w:rsidR="00962455" w:rsidRPr="003122C7">
        <w:rPr>
          <w:rFonts w:ascii="Times New Roman" w:eastAsia="Times New Roman" w:hAnsi="Times New Roman" w:cs="Times New Roman"/>
          <w:sz w:val="24"/>
          <w:szCs w:val="24"/>
          <w:lang w:eastAsia="hr-HR"/>
        </w:rPr>
        <w:t xml:space="preserve">slobodilačkom Domovinskom ratu </w:t>
      </w:r>
    </w:p>
    <w:p w14:paraId="587AEAFB" w14:textId="77777777" w:rsidR="008E5803" w:rsidRPr="003122C7" w:rsidRDefault="00E25D9B" w:rsidP="00EC7398">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temeljne vrijednosti Domovinskog rata su uspostava i obrana državnog suvereniteta i teritorijalnog integriteta Republike Hrvatske, za što su najzaslužniji hrvatski branitelji iz Domovinskog rata koji su vođeni domoljubljem stali u obranu slobode, demokracije i zajedništva hrvatskog naroda, poštujući najveću razinu etike </w:t>
      </w:r>
      <w:r w:rsidR="00962455" w:rsidRPr="003122C7">
        <w:rPr>
          <w:rFonts w:ascii="Times New Roman" w:eastAsia="Times New Roman" w:hAnsi="Times New Roman" w:cs="Times New Roman"/>
          <w:sz w:val="24"/>
          <w:szCs w:val="24"/>
          <w:lang w:eastAsia="hr-HR"/>
        </w:rPr>
        <w:t>ratovanja i načela ratnog prava i</w:t>
      </w:r>
    </w:p>
    <w:p w14:paraId="7E95969E" w14:textId="77777777" w:rsidR="008E5803" w:rsidRPr="003122C7" w:rsidRDefault="008E5803" w:rsidP="00EC7398">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hrvatski branitelji iz Domovinskog rata i hrvatski narod branili su i obranili Republiku Hrvatsku unutar međunarodno priznatih granica od oružane agresije koju je izvršila Srbija, Crna Gora i Jugoslavenska narodna armija s oružanom pobunom dijela srpskog pučanstva u Republici Hrvatskoj.</w:t>
      </w:r>
    </w:p>
    <w:p w14:paraId="4BC019C4" w14:textId="77777777" w:rsidR="00E47980" w:rsidRPr="003122C7" w:rsidRDefault="00E47980" w:rsidP="00EC7398">
      <w:pPr>
        <w:pStyle w:val="ListParagraph"/>
        <w:spacing w:after="0" w:line="240" w:lineRule="auto"/>
        <w:ind w:left="284"/>
        <w:contextualSpacing w:val="0"/>
        <w:jc w:val="both"/>
        <w:rPr>
          <w:rFonts w:ascii="Times New Roman" w:eastAsia="Times New Roman" w:hAnsi="Times New Roman" w:cs="Times New Roman"/>
          <w:sz w:val="24"/>
          <w:szCs w:val="24"/>
          <w:lang w:eastAsia="hr-HR"/>
        </w:rPr>
      </w:pPr>
    </w:p>
    <w:p w14:paraId="23A96379" w14:textId="77777777" w:rsidR="00E25D9B" w:rsidRPr="003122C7" w:rsidRDefault="006F3B43"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E25D9B" w:rsidRPr="003122C7">
        <w:rPr>
          <w:rFonts w:ascii="Times New Roman" w:eastAsia="Times New Roman" w:hAnsi="Times New Roman" w:cs="Times New Roman"/>
          <w:b/>
          <w:sz w:val="24"/>
          <w:szCs w:val="24"/>
          <w:lang w:eastAsia="hr-HR"/>
        </w:rPr>
        <w:t xml:space="preserve">. </w:t>
      </w:r>
    </w:p>
    <w:p w14:paraId="3459E8AF" w14:textId="77777777" w:rsidR="00E47980" w:rsidRPr="003122C7" w:rsidRDefault="00E47980" w:rsidP="00EC7398">
      <w:pPr>
        <w:spacing w:after="0" w:line="240" w:lineRule="auto"/>
        <w:jc w:val="center"/>
        <w:rPr>
          <w:rFonts w:ascii="Times New Roman" w:eastAsia="Times New Roman" w:hAnsi="Times New Roman" w:cs="Times New Roman"/>
          <w:b/>
          <w:sz w:val="24"/>
          <w:szCs w:val="24"/>
          <w:lang w:eastAsia="hr-HR"/>
        </w:rPr>
      </w:pPr>
    </w:p>
    <w:p w14:paraId="78403F3D" w14:textId="77777777" w:rsidR="00B4776E" w:rsidRPr="003122C7" w:rsidRDefault="00E25D9B" w:rsidP="00EC7398">
      <w:pPr>
        <w:pStyle w:val="ListParagraph"/>
        <w:numPr>
          <w:ilvl w:val="0"/>
          <w:numId w:val="71"/>
        </w:numPr>
        <w:spacing w:after="0" w:line="240" w:lineRule="auto"/>
        <w:ind w:left="0" w:firstLine="709"/>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Prava prema ovome Zakonu </w:t>
      </w:r>
      <w:r w:rsidR="00B4776E" w:rsidRPr="003122C7">
        <w:rPr>
          <w:rFonts w:ascii="Times New Roman" w:eastAsia="Times New Roman" w:hAnsi="Times New Roman" w:cs="Times New Roman"/>
          <w:sz w:val="24"/>
          <w:szCs w:val="24"/>
          <w:lang w:eastAsia="hr-HR"/>
        </w:rPr>
        <w:t xml:space="preserve">mogu ostvariti </w:t>
      </w:r>
      <w:r w:rsidRPr="003122C7">
        <w:rPr>
          <w:rFonts w:ascii="Times New Roman" w:eastAsia="Times New Roman" w:hAnsi="Times New Roman" w:cs="Times New Roman"/>
          <w:sz w:val="24"/>
          <w:szCs w:val="24"/>
          <w:lang w:eastAsia="hr-HR"/>
        </w:rPr>
        <w:t>državljani Republike Hrvatske</w:t>
      </w:r>
      <w:r w:rsidR="00B4776E" w:rsidRPr="003122C7">
        <w:rPr>
          <w:rFonts w:ascii="Times New Roman" w:eastAsia="Times New Roman" w:hAnsi="Times New Roman" w:cs="Times New Roman"/>
          <w:sz w:val="24"/>
          <w:szCs w:val="24"/>
          <w:lang w:eastAsia="hr-HR"/>
        </w:rPr>
        <w:t>.</w:t>
      </w:r>
    </w:p>
    <w:p w14:paraId="53C6F3CE" w14:textId="77777777" w:rsidR="00AF5E77" w:rsidRPr="003122C7" w:rsidRDefault="00AF5E77" w:rsidP="00EC7398">
      <w:pPr>
        <w:pStyle w:val="ListParagraph"/>
        <w:tabs>
          <w:tab w:val="left" w:pos="1134"/>
        </w:tabs>
        <w:spacing w:after="0" w:line="240" w:lineRule="auto"/>
        <w:ind w:left="709"/>
        <w:contextualSpacing w:val="0"/>
        <w:jc w:val="both"/>
        <w:rPr>
          <w:rFonts w:ascii="Times New Roman" w:eastAsia="Times New Roman" w:hAnsi="Times New Roman" w:cs="Times New Roman"/>
          <w:sz w:val="24"/>
          <w:szCs w:val="24"/>
          <w:lang w:eastAsia="hr-HR"/>
        </w:rPr>
      </w:pPr>
    </w:p>
    <w:p w14:paraId="12840E5D" w14:textId="36977130" w:rsidR="00980FC8" w:rsidRPr="003122C7" w:rsidRDefault="00E25D9B" w:rsidP="00EC7398">
      <w:pPr>
        <w:pStyle w:val="ListParagraph"/>
        <w:numPr>
          <w:ilvl w:val="0"/>
          <w:numId w:val="71"/>
        </w:numPr>
        <w:spacing w:after="0" w:line="240" w:lineRule="auto"/>
        <w:ind w:left="0" w:firstLine="709"/>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w:t>
      </w:r>
      <w:r w:rsidR="00B4776E" w:rsidRPr="003122C7">
        <w:rPr>
          <w:rFonts w:ascii="Times New Roman" w:eastAsia="Times New Roman" w:hAnsi="Times New Roman" w:cs="Times New Roman"/>
          <w:sz w:val="24"/>
          <w:szCs w:val="24"/>
          <w:lang w:eastAsia="hr-HR"/>
        </w:rPr>
        <w:t xml:space="preserve">Iznimno od stavka 1. ovoga članka, </w:t>
      </w:r>
      <w:r w:rsidRPr="003122C7">
        <w:rPr>
          <w:rFonts w:ascii="Times New Roman" w:eastAsia="Times New Roman" w:hAnsi="Times New Roman" w:cs="Times New Roman"/>
          <w:sz w:val="24"/>
          <w:szCs w:val="24"/>
          <w:lang w:eastAsia="hr-HR"/>
        </w:rPr>
        <w:t>strani državljani</w:t>
      </w:r>
      <w:r w:rsidR="00B4776E" w:rsidRPr="003122C7">
        <w:rPr>
          <w:rFonts w:ascii="Times New Roman" w:eastAsia="Times New Roman" w:hAnsi="Times New Roman" w:cs="Times New Roman"/>
          <w:sz w:val="24"/>
          <w:szCs w:val="24"/>
          <w:lang w:eastAsia="hr-HR"/>
        </w:rPr>
        <w:t xml:space="preserve"> </w:t>
      </w:r>
      <w:r w:rsidR="00980FC8" w:rsidRPr="003122C7">
        <w:rPr>
          <w:rFonts w:ascii="Times New Roman" w:eastAsia="Times New Roman" w:hAnsi="Times New Roman" w:cs="Times New Roman"/>
          <w:sz w:val="24"/>
          <w:szCs w:val="24"/>
          <w:lang w:eastAsia="hr-HR"/>
        </w:rPr>
        <w:t>mogu ostvariti prava prema ovome Zakonu:</w:t>
      </w:r>
    </w:p>
    <w:p w14:paraId="6F27C82B" w14:textId="77777777" w:rsidR="00AF5E77" w:rsidRPr="003122C7" w:rsidRDefault="00AF5E77" w:rsidP="00EC7398">
      <w:pPr>
        <w:pStyle w:val="ListParagraph"/>
        <w:spacing w:after="0" w:line="240" w:lineRule="auto"/>
        <w:contextualSpacing w:val="0"/>
        <w:rPr>
          <w:rFonts w:ascii="Times New Roman" w:eastAsia="Times New Roman" w:hAnsi="Times New Roman" w:cs="Times New Roman"/>
          <w:sz w:val="24"/>
          <w:szCs w:val="24"/>
          <w:lang w:eastAsia="hr-HR"/>
        </w:rPr>
      </w:pPr>
    </w:p>
    <w:p w14:paraId="64371746" w14:textId="18B3CDEF" w:rsidR="00980FC8" w:rsidRPr="003122C7" w:rsidRDefault="00A34869" w:rsidP="00EC7398">
      <w:pPr>
        <w:pStyle w:val="ListParagraph"/>
        <w:numPr>
          <w:ilvl w:val="0"/>
          <w:numId w:val="7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ako </w:t>
      </w:r>
      <w:r w:rsidR="00980FC8" w:rsidRPr="003122C7">
        <w:rPr>
          <w:rFonts w:ascii="Times New Roman" w:eastAsia="Times New Roman" w:hAnsi="Times New Roman" w:cs="Times New Roman"/>
          <w:sz w:val="24"/>
          <w:szCs w:val="24"/>
          <w:lang w:eastAsia="hr-HR"/>
        </w:rPr>
        <w:t>su</w:t>
      </w:r>
      <w:r w:rsidR="00B4776E" w:rsidRPr="003122C7">
        <w:rPr>
          <w:rFonts w:ascii="Times New Roman" w:eastAsia="Times New Roman" w:hAnsi="Times New Roman" w:cs="Times New Roman"/>
          <w:sz w:val="24"/>
          <w:szCs w:val="24"/>
          <w:lang w:eastAsia="hr-HR"/>
        </w:rPr>
        <w:t xml:space="preserve"> u trenutku strad</w:t>
      </w:r>
      <w:r w:rsidR="00980FC8" w:rsidRPr="003122C7">
        <w:rPr>
          <w:rFonts w:ascii="Times New Roman" w:eastAsia="Times New Roman" w:hAnsi="Times New Roman" w:cs="Times New Roman"/>
          <w:sz w:val="24"/>
          <w:szCs w:val="24"/>
          <w:lang w:eastAsia="hr-HR"/>
        </w:rPr>
        <w:t>avanja</w:t>
      </w:r>
      <w:r w:rsidR="00980FC8" w:rsidRPr="003122C7">
        <w:rPr>
          <w:rFonts w:ascii="Times New Roman" w:hAnsi="Times New Roman" w:cs="Times New Roman"/>
          <w:sz w:val="24"/>
          <w:szCs w:val="24"/>
        </w:rPr>
        <w:t xml:space="preserve"> </w:t>
      </w:r>
      <w:r w:rsidR="00980FC8" w:rsidRPr="003122C7">
        <w:rPr>
          <w:rFonts w:ascii="Times New Roman" w:eastAsia="Times New Roman" w:hAnsi="Times New Roman" w:cs="Times New Roman"/>
          <w:sz w:val="24"/>
          <w:szCs w:val="24"/>
          <w:lang w:eastAsia="hr-HR"/>
        </w:rPr>
        <w:t xml:space="preserve">imali prebivalište ili boravište na teritoriju Republike Hrvatske, odnosno ako je osoba iza koje podnose zahtjev za ostvarivanje prava prema ovome Zakonu </w:t>
      </w:r>
      <w:r w:rsidR="00E77178" w:rsidRPr="003122C7">
        <w:rPr>
          <w:rFonts w:ascii="Times New Roman" w:eastAsia="Times New Roman" w:hAnsi="Times New Roman" w:cs="Times New Roman"/>
          <w:sz w:val="24"/>
          <w:szCs w:val="24"/>
          <w:lang w:eastAsia="hr-HR"/>
        </w:rPr>
        <w:t xml:space="preserve">u trenutku stradavanja </w:t>
      </w:r>
      <w:r w:rsidR="00980FC8" w:rsidRPr="003122C7">
        <w:rPr>
          <w:rFonts w:ascii="Times New Roman" w:eastAsia="Times New Roman" w:hAnsi="Times New Roman" w:cs="Times New Roman"/>
          <w:sz w:val="24"/>
          <w:szCs w:val="24"/>
          <w:lang w:eastAsia="hr-HR"/>
        </w:rPr>
        <w:t>imala</w:t>
      </w:r>
      <w:r w:rsidR="00B4776E" w:rsidRPr="003122C7">
        <w:rPr>
          <w:rFonts w:ascii="Times New Roman" w:eastAsia="Times New Roman" w:hAnsi="Times New Roman" w:cs="Times New Roman"/>
          <w:sz w:val="24"/>
          <w:szCs w:val="24"/>
          <w:lang w:eastAsia="hr-HR"/>
        </w:rPr>
        <w:t xml:space="preserve"> prebivalište ili boravište na teritoriju Republike Hrvatske </w:t>
      </w:r>
      <w:r w:rsidR="00980FC8" w:rsidRPr="003122C7">
        <w:rPr>
          <w:rFonts w:ascii="Times New Roman" w:eastAsia="Times New Roman" w:hAnsi="Times New Roman" w:cs="Times New Roman"/>
          <w:sz w:val="24"/>
          <w:szCs w:val="24"/>
          <w:lang w:eastAsia="hr-HR"/>
        </w:rPr>
        <w:t>i</w:t>
      </w:r>
    </w:p>
    <w:p w14:paraId="3084C9CC" w14:textId="77777777" w:rsidR="00E25D9B" w:rsidRPr="003122C7" w:rsidRDefault="0051128E" w:rsidP="00EC7398">
      <w:pPr>
        <w:pStyle w:val="ListParagraph"/>
        <w:numPr>
          <w:ilvl w:val="0"/>
          <w:numId w:val="7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ko ih ne ostvaruju od države čiji su državljani ili od države na čijem području imaju prebivalište</w:t>
      </w:r>
      <w:r w:rsidR="00980FC8" w:rsidRPr="003122C7">
        <w:rPr>
          <w:rFonts w:ascii="Times New Roman" w:eastAsia="Times New Roman" w:hAnsi="Times New Roman" w:cs="Times New Roman"/>
          <w:sz w:val="24"/>
          <w:szCs w:val="24"/>
          <w:lang w:eastAsia="hr-HR"/>
        </w:rPr>
        <w:t xml:space="preserve"> u trenutku podnošenja zahtjeva za ostvarivanje prava prema ovome Zakonu</w:t>
      </w:r>
      <w:r w:rsidR="00E25D9B" w:rsidRPr="003122C7">
        <w:rPr>
          <w:rFonts w:ascii="Times New Roman" w:eastAsia="Times New Roman" w:hAnsi="Times New Roman" w:cs="Times New Roman"/>
          <w:sz w:val="24"/>
          <w:szCs w:val="24"/>
          <w:lang w:eastAsia="hr-HR"/>
        </w:rPr>
        <w:t>, a državljani Republike Hrvatske koji imaju i strano državljanstvo ako ih ne ostvaruju od druge države čiji su državljani.</w:t>
      </w:r>
    </w:p>
    <w:p w14:paraId="713E6A21" w14:textId="77777777" w:rsidR="00E47980" w:rsidRPr="003122C7" w:rsidRDefault="00E47980" w:rsidP="00EC7398">
      <w:pPr>
        <w:pStyle w:val="ListParagraph"/>
        <w:spacing w:after="0" w:line="240" w:lineRule="auto"/>
        <w:ind w:left="709" w:hanging="425"/>
        <w:contextualSpacing w:val="0"/>
        <w:jc w:val="both"/>
        <w:rPr>
          <w:rFonts w:ascii="Times New Roman" w:eastAsia="Times New Roman" w:hAnsi="Times New Roman" w:cs="Times New Roman"/>
          <w:sz w:val="24"/>
          <w:szCs w:val="24"/>
          <w:lang w:eastAsia="hr-HR"/>
        </w:rPr>
      </w:pPr>
    </w:p>
    <w:p w14:paraId="027A57B9" w14:textId="77777777" w:rsidR="00E25D9B" w:rsidRPr="003122C7" w:rsidRDefault="006F3B43"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E25D9B" w:rsidRPr="003122C7">
        <w:rPr>
          <w:rFonts w:ascii="Times New Roman" w:eastAsia="Times New Roman" w:hAnsi="Times New Roman" w:cs="Times New Roman"/>
          <w:b/>
          <w:sz w:val="24"/>
          <w:szCs w:val="24"/>
          <w:lang w:eastAsia="hr-HR"/>
        </w:rPr>
        <w:t>.</w:t>
      </w:r>
    </w:p>
    <w:p w14:paraId="2A83FEB1" w14:textId="77777777" w:rsidR="00E47980" w:rsidRPr="003122C7" w:rsidRDefault="00E47980" w:rsidP="00EC7398">
      <w:pPr>
        <w:spacing w:after="0" w:line="240" w:lineRule="auto"/>
        <w:jc w:val="center"/>
        <w:rPr>
          <w:rFonts w:ascii="Times New Roman" w:eastAsia="Times New Roman" w:hAnsi="Times New Roman" w:cs="Times New Roman"/>
          <w:b/>
          <w:sz w:val="24"/>
          <w:szCs w:val="24"/>
          <w:lang w:eastAsia="hr-HR"/>
        </w:rPr>
      </w:pPr>
    </w:p>
    <w:p w14:paraId="26BA3C67" w14:textId="77777777" w:rsidR="00E25D9B" w:rsidRPr="003122C7" w:rsidRDefault="00C1665B" w:rsidP="00EC7398">
      <w:pPr>
        <w:spacing w:after="0" w:line="240" w:lineRule="auto"/>
        <w:ind w:firstLine="708"/>
        <w:jc w:val="both"/>
        <w:rPr>
          <w:rFonts w:ascii="Times New Roman" w:hAnsi="Times New Roman" w:cs="Times New Roman"/>
          <w:sz w:val="24"/>
          <w:szCs w:val="24"/>
        </w:rPr>
      </w:pPr>
      <w:r w:rsidRPr="003122C7">
        <w:rPr>
          <w:rFonts w:ascii="Times New Roman" w:hAnsi="Times New Roman" w:cs="Times New Roman"/>
          <w:sz w:val="24"/>
          <w:szCs w:val="24"/>
        </w:rPr>
        <w:t xml:space="preserve">(1) </w:t>
      </w:r>
      <w:r w:rsidRPr="003122C7">
        <w:rPr>
          <w:rFonts w:ascii="Times New Roman" w:hAnsi="Times New Roman" w:cs="Times New Roman"/>
          <w:sz w:val="24"/>
          <w:szCs w:val="24"/>
        </w:rPr>
        <w:tab/>
      </w:r>
      <w:r w:rsidR="00E25D9B" w:rsidRPr="003122C7">
        <w:rPr>
          <w:rFonts w:ascii="Times New Roman" w:hAnsi="Times New Roman" w:cs="Times New Roman"/>
          <w:sz w:val="24"/>
          <w:szCs w:val="24"/>
        </w:rPr>
        <w:t xml:space="preserve">Civilni stradalnici iz Domovinskog rata pod uvjetima određenim ovim Zakonom mogu ostvariti sljedeća prava: </w:t>
      </w:r>
    </w:p>
    <w:p w14:paraId="51ABF9FB" w14:textId="77777777" w:rsidR="00277ABF" w:rsidRPr="003122C7" w:rsidRDefault="00277ABF" w:rsidP="00EC7398">
      <w:pPr>
        <w:spacing w:after="0" w:line="240" w:lineRule="auto"/>
        <w:ind w:firstLine="708"/>
        <w:jc w:val="both"/>
        <w:rPr>
          <w:rFonts w:ascii="Times New Roman" w:hAnsi="Times New Roman" w:cs="Times New Roman"/>
          <w:sz w:val="24"/>
          <w:szCs w:val="24"/>
        </w:rPr>
      </w:pPr>
    </w:p>
    <w:p w14:paraId="4DA205B9" w14:textId="77777777" w:rsidR="00E25D9B" w:rsidRPr="003122C7" w:rsidRDefault="00E25D9B" w:rsidP="00EC7398">
      <w:pPr>
        <w:numPr>
          <w:ilvl w:val="0"/>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Prava invalida po osnovi oštećenja organizma:</w:t>
      </w:r>
    </w:p>
    <w:p w14:paraId="5BC2677E"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osobna invalidnina</w:t>
      </w:r>
    </w:p>
    <w:p w14:paraId="4C092C15"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dodatak za njegu i pomoć druge osobe</w:t>
      </w:r>
    </w:p>
    <w:p w14:paraId="16ECFD45"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ortopedski dodatak </w:t>
      </w:r>
    </w:p>
    <w:p w14:paraId="1CBCF92A"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posebni dodatak</w:t>
      </w:r>
    </w:p>
    <w:p w14:paraId="18AF8379" w14:textId="5C36143D" w:rsidR="009A6E95" w:rsidRPr="003122C7" w:rsidRDefault="009A6E95"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naknadu troška prilagodbe osobnog automobila i</w:t>
      </w:r>
    </w:p>
    <w:p w14:paraId="205369D0"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profesionalna rehabilitacija</w:t>
      </w:r>
      <w:r w:rsidR="00AF5E77" w:rsidRPr="003122C7">
        <w:rPr>
          <w:rFonts w:ascii="Times New Roman" w:hAnsi="Times New Roman" w:cs="Times New Roman"/>
          <w:sz w:val="24"/>
          <w:szCs w:val="24"/>
        </w:rPr>
        <w:t>.</w:t>
      </w:r>
    </w:p>
    <w:p w14:paraId="3B0F1486" w14:textId="77777777" w:rsidR="00AF5E77" w:rsidRPr="003122C7" w:rsidRDefault="00AF5E77" w:rsidP="00EC7398">
      <w:pPr>
        <w:spacing w:after="0" w:line="240" w:lineRule="auto"/>
        <w:ind w:left="1080"/>
        <w:jc w:val="both"/>
        <w:rPr>
          <w:rFonts w:ascii="Times New Roman" w:hAnsi="Times New Roman" w:cs="Times New Roman"/>
          <w:sz w:val="24"/>
          <w:szCs w:val="24"/>
        </w:rPr>
      </w:pPr>
    </w:p>
    <w:p w14:paraId="4C9328DA" w14:textId="77777777" w:rsidR="00E25D9B" w:rsidRPr="003122C7" w:rsidRDefault="00E25D9B" w:rsidP="00EC7398">
      <w:pPr>
        <w:numPr>
          <w:ilvl w:val="0"/>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Prava po osnovi gubitka ili nestanka člana obitelji:</w:t>
      </w:r>
    </w:p>
    <w:p w14:paraId="44931AAC"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obiteljska invalidnina </w:t>
      </w:r>
    </w:p>
    <w:p w14:paraId="5A730C67"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povećana obiteljska invalidnina</w:t>
      </w:r>
    </w:p>
    <w:p w14:paraId="0AAFB60B"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uvećana obiteljska invalidnina </w:t>
      </w:r>
    </w:p>
    <w:p w14:paraId="11E789AF" w14:textId="132D0BE9"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obiteljska invalidnina nakon smrti civilnog invalida iz Domovinskog rata I.</w:t>
      </w:r>
      <w:r w:rsidR="00A34869" w:rsidRPr="003122C7">
        <w:rPr>
          <w:rFonts w:ascii="Times New Roman" w:hAnsi="Times New Roman" w:cs="Times New Roman"/>
          <w:sz w:val="24"/>
          <w:szCs w:val="24"/>
        </w:rPr>
        <w:t xml:space="preserve"> do </w:t>
      </w:r>
      <w:r w:rsidRPr="003122C7">
        <w:rPr>
          <w:rFonts w:ascii="Times New Roman" w:hAnsi="Times New Roman" w:cs="Times New Roman"/>
          <w:sz w:val="24"/>
          <w:szCs w:val="24"/>
        </w:rPr>
        <w:t>IV. skupine i</w:t>
      </w:r>
    </w:p>
    <w:p w14:paraId="7A99AF33"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novčana naknada u iznosu obiteljske invalidnine, povećane i uvećane obiteljske invalidnine</w:t>
      </w:r>
      <w:r w:rsidR="00AF5E77" w:rsidRPr="003122C7">
        <w:rPr>
          <w:rFonts w:ascii="Times New Roman" w:hAnsi="Times New Roman" w:cs="Times New Roman"/>
          <w:sz w:val="24"/>
          <w:szCs w:val="24"/>
        </w:rPr>
        <w:t>.</w:t>
      </w:r>
    </w:p>
    <w:p w14:paraId="74E3334E" w14:textId="77777777" w:rsidR="00AF5E77" w:rsidRPr="003122C7" w:rsidRDefault="00AF5E77" w:rsidP="00EC7398">
      <w:pPr>
        <w:spacing w:after="0" w:line="240" w:lineRule="auto"/>
        <w:ind w:left="1080"/>
        <w:jc w:val="both"/>
        <w:rPr>
          <w:rFonts w:ascii="Times New Roman" w:hAnsi="Times New Roman" w:cs="Times New Roman"/>
          <w:sz w:val="24"/>
          <w:szCs w:val="24"/>
        </w:rPr>
      </w:pPr>
    </w:p>
    <w:p w14:paraId="4B343A3C" w14:textId="77777777" w:rsidR="00E25D9B" w:rsidRPr="003122C7" w:rsidRDefault="00E25D9B" w:rsidP="00EC7398">
      <w:pPr>
        <w:numPr>
          <w:ilvl w:val="0"/>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Ostala prava:</w:t>
      </w:r>
    </w:p>
    <w:p w14:paraId="2DAAF63A" w14:textId="77777777" w:rsidR="00E25D9B" w:rsidRPr="003122C7" w:rsidRDefault="00A07326"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n</w:t>
      </w:r>
      <w:r w:rsidR="00E25D9B" w:rsidRPr="003122C7">
        <w:rPr>
          <w:rFonts w:ascii="Times New Roman" w:hAnsi="Times New Roman" w:cs="Times New Roman"/>
          <w:sz w:val="24"/>
          <w:szCs w:val="24"/>
        </w:rPr>
        <w:t>ovčana naknada za civilne stradalnike iz Domovinskog rata</w:t>
      </w:r>
    </w:p>
    <w:p w14:paraId="12B4CE2A"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pravo na jednokratnu novčanu pomoć </w:t>
      </w:r>
    </w:p>
    <w:p w14:paraId="3D55D27C"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dodatak za pripomoć u kući</w:t>
      </w:r>
    </w:p>
    <w:p w14:paraId="2078C5DA"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besplatne udžbenike</w:t>
      </w:r>
    </w:p>
    <w:p w14:paraId="544AF7C3"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stipendiju</w:t>
      </w:r>
    </w:p>
    <w:p w14:paraId="5B0FDD30"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prednost pri smještaju u učeničke, odnosno studentske domove</w:t>
      </w:r>
    </w:p>
    <w:p w14:paraId="0AA5631E"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prednost pri zapošljavanju i popunjavanju radnog mjesta</w:t>
      </w:r>
    </w:p>
    <w:p w14:paraId="05D81FDD"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prednost pri smještaju u ustanove socijalne skrbi</w:t>
      </w:r>
    </w:p>
    <w:p w14:paraId="4F4B09F8" w14:textId="2969A59E"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pravo na korištenje </w:t>
      </w:r>
      <w:r w:rsidR="001B3EBC" w:rsidRPr="003122C7">
        <w:rPr>
          <w:rFonts w:ascii="Times New Roman" w:hAnsi="Times New Roman" w:cs="Times New Roman"/>
          <w:sz w:val="24"/>
          <w:szCs w:val="24"/>
        </w:rPr>
        <w:t xml:space="preserve">usluga </w:t>
      </w:r>
      <w:r w:rsidRPr="003122C7">
        <w:rPr>
          <w:rFonts w:ascii="Times New Roman" w:hAnsi="Times New Roman" w:cs="Times New Roman"/>
          <w:sz w:val="24"/>
          <w:szCs w:val="24"/>
        </w:rPr>
        <w:t>veteranskih centara</w:t>
      </w:r>
    </w:p>
    <w:p w14:paraId="0CCA6123" w14:textId="77777777" w:rsidR="006D4DF3" w:rsidRPr="003122C7" w:rsidRDefault="009A6E95"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pravo na psihosocijalnu pomoć </w:t>
      </w:r>
    </w:p>
    <w:p w14:paraId="4AFD40B9" w14:textId="77777777" w:rsidR="009A6E95" w:rsidRPr="003122C7" w:rsidRDefault="009A6E95"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pravnu pomoć</w:t>
      </w:r>
    </w:p>
    <w:p w14:paraId="70A8DE35" w14:textId="77777777" w:rsidR="00696B04" w:rsidRPr="003122C7" w:rsidRDefault="00696B04"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posebni staž</w:t>
      </w:r>
    </w:p>
    <w:p w14:paraId="196191C4"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oslobađanje plaćanja naknade za prenamjenu poljoprivrednog zemljišta</w:t>
      </w:r>
    </w:p>
    <w:p w14:paraId="4F21BF14" w14:textId="77777777" w:rsidR="00E25D9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oslobođenje od plaćanja sudskih, upravnih i javnobilježničkih pristojbi i</w:t>
      </w:r>
    </w:p>
    <w:p w14:paraId="5CAC48EA" w14:textId="1130B551" w:rsidR="00C1665B" w:rsidRPr="003122C7" w:rsidRDefault="00E25D9B" w:rsidP="00EC7398">
      <w:pPr>
        <w:numPr>
          <w:ilvl w:val="1"/>
          <w:numId w:val="40"/>
        </w:numPr>
        <w:spacing w:after="0" w:line="240" w:lineRule="auto"/>
        <w:jc w:val="both"/>
        <w:rPr>
          <w:rFonts w:ascii="Times New Roman" w:hAnsi="Times New Roman" w:cs="Times New Roman"/>
          <w:sz w:val="24"/>
          <w:szCs w:val="24"/>
        </w:rPr>
      </w:pPr>
      <w:r w:rsidRPr="003122C7">
        <w:rPr>
          <w:rFonts w:ascii="Times New Roman" w:hAnsi="Times New Roman" w:cs="Times New Roman"/>
          <w:sz w:val="24"/>
          <w:szCs w:val="24"/>
        </w:rPr>
        <w:t>pravo na troškove prijevoza i ukopa posmrtnih ostataka</w:t>
      </w:r>
      <w:r w:rsidR="00A07326" w:rsidRPr="003122C7">
        <w:rPr>
          <w:rFonts w:ascii="Times New Roman" w:hAnsi="Times New Roman" w:cs="Times New Roman"/>
          <w:sz w:val="24"/>
          <w:szCs w:val="24"/>
        </w:rPr>
        <w:t xml:space="preserve"> ekshumiranih i identificiranih civilnih osoba nestalih u Domovinskom ratu na području Republike Hrvatske</w:t>
      </w:r>
      <w:r w:rsidRPr="003122C7">
        <w:rPr>
          <w:rFonts w:ascii="Times New Roman" w:hAnsi="Times New Roman" w:cs="Times New Roman"/>
          <w:sz w:val="24"/>
          <w:szCs w:val="24"/>
        </w:rPr>
        <w:t>.</w:t>
      </w:r>
    </w:p>
    <w:p w14:paraId="14A89AE7" w14:textId="77777777" w:rsidR="00802F50" w:rsidRPr="003122C7" w:rsidRDefault="00802F50" w:rsidP="00EC7398">
      <w:pPr>
        <w:spacing w:after="0" w:line="240" w:lineRule="auto"/>
        <w:ind w:left="1080"/>
        <w:rPr>
          <w:rFonts w:ascii="Times New Roman" w:hAnsi="Times New Roman" w:cs="Times New Roman"/>
          <w:sz w:val="24"/>
          <w:szCs w:val="24"/>
        </w:rPr>
      </w:pPr>
    </w:p>
    <w:p w14:paraId="5876335D" w14:textId="40EF4766" w:rsidR="00C1665B" w:rsidRPr="003122C7" w:rsidRDefault="00C1665B" w:rsidP="00EC7398">
      <w:pPr>
        <w:spacing w:after="0" w:line="240" w:lineRule="auto"/>
        <w:ind w:firstLine="708"/>
        <w:jc w:val="both"/>
        <w:rPr>
          <w:rFonts w:ascii="Times New Roman" w:hAnsi="Times New Roman" w:cs="Times New Roman"/>
          <w:sz w:val="24"/>
          <w:szCs w:val="24"/>
        </w:rPr>
      </w:pPr>
      <w:r w:rsidRPr="003122C7">
        <w:rPr>
          <w:rFonts w:ascii="Times New Roman" w:hAnsi="Times New Roman" w:cs="Times New Roman"/>
          <w:sz w:val="24"/>
          <w:szCs w:val="24"/>
        </w:rPr>
        <w:t>(2)</w:t>
      </w:r>
      <w:r w:rsidRPr="003122C7">
        <w:rPr>
          <w:rFonts w:ascii="Times New Roman" w:hAnsi="Times New Roman" w:cs="Times New Roman"/>
          <w:sz w:val="24"/>
          <w:szCs w:val="24"/>
        </w:rPr>
        <w:tab/>
      </w:r>
      <w:r w:rsidR="003F3BC6">
        <w:rPr>
          <w:rFonts w:ascii="Times New Roman" w:hAnsi="Times New Roman" w:cs="Times New Roman"/>
          <w:sz w:val="24"/>
          <w:szCs w:val="24"/>
        </w:rPr>
        <w:t>Primanja ostvarena na temelju prava</w:t>
      </w:r>
      <w:r w:rsidR="003F3BC6" w:rsidRPr="003122C7">
        <w:rPr>
          <w:rFonts w:ascii="Times New Roman" w:hAnsi="Times New Roman" w:cs="Times New Roman"/>
          <w:sz w:val="24"/>
          <w:szCs w:val="24"/>
        </w:rPr>
        <w:t xml:space="preserve"> </w:t>
      </w:r>
      <w:r w:rsidRPr="003122C7">
        <w:rPr>
          <w:rFonts w:ascii="Times New Roman" w:hAnsi="Times New Roman" w:cs="Times New Roman"/>
          <w:sz w:val="24"/>
          <w:szCs w:val="24"/>
        </w:rPr>
        <w:t>i</w:t>
      </w:r>
      <w:r w:rsidR="00401D3A" w:rsidRPr="003122C7">
        <w:rPr>
          <w:rFonts w:ascii="Times New Roman" w:hAnsi="Times New Roman" w:cs="Times New Roman"/>
          <w:sz w:val="24"/>
          <w:szCs w:val="24"/>
        </w:rPr>
        <w:t>z točke a) podtočaka 1. do 5.</w:t>
      </w:r>
      <w:r w:rsidRPr="003122C7">
        <w:rPr>
          <w:rFonts w:ascii="Times New Roman" w:hAnsi="Times New Roman" w:cs="Times New Roman"/>
          <w:sz w:val="24"/>
          <w:szCs w:val="24"/>
        </w:rPr>
        <w:t xml:space="preserve">, točke b), točke c) podtočaka 1. do </w:t>
      </w:r>
      <w:r w:rsidR="00401D3A" w:rsidRPr="003122C7">
        <w:rPr>
          <w:rFonts w:ascii="Times New Roman" w:hAnsi="Times New Roman" w:cs="Times New Roman"/>
          <w:sz w:val="24"/>
          <w:szCs w:val="24"/>
        </w:rPr>
        <w:t>5. i podtočke 15. ovoga članka</w:t>
      </w:r>
      <w:r w:rsidRPr="003122C7">
        <w:rPr>
          <w:rFonts w:ascii="Times New Roman" w:hAnsi="Times New Roman" w:cs="Times New Roman"/>
          <w:sz w:val="24"/>
          <w:szCs w:val="24"/>
        </w:rPr>
        <w:t xml:space="preserve"> izuzimaju se od ovrhe.</w:t>
      </w:r>
    </w:p>
    <w:p w14:paraId="36BA12CD" w14:textId="77777777" w:rsidR="00046F66" w:rsidRPr="003122C7" w:rsidRDefault="00046F66" w:rsidP="00EC7398">
      <w:pPr>
        <w:spacing w:after="0" w:line="240" w:lineRule="auto"/>
        <w:ind w:left="1080"/>
        <w:rPr>
          <w:rFonts w:ascii="Times New Roman" w:hAnsi="Times New Roman" w:cs="Times New Roman"/>
          <w:sz w:val="24"/>
          <w:szCs w:val="24"/>
        </w:rPr>
      </w:pPr>
    </w:p>
    <w:p w14:paraId="1B7019D7"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6F3B43"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w:t>
      </w:r>
    </w:p>
    <w:p w14:paraId="369C1F01" w14:textId="77777777" w:rsidR="00BA0A1B" w:rsidRPr="003122C7" w:rsidRDefault="00BA0A1B" w:rsidP="00EC7398">
      <w:pPr>
        <w:spacing w:after="0" w:line="240" w:lineRule="auto"/>
        <w:jc w:val="center"/>
        <w:rPr>
          <w:rFonts w:ascii="Times New Roman" w:eastAsia="Times New Roman" w:hAnsi="Times New Roman" w:cs="Times New Roman"/>
          <w:b/>
          <w:sz w:val="24"/>
          <w:szCs w:val="24"/>
          <w:lang w:eastAsia="hr-HR"/>
        </w:rPr>
      </w:pPr>
    </w:p>
    <w:p w14:paraId="1E5E314C" w14:textId="77777777" w:rsidR="00E25D9B" w:rsidRPr="003122C7" w:rsidRDefault="00E25D9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Na pitanja u vezi s pravima iz ovoga Zakona, uvjetima za stjecanje, korištenje i prestanak tih prava, koja nisu uređena ovim Zakonom, primjenjuju se propisi kojima se uređuju odnosna prava.</w:t>
      </w:r>
    </w:p>
    <w:p w14:paraId="1E95F279" w14:textId="77777777" w:rsidR="00BA0A1B" w:rsidRPr="003122C7" w:rsidRDefault="00BA0A1B" w:rsidP="00EC7398">
      <w:pPr>
        <w:spacing w:after="0" w:line="240" w:lineRule="auto"/>
        <w:ind w:firstLine="708"/>
        <w:jc w:val="both"/>
        <w:rPr>
          <w:rFonts w:ascii="Times New Roman" w:eastAsia="Times New Roman" w:hAnsi="Times New Roman" w:cs="Times New Roman"/>
          <w:sz w:val="24"/>
          <w:szCs w:val="24"/>
          <w:lang w:eastAsia="hr-HR"/>
        </w:rPr>
      </w:pPr>
    </w:p>
    <w:p w14:paraId="7983D8D5" w14:textId="77777777" w:rsidR="00E25D9B" w:rsidRPr="003122C7" w:rsidRDefault="006F3B43" w:rsidP="00EC7398">
      <w:pPr>
        <w:tabs>
          <w:tab w:val="left" w:pos="851"/>
          <w:tab w:val="left" w:pos="993"/>
        </w:tabs>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5</w:t>
      </w:r>
      <w:r w:rsidR="00E25D9B" w:rsidRPr="003122C7">
        <w:rPr>
          <w:rFonts w:ascii="Times New Roman" w:eastAsia="Times New Roman" w:hAnsi="Times New Roman" w:cs="Times New Roman"/>
          <w:b/>
          <w:sz w:val="24"/>
          <w:szCs w:val="24"/>
          <w:lang w:eastAsia="hr-HR"/>
        </w:rPr>
        <w:t>.</w:t>
      </w:r>
    </w:p>
    <w:p w14:paraId="52224B27" w14:textId="77777777" w:rsidR="00BA0A1B" w:rsidRPr="003122C7" w:rsidRDefault="00BA0A1B" w:rsidP="00EC7398">
      <w:pPr>
        <w:tabs>
          <w:tab w:val="left" w:pos="851"/>
          <w:tab w:val="left" w:pos="993"/>
        </w:tabs>
        <w:spacing w:after="0" w:line="240" w:lineRule="auto"/>
        <w:jc w:val="center"/>
        <w:rPr>
          <w:rFonts w:ascii="Times New Roman" w:eastAsia="Times New Roman" w:hAnsi="Times New Roman" w:cs="Times New Roman"/>
          <w:b/>
          <w:sz w:val="24"/>
          <w:szCs w:val="24"/>
          <w:lang w:eastAsia="hr-HR"/>
        </w:rPr>
      </w:pPr>
    </w:p>
    <w:p w14:paraId="08AA070A" w14:textId="6468A35C" w:rsidR="00E25D9B" w:rsidRPr="003122C7" w:rsidRDefault="00A513B0" w:rsidP="00EC7398">
      <w:pPr>
        <w:numPr>
          <w:ilvl w:val="0"/>
          <w:numId w:val="2"/>
        </w:numPr>
        <w:spacing w:after="0" w:line="240" w:lineRule="auto"/>
        <w:ind w:left="0"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Statuse i p</w:t>
      </w:r>
      <w:r w:rsidR="00E25D9B" w:rsidRPr="003122C7">
        <w:rPr>
          <w:rFonts w:ascii="Times New Roman" w:eastAsia="Times New Roman" w:hAnsi="Times New Roman" w:cs="Times New Roman"/>
          <w:sz w:val="24"/>
          <w:szCs w:val="24"/>
          <w:lang w:eastAsia="hr-HR"/>
        </w:rPr>
        <w:t>rava utvrđena ovim Zakonom ne mogu ostvariti:</w:t>
      </w:r>
    </w:p>
    <w:p w14:paraId="7DDCC560" w14:textId="77777777" w:rsidR="00AF5E77" w:rsidRPr="003122C7" w:rsidRDefault="00AF5E77" w:rsidP="00EC7398">
      <w:pPr>
        <w:tabs>
          <w:tab w:val="left" w:pos="1134"/>
        </w:tabs>
        <w:spacing w:after="0" w:line="240" w:lineRule="auto"/>
        <w:ind w:left="709"/>
        <w:jc w:val="both"/>
        <w:rPr>
          <w:rFonts w:ascii="Times New Roman" w:eastAsia="Times New Roman" w:hAnsi="Times New Roman" w:cs="Times New Roman"/>
          <w:sz w:val="24"/>
          <w:szCs w:val="24"/>
          <w:lang w:eastAsia="hr-HR"/>
        </w:rPr>
      </w:pPr>
    </w:p>
    <w:p w14:paraId="198CDD4D" w14:textId="79C84FD3" w:rsidR="00E25D9B" w:rsidRPr="003122C7" w:rsidRDefault="00D051CF" w:rsidP="00CF7A0F">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pripadnici, pomagači ili suradnici neprijateljskih vojnih i paravojnih postrojbi koji su sudjelovali u oružanoj agresiji na Republiku Hrvatsku</w:t>
      </w:r>
      <w:r w:rsidR="00053AE0" w:rsidRPr="003122C7">
        <w:t xml:space="preserve"> </w:t>
      </w:r>
      <w:r w:rsidR="00053AE0" w:rsidRPr="003122C7">
        <w:rPr>
          <w:rFonts w:ascii="Times New Roman" w:eastAsia="Times New Roman" w:hAnsi="Times New Roman" w:cs="Times New Roman"/>
          <w:sz w:val="24"/>
          <w:szCs w:val="24"/>
          <w:lang w:eastAsia="hr-HR"/>
        </w:rPr>
        <w:t>i svi koji su na bilo koji drugi način pomagali neprijatelju,</w:t>
      </w:r>
      <w:r w:rsidRPr="003122C7">
        <w:rPr>
          <w:rFonts w:ascii="Times New Roman" w:eastAsia="Times New Roman" w:hAnsi="Times New Roman" w:cs="Times New Roman"/>
          <w:sz w:val="24"/>
          <w:szCs w:val="24"/>
          <w:lang w:eastAsia="hr-HR"/>
        </w:rPr>
        <w:t xml:space="preserve"> kao ni članovi njihovih obitelji temeljem njihova stradavanja </w:t>
      </w:r>
      <w:r w:rsidR="00E25D9B" w:rsidRPr="003122C7">
        <w:rPr>
          <w:rFonts w:ascii="Times New Roman" w:eastAsia="Times New Roman" w:hAnsi="Times New Roman" w:cs="Times New Roman"/>
          <w:sz w:val="24"/>
          <w:szCs w:val="24"/>
          <w:lang w:eastAsia="hr-HR"/>
        </w:rPr>
        <w:t xml:space="preserve">ili </w:t>
      </w:r>
    </w:p>
    <w:p w14:paraId="4C129C54" w14:textId="29B9480B" w:rsidR="00E25D9B" w:rsidRPr="003122C7" w:rsidRDefault="00E25D9B" w:rsidP="00EC7398">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osobe koje su prema kaznenoj evidenciji koju vodi tijelo državne uprave nadležno za pravosuđe osuđene pravomoćnom sudskom presudom za kaznena djela iz GLAVE TRIDESET DRUGE (XXXII.) KAZNENA DJELA PROTIV REPUBLIKE HRVATSKE Kaznenog zakona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125/11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144/12</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56/15</w:t>
      </w:r>
      <w:r w:rsidR="005F426C">
        <w:rPr>
          <w:rFonts w:ascii="Times New Roman" w:eastAsia="Times New Roman" w:hAnsi="Times New Roman" w:cs="Times New Roman"/>
          <w:sz w:val="24"/>
          <w:szCs w:val="24"/>
          <w:lang w:eastAsia="hr-HR"/>
        </w:rPr>
        <w:t>.</w:t>
      </w:r>
      <w:r w:rsidR="00B37963"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61/15</w:t>
      </w:r>
      <w:r w:rsidR="005F426C">
        <w:rPr>
          <w:rFonts w:ascii="Times New Roman" w:eastAsia="Times New Roman" w:hAnsi="Times New Roman" w:cs="Times New Roman"/>
          <w:sz w:val="24"/>
          <w:szCs w:val="24"/>
          <w:lang w:eastAsia="hr-HR"/>
        </w:rPr>
        <w:t>.</w:t>
      </w:r>
      <w:r w:rsidR="00B37963" w:rsidRPr="003122C7">
        <w:rPr>
          <w:rFonts w:ascii="Times New Roman" w:eastAsia="Times New Roman" w:hAnsi="Times New Roman" w:cs="Times New Roman"/>
          <w:sz w:val="24"/>
          <w:szCs w:val="24"/>
          <w:lang w:eastAsia="hr-HR"/>
        </w:rPr>
        <w:t>, 101/17</w:t>
      </w:r>
      <w:r w:rsidR="005F426C">
        <w:rPr>
          <w:rFonts w:ascii="Times New Roman" w:eastAsia="Times New Roman" w:hAnsi="Times New Roman" w:cs="Times New Roman"/>
          <w:sz w:val="24"/>
          <w:szCs w:val="24"/>
          <w:lang w:eastAsia="hr-HR"/>
        </w:rPr>
        <w:t>.</w:t>
      </w:r>
      <w:r w:rsidR="00B37963" w:rsidRPr="003122C7">
        <w:rPr>
          <w:rFonts w:ascii="Times New Roman" w:eastAsia="Times New Roman" w:hAnsi="Times New Roman" w:cs="Times New Roman"/>
          <w:sz w:val="24"/>
          <w:szCs w:val="24"/>
          <w:lang w:eastAsia="hr-HR"/>
        </w:rPr>
        <w:t>, 118/18</w:t>
      </w:r>
      <w:r w:rsidR="005F426C">
        <w:rPr>
          <w:rFonts w:ascii="Times New Roman" w:eastAsia="Times New Roman" w:hAnsi="Times New Roman" w:cs="Times New Roman"/>
          <w:sz w:val="24"/>
          <w:szCs w:val="24"/>
          <w:lang w:eastAsia="hr-HR"/>
        </w:rPr>
        <w:t>.</w:t>
      </w:r>
      <w:r w:rsidR="00B37963" w:rsidRPr="003122C7">
        <w:rPr>
          <w:rFonts w:ascii="Times New Roman" w:eastAsia="Times New Roman" w:hAnsi="Times New Roman" w:cs="Times New Roman"/>
          <w:sz w:val="24"/>
          <w:szCs w:val="24"/>
          <w:lang w:eastAsia="hr-HR"/>
        </w:rPr>
        <w:t xml:space="preserve"> i 126/19</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odnosno za kaznena djela iz GLAVE DVANAESTE (XII.) KAZNENA DJELA PROTIV REPUBLIKE HRVATSKE Kaznenog zakona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110/97</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27/98</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ispravak, 50/00</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Odluka Ustavnog suda Republike Hrvatske, 129/00</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51/01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11/03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190/03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Odluka Ustavnog suda Republike Hrvatske, 105/04</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84/05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ispravak, 71/06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110/07</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152/08</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57/11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odnosno za kaznena djela iz GLAVE ČETRNAESTE (XIV.) KRIVIČNA DJELA PROTIV SIGURNOSTI REPUBLIKE HRVATSKE Osnovnog krivičnog zakona Republike Hrvatske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31/93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39/93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108/95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16/96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28/96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odnosno za kaznena djela iz GLAVE DEVETNAESTE (XIX.) KRIVIČNA DJELA PROTIV REPUBLIKE HRVATSKE Krivičnog zakona Republike Hrvatske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32/93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38/93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16/96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28/96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počinjena za vrijeme obrane suvereniteta Republike Hrvatske, kao ni članovi njihovih obitelji temeljem njihova stradavanja</w:t>
      </w:r>
      <w:r w:rsidR="00B37963" w:rsidRPr="003122C7">
        <w:rPr>
          <w:rFonts w:ascii="Times New Roman" w:eastAsia="Times New Roman" w:hAnsi="Times New Roman" w:cs="Times New Roman"/>
          <w:sz w:val="24"/>
          <w:szCs w:val="24"/>
          <w:lang w:eastAsia="hr-HR"/>
        </w:rPr>
        <w:t xml:space="preserve"> </w:t>
      </w:r>
      <w:r w:rsidR="00A529DB" w:rsidRPr="003122C7">
        <w:rPr>
          <w:rFonts w:ascii="Times New Roman" w:eastAsia="Times New Roman" w:hAnsi="Times New Roman" w:cs="Times New Roman"/>
          <w:sz w:val="24"/>
          <w:szCs w:val="24"/>
          <w:lang w:eastAsia="hr-HR"/>
        </w:rPr>
        <w:t>i</w:t>
      </w:r>
      <w:r w:rsidR="00B37963" w:rsidRPr="003122C7">
        <w:rPr>
          <w:rFonts w:ascii="Times New Roman" w:eastAsia="Times New Roman" w:hAnsi="Times New Roman" w:cs="Times New Roman"/>
          <w:sz w:val="24"/>
          <w:szCs w:val="24"/>
          <w:lang w:eastAsia="hr-HR"/>
        </w:rPr>
        <w:t>li</w:t>
      </w:r>
    </w:p>
    <w:p w14:paraId="010415B1" w14:textId="64E6045E" w:rsidR="00B37963" w:rsidRPr="003122C7" w:rsidRDefault="00B37963" w:rsidP="00EC7398">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osobe koje su prema kaznenoj evidenciji koju vodi tijelo državne uprave nadležno za pravosuđe osuđene pravomoćnom sudskom presudom za kaznena djela iz GLAVE DEVETE (IX.) KAZNENA DJELA PROTIV ČOVJEČNOSTI I LJUDSKOG DOSTOJANSTVA Kaznenog zakona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125/11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144/12</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56/15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61/15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w:t>
      </w:r>
      <w:r w:rsidRPr="003122C7">
        <w:rPr>
          <w:rFonts w:ascii="Times New Roman" w:hAnsi="Times New Roman" w:cs="Times New Roman"/>
          <w:sz w:val="24"/>
          <w:szCs w:val="24"/>
        </w:rPr>
        <w:t xml:space="preserve"> </w:t>
      </w:r>
      <w:r w:rsidRPr="003122C7">
        <w:rPr>
          <w:rFonts w:ascii="Times New Roman" w:eastAsia="Times New Roman" w:hAnsi="Times New Roman" w:cs="Times New Roman"/>
          <w:sz w:val="24"/>
          <w:szCs w:val="24"/>
          <w:lang w:eastAsia="hr-HR"/>
        </w:rPr>
        <w:t>101/17</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118/18</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126/19</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odnosno za kaznena djela iz GLAVE TRINAESTE (XIII.) KAZNENA DJELA PROTIV VRIJEDNOSTI ZAŠTIĆENIH MEĐUNARODNIM PRAVOM Kaznenog zakona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110/97</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27/98</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ispravak, 50/00</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Odluka Ustavnog suda Republike Hrvatske, 129/00</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51/01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11/03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190/03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Odluka Ustavnog suda Republike Hr</w:t>
      </w:r>
      <w:r w:rsidRPr="003122C7">
        <w:rPr>
          <w:rFonts w:ascii="Times New Roman" w:eastAsia="Times New Roman" w:hAnsi="Times New Roman" w:cs="Times New Roman"/>
          <w:sz w:val="24"/>
          <w:szCs w:val="24"/>
          <w:lang w:eastAsia="hr-HR"/>
        </w:rPr>
        <w:lastRenderedPageBreak/>
        <w:t>vatske, 105/04</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84/05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 ispravak, 71/06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110/07</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152/08</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57/11</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odnosno za kaznena djela iz </w:t>
      </w:r>
      <w:r w:rsidR="005B2ED5" w:rsidRPr="003122C7">
        <w:rPr>
          <w:rFonts w:ascii="Times New Roman" w:eastAsia="Times New Roman" w:hAnsi="Times New Roman" w:cs="Times New Roman"/>
          <w:sz w:val="24"/>
          <w:szCs w:val="24"/>
          <w:lang w:eastAsia="hr-HR"/>
        </w:rPr>
        <w:t>GLAVE PETNAESTE</w:t>
      </w:r>
      <w:r w:rsidR="003F3BC6">
        <w:rPr>
          <w:rFonts w:ascii="Times New Roman" w:eastAsia="Times New Roman" w:hAnsi="Times New Roman" w:cs="Times New Roman"/>
          <w:sz w:val="24"/>
          <w:szCs w:val="24"/>
          <w:lang w:eastAsia="hr-HR"/>
        </w:rPr>
        <w:t xml:space="preserve"> (XV.)</w:t>
      </w:r>
      <w:r w:rsidR="005B2ED5" w:rsidRPr="003122C7">
        <w:rPr>
          <w:rFonts w:ascii="Times New Roman" w:eastAsia="Times New Roman" w:hAnsi="Times New Roman" w:cs="Times New Roman"/>
          <w:sz w:val="24"/>
          <w:szCs w:val="24"/>
          <w:lang w:eastAsia="hr-HR"/>
        </w:rPr>
        <w:t xml:space="preserve"> KRIVIČNA DJELA PROTIV ČOVJEČNOSTI I MEĐUNARODNOGA PRAVA</w:t>
      </w:r>
      <w:r w:rsidRPr="003122C7">
        <w:rPr>
          <w:rFonts w:ascii="Times New Roman" w:eastAsia="Times New Roman" w:hAnsi="Times New Roman" w:cs="Times New Roman"/>
          <w:sz w:val="24"/>
          <w:szCs w:val="24"/>
          <w:lang w:eastAsia="hr-HR"/>
        </w:rPr>
        <w:t xml:space="preserve"> Osnovnog krivičnog zakona Republike Hrvatske (</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Narodne novine</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br. 31/93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39/93</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108/95</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16/96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 28/96</w:t>
      </w:r>
      <w:r w:rsidR="005F426C">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počinjena za vrijeme obrane suvereniteta Republike Hrvatske, kao ni članovi njihovih obitelji temeljem njihova stradavanja</w:t>
      </w:r>
      <w:r w:rsidR="00AF5E77" w:rsidRPr="003122C7">
        <w:rPr>
          <w:rFonts w:ascii="Times New Roman" w:eastAsia="Times New Roman" w:hAnsi="Times New Roman" w:cs="Times New Roman"/>
          <w:sz w:val="24"/>
          <w:szCs w:val="24"/>
          <w:lang w:eastAsia="hr-HR"/>
        </w:rPr>
        <w:t>.</w:t>
      </w:r>
    </w:p>
    <w:p w14:paraId="14C0CC3E" w14:textId="77777777" w:rsidR="0063697E" w:rsidRPr="003122C7" w:rsidRDefault="0063697E" w:rsidP="00EC7398">
      <w:pPr>
        <w:spacing w:after="0" w:line="240" w:lineRule="auto"/>
        <w:ind w:left="284"/>
        <w:jc w:val="both"/>
        <w:rPr>
          <w:rFonts w:ascii="Times New Roman" w:eastAsia="Times New Roman" w:hAnsi="Times New Roman" w:cs="Times New Roman"/>
          <w:sz w:val="24"/>
          <w:szCs w:val="24"/>
          <w:lang w:eastAsia="hr-HR"/>
        </w:rPr>
      </w:pPr>
    </w:p>
    <w:p w14:paraId="43682F0E" w14:textId="5E905A15" w:rsidR="00E25D9B" w:rsidRPr="003122C7" w:rsidRDefault="00A513B0" w:rsidP="00EC7398">
      <w:pPr>
        <w:numPr>
          <w:ilvl w:val="0"/>
          <w:numId w:val="2"/>
        </w:numPr>
        <w:spacing w:after="0" w:line="240" w:lineRule="auto"/>
        <w:ind w:left="0"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Statuse i p</w:t>
      </w:r>
      <w:r w:rsidR="00E25D9B" w:rsidRPr="003122C7">
        <w:rPr>
          <w:rFonts w:ascii="Times New Roman" w:eastAsia="Times New Roman" w:hAnsi="Times New Roman" w:cs="Times New Roman"/>
          <w:sz w:val="24"/>
          <w:szCs w:val="24"/>
          <w:lang w:eastAsia="hr-HR"/>
        </w:rPr>
        <w:t>rava utvrđena ovim Zakonom ne mog</w:t>
      </w:r>
      <w:r w:rsidR="005A0BA4" w:rsidRPr="003122C7">
        <w:rPr>
          <w:rFonts w:ascii="Times New Roman" w:eastAsia="Times New Roman" w:hAnsi="Times New Roman" w:cs="Times New Roman"/>
          <w:sz w:val="24"/>
          <w:szCs w:val="24"/>
          <w:lang w:eastAsia="hr-HR"/>
        </w:rPr>
        <w:t>u ostvariti ni osobe koje su se</w:t>
      </w:r>
      <w:r w:rsidR="00E25D9B" w:rsidRPr="003122C7">
        <w:rPr>
          <w:rFonts w:ascii="Times New Roman" w:eastAsia="Times New Roman" w:hAnsi="Times New Roman" w:cs="Times New Roman"/>
          <w:sz w:val="24"/>
          <w:szCs w:val="24"/>
          <w:lang w:eastAsia="hr-HR"/>
        </w:rPr>
        <w:t xml:space="preserve"> same ranile radi izbjegavanja vojne obveze. </w:t>
      </w:r>
    </w:p>
    <w:p w14:paraId="0EE20AD6" w14:textId="77777777" w:rsidR="00BA0A1B" w:rsidRPr="003122C7" w:rsidRDefault="00BA0A1B" w:rsidP="00EC7398">
      <w:pPr>
        <w:spacing w:after="0" w:line="240" w:lineRule="auto"/>
        <w:ind w:left="709"/>
        <w:jc w:val="both"/>
        <w:rPr>
          <w:rFonts w:ascii="Times New Roman" w:eastAsia="Times New Roman" w:hAnsi="Times New Roman" w:cs="Times New Roman"/>
          <w:sz w:val="24"/>
          <w:szCs w:val="24"/>
          <w:lang w:eastAsia="hr-HR"/>
        </w:rPr>
      </w:pPr>
    </w:p>
    <w:p w14:paraId="10C66E57" w14:textId="77777777" w:rsidR="00E25D9B" w:rsidRPr="003122C7" w:rsidRDefault="006F3B43"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6</w:t>
      </w:r>
      <w:r w:rsidR="00E25D9B" w:rsidRPr="003122C7">
        <w:rPr>
          <w:rFonts w:ascii="Times New Roman" w:eastAsia="Times New Roman" w:hAnsi="Times New Roman" w:cs="Times New Roman"/>
          <w:b/>
          <w:sz w:val="24"/>
          <w:szCs w:val="24"/>
          <w:lang w:eastAsia="hr-HR"/>
        </w:rPr>
        <w:t xml:space="preserve">. </w:t>
      </w:r>
    </w:p>
    <w:p w14:paraId="2783B4BB" w14:textId="77777777" w:rsidR="00BA0A1B" w:rsidRPr="003122C7" w:rsidRDefault="00BA0A1B" w:rsidP="00EC7398">
      <w:pPr>
        <w:spacing w:after="0" w:line="240" w:lineRule="auto"/>
        <w:jc w:val="center"/>
        <w:rPr>
          <w:rFonts w:ascii="Times New Roman" w:eastAsia="Times New Roman" w:hAnsi="Times New Roman" w:cs="Times New Roman"/>
          <w:sz w:val="24"/>
          <w:szCs w:val="24"/>
          <w:lang w:eastAsia="hr-HR"/>
        </w:rPr>
      </w:pPr>
    </w:p>
    <w:p w14:paraId="02B93B76" w14:textId="25A1D9F5" w:rsidR="00E25D9B" w:rsidRPr="003122C7" w:rsidRDefault="00C467CA"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color w:val="231F20"/>
          <w:sz w:val="24"/>
          <w:szCs w:val="24"/>
          <w:lang w:eastAsia="hr-HR"/>
        </w:rPr>
        <w:tab/>
        <w:t>(1)</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sz w:val="24"/>
          <w:szCs w:val="24"/>
          <w:lang w:eastAsia="hr-HR"/>
        </w:rPr>
        <w:t>Članovima obitelji, u smislu ovoga Zakona, smatraju se bračni</w:t>
      </w:r>
      <w:r w:rsidR="00165CA8" w:rsidRPr="003122C7">
        <w:rPr>
          <w:rFonts w:ascii="Times New Roman" w:eastAsia="Times New Roman" w:hAnsi="Times New Roman" w:cs="Times New Roman"/>
          <w:sz w:val="24"/>
          <w:szCs w:val="24"/>
          <w:lang w:eastAsia="hr-HR"/>
        </w:rPr>
        <w:t xml:space="preserve"> ili izvanbračni</w:t>
      </w:r>
      <w:r w:rsidR="00E25D9B" w:rsidRPr="003122C7">
        <w:rPr>
          <w:rFonts w:ascii="Times New Roman" w:eastAsia="Times New Roman" w:hAnsi="Times New Roman" w:cs="Times New Roman"/>
          <w:sz w:val="24"/>
          <w:szCs w:val="24"/>
          <w:lang w:eastAsia="hr-HR"/>
        </w:rPr>
        <w:t xml:space="preserve"> drug i djeca (</w:t>
      </w:r>
      <w:r w:rsidR="00FE539F" w:rsidRPr="003122C7">
        <w:rPr>
          <w:rFonts w:ascii="Times New Roman" w:eastAsia="Times New Roman" w:hAnsi="Times New Roman" w:cs="Times New Roman"/>
          <w:sz w:val="24"/>
          <w:szCs w:val="24"/>
          <w:lang w:eastAsia="hr-HR"/>
        </w:rPr>
        <w:t xml:space="preserve">u daljnjem tekstu: </w:t>
      </w:r>
      <w:r w:rsidR="00E25D9B" w:rsidRPr="003122C7">
        <w:rPr>
          <w:rFonts w:ascii="Times New Roman" w:eastAsia="Times New Roman" w:hAnsi="Times New Roman" w:cs="Times New Roman"/>
          <w:sz w:val="24"/>
          <w:szCs w:val="24"/>
          <w:lang w:eastAsia="hr-HR"/>
        </w:rPr>
        <w:t xml:space="preserve">članovi uže obitelji) </w:t>
      </w:r>
      <w:r w:rsidR="00165CA8" w:rsidRPr="003122C7">
        <w:rPr>
          <w:rFonts w:ascii="Times New Roman" w:eastAsia="Times New Roman" w:hAnsi="Times New Roman" w:cs="Times New Roman"/>
          <w:sz w:val="24"/>
          <w:szCs w:val="24"/>
          <w:lang w:eastAsia="hr-HR"/>
        </w:rPr>
        <w:t>te</w:t>
      </w:r>
      <w:r w:rsidR="00E25D9B" w:rsidRPr="003122C7">
        <w:rPr>
          <w:rFonts w:ascii="Times New Roman" w:eastAsia="Times New Roman" w:hAnsi="Times New Roman" w:cs="Times New Roman"/>
          <w:sz w:val="24"/>
          <w:szCs w:val="24"/>
          <w:lang w:eastAsia="hr-HR"/>
        </w:rPr>
        <w:t xml:space="preserve"> roditelji (</w:t>
      </w:r>
      <w:r w:rsidR="00FE539F" w:rsidRPr="003122C7">
        <w:rPr>
          <w:rFonts w:ascii="Times New Roman" w:eastAsia="Times New Roman" w:hAnsi="Times New Roman" w:cs="Times New Roman"/>
          <w:sz w:val="24"/>
          <w:szCs w:val="24"/>
          <w:lang w:eastAsia="hr-HR"/>
        </w:rPr>
        <w:t xml:space="preserve">u daljnjem tekstu: </w:t>
      </w:r>
      <w:r w:rsidR="00E25D9B" w:rsidRPr="003122C7">
        <w:rPr>
          <w:rFonts w:ascii="Times New Roman" w:eastAsia="Times New Roman" w:hAnsi="Times New Roman" w:cs="Times New Roman"/>
          <w:sz w:val="24"/>
          <w:szCs w:val="24"/>
          <w:lang w:eastAsia="hr-HR"/>
        </w:rPr>
        <w:t>članovi šire obitelji).</w:t>
      </w:r>
    </w:p>
    <w:p w14:paraId="172AC2F6" w14:textId="77777777" w:rsidR="00BA0A1B" w:rsidRPr="003122C7" w:rsidRDefault="00BA0A1B"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5E860779" w14:textId="77777777" w:rsidR="00E25D9B" w:rsidRPr="003122C7" w:rsidRDefault="0089773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Status izvanbračne zajednice iz stavka 1. ovoga članka utvrđuje se u izvanparničnome sudskom postupku.</w:t>
      </w:r>
    </w:p>
    <w:p w14:paraId="56D98EF6" w14:textId="77777777" w:rsidR="00BA0A1B" w:rsidRPr="003122C7" w:rsidRDefault="00BA0A1B"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734E63AF" w14:textId="77777777" w:rsidR="00E25D9B" w:rsidRPr="003122C7" w:rsidRDefault="0089773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Pojam djeteta, u smislu ovoga Zakona, obuhvaća dijete rođeno u braku, dijete rođeno izvan braka, posvojenika i pastorka.</w:t>
      </w:r>
    </w:p>
    <w:p w14:paraId="21531521" w14:textId="77777777" w:rsidR="00BA0A1B" w:rsidRPr="003122C7" w:rsidRDefault="00BA0A1B"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0B5E63D7" w14:textId="77777777" w:rsidR="00E25D9B" w:rsidRPr="003122C7" w:rsidRDefault="00897735"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Pastorak, u smislu ovoga Zakona, je osoba koja nema živog jednog od roditelja ili su roditelju </w:t>
      </w:r>
      <w:r w:rsidR="00B866B6" w:rsidRPr="003122C7">
        <w:rPr>
          <w:rFonts w:ascii="Times New Roman" w:eastAsia="Times New Roman" w:hAnsi="Times New Roman" w:cs="Times New Roman"/>
          <w:sz w:val="24"/>
          <w:szCs w:val="24"/>
          <w:lang w:eastAsia="hr-HR"/>
        </w:rPr>
        <w:t xml:space="preserve">lišena prava </w:t>
      </w:r>
      <w:r w:rsidR="00B866B6" w:rsidRPr="003122C7">
        <w:rPr>
          <w:rFonts w:ascii="Times New Roman" w:eastAsia="Times New Roman" w:hAnsi="Times New Roman" w:cs="Times New Roman"/>
          <w:color w:val="231F20"/>
          <w:sz w:val="24"/>
          <w:szCs w:val="24"/>
          <w:lang w:eastAsia="hr-HR"/>
        </w:rPr>
        <w:t>na roditeljsku skrb</w:t>
      </w:r>
      <w:r w:rsidR="00E25D9B" w:rsidRPr="003122C7">
        <w:rPr>
          <w:rFonts w:ascii="Times New Roman" w:eastAsia="Times New Roman" w:hAnsi="Times New Roman" w:cs="Times New Roman"/>
          <w:color w:val="231F20"/>
          <w:sz w:val="24"/>
          <w:szCs w:val="24"/>
          <w:lang w:eastAsia="hr-HR"/>
        </w:rPr>
        <w:t xml:space="preserve"> pravomoćnom presudom nadležnog suda, a stradalnik ga je</w:t>
      </w:r>
      <w:r w:rsidR="00B42271" w:rsidRPr="003122C7">
        <w:rPr>
          <w:rFonts w:ascii="Times New Roman" w:eastAsia="Times New Roman" w:hAnsi="Times New Roman" w:cs="Times New Roman"/>
          <w:color w:val="231F20"/>
          <w:sz w:val="24"/>
          <w:szCs w:val="24"/>
          <w:lang w:eastAsia="hr-HR"/>
        </w:rPr>
        <w:t xml:space="preserve"> </w:t>
      </w:r>
      <w:r w:rsidR="00E25D9B" w:rsidRPr="003122C7">
        <w:rPr>
          <w:rFonts w:ascii="Times New Roman" w:eastAsia="Times New Roman" w:hAnsi="Times New Roman" w:cs="Times New Roman"/>
          <w:color w:val="231F20"/>
          <w:sz w:val="24"/>
          <w:szCs w:val="24"/>
          <w:lang w:eastAsia="hr-HR"/>
        </w:rPr>
        <w:t>uzdržavao</w:t>
      </w:r>
      <w:r w:rsidR="00B42271" w:rsidRPr="003122C7">
        <w:rPr>
          <w:rFonts w:ascii="Times New Roman" w:eastAsia="Times New Roman" w:hAnsi="Times New Roman" w:cs="Times New Roman"/>
          <w:color w:val="231F20"/>
          <w:sz w:val="24"/>
          <w:szCs w:val="24"/>
          <w:lang w:eastAsia="hr-HR"/>
        </w:rPr>
        <w:t xml:space="preserve"> </w:t>
      </w:r>
      <w:r w:rsidR="00E25D9B" w:rsidRPr="003122C7">
        <w:rPr>
          <w:rFonts w:ascii="Times New Roman" w:eastAsia="Times New Roman" w:hAnsi="Times New Roman" w:cs="Times New Roman"/>
          <w:color w:val="231F20"/>
          <w:sz w:val="24"/>
          <w:szCs w:val="24"/>
          <w:lang w:eastAsia="hr-HR"/>
        </w:rPr>
        <w:t>najmanje godinu dana prije smrtnog stradavanja, zatočenja ili nestanka.</w:t>
      </w:r>
    </w:p>
    <w:p w14:paraId="3F28E235" w14:textId="77777777" w:rsidR="00BA0A1B" w:rsidRPr="003122C7" w:rsidRDefault="00BA0A1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1E7AE073" w14:textId="77777777" w:rsidR="00E25D9B" w:rsidRPr="003122C7" w:rsidRDefault="00897735"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(5)</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Pojam roditelja, u smislu ovoga Zakona, obuhvaća biološkog roditelja, posvojitelja, očuha i maćehu.</w:t>
      </w:r>
    </w:p>
    <w:p w14:paraId="6B016368" w14:textId="77777777" w:rsidR="00897735" w:rsidRPr="003122C7" w:rsidRDefault="00897735" w:rsidP="00EC7398">
      <w:pPr>
        <w:spacing w:after="0" w:line="240" w:lineRule="auto"/>
        <w:jc w:val="both"/>
        <w:textAlignment w:val="baseline"/>
        <w:rPr>
          <w:rFonts w:ascii="Times New Roman" w:eastAsia="Times New Roman" w:hAnsi="Times New Roman" w:cs="Times New Roman"/>
          <w:color w:val="231F20"/>
          <w:sz w:val="24"/>
          <w:szCs w:val="24"/>
          <w:lang w:eastAsia="hr-HR"/>
        </w:rPr>
      </w:pPr>
    </w:p>
    <w:p w14:paraId="2F4F7F7F" w14:textId="77777777" w:rsidR="00E25D9B" w:rsidRPr="003122C7" w:rsidRDefault="00897735"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(6)</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Očuh ili maćeha ostvaruju prava propisana ovim Zakonom za roditelje:</w:t>
      </w:r>
    </w:p>
    <w:p w14:paraId="17DB0893" w14:textId="77777777" w:rsidR="005278F5" w:rsidRPr="003122C7" w:rsidRDefault="005278F5" w:rsidP="00EC7398">
      <w:pPr>
        <w:spacing w:after="0" w:line="240" w:lineRule="auto"/>
        <w:jc w:val="both"/>
        <w:textAlignment w:val="baseline"/>
        <w:rPr>
          <w:rFonts w:ascii="Times New Roman" w:eastAsia="Times New Roman" w:hAnsi="Times New Roman" w:cs="Times New Roman"/>
          <w:color w:val="231F20"/>
          <w:sz w:val="24"/>
          <w:szCs w:val="24"/>
          <w:lang w:eastAsia="hr-HR"/>
        </w:rPr>
      </w:pPr>
    </w:p>
    <w:p w14:paraId="48E4B649" w14:textId="77777777" w:rsidR="00E25D9B" w:rsidRPr="003122C7" w:rsidRDefault="00E25D9B" w:rsidP="00EC7398">
      <w:pPr>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 xml:space="preserve">a) </w:t>
      </w:r>
      <w:r w:rsidR="005278F5" w:rsidRPr="003122C7">
        <w:rPr>
          <w:rFonts w:ascii="Times New Roman" w:eastAsia="Times New Roman" w:hAnsi="Times New Roman" w:cs="Times New Roman"/>
          <w:color w:val="231F20"/>
          <w:sz w:val="24"/>
          <w:szCs w:val="24"/>
          <w:lang w:eastAsia="hr-HR"/>
        </w:rPr>
        <w:tab/>
      </w:r>
      <w:r w:rsidRPr="003122C7">
        <w:rPr>
          <w:rFonts w:ascii="Times New Roman" w:eastAsia="Times New Roman" w:hAnsi="Times New Roman" w:cs="Times New Roman"/>
          <w:color w:val="231F20"/>
          <w:sz w:val="24"/>
          <w:szCs w:val="24"/>
          <w:lang w:eastAsia="hr-HR"/>
        </w:rPr>
        <w:t>ako nema živog oca ili majke ili im je oduzeta roditeljska skrb i</w:t>
      </w:r>
    </w:p>
    <w:p w14:paraId="0931E1EB" w14:textId="77777777" w:rsidR="00E25D9B" w:rsidRPr="003122C7" w:rsidRDefault="00E25D9B" w:rsidP="00EC7398">
      <w:pPr>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 xml:space="preserve">b) </w:t>
      </w:r>
      <w:r w:rsidR="001F017C" w:rsidRPr="003122C7">
        <w:rPr>
          <w:rFonts w:ascii="Times New Roman" w:eastAsia="Times New Roman" w:hAnsi="Times New Roman" w:cs="Times New Roman"/>
          <w:color w:val="231F20"/>
          <w:sz w:val="24"/>
          <w:szCs w:val="24"/>
          <w:lang w:eastAsia="hr-HR"/>
        </w:rPr>
        <w:tab/>
      </w:r>
      <w:r w:rsidRPr="003122C7">
        <w:rPr>
          <w:rFonts w:ascii="Times New Roman" w:eastAsia="Times New Roman" w:hAnsi="Times New Roman" w:cs="Times New Roman"/>
          <w:color w:val="231F20"/>
          <w:sz w:val="24"/>
          <w:szCs w:val="24"/>
          <w:lang w:eastAsia="hr-HR"/>
        </w:rPr>
        <w:t>ako su stradalnika uzdržavali ili je stradalnik njih uzdržavao najmanje pet godina prije smrtnog stradavanja, zatočenja ili nestanka.</w:t>
      </w:r>
    </w:p>
    <w:p w14:paraId="59B4AE37" w14:textId="77777777" w:rsidR="005278F5" w:rsidRPr="003122C7" w:rsidRDefault="005278F5" w:rsidP="00EC7398">
      <w:pPr>
        <w:spacing w:after="0" w:line="240" w:lineRule="auto"/>
        <w:ind w:left="284" w:hanging="284"/>
        <w:jc w:val="both"/>
        <w:textAlignment w:val="baseline"/>
        <w:rPr>
          <w:rFonts w:ascii="Times New Roman" w:eastAsia="Times New Roman" w:hAnsi="Times New Roman" w:cs="Times New Roman"/>
          <w:color w:val="231F20"/>
          <w:sz w:val="24"/>
          <w:szCs w:val="24"/>
          <w:lang w:eastAsia="hr-HR"/>
        </w:rPr>
      </w:pPr>
    </w:p>
    <w:p w14:paraId="038C5684" w14:textId="77777777" w:rsidR="006F3B43" w:rsidRPr="003122C7" w:rsidRDefault="006F3B43" w:rsidP="00EC7398">
      <w:pPr>
        <w:spacing w:after="0" w:line="240" w:lineRule="auto"/>
        <w:jc w:val="center"/>
        <w:rPr>
          <w:rFonts w:ascii="Times New Roman" w:eastAsia="Times New Roman" w:hAnsi="Times New Roman" w:cs="Times New Roman"/>
          <w:b/>
          <w:sz w:val="24"/>
          <w:szCs w:val="24"/>
          <w:lang w:eastAsia="hr-HR"/>
        </w:rPr>
      </w:pPr>
      <w:bookmarkStart w:id="2" w:name="_Toc432498783"/>
      <w:r w:rsidRPr="003122C7">
        <w:rPr>
          <w:rFonts w:ascii="Times New Roman" w:eastAsia="Times New Roman" w:hAnsi="Times New Roman" w:cs="Times New Roman"/>
          <w:b/>
          <w:sz w:val="24"/>
          <w:szCs w:val="24"/>
          <w:lang w:eastAsia="hr-HR"/>
        </w:rPr>
        <w:t>Članak 7.</w:t>
      </w:r>
    </w:p>
    <w:p w14:paraId="39DFB3F6" w14:textId="77777777" w:rsidR="005278F5" w:rsidRPr="003122C7" w:rsidRDefault="005278F5" w:rsidP="00EC7398">
      <w:pPr>
        <w:spacing w:after="0" w:line="240" w:lineRule="auto"/>
        <w:jc w:val="center"/>
        <w:rPr>
          <w:rFonts w:ascii="Times New Roman" w:eastAsia="Times New Roman" w:hAnsi="Times New Roman" w:cs="Times New Roman"/>
          <w:sz w:val="24"/>
          <w:szCs w:val="24"/>
          <w:lang w:eastAsia="hr-HR"/>
        </w:rPr>
      </w:pPr>
    </w:p>
    <w:p w14:paraId="5607AC13" w14:textId="7955E6C5" w:rsidR="006F3B43" w:rsidRPr="003122C7" w:rsidRDefault="0005688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6F3B43" w:rsidRPr="003122C7">
        <w:rPr>
          <w:rFonts w:ascii="Times New Roman" w:eastAsia="Times New Roman" w:hAnsi="Times New Roman" w:cs="Times New Roman"/>
          <w:sz w:val="24"/>
          <w:szCs w:val="24"/>
          <w:lang w:eastAsia="hr-HR"/>
        </w:rPr>
        <w:t xml:space="preserve">Izrazi koji se koriste u ovom Zakonu, a koji imaju rodno </w:t>
      </w:r>
      <w:r w:rsidR="005F426C">
        <w:rPr>
          <w:rFonts w:ascii="Times New Roman" w:eastAsia="Times New Roman" w:hAnsi="Times New Roman" w:cs="Times New Roman"/>
          <w:sz w:val="24"/>
          <w:szCs w:val="24"/>
          <w:lang w:eastAsia="hr-HR"/>
        </w:rPr>
        <w:t xml:space="preserve">značenje </w:t>
      </w:r>
      <w:r w:rsidR="006F3B43" w:rsidRPr="003122C7">
        <w:rPr>
          <w:rFonts w:ascii="Times New Roman" w:eastAsia="Times New Roman" w:hAnsi="Times New Roman" w:cs="Times New Roman"/>
          <w:sz w:val="24"/>
          <w:szCs w:val="24"/>
          <w:lang w:eastAsia="hr-HR"/>
        </w:rPr>
        <w:t>odnose se jednako na muški i ženski rod.</w:t>
      </w:r>
    </w:p>
    <w:p w14:paraId="7F612838" w14:textId="77777777" w:rsidR="0005688C" w:rsidRPr="003122C7" w:rsidRDefault="0005688C" w:rsidP="00EC7398">
      <w:pPr>
        <w:spacing w:after="0" w:line="240" w:lineRule="auto"/>
        <w:jc w:val="both"/>
        <w:rPr>
          <w:rFonts w:ascii="Times New Roman" w:eastAsia="Times New Roman" w:hAnsi="Times New Roman" w:cs="Times New Roman"/>
          <w:sz w:val="24"/>
          <w:szCs w:val="24"/>
          <w:lang w:eastAsia="hr-HR"/>
        </w:rPr>
      </w:pPr>
    </w:p>
    <w:p w14:paraId="4D50EBF2"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lastRenderedPageBreak/>
        <w:t>DIO DRUGI</w:t>
      </w:r>
      <w:bookmarkEnd w:id="2"/>
    </w:p>
    <w:p w14:paraId="347889A4" w14:textId="77777777" w:rsidR="0005688C" w:rsidRPr="003122C7" w:rsidRDefault="0005688C" w:rsidP="00EC7398">
      <w:pPr>
        <w:keepNext/>
        <w:keepLines/>
        <w:spacing w:after="0" w:line="240" w:lineRule="auto"/>
        <w:jc w:val="center"/>
        <w:outlineLvl w:val="0"/>
        <w:rPr>
          <w:rFonts w:ascii="Times New Roman" w:eastAsia="Times New Roman" w:hAnsi="Times New Roman" w:cs="Times New Roman"/>
          <w:b/>
          <w:bCs/>
          <w:sz w:val="24"/>
          <w:szCs w:val="24"/>
          <w:lang w:eastAsia="hr-HR"/>
        </w:rPr>
      </w:pPr>
    </w:p>
    <w:p w14:paraId="0F45338B"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 </w:t>
      </w:r>
      <w:bookmarkStart w:id="3" w:name="_Toc432498788"/>
      <w:r w:rsidRPr="003122C7">
        <w:rPr>
          <w:rFonts w:ascii="Times New Roman" w:eastAsia="Times New Roman" w:hAnsi="Times New Roman" w:cs="Times New Roman"/>
          <w:b/>
          <w:bCs/>
          <w:sz w:val="24"/>
          <w:szCs w:val="24"/>
          <w:lang w:eastAsia="hr-HR"/>
        </w:rPr>
        <w:t>CIVILNI STRADALNICI IZ DOMOVINSKOG RATA</w:t>
      </w:r>
      <w:bookmarkEnd w:id="3"/>
    </w:p>
    <w:p w14:paraId="6CD7229A" w14:textId="77777777" w:rsidR="0005688C" w:rsidRPr="003122C7" w:rsidRDefault="0005688C" w:rsidP="00EC7398">
      <w:pPr>
        <w:keepNext/>
        <w:keepLines/>
        <w:spacing w:after="0" w:line="240" w:lineRule="auto"/>
        <w:jc w:val="center"/>
        <w:outlineLvl w:val="0"/>
        <w:rPr>
          <w:rFonts w:ascii="Times New Roman" w:eastAsia="Times New Roman" w:hAnsi="Times New Roman" w:cs="Times New Roman"/>
          <w:sz w:val="24"/>
          <w:szCs w:val="24"/>
          <w:lang w:eastAsia="hr-HR"/>
        </w:rPr>
      </w:pPr>
    </w:p>
    <w:p w14:paraId="14575640"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p>
    <w:p w14:paraId="759482BB" w14:textId="77777777" w:rsidR="0005688C" w:rsidRPr="003122C7" w:rsidRDefault="0005688C" w:rsidP="00EC7398">
      <w:pPr>
        <w:spacing w:after="0" w:line="240" w:lineRule="auto"/>
        <w:jc w:val="center"/>
        <w:rPr>
          <w:rFonts w:ascii="Times New Roman" w:eastAsia="Times New Roman" w:hAnsi="Times New Roman" w:cs="Times New Roman"/>
          <w:sz w:val="24"/>
          <w:szCs w:val="24"/>
          <w:lang w:eastAsia="hr-HR"/>
        </w:rPr>
      </w:pPr>
    </w:p>
    <w:p w14:paraId="2FE6A7F4" w14:textId="339C473D" w:rsidR="00B652B7" w:rsidRPr="00B652B7" w:rsidRDefault="0005688C" w:rsidP="00B652B7">
      <w:pPr>
        <w:spacing w:line="240" w:lineRule="auto"/>
        <w:jc w:val="both"/>
        <w:rPr>
          <w:rFonts w:ascii="Times New Roman" w:hAnsi="Times New Roman" w:cs="Times New Roman"/>
          <w:sz w:val="24"/>
          <w:szCs w:val="24"/>
        </w:rPr>
      </w:pPr>
      <w:r w:rsidRPr="003122C7">
        <w:rPr>
          <w:rFonts w:eastAsia="Times New Roman"/>
          <w:lang w:eastAsia="hr-HR"/>
        </w:rPr>
        <w:tab/>
      </w:r>
      <w:r w:rsidR="00B652B7" w:rsidRPr="00B652B7">
        <w:rPr>
          <w:rFonts w:ascii="Times New Roman" w:hAnsi="Times New Roman" w:cs="Times New Roman"/>
          <w:sz w:val="24"/>
          <w:szCs w:val="24"/>
        </w:rPr>
        <w:t>Civilni stradalnici iz Domovinskog rata, u smislu ovoga Zakona, su civilni invalidi iz Domovinskog rata i civilne osobe poginule, umrle ili nestale u Domovinskom ratu, odnosno članovi uže i šire obitelji civilne osobe poginule, umrle ili nestale u Domovinskom ratu koji mogu ostvariti prava prema ovom Zakonu.</w:t>
      </w:r>
    </w:p>
    <w:p w14:paraId="7F2A21CE" w14:textId="77777777" w:rsidR="0005688C" w:rsidRPr="003122C7" w:rsidRDefault="0005688C" w:rsidP="00EC7398">
      <w:pPr>
        <w:spacing w:after="0" w:line="240" w:lineRule="auto"/>
        <w:jc w:val="both"/>
        <w:rPr>
          <w:rFonts w:ascii="Times New Roman" w:eastAsia="Times New Roman" w:hAnsi="Times New Roman" w:cs="Times New Roman"/>
          <w:sz w:val="24"/>
          <w:szCs w:val="24"/>
          <w:lang w:eastAsia="hr-HR"/>
        </w:rPr>
      </w:pPr>
    </w:p>
    <w:p w14:paraId="0E5FE6C2"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9.</w:t>
      </w:r>
    </w:p>
    <w:p w14:paraId="10244AF7" w14:textId="77777777" w:rsidR="0005688C" w:rsidRPr="003122C7" w:rsidRDefault="0005688C" w:rsidP="00EC7398">
      <w:pPr>
        <w:spacing w:after="0" w:line="240" w:lineRule="auto"/>
        <w:jc w:val="center"/>
        <w:rPr>
          <w:rFonts w:ascii="Times New Roman" w:eastAsia="Times New Roman" w:hAnsi="Times New Roman" w:cs="Times New Roman"/>
          <w:sz w:val="24"/>
          <w:szCs w:val="24"/>
          <w:lang w:eastAsia="hr-HR"/>
        </w:rPr>
      </w:pPr>
    </w:p>
    <w:p w14:paraId="5B5C98D5" w14:textId="77777777" w:rsidR="00E25D9B" w:rsidRPr="003122C7" w:rsidRDefault="0005688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Civilni invalid iz Domovinskog rata je osoba kojoj</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je organizam oštećen za najmanje 20</w:t>
      </w:r>
      <w:r w:rsidR="00AA1683"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zbog rane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ili ozljede koju je dobila:</w:t>
      </w:r>
    </w:p>
    <w:p w14:paraId="0A5FF893" w14:textId="77777777" w:rsidR="00582EB0" w:rsidRPr="003122C7" w:rsidRDefault="00582EB0" w:rsidP="00EC7398">
      <w:pPr>
        <w:spacing w:after="0" w:line="240" w:lineRule="auto"/>
        <w:rPr>
          <w:rFonts w:ascii="Times New Roman" w:eastAsia="Times New Roman" w:hAnsi="Times New Roman" w:cs="Times New Roman"/>
          <w:sz w:val="24"/>
          <w:szCs w:val="24"/>
          <w:lang w:eastAsia="hr-HR"/>
        </w:rPr>
      </w:pPr>
    </w:p>
    <w:p w14:paraId="1ECFE709" w14:textId="77777777" w:rsidR="001433F3" w:rsidRPr="003122C7" w:rsidRDefault="00E41079" w:rsidP="00EC7398">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bookmarkStart w:id="4" w:name="_Hlk56011622"/>
      <w:r w:rsidRPr="003122C7">
        <w:rPr>
          <w:rFonts w:ascii="Times New Roman" w:eastAsia="Times New Roman" w:hAnsi="Times New Roman" w:cs="Times New Roman"/>
          <w:sz w:val="24"/>
          <w:szCs w:val="24"/>
          <w:lang w:eastAsia="hr-HR"/>
        </w:rPr>
        <w:t>u</w:t>
      </w:r>
      <w:r w:rsidR="001433F3" w:rsidRPr="003122C7">
        <w:rPr>
          <w:rFonts w:ascii="Times New Roman" w:eastAsia="Times New Roman" w:hAnsi="Times New Roman" w:cs="Times New Roman"/>
          <w:sz w:val="24"/>
          <w:szCs w:val="24"/>
          <w:lang w:eastAsia="hr-HR"/>
        </w:rPr>
        <w:t>slijed zatočenja u logoru, zatvoru ili drugom neprijateljskom objektu od strane</w:t>
      </w:r>
      <w:r w:rsidR="00B42271" w:rsidRPr="003122C7">
        <w:rPr>
          <w:rFonts w:ascii="Times New Roman" w:eastAsia="Times New Roman" w:hAnsi="Times New Roman" w:cs="Times New Roman"/>
          <w:sz w:val="24"/>
          <w:szCs w:val="24"/>
          <w:lang w:eastAsia="hr-HR"/>
        </w:rPr>
        <w:t xml:space="preserve"> </w:t>
      </w:r>
      <w:r w:rsidR="001433F3" w:rsidRPr="003122C7">
        <w:rPr>
          <w:rFonts w:ascii="Times New Roman" w:eastAsia="Times New Roman" w:hAnsi="Times New Roman" w:cs="Times New Roman"/>
          <w:sz w:val="24"/>
          <w:szCs w:val="24"/>
          <w:lang w:eastAsia="hr-HR"/>
        </w:rPr>
        <w:t>pripadnika, pomagača, suradnika neprijateljskih vojnih i paravojnih formacija u razdoblju od 17. kol</w:t>
      </w:r>
      <w:r w:rsidR="00282679" w:rsidRPr="003122C7">
        <w:rPr>
          <w:rFonts w:ascii="Times New Roman" w:eastAsia="Times New Roman" w:hAnsi="Times New Roman" w:cs="Times New Roman"/>
          <w:sz w:val="24"/>
          <w:szCs w:val="24"/>
          <w:lang w:eastAsia="hr-HR"/>
        </w:rPr>
        <w:t>ovoza 1990. do 30. lipnja 1996.</w:t>
      </w:r>
      <w:r w:rsidR="001433F3" w:rsidRPr="003122C7">
        <w:rPr>
          <w:rFonts w:ascii="Times New Roman" w:eastAsia="Times New Roman" w:hAnsi="Times New Roman" w:cs="Times New Roman"/>
          <w:sz w:val="24"/>
          <w:szCs w:val="24"/>
          <w:lang w:eastAsia="hr-HR"/>
        </w:rPr>
        <w:t>, odnosno drugih događaja lišenja slobode u vezi s okolnostima iz Domovinskog rata</w:t>
      </w:r>
    </w:p>
    <w:bookmarkEnd w:id="4"/>
    <w:p w14:paraId="28DF10A0" w14:textId="7955F95C" w:rsidR="00E25D9B" w:rsidRPr="003122C7" w:rsidRDefault="00E25D9B" w:rsidP="00EC7398">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u vezi s ratnim događajima </w:t>
      </w:r>
      <w:r w:rsidR="00413BEC" w:rsidRPr="003122C7">
        <w:rPr>
          <w:rFonts w:ascii="Times New Roman" w:eastAsia="Times New Roman" w:hAnsi="Times New Roman" w:cs="Times New Roman"/>
          <w:sz w:val="24"/>
          <w:szCs w:val="24"/>
          <w:lang w:eastAsia="hr-HR"/>
        </w:rPr>
        <w:t>iz Domovinskog</w:t>
      </w:r>
      <w:r w:rsidR="00B42271" w:rsidRPr="003122C7">
        <w:rPr>
          <w:rFonts w:ascii="Times New Roman" w:eastAsia="Times New Roman" w:hAnsi="Times New Roman" w:cs="Times New Roman"/>
          <w:sz w:val="24"/>
          <w:szCs w:val="24"/>
          <w:lang w:eastAsia="hr-HR"/>
        </w:rPr>
        <w:t xml:space="preserve"> </w:t>
      </w:r>
      <w:r w:rsidR="00413BEC" w:rsidRPr="003122C7">
        <w:rPr>
          <w:rFonts w:ascii="Times New Roman" w:eastAsia="Times New Roman" w:hAnsi="Times New Roman" w:cs="Times New Roman"/>
          <w:sz w:val="24"/>
          <w:szCs w:val="24"/>
          <w:lang w:eastAsia="hr-HR"/>
        </w:rPr>
        <w:t xml:space="preserve">rata </w:t>
      </w:r>
      <w:r w:rsidRPr="003122C7">
        <w:rPr>
          <w:rFonts w:ascii="Times New Roman" w:eastAsia="Times New Roman" w:hAnsi="Times New Roman" w:cs="Times New Roman"/>
          <w:sz w:val="24"/>
          <w:szCs w:val="24"/>
          <w:lang w:eastAsia="hr-HR"/>
        </w:rPr>
        <w:t>(uslijed</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korištenja sredstava i metoda kojima se izvode ratne operacije</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kao što su bombardiranje, eksplozija minsko-eksplozivnih sredstava, zalutali metak i sl.)</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u razdoblju od 17. kolovoza 1990. do 30. lipnja 1996. </w:t>
      </w:r>
    </w:p>
    <w:p w14:paraId="108D8120" w14:textId="724C4657" w:rsidR="00E25D9B" w:rsidRPr="003122C7" w:rsidRDefault="00E25D9B" w:rsidP="00EC7398">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od eksplozije minsko-eksplozivnih sredstava zaostalih nakon završetka ratnih operacija</w:t>
      </w:r>
      <w:r w:rsidR="00413BEC" w:rsidRPr="003122C7">
        <w:rPr>
          <w:rFonts w:ascii="Times New Roman" w:eastAsia="Times New Roman" w:hAnsi="Times New Roman" w:cs="Times New Roman"/>
          <w:sz w:val="24"/>
          <w:szCs w:val="24"/>
          <w:lang w:eastAsia="hr-HR"/>
        </w:rPr>
        <w:t xml:space="preserve"> u Domovinskom ratu</w:t>
      </w:r>
      <w:r w:rsidRPr="003122C7">
        <w:rPr>
          <w:rFonts w:ascii="Times New Roman" w:eastAsia="Times New Roman" w:hAnsi="Times New Roman" w:cs="Times New Roman"/>
          <w:sz w:val="24"/>
          <w:szCs w:val="24"/>
          <w:lang w:eastAsia="hr-HR"/>
        </w:rPr>
        <w:t xml:space="preserve"> ili</w:t>
      </w:r>
    </w:p>
    <w:p w14:paraId="1F9F688B" w14:textId="77777777" w:rsidR="00E25D9B" w:rsidRPr="003122C7" w:rsidRDefault="00E25D9B" w:rsidP="00EC7398">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uslijed eksplozije minsko-eksplozivnih sredstava ili uporabe vatrenog oružja,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u razdoblju od</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17. kol</w:t>
      </w:r>
      <w:r w:rsidR="00282679" w:rsidRPr="003122C7">
        <w:rPr>
          <w:rFonts w:ascii="Times New Roman" w:eastAsia="Times New Roman" w:hAnsi="Times New Roman" w:cs="Times New Roman"/>
          <w:sz w:val="24"/>
          <w:szCs w:val="24"/>
          <w:lang w:eastAsia="hr-HR"/>
        </w:rPr>
        <w:t>ovoza 1990. do 30. lipnja 1996.</w:t>
      </w:r>
      <w:r w:rsidRPr="003122C7">
        <w:rPr>
          <w:rFonts w:ascii="Times New Roman" w:eastAsia="Times New Roman" w:hAnsi="Times New Roman" w:cs="Times New Roman"/>
          <w:sz w:val="24"/>
          <w:szCs w:val="24"/>
          <w:lang w:eastAsia="hr-HR"/>
        </w:rPr>
        <w:t>, izvan ratnih operacija, ali u vezi s okolnostima iz Domovinskog rata.</w:t>
      </w:r>
    </w:p>
    <w:p w14:paraId="417A4DA6" w14:textId="77777777" w:rsidR="00582EB0" w:rsidRPr="003122C7" w:rsidRDefault="00582EB0" w:rsidP="00EC7398">
      <w:pPr>
        <w:spacing w:after="0" w:line="240" w:lineRule="auto"/>
        <w:jc w:val="both"/>
        <w:rPr>
          <w:rFonts w:ascii="Times New Roman" w:eastAsia="Times New Roman" w:hAnsi="Times New Roman" w:cs="Times New Roman"/>
          <w:sz w:val="24"/>
          <w:szCs w:val="24"/>
          <w:lang w:eastAsia="hr-HR"/>
        </w:rPr>
      </w:pPr>
    </w:p>
    <w:p w14:paraId="0C01B924" w14:textId="77777777" w:rsidR="00E25D9B" w:rsidRPr="003122C7" w:rsidRDefault="00582EB0"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Civilni invalid iz Domovinskog rata je i osoba kojoj je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organizam oštećen najmanje 60</w:t>
      </w:r>
      <w:r w:rsidR="00AA1683"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zbog bolesti, a bolest je, pogoršanje bolesti, odnosno pojava bolesti neposredna posljedica </w:t>
      </w:r>
      <w:r w:rsidR="001433F3" w:rsidRPr="003122C7">
        <w:rPr>
          <w:rFonts w:ascii="Times New Roman" w:eastAsia="Times New Roman" w:hAnsi="Times New Roman" w:cs="Times New Roman"/>
          <w:sz w:val="24"/>
          <w:szCs w:val="24"/>
          <w:lang w:eastAsia="hr-HR"/>
        </w:rPr>
        <w:t>zatočenja u logoru, zatvoru ili drugom neprijateljskom objektu od strane</w:t>
      </w:r>
      <w:r w:rsidR="00B42271" w:rsidRPr="003122C7">
        <w:rPr>
          <w:rFonts w:ascii="Times New Roman" w:eastAsia="Times New Roman" w:hAnsi="Times New Roman" w:cs="Times New Roman"/>
          <w:sz w:val="24"/>
          <w:szCs w:val="24"/>
          <w:lang w:eastAsia="hr-HR"/>
        </w:rPr>
        <w:t xml:space="preserve"> </w:t>
      </w:r>
      <w:r w:rsidR="001433F3" w:rsidRPr="003122C7">
        <w:rPr>
          <w:rFonts w:ascii="Times New Roman" w:eastAsia="Times New Roman" w:hAnsi="Times New Roman" w:cs="Times New Roman"/>
          <w:sz w:val="24"/>
          <w:szCs w:val="24"/>
          <w:lang w:eastAsia="hr-HR"/>
        </w:rPr>
        <w:t>pripadnika, pomagača, suradnika neprijateljskih vojnih i paravojnih formacija u razdoblju od 17. kol</w:t>
      </w:r>
      <w:r w:rsidR="00282679" w:rsidRPr="003122C7">
        <w:rPr>
          <w:rFonts w:ascii="Times New Roman" w:eastAsia="Times New Roman" w:hAnsi="Times New Roman" w:cs="Times New Roman"/>
          <w:sz w:val="24"/>
          <w:szCs w:val="24"/>
          <w:lang w:eastAsia="hr-HR"/>
        </w:rPr>
        <w:t>ovoza 1990. do 30. lipnja 1996.</w:t>
      </w:r>
      <w:r w:rsidR="001433F3" w:rsidRPr="003122C7">
        <w:rPr>
          <w:rFonts w:ascii="Times New Roman" w:eastAsia="Times New Roman" w:hAnsi="Times New Roman" w:cs="Times New Roman"/>
          <w:sz w:val="24"/>
          <w:szCs w:val="24"/>
          <w:lang w:eastAsia="hr-HR"/>
        </w:rPr>
        <w:t>, odnosno drugih događaja lišenja slobode u vezi s okolnostima iz Domovinskog rata</w:t>
      </w:r>
      <w:r w:rsidR="00E25D9B" w:rsidRPr="003122C7">
        <w:rPr>
          <w:rFonts w:ascii="Times New Roman" w:eastAsia="Times New Roman" w:hAnsi="Times New Roman" w:cs="Times New Roman"/>
          <w:sz w:val="24"/>
          <w:szCs w:val="24"/>
          <w:lang w:eastAsia="hr-HR"/>
        </w:rPr>
        <w:t>.</w:t>
      </w:r>
    </w:p>
    <w:p w14:paraId="392859C5" w14:textId="77777777" w:rsidR="00AA1683" w:rsidRPr="003122C7" w:rsidRDefault="00AA1683" w:rsidP="00EC7398">
      <w:pPr>
        <w:spacing w:after="0" w:line="240" w:lineRule="auto"/>
        <w:jc w:val="both"/>
        <w:rPr>
          <w:rFonts w:ascii="Times New Roman" w:eastAsia="Times New Roman" w:hAnsi="Times New Roman" w:cs="Times New Roman"/>
          <w:sz w:val="24"/>
          <w:szCs w:val="24"/>
          <w:lang w:eastAsia="hr-HR"/>
        </w:rPr>
      </w:pPr>
    </w:p>
    <w:p w14:paraId="5C089D2D" w14:textId="77777777" w:rsidR="00E25D9B" w:rsidRPr="003122C7" w:rsidRDefault="00582EB0"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Civilni invalid</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iz Domovinskog rata koji po osnovi bolesti stekne i koristi prava po ovom Zakonu ili ranijim propisima najmanje pet godina</w:t>
      </w:r>
      <w:r w:rsidR="001D20AF"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zadržava status civilnog invalida </w:t>
      </w:r>
      <w:r w:rsidR="001433F3" w:rsidRPr="003122C7">
        <w:rPr>
          <w:rFonts w:ascii="Times New Roman" w:eastAsia="Times New Roman" w:hAnsi="Times New Roman" w:cs="Times New Roman"/>
          <w:sz w:val="24"/>
          <w:szCs w:val="24"/>
          <w:lang w:eastAsia="hr-HR"/>
        </w:rPr>
        <w:t xml:space="preserve">iz Domovinskog rata </w:t>
      </w:r>
      <w:r w:rsidR="00E25D9B" w:rsidRPr="003122C7">
        <w:rPr>
          <w:rFonts w:ascii="Times New Roman" w:eastAsia="Times New Roman" w:hAnsi="Times New Roman" w:cs="Times New Roman"/>
          <w:sz w:val="24"/>
          <w:szCs w:val="24"/>
          <w:lang w:eastAsia="hr-HR"/>
        </w:rPr>
        <w:t>ako mu se oštećenje organizma smanji ispod 60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ali ne niže od 20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p>
    <w:p w14:paraId="5182B38B" w14:textId="77777777" w:rsidR="00582EB0" w:rsidRPr="003122C7" w:rsidRDefault="00582EB0"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1E2EC06D" w14:textId="362773BF" w:rsidR="00A72516" w:rsidRPr="003122C7" w:rsidRDefault="00582EB0"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A72516" w:rsidRPr="003122C7">
        <w:rPr>
          <w:rFonts w:ascii="Times New Roman" w:eastAsia="Times New Roman" w:hAnsi="Times New Roman" w:cs="Times New Roman"/>
          <w:sz w:val="24"/>
          <w:szCs w:val="24"/>
          <w:lang w:eastAsia="hr-HR"/>
        </w:rPr>
        <w:t>Prava iz ovoga Zakona mogu ostvariti civilni invalidi iz Domovinskog rata</w:t>
      </w:r>
      <w:r w:rsidR="00B42271" w:rsidRPr="003122C7">
        <w:rPr>
          <w:rFonts w:ascii="Times New Roman" w:eastAsia="Times New Roman" w:hAnsi="Times New Roman" w:cs="Times New Roman"/>
          <w:sz w:val="24"/>
          <w:szCs w:val="24"/>
          <w:lang w:eastAsia="hr-HR"/>
        </w:rPr>
        <w:t xml:space="preserve"> </w:t>
      </w:r>
      <w:r w:rsidR="00A72516" w:rsidRPr="003122C7">
        <w:rPr>
          <w:rFonts w:ascii="Times New Roman" w:eastAsia="Times New Roman" w:hAnsi="Times New Roman" w:cs="Times New Roman"/>
          <w:sz w:val="24"/>
          <w:szCs w:val="24"/>
          <w:lang w:eastAsia="hr-HR"/>
        </w:rPr>
        <w:t>kojima je priznat status civilnog invalida iz</w:t>
      </w:r>
      <w:r w:rsidR="00B42271" w:rsidRPr="003122C7">
        <w:rPr>
          <w:rFonts w:ascii="Times New Roman" w:eastAsia="Times New Roman" w:hAnsi="Times New Roman" w:cs="Times New Roman"/>
          <w:sz w:val="24"/>
          <w:szCs w:val="24"/>
          <w:lang w:eastAsia="hr-HR"/>
        </w:rPr>
        <w:t xml:space="preserve"> </w:t>
      </w:r>
      <w:r w:rsidR="00A72516" w:rsidRPr="003122C7">
        <w:rPr>
          <w:rFonts w:ascii="Times New Roman" w:eastAsia="Times New Roman" w:hAnsi="Times New Roman" w:cs="Times New Roman"/>
          <w:sz w:val="24"/>
          <w:szCs w:val="24"/>
          <w:lang w:eastAsia="hr-HR"/>
        </w:rPr>
        <w:t>Domovinskog rata.</w:t>
      </w:r>
    </w:p>
    <w:p w14:paraId="0298E2C7" w14:textId="77777777" w:rsidR="0005688C" w:rsidRPr="003122C7" w:rsidRDefault="0005688C"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3E40A337" w14:textId="77777777" w:rsidR="00E25D9B" w:rsidRPr="003122C7" w:rsidRDefault="00E25D9B" w:rsidP="00EC7398">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Članak</w:t>
      </w:r>
      <w:r w:rsidR="00B42271" w:rsidRPr="003122C7">
        <w:rPr>
          <w:rFonts w:ascii="Times New Roman" w:hAnsi="Times New Roman" w:cs="Times New Roman"/>
          <w:b/>
          <w:sz w:val="24"/>
          <w:szCs w:val="24"/>
        </w:rPr>
        <w:t xml:space="preserve"> </w:t>
      </w:r>
      <w:r w:rsidRPr="003122C7">
        <w:rPr>
          <w:rFonts w:ascii="Times New Roman" w:hAnsi="Times New Roman" w:cs="Times New Roman"/>
          <w:b/>
          <w:sz w:val="24"/>
          <w:szCs w:val="24"/>
        </w:rPr>
        <w:t>1</w:t>
      </w:r>
      <w:r w:rsidR="001433F3" w:rsidRPr="003122C7">
        <w:rPr>
          <w:rFonts w:ascii="Times New Roman" w:hAnsi="Times New Roman" w:cs="Times New Roman"/>
          <w:b/>
          <w:sz w:val="24"/>
          <w:szCs w:val="24"/>
        </w:rPr>
        <w:t>0</w:t>
      </w:r>
      <w:r w:rsidRPr="003122C7">
        <w:rPr>
          <w:rFonts w:ascii="Times New Roman" w:hAnsi="Times New Roman" w:cs="Times New Roman"/>
          <w:b/>
          <w:sz w:val="24"/>
          <w:szCs w:val="24"/>
        </w:rPr>
        <w:t>.</w:t>
      </w:r>
    </w:p>
    <w:p w14:paraId="50C2544A" w14:textId="77777777" w:rsidR="0005688C" w:rsidRPr="003122C7" w:rsidRDefault="0005688C" w:rsidP="00EC7398">
      <w:pPr>
        <w:spacing w:after="0" w:line="240" w:lineRule="auto"/>
        <w:jc w:val="center"/>
        <w:rPr>
          <w:rFonts w:ascii="Times New Roman" w:hAnsi="Times New Roman" w:cs="Times New Roman"/>
          <w:sz w:val="24"/>
          <w:szCs w:val="24"/>
        </w:rPr>
      </w:pPr>
    </w:p>
    <w:p w14:paraId="4A288D86" w14:textId="77777777" w:rsidR="00E25D9B" w:rsidRPr="003122C7" w:rsidRDefault="00582EB0" w:rsidP="00EC7398">
      <w:pPr>
        <w:pStyle w:val="ListParagraph"/>
        <w:spacing w:after="0" w:line="240" w:lineRule="auto"/>
        <w:ind w:left="0"/>
        <w:contextualSpacing w:val="0"/>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Civilne osobe poginule, umrle ili nestale u Domovinskom ratu su:</w:t>
      </w:r>
    </w:p>
    <w:p w14:paraId="10CA2413" w14:textId="77777777" w:rsidR="00582EB0" w:rsidRPr="003122C7" w:rsidRDefault="00582EB0" w:rsidP="00EC7398">
      <w:pPr>
        <w:pStyle w:val="ListParagraph"/>
        <w:spacing w:after="0" w:line="240" w:lineRule="auto"/>
        <w:ind w:left="360"/>
        <w:contextualSpacing w:val="0"/>
        <w:rPr>
          <w:rFonts w:ascii="Times New Roman" w:eastAsia="Times New Roman" w:hAnsi="Times New Roman" w:cs="Times New Roman"/>
          <w:sz w:val="24"/>
          <w:szCs w:val="24"/>
          <w:lang w:eastAsia="hr-HR"/>
        </w:rPr>
      </w:pPr>
    </w:p>
    <w:p w14:paraId="35D6B0F0" w14:textId="733364A0" w:rsidR="00E25D9B" w:rsidRPr="003122C7" w:rsidRDefault="001B3EBC" w:rsidP="00EC7398">
      <w:pPr>
        <w:numPr>
          <w:ilvl w:val="0"/>
          <w:numId w:val="6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c</w:t>
      </w:r>
      <w:r w:rsidR="00E678DB" w:rsidRPr="003122C7">
        <w:rPr>
          <w:rFonts w:ascii="Times New Roman" w:eastAsia="Times New Roman" w:hAnsi="Times New Roman" w:cs="Times New Roman"/>
          <w:sz w:val="24"/>
          <w:szCs w:val="24"/>
          <w:lang w:eastAsia="hr-HR"/>
        </w:rPr>
        <w:t xml:space="preserve">ivilne osobe </w:t>
      </w:r>
      <w:r w:rsidR="00E25D9B" w:rsidRPr="003122C7">
        <w:rPr>
          <w:rFonts w:ascii="Times New Roman" w:eastAsia="Times New Roman" w:hAnsi="Times New Roman" w:cs="Times New Roman"/>
          <w:sz w:val="24"/>
          <w:szCs w:val="24"/>
          <w:lang w:eastAsia="hr-HR"/>
        </w:rPr>
        <w:t>poginul</w:t>
      </w:r>
      <w:r w:rsidR="00E678DB"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umrl</w:t>
      </w:r>
      <w:r w:rsidR="00E678DB"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ili nestal</w:t>
      </w:r>
      <w:r w:rsidR="00E678DB"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u Domovinskom ratu pod okolnostima iz članka 9. ovoga Zakona</w:t>
      </w:r>
    </w:p>
    <w:p w14:paraId="084EBE55" w14:textId="15A8330E" w:rsidR="00E25D9B" w:rsidRPr="003122C7" w:rsidRDefault="001D20AF" w:rsidP="00EC7398">
      <w:pPr>
        <w:numPr>
          <w:ilvl w:val="0"/>
          <w:numId w:val="61"/>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c</w:t>
      </w:r>
      <w:r w:rsidR="00E25D9B" w:rsidRPr="003122C7">
        <w:rPr>
          <w:rFonts w:ascii="Times New Roman" w:eastAsia="Times New Roman" w:hAnsi="Times New Roman" w:cs="Times New Roman"/>
          <w:sz w:val="24"/>
          <w:szCs w:val="24"/>
          <w:lang w:eastAsia="hr-HR"/>
        </w:rPr>
        <w:t>ivilne osobe koj</w:t>
      </w:r>
      <w:r w:rsidR="001E2903"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su od rane, ozljede ili bolesti</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dobivene pod okolnostima iz članka 9. ovoga Zakona umrle </w:t>
      </w:r>
      <w:r w:rsidR="00413BEC" w:rsidRPr="003122C7">
        <w:rPr>
          <w:rFonts w:ascii="Times New Roman" w:eastAsia="Times New Roman" w:hAnsi="Times New Roman" w:cs="Times New Roman"/>
          <w:sz w:val="24"/>
          <w:szCs w:val="24"/>
          <w:lang w:eastAsia="hr-HR"/>
        </w:rPr>
        <w:t>do 30. lipnja 1997</w:t>
      </w:r>
      <w:r w:rsidR="00E25D9B" w:rsidRPr="003122C7">
        <w:rPr>
          <w:rFonts w:ascii="Times New Roman" w:eastAsia="Times New Roman" w:hAnsi="Times New Roman" w:cs="Times New Roman"/>
          <w:sz w:val="24"/>
          <w:szCs w:val="24"/>
          <w:lang w:eastAsia="hr-HR"/>
        </w:rPr>
        <w:t xml:space="preserve">. </w:t>
      </w:r>
    </w:p>
    <w:p w14:paraId="4FE87FDF" w14:textId="77777777" w:rsidR="00EF1081" w:rsidRPr="003122C7" w:rsidRDefault="00EF1081" w:rsidP="00EC7398">
      <w:pPr>
        <w:spacing w:after="0" w:line="240" w:lineRule="auto"/>
        <w:ind w:left="720"/>
        <w:rPr>
          <w:rFonts w:ascii="Times New Roman" w:eastAsia="Times New Roman" w:hAnsi="Times New Roman" w:cs="Times New Roman"/>
          <w:sz w:val="24"/>
          <w:szCs w:val="24"/>
          <w:lang w:eastAsia="hr-HR"/>
        </w:rPr>
      </w:pPr>
    </w:p>
    <w:p w14:paraId="257E624F" w14:textId="22903A29" w:rsidR="00033FE7" w:rsidRPr="003122C7" w:rsidRDefault="00EF1081"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033FE7" w:rsidRPr="003122C7">
        <w:rPr>
          <w:rFonts w:ascii="Times New Roman" w:eastAsia="Times New Roman" w:hAnsi="Times New Roman" w:cs="Times New Roman"/>
          <w:sz w:val="24"/>
          <w:szCs w:val="24"/>
          <w:lang w:eastAsia="hr-HR"/>
        </w:rPr>
        <w:t xml:space="preserve">Prava iz ovoga Zakona mogu ostvariti </w:t>
      </w:r>
      <w:r w:rsidR="00A72516" w:rsidRPr="003122C7">
        <w:rPr>
          <w:rFonts w:ascii="Times New Roman" w:eastAsia="Times New Roman" w:hAnsi="Times New Roman" w:cs="Times New Roman"/>
          <w:sz w:val="24"/>
          <w:szCs w:val="24"/>
          <w:lang w:eastAsia="hr-HR"/>
        </w:rPr>
        <w:t xml:space="preserve">članovi obitelji osoba iz stavka 1. ovoga članka </w:t>
      </w:r>
      <w:r w:rsidR="00033FE7" w:rsidRPr="003122C7">
        <w:rPr>
          <w:rFonts w:ascii="Times New Roman" w:eastAsia="Times New Roman" w:hAnsi="Times New Roman" w:cs="Times New Roman"/>
          <w:sz w:val="24"/>
          <w:szCs w:val="24"/>
          <w:lang w:eastAsia="hr-HR"/>
        </w:rPr>
        <w:t>kojima je priznat status člana obitelji civilne osobe poginule, umrle ili nestale u Domovinskom ratu</w:t>
      </w:r>
      <w:r w:rsidR="00A72516" w:rsidRPr="003122C7">
        <w:rPr>
          <w:rFonts w:ascii="Times New Roman" w:eastAsia="Times New Roman" w:hAnsi="Times New Roman" w:cs="Times New Roman"/>
          <w:sz w:val="24"/>
          <w:szCs w:val="24"/>
          <w:lang w:eastAsia="hr-HR"/>
        </w:rPr>
        <w:t>.</w:t>
      </w:r>
    </w:p>
    <w:p w14:paraId="7C8E316F" w14:textId="77777777" w:rsidR="00AB5A17" w:rsidRPr="003122C7" w:rsidRDefault="00AB5A17"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760B6D20"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DIO TREĆI </w:t>
      </w:r>
    </w:p>
    <w:p w14:paraId="2F6663EE" w14:textId="77777777" w:rsidR="00AB5A17" w:rsidRPr="003122C7" w:rsidRDefault="00AB5A17" w:rsidP="00EC7398">
      <w:pPr>
        <w:keepNext/>
        <w:keepLines/>
        <w:spacing w:after="0" w:line="240" w:lineRule="auto"/>
        <w:jc w:val="center"/>
        <w:outlineLvl w:val="0"/>
        <w:rPr>
          <w:rFonts w:ascii="Times New Roman" w:eastAsia="Times New Roman" w:hAnsi="Times New Roman" w:cs="Times New Roman"/>
          <w:b/>
          <w:bCs/>
          <w:sz w:val="24"/>
          <w:szCs w:val="24"/>
          <w:lang w:eastAsia="hr-HR"/>
        </w:rPr>
      </w:pPr>
    </w:p>
    <w:p w14:paraId="06146C51" w14:textId="77777777"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PRAVA CIVILNIH STRADALNIKA</w:t>
      </w:r>
    </w:p>
    <w:p w14:paraId="588C2482" w14:textId="77777777" w:rsidR="00E25D9B" w:rsidRPr="003122C7" w:rsidRDefault="00E25D9B" w:rsidP="00EC7398">
      <w:pPr>
        <w:spacing w:after="0" w:line="240" w:lineRule="auto"/>
        <w:jc w:val="center"/>
        <w:rPr>
          <w:rFonts w:ascii="Times New Roman" w:hAnsi="Times New Roman" w:cs="Times New Roman"/>
          <w:sz w:val="24"/>
          <w:szCs w:val="24"/>
          <w:lang w:eastAsia="hr-HR"/>
        </w:rPr>
      </w:pPr>
    </w:p>
    <w:p w14:paraId="13617B34" w14:textId="77777777" w:rsidR="00E25D9B" w:rsidRPr="003122C7" w:rsidRDefault="00E25D9B" w:rsidP="00EC7398">
      <w:pPr>
        <w:keepNext/>
        <w:keepLines/>
        <w:spacing w:after="0" w:line="240" w:lineRule="auto"/>
        <w:jc w:val="center"/>
        <w:outlineLvl w:val="1"/>
        <w:rPr>
          <w:rFonts w:ascii="Times New Roman" w:eastAsiaTheme="majorEastAsia" w:hAnsi="Times New Roman" w:cs="Times New Roman"/>
          <w:b/>
          <w:bCs/>
          <w:sz w:val="24"/>
          <w:szCs w:val="24"/>
          <w:lang w:eastAsia="hr-HR"/>
        </w:rPr>
      </w:pPr>
      <w:r w:rsidRPr="003122C7">
        <w:rPr>
          <w:rFonts w:ascii="Times New Roman" w:eastAsiaTheme="majorEastAsia" w:hAnsi="Times New Roman" w:cs="Times New Roman"/>
          <w:b/>
          <w:bCs/>
          <w:sz w:val="24"/>
          <w:szCs w:val="24"/>
          <w:lang w:eastAsia="hr-HR"/>
        </w:rPr>
        <w:t>P</w:t>
      </w:r>
      <w:r w:rsidR="00B168AB" w:rsidRPr="003122C7">
        <w:rPr>
          <w:rFonts w:ascii="Times New Roman" w:eastAsiaTheme="majorEastAsia" w:hAnsi="Times New Roman" w:cs="Times New Roman"/>
          <w:b/>
          <w:bCs/>
          <w:sz w:val="24"/>
          <w:szCs w:val="24"/>
          <w:lang w:eastAsia="hr-HR"/>
        </w:rPr>
        <w:t xml:space="preserve">oglavlje </w:t>
      </w:r>
      <w:r w:rsidRPr="003122C7">
        <w:rPr>
          <w:rFonts w:ascii="Times New Roman" w:eastAsiaTheme="majorEastAsia" w:hAnsi="Times New Roman" w:cs="Times New Roman"/>
          <w:b/>
          <w:bCs/>
          <w:sz w:val="24"/>
          <w:szCs w:val="24"/>
          <w:lang w:eastAsia="hr-HR"/>
        </w:rPr>
        <w:t>I.</w:t>
      </w:r>
    </w:p>
    <w:p w14:paraId="1DC0238E" w14:textId="77777777" w:rsidR="00AB5A17" w:rsidRPr="003122C7" w:rsidRDefault="00AB5A17" w:rsidP="00EC7398">
      <w:pPr>
        <w:keepNext/>
        <w:keepLines/>
        <w:spacing w:after="0" w:line="240" w:lineRule="auto"/>
        <w:jc w:val="center"/>
        <w:outlineLvl w:val="1"/>
        <w:rPr>
          <w:rFonts w:ascii="Times New Roman" w:eastAsiaTheme="majorEastAsia" w:hAnsi="Times New Roman" w:cs="Times New Roman"/>
          <w:b/>
          <w:bCs/>
          <w:sz w:val="24"/>
          <w:szCs w:val="24"/>
          <w:lang w:eastAsia="hr-HR"/>
        </w:rPr>
      </w:pPr>
    </w:p>
    <w:p w14:paraId="6F20B1C2" w14:textId="77777777" w:rsidR="00E25D9B" w:rsidRPr="003122C7" w:rsidRDefault="00E25D9B" w:rsidP="00EC7398">
      <w:pPr>
        <w:keepNext/>
        <w:keepLines/>
        <w:spacing w:after="0" w:line="240" w:lineRule="auto"/>
        <w:jc w:val="center"/>
        <w:outlineLvl w:val="1"/>
        <w:rPr>
          <w:rFonts w:ascii="Times New Roman" w:eastAsia="Times New Roman" w:hAnsi="Times New Roman" w:cs="Times New Roman"/>
          <w:b/>
          <w:bCs/>
          <w:sz w:val="24"/>
          <w:szCs w:val="24"/>
          <w:lang w:eastAsia="hr-HR"/>
        </w:rPr>
      </w:pPr>
      <w:bookmarkStart w:id="5" w:name="_Toc432498797"/>
      <w:r w:rsidRPr="003122C7">
        <w:rPr>
          <w:rFonts w:ascii="Times New Roman" w:eastAsia="Times New Roman" w:hAnsi="Times New Roman" w:cs="Times New Roman"/>
          <w:b/>
          <w:bCs/>
          <w:sz w:val="24"/>
          <w:szCs w:val="24"/>
          <w:lang w:eastAsia="hr-HR"/>
        </w:rPr>
        <w:t>PRAVA PO OSNOVI OŠTEĆENJA ORGANIZMA</w:t>
      </w:r>
      <w:bookmarkEnd w:id="5"/>
    </w:p>
    <w:p w14:paraId="54506200" w14:textId="77777777" w:rsidR="00AB5A17" w:rsidRPr="003122C7" w:rsidRDefault="00AB5A17" w:rsidP="00EC7398">
      <w:pPr>
        <w:keepNext/>
        <w:keepLines/>
        <w:spacing w:after="0" w:line="240" w:lineRule="auto"/>
        <w:jc w:val="center"/>
        <w:outlineLvl w:val="1"/>
        <w:rPr>
          <w:rFonts w:ascii="Times New Roman" w:eastAsia="Times New Roman" w:hAnsi="Times New Roman" w:cs="Times New Roman"/>
          <w:b/>
          <w:bCs/>
          <w:sz w:val="24"/>
          <w:szCs w:val="24"/>
          <w:lang w:eastAsia="hr-HR"/>
        </w:rPr>
      </w:pPr>
    </w:p>
    <w:p w14:paraId="2ACC8406"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w:t>
      </w:r>
    </w:p>
    <w:p w14:paraId="02F1B4D9" w14:textId="77777777" w:rsidR="00AB5A17" w:rsidRPr="003122C7" w:rsidRDefault="00AB5A17" w:rsidP="00EC7398">
      <w:pPr>
        <w:spacing w:after="0" w:line="240" w:lineRule="auto"/>
        <w:jc w:val="center"/>
        <w:rPr>
          <w:rFonts w:ascii="Times New Roman" w:eastAsia="Times New Roman" w:hAnsi="Times New Roman" w:cs="Times New Roman"/>
          <w:sz w:val="24"/>
          <w:szCs w:val="24"/>
          <w:lang w:eastAsia="hr-HR"/>
        </w:rPr>
      </w:pPr>
    </w:p>
    <w:p w14:paraId="0DB39412" w14:textId="77777777" w:rsidR="00E25D9B" w:rsidRPr="003122C7" w:rsidRDefault="00C1665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Civilni invalidi iz Domovinskog rata imaju po osnovi oštećenja organizma, uz uvjete propisane ovim Zakonom, pravo na: </w:t>
      </w:r>
    </w:p>
    <w:p w14:paraId="3D44229A" w14:textId="77777777" w:rsidR="00AB5A17" w:rsidRPr="003122C7" w:rsidRDefault="00AB5A17" w:rsidP="00EC7398">
      <w:pPr>
        <w:spacing w:after="0" w:line="240" w:lineRule="auto"/>
        <w:jc w:val="both"/>
        <w:rPr>
          <w:rFonts w:ascii="Times New Roman" w:eastAsia="Times New Roman" w:hAnsi="Times New Roman" w:cs="Times New Roman"/>
          <w:sz w:val="24"/>
          <w:szCs w:val="24"/>
          <w:lang w:eastAsia="hr-HR"/>
        </w:rPr>
      </w:pPr>
    </w:p>
    <w:p w14:paraId="79F030EE" w14:textId="77777777" w:rsidR="00E25D9B" w:rsidRPr="003122C7" w:rsidRDefault="00E25D9B"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osobnu invalidninu</w:t>
      </w:r>
    </w:p>
    <w:p w14:paraId="0E920324" w14:textId="77777777" w:rsidR="00E25D9B" w:rsidRPr="003122C7" w:rsidRDefault="00E25D9B"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dodatak za njegu i pomoć druge osobe</w:t>
      </w:r>
    </w:p>
    <w:p w14:paraId="128F261E" w14:textId="77777777" w:rsidR="00E25D9B" w:rsidRPr="003122C7" w:rsidRDefault="00E25D9B"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ortopedski dodatak</w:t>
      </w:r>
    </w:p>
    <w:p w14:paraId="18B5FC8E" w14:textId="77777777" w:rsidR="001C0CC5" w:rsidRPr="003122C7" w:rsidRDefault="00E25D9B"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posebni dodatak </w:t>
      </w:r>
    </w:p>
    <w:p w14:paraId="18A69B25" w14:textId="77777777" w:rsidR="00E25D9B" w:rsidRPr="003122C7" w:rsidRDefault="001C0CC5"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pravo na naknadu troška prilagodbe osobnog automobila </w:t>
      </w:r>
      <w:r w:rsidR="00E25D9B" w:rsidRPr="003122C7">
        <w:rPr>
          <w:rFonts w:ascii="Times New Roman" w:eastAsia="Times New Roman" w:hAnsi="Times New Roman" w:cs="Times New Roman"/>
          <w:sz w:val="24"/>
          <w:szCs w:val="24"/>
          <w:lang w:eastAsia="hr-HR"/>
        </w:rPr>
        <w:t>i</w:t>
      </w:r>
    </w:p>
    <w:p w14:paraId="4A9A9FD3" w14:textId="77777777" w:rsidR="00E25D9B" w:rsidRPr="003122C7" w:rsidRDefault="00E25D9B" w:rsidP="00EC7398">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profesionalnu rehabilitaciju.</w:t>
      </w:r>
    </w:p>
    <w:p w14:paraId="28F24323" w14:textId="77777777" w:rsidR="00AB5A17" w:rsidRPr="003122C7" w:rsidRDefault="00AB5A17" w:rsidP="00EC7398">
      <w:pPr>
        <w:spacing w:after="0" w:line="240" w:lineRule="auto"/>
        <w:ind w:left="360"/>
        <w:rPr>
          <w:rFonts w:ascii="Times New Roman" w:eastAsia="Times New Roman" w:hAnsi="Times New Roman" w:cs="Times New Roman"/>
          <w:sz w:val="24"/>
          <w:szCs w:val="24"/>
          <w:lang w:eastAsia="hr-HR"/>
        </w:rPr>
      </w:pPr>
    </w:p>
    <w:p w14:paraId="22A4C9D2"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2</w:t>
      </w:r>
      <w:r w:rsidRPr="003122C7">
        <w:rPr>
          <w:rFonts w:ascii="Times New Roman" w:eastAsia="Times New Roman" w:hAnsi="Times New Roman" w:cs="Times New Roman"/>
          <w:b/>
          <w:sz w:val="24"/>
          <w:szCs w:val="24"/>
          <w:lang w:eastAsia="hr-HR"/>
        </w:rPr>
        <w:t>.</w:t>
      </w:r>
      <w:r w:rsidR="00B42271" w:rsidRPr="003122C7">
        <w:rPr>
          <w:rFonts w:ascii="Times New Roman" w:eastAsia="Times New Roman" w:hAnsi="Times New Roman" w:cs="Times New Roman"/>
          <w:b/>
          <w:sz w:val="24"/>
          <w:szCs w:val="24"/>
          <w:lang w:eastAsia="hr-HR"/>
        </w:rPr>
        <w:t xml:space="preserve"> </w:t>
      </w:r>
    </w:p>
    <w:p w14:paraId="26DF4213" w14:textId="77777777" w:rsidR="00AB5A17" w:rsidRPr="003122C7" w:rsidRDefault="00AB5A17" w:rsidP="00EC7398">
      <w:pPr>
        <w:spacing w:after="0" w:line="240" w:lineRule="auto"/>
        <w:jc w:val="center"/>
        <w:rPr>
          <w:rFonts w:ascii="Times New Roman" w:eastAsia="Times New Roman" w:hAnsi="Times New Roman" w:cs="Times New Roman"/>
          <w:b/>
          <w:sz w:val="24"/>
          <w:szCs w:val="24"/>
          <w:lang w:eastAsia="hr-HR"/>
        </w:rPr>
      </w:pPr>
    </w:p>
    <w:p w14:paraId="5DF6A300" w14:textId="77777777" w:rsidR="00E25D9B" w:rsidRPr="003122C7" w:rsidRDefault="00AB5A17"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Radi ostvarivanja prava iz ovoga Zakona</w:t>
      </w:r>
      <w:r w:rsidR="001D20AF"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civilni invalidi iz Domovinskog rata se razvrstavaju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prema utvrđenom postotku oštećenja organizma u deset skupina: </w:t>
      </w:r>
    </w:p>
    <w:p w14:paraId="59D81782" w14:textId="77777777" w:rsidR="00E678DB" w:rsidRPr="003122C7" w:rsidRDefault="00E678DB" w:rsidP="00EC7398">
      <w:pPr>
        <w:spacing w:after="0" w:line="240" w:lineRule="auto"/>
        <w:ind w:left="360"/>
        <w:jc w:val="both"/>
        <w:rPr>
          <w:rFonts w:ascii="Times New Roman" w:eastAsia="Times New Roman" w:hAnsi="Times New Roman" w:cs="Times New Roman"/>
          <w:sz w:val="24"/>
          <w:szCs w:val="24"/>
          <w:lang w:eastAsia="hr-HR"/>
        </w:rPr>
      </w:pPr>
    </w:p>
    <w:p w14:paraId="7ECC50F3" w14:textId="2BCD9C29"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100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 kojima je za redovan život potrebna njega i pomoć druge osobe</w:t>
      </w:r>
    </w:p>
    <w:p w14:paraId="7F4A69D8"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II.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100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r w:rsidR="00C1665B" w:rsidRPr="003122C7">
        <w:t xml:space="preserve"> </w:t>
      </w:r>
      <w:r w:rsidR="00C1665B" w:rsidRPr="003122C7">
        <w:rPr>
          <w:rFonts w:ascii="Times New Roman" w:eastAsia="Times New Roman" w:hAnsi="Times New Roman" w:cs="Times New Roman"/>
          <w:sz w:val="24"/>
          <w:szCs w:val="24"/>
          <w:lang w:eastAsia="hr-HR"/>
        </w:rPr>
        <w:t>kojima za redovan život nije potrebna njega i pomoć druge osobe</w:t>
      </w:r>
    </w:p>
    <w:p w14:paraId="64CB6F24"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III.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90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6B7392AA"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 xml:space="preserve">IV.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80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4BCE74C0"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V.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70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4A61C04B"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VI.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60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231ACF38"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VII.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50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568C663E"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VIII.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40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633B3CA0"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IX.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30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oštećenja organizma</w:t>
      </w:r>
    </w:p>
    <w:p w14:paraId="7291B9BD" w14:textId="77777777" w:rsidR="00E25D9B" w:rsidRPr="003122C7" w:rsidRDefault="00E25D9B" w:rsidP="00EC7398">
      <w:pPr>
        <w:spacing w:after="0" w:line="240" w:lineRule="auto"/>
        <w:ind w:left="1985" w:hanging="567"/>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X. </w:t>
      </w:r>
      <w:r w:rsidR="00E43342"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skupina - invalidi sa 20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 oštećenja organizma. </w:t>
      </w:r>
    </w:p>
    <w:p w14:paraId="5B8F6BEA" w14:textId="77777777" w:rsidR="00AB5A17" w:rsidRPr="003122C7" w:rsidRDefault="00AB5A17" w:rsidP="00EC7398">
      <w:pPr>
        <w:spacing w:after="0" w:line="240" w:lineRule="auto"/>
        <w:ind w:left="360"/>
        <w:jc w:val="both"/>
        <w:rPr>
          <w:rFonts w:ascii="Times New Roman" w:eastAsia="Times New Roman" w:hAnsi="Times New Roman" w:cs="Times New Roman"/>
          <w:sz w:val="24"/>
          <w:szCs w:val="24"/>
          <w:lang w:eastAsia="hr-HR"/>
        </w:rPr>
      </w:pPr>
    </w:p>
    <w:p w14:paraId="282BCB59" w14:textId="564522FB" w:rsidR="00E25D9B" w:rsidRDefault="00AB5A17"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Pri ocjenjivanju postotka oštećenja organizma u svrhu priznavanja </w:t>
      </w:r>
      <w:r w:rsidR="005A0BA4" w:rsidRPr="003122C7">
        <w:rPr>
          <w:rFonts w:ascii="Times New Roman" w:eastAsia="Times New Roman" w:hAnsi="Times New Roman" w:cs="Times New Roman"/>
          <w:sz w:val="24"/>
          <w:szCs w:val="24"/>
          <w:lang w:eastAsia="hr-HR"/>
        </w:rPr>
        <w:t>statusa</w:t>
      </w:r>
      <w:r w:rsidR="00E25D9B" w:rsidRPr="003122C7">
        <w:rPr>
          <w:rFonts w:ascii="Times New Roman" w:eastAsia="Times New Roman" w:hAnsi="Times New Roman" w:cs="Times New Roman"/>
          <w:sz w:val="24"/>
          <w:szCs w:val="24"/>
          <w:lang w:eastAsia="hr-HR"/>
        </w:rPr>
        <w:t xml:space="preserve"> civilnog invalida iz Domovinskog rata koji je zadobio više oštećenja organizma pod različitim okolnostima uzimaju se u obzir sva takva oštećenja organizma, a </w:t>
      </w:r>
      <w:r w:rsidR="005A0BA4" w:rsidRPr="003122C7">
        <w:rPr>
          <w:rFonts w:ascii="Times New Roman" w:eastAsia="Times New Roman" w:hAnsi="Times New Roman" w:cs="Times New Roman"/>
          <w:sz w:val="24"/>
          <w:szCs w:val="24"/>
          <w:lang w:eastAsia="hr-HR"/>
        </w:rPr>
        <w:t>status</w:t>
      </w:r>
      <w:r w:rsidR="00E25D9B" w:rsidRPr="003122C7">
        <w:rPr>
          <w:rFonts w:ascii="Times New Roman" w:eastAsia="Times New Roman" w:hAnsi="Times New Roman" w:cs="Times New Roman"/>
          <w:sz w:val="24"/>
          <w:szCs w:val="24"/>
          <w:lang w:eastAsia="hr-HR"/>
        </w:rPr>
        <w:t xml:space="preserve"> se određuje prema oštećenju organizma za koje se, pri ocjenjivanju ukupnog postotka oštećenja, utvrdi najveći postotak, osim ako se invalid ne odluči drukčije izjavom na zapisnik kod tijela koje vodi postupak.</w:t>
      </w:r>
    </w:p>
    <w:p w14:paraId="355BDBBD" w14:textId="77777777" w:rsidR="005F426C" w:rsidRDefault="005F426C" w:rsidP="00EC7398">
      <w:pPr>
        <w:spacing w:after="0" w:line="240" w:lineRule="auto"/>
        <w:jc w:val="both"/>
        <w:rPr>
          <w:rFonts w:ascii="Times New Roman" w:eastAsia="Times New Roman" w:hAnsi="Times New Roman" w:cs="Times New Roman"/>
          <w:sz w:val="24"/>
          <w:szCs w:val="24"/>
          <w:lang w:eastAsia="hr-HR"/>
        </w:rPr>
      </w:pPr>
    </w:p>
    <w:p w14:paraId="44B96DBB" w14:textId="11FCB4AB" w:rsidR="00BD5FCF" w:rsidRDefault="00BD5FCF" w:rsidP="00EC739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 U slučaju iz stavka 2. ovoga članka u obzir se uzimaju sljedeća oštećenja organizma:</w:t>
      </w:r>
    </w:p>
    <w:p w14:paraId="5DCEA167" w14:textId="0CF96AD4" w:rsidR="00BD5FCF" w:rsidRPr="00BD5FCF" w:rsidRDefault="00BD5FCF" w:rsidP="00BD5FCF">
      <w:pPr>
        <w:spacing w:after="0" w:line="240" w:lineRule="auto"/>
        <w:jc w:val="both"/>
        <w:rPr>
          <w:rFonts w:ascii="Times New Roman" w:eastAsia="Times New Roman" w:hAnsi="Times New Roman" w:cs="Times New Roman"/>
          <w:sz w:val="24"/>
          <w:szCs w:val="24"/>
          <w:lang w:eastAsia="hr-HR"/>
        </w:rPr>
      </w:pPr>
      <w:r w:rsidRPr="00BD5FCF">
        <w:rPr>
          <w:rFonts w:ascii="Times New Roman" w:eastAsia="Times New Roman" w:hAnsi="Times New Roman" w:cs="Times New Roman"/>
          <w:sz w:val="24"/>
          <w:szCs w:val="24"/>
          <w:lang w:eastAsia="hr-HR"/>
        </w:rPr>
        <w:t>a) oštećenja nastala na odsluženju obveznoga vojnog roka</w:t>
      </w:r>
    </w:p>
    <w:p w14:paraId="7DAAFCD9" w14:textId="62B32F72" w:rsidR="00BD5FCF" w:rsidRPr="00BD5FCF" w:rsidRDefault="00BD5FCF" w:rsidP="00BD5FCF">
      <w:pPr>
        <w:spacing w:after="0" w:line="240" w:lineRule="auto"/>
        <w:jc w:val="both"/>
        <w:rPr>
          <w:rFonts w:ascii="Times New Roman" w:eastAsia="Times New Roman" w:hAnsi="Times New Roman" w:cs="Times New Roman"/>
          <w:sz w:val="24"/>
          <w:szCs w:val="24"/>
          <w:lang w:eastAsia="hr-HR"/>
        </w:rPr>
      </w:pPr>
      <w:r w:rsidRPr="00BD5FCF">
        <w:rPr>
          <w:rFonts w:ascii="Times New Roman" w:eastAsia="Times New Roman" w:hAnsi="Times New Roman" w:cs="Times New Roman"/>
          <w:sz w:val="24"/>
          <w:szCs w:val="24"/>
          <w:lang w:eastAsia="hr-HR"/>
        </w:rPr>
        <w:t>b) oštećenja zadobivena k</w:t>
      </w:r>
      <w:r w:rsidR="005F426C">
        <w:rPr>
          <w:rFonts w:ascii="Times New Roman" w:eastAsia="Times New Roman" w:hAnsi="Times New Roman" w:cs="Times New Roman"/>
          <w:sz w:val="24"/>
          <w:szCs w:val="24"/>
          <w:lang w:eastAsia="hr-HR"/>
        </w:rPr>
        <w:t xml:space="preserve">ao mirnodopski vojni invalid u </w:t>
      </w:r>
      <w:r w:rsidRPr="00BD5FCF">
        <w:rPr>
          <w:rFonts w:ascii="Times New Roman" w:eastAsia="Times New Roman" w:hAnsi="Times New Roman" w:cs="Times New Roman"/>
          <w:sz w:val="24"/>
          <w:szCs w:val="24"/>
          <w:lang w:eastAsia="hr-HR"/>
        </w:rPr>
        <w:t>vezi s ratnim događajima i</w:t>
      </w:r>
    </w:p>
    <w:p w14:paraId="26ABC696" w14:textId="3B084771" w:rsidR="00BD5FCF" w:rsidRPr="003122C7" w:rsidRDefault="00BD5FCF" w:rsidP="00BD5FCF">
      <w:pPr>
        <w:spacing w:after="0" w:line="240" w:lineRule="auto"/>
        <w:jc w:val="both"/>
        <w:rPr>
          <w:rFonts w:ascii="Times New Roman" w:eastAsia="Times New Roman" w:hAnsi="Times New Roman" w:cs="Times New Roman"/>
          <w:sz w:val="24"/>
          <w:szCs w:val="24"/>
          <w:lang w:eastAsia="hr-HR"/>
        </w:rPr>
      </w:pPr>
      <w:r w:rsidRPr="00BD5FCF">
        <w:rPr>
          <w:rFonts w:ascii="Times New Roman" w:eastAsia="Times New Roman" w:hAnsi="Times New Roman" w:cs="Times New Roman"/>
          <w:sz w:val="24"/>
          <w:szCs w:val="24"/>
          <w:lang w:eastAsia="hr-HR"/>
        </w:rPr>
        <w:t xml:space="preserve">c) oštećenja zadobivena </w:t>
      </w:r>
      <w:r>
        <w:rPr>
          <w:rFonts w:ascii="Times New Roman" w:eastAsia="Times New Roman" w:hAnsi="Times New Roman" w:cs="Times New Roman"/>
          <w:sz w:val="24"/>
          <w:szCs w:val="24"/>
          <w:lang w:eastAsia="hr-HR"/>
        </w:rPr>
        <w:t>kao hrvatski ratni vojni invalid iz Domovinskog rata</w:t>
      </w:r>
      <w:r w:rsidRPr="00BD5FCF">
        <w:rPr>
          <w:rFonts w:ascii="Times New Roman" w:eastAsia="Times New Roman" w:hAnsi="Times New Roman" w:cs="Times New Roman"/>
          <w:sz w:val="24"/>
          <w:szCs w:val="24"/>
          <w:lang w:eastAsia="hr-HR"/>
        </w:rPr>
        <w:t xml:space="preserve"> bez obzira na to je li to oštećenje zadobiveno prije ili nakon priznavanja statusa </w:t>
      </w:r>
      <w:r>
        <w:rPr>
          <w:rFonts w:ascii="Times New Roman" w:eastAsia="Times New Roman" w:hAnsi="Times New Roman" w:cs="Times New Roman"/>
          <w:sz w:val="24"/>
          <w:szCs w:val="24"/>
          <w:lang w:eastAsia="hr-HR"/>
        </w:rPr>
        <w:t>civilnog invalida Domovinskog rata</w:t>
      </w:r>
      <w:r w:rsidRPr="00BD5FCF">
        <w:rPr>
          <w:rFonts w:ascii="Times New Roman" w:eastAsia="Times New Roman" w:hAnsi="Times New Roman" w:cs="Times New Roman"/>
          <w:sz w:val="24"/>
          <w:szCs w:val="24"/>
          <w:lang w:eastAsia="hr-HR"/>
        </w:rPr>
        <w:t>.</w:t>
      </w:r>
    </w:p>
    <w:p w14:paraId="3324D8EB" w14:textId="77777777" w:rsidR="00AB5A17" w:rsidRPr="003122C7" w:rsidRDefault="00AB5A17" w:rsidP="00EC7398">
      <w:pPr>
        <w:spacing w:after="0" w:line="240" w:lineRule="auto"/>
        <w:ind w:left="360"/>
        <w:jc w:val="both"/>
        <w:rPr>
          <w:rFonts w:ascii="Times New Roman" w:eastAsia="Times New Roman" w:hAnsi="Times New Roman" w:cs="Times New Roman"/>
          <w:sz w:val="24"/>
          <w:szCs w:val="24"/>
          <w:lang w:eastAsia="hr-HR"/>
        </w:rPr>
      </w:pPr>
    </w:p>
    <w:p w14:paraId="27A28311" w14:textId="78BBB8E8" w:rsidR="00E25D9B" w:rsidRPr="003122C7" w:rsidRDefault="00E43342"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w:t>
      </w:r>
      <w:r w:rsidR="0017784C">
        <w:rPr>
          <w:rFonts w:ascii="Times New Roman" w:eastAsia="Times New Roman" w:hAnsi="Times New Roman" w:cs="Times New Roman"/>
          <w:sz w:val="24"/>
          <w:szCs w:val="24"/>
          <w:lang w:eastAsia="hr-HR"/>
        </w:rPr>
        <w:t>4</w:t>
      </w:r>
      <w:r w:rsidRPr="003122C7">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Pri utvrđivanju postotka oštećenja organizma osobama kojima je oštećenje organizma nastalo kao posljedica pogoršanja, odnosno pojave bolesti uzima se odgovarajući postotak od cjelokupnog oštećenja organizma s tim da po toj osnovi utvrđeni postotak oštećenja organizma ne može iznositi više od 80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w:t>
      </w:r>
    </w:p>
    <w:p w14:paraId="208AF8E5" w14:textId="77777777" w:rsidR="00282679" w:rsidRPr="003122C7" w:rsidRDefault="00282679" w:rsidP="00EC7398">
      <w:pPr>
        <w:spacing w:after="0" w:line="240" w:lineRule="auto"/>
        <w:ind w:left="360"/>
        <w:jc w:val="both"/>
        <w:rPr>
          <w:rFonts w:ascii="Times New Roman" w:eastAsia="Times New Roman" w:hAnsi="Times New Roman" w:cs="Times New Roman"/>
          <w:sz w:val="24"/>
          <w:szCs w:val="24"/>
          <w:lang w:eastAsia="hr-HR"/>
        </w:rPr>
      </w:pPr>
    </w:p>
    <w:p w14:paraId="0E7B3B3E"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6" w:name="_Toc432498798"/>
      <w:r w:rsidRPr="003122C7">
        <w:rPr>
          <w:rFonts w:ascii="Times New Roman" w:eastAsia="Times New Roman" w:hAnsi="Times New Roman" w:cs="Times New Roman"/>
          <w:b/>
          <w:bCs/>
          <w:sz w:val="24"/>
          <w:szCs w:val="24"/>
          <w:lang w:eastAsia="hr-HR"/>
        </w:rPr>
        <w:t>ODJELJAK A</w:t>
      </w:r>
    </w:p>
    <w:p w14:paraId="289C6908" w14:textId="77777777" w:rsidR="001D00C8" w:rsidRPr="003122C7" w:rsidRDefault="001D00C8" w:rsidP="00EC7398">
      <w:pPr>
        <w:spacing w:after="0" w:line="240" w:lineRule="auto"/>
        <w:jc w:val="center"/>
        <w:outlineLvl w:val="1"/>
        <w:rPr>
          <w:rFonts w:ascii="Times New Roman" w:eastAsia="Times New Roman" w:hAnsi="Times New Roman" w:cs="Times New Roman"/>
          <w:b/>
          <w:bCs/>
          <w:sz w:val="24"/>
          <w:szCs w:val="24"/>
          <w:lang w:eastAsia="hr-HR"/>
        </w:rPr>
      </w:pPr>
    </w:p>
    <w:p w14:paraId="13761187"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OSOBNA INVALIDNINA</w:t>
      </w:r>
      <w:bookmarkEnd w:id="6"/>
    </w:p>
    <w:p w14:paraId="338B35AB" w14:textId="77777777" w:rsidR="001D00C8" w:rsidRPr="003122C7" w:rsidRDefault="001D00C8" w:rsidP="00EC7398">
      <w:pPr>
        <w:spacing w:after="0" w:line="240" w:lineRule="auto"/>
        <w:jc w:val="center"/>
        <w:outlineLvl w:val="1"/>
        <w:rPr>
          <w:rFonts w:ascii="Times New Roman" w:eastAsia="Times New Roman" w:hAnsi="Times New Roman" w:cs="Times New Roman"/>
          <w:b/>
          <w:bCs/>
          <w:sz w:val="24"/>
          <w:szCs w:val="24"/>
          <w:lang w:eastAsia="hr-HR"/>
        </w:rPr>
      </w:pPr>
    </w:p>
    <w:p w14:paraId="7E96C1DA"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w:t>
      </w:r>
    </w:p>
    <w:p w14:paraId="7897B523" w14:textId="77777777" w:rsidR="001D00C8" w:rsidRPr="003122C7" w:rsidRDefault="001D00C8" w:rsidP="00EC7398">
      <w:pPr>
        <w:spacing w:after="0" w:line="240" w:lineRule="auto"/>
        <w:jc w:val="center"/>
        <w:rPr>
          <w:rFonts w:ascii="Times New Roman" w:eastAsia="Times New Roman" w:hAnsi="Times New Roman" w:cs="Times New Roman"/>
          <w:sz w:val="24"/>
          <w:szCs w:val="24"/>
          <w:lang w:eastAsia="hr-HR"/>
        </w:rPr>
      </w:pPr>
    </w:p>
    <w:p w14:paraId="6F0D041C" w14:textId="77777777" w:rsidR="00E25D9B" w:rsidRPr="003122C7" w:rsidRDefault="001D00C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Osobna invalidnina određuje</w:t>
      </w:r>
      <w:r w:rsidR="001D20AF" w:rsidRPr="003122C7">
        <w:rPr>
          <w:rFonts w:ascii="Times New Roman" w:eastAsia="Times New Roman" w:hAnsi="Times New Roman" w:cs="Times New Roman"/>
          <w:sz w:val="24"/>
          <w:szCs w:val="24"/>
          <w:lang w:eastAsia="hr-HR"/>
        </w:rPr>
        <w:t xml:space="preserve"> se civilnom invalidu iz Domovinskog rata prema skupini</w:t>
      </w:r>
      <w:r w:rsidR="00B42271" w:rsidRPr="003122C7">
        <w:rPr>
          <w:rFonts w:ascii="Times New Roman" w:eastAsia="Times New Roman" w:hAnsi="Times New Roman" w:cs="Times New Roman"/>
          <w:sz w:val="24"/>
          <w:szCs w:val="24"/>
          <w:lang w:eastAsia="hr-HR"/>
        </w:rPr>
        <w:t xml:space="preserve"> </w:t>
      </w:r>
      <w:r w:rsidR="001D20AF" w:rsidRPr="003122C7">
        <w:rPr>
          <w:rFonts w:ascii="Times New Roman" w:eastAsia="Times New Roman" w:hAnsi="Times New Roman" w:cs="Times New Roman"/>
          <w:sz w:val="24"/>
          <w:szCs w:val="24"/>
          <w:lang w:eastAsia="hr-HR"/>
        </w:rPr>
        <w:t>oštećenja organizma u koju je razvrstan i pripada mu u mjesečnom iznosu.</w:t>
      </w:r>
    </w:p>
    <w:p w14:paraId="6163A4E0" w14:textId="77777777" w:rsidR="001D00C8" w:rsidRPr="003122C7" w:rsidRDefault="001D00C8" w:rsidP="00EC7398">
      <w:pPr>
        <w:spacing w:after="0" w:line="240" w:lineRule="auto"/>
        <w:jc w:val="both"/>
        <w:rPr>
          <w:rFonts w:ascii="Times New Roman" w:eastAsia="Times New Roman" w:hAnsi="Times New Roman" w:cs="Times New Roman"/>
          <w:sz w:val="24"/>
          <w:szCs w:val="24"/>
          <w:lang w:eastAsia="hr-HR"/>
        </w:rPr>
      </w:pPr>
    </w:p>
    <w:p w14:paraId="46B90535" w14:textId="77777777" w:rsidR="001D20AF" w:rsidRPr="003122C7" w:rsidRDefault="001D00C8"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1D20AF" w:rsidRPr="003122C7">
        <w:rPr>
          <w:rFonts w:ascii="Times New Roman" w:eastAsia="Times New Roman" w:hAnsi="Times New Roman" w:cs="Times New Roman"/>
          <w:sz w:val="24"/>
          <w:szCs w:val="24"/>
          <w:lang w:eastAsia="hr-HR"/>
        </w:rPr>
        <w:t>Osnovica za određivanje</w:t>
      </w:r>
      <w:r w:rsidR="00B42271" w:rsidRPr="003122C7">
        <w:rPr>
          <w:rFonts w:ascii="Times New Roman" w:eastAsia="Times New Roman" w:hAnsi="Times New Roman" w:cs="Times New Roman"/>
          <w:sz w:val="24"/>
          <w:szCs w:val="24"/>
          <w:lang w:eastAsia="hr-HR"/>
        </w:rPr>
        <w:t xml:space="preserve"> </w:t>
      </w:r>
      <w:r w:rsidR="001D20AF" w:rsidRPr="003122C7">
        <w:rPr>
          <w:rFonts w:ascii="Times New Roman" w:eastAsia="Times New Roman" w:hAnsi="Times New Roman" w:cs="Times New Roman"/>
          <w:sz w:val="24"/>
          <w:szCs w:val="24"/>
          <w:lang w:eastAsia="hr-HR"/>
        </w:rPr>
        <w:t>osobne invalidnine određuje se u iznosu od 115</w:t>
      </w:r>
      <w:r w:rsidR="00282679" w:rsidRPr="003122C7">
        <w:rPr>
          <w:rFonts w:ascii="Times New Roman" w:eastAsia="Times New Roman" w:hAnsi="Times New Roman" w:cs="Times New Roman"/>
          <w:sz w:val="24"/>
          <w:szCs w:val="24"/>
          <w:lang w:eastAsia="hr-HR"/>
        </w:rPr>
        <w:t xml:space="preserve"> </w:t>
      </w:r>
      <w:r w:rsidR="001D20AF"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1D20AF" w:rsidRPr="003122C7">
        <w:rPr>
          <w:rFonts w:ascii="Times New Roman" w:eastAsia="Times New Roman" w:hAnsi="Times New Roman" w:cs="Times New Roman"/>
          <w:sz w:val="24"/>
          <w:szCs w:val="24"/>
          <w:lang w:eastAsia="hr-HR"/>
        </w:rPr>
        <w:t>proračunske osnovice u Republici Hrvatskoj (u daljnjem tekstu: proračunska osnovica).</w:t>
      </w:r>
    </w:p>
    <w:p w14:paraId="4309A84E" w14:textId="77777777" w:rsidR="001D00C8" w:rsidRPr="003122C7" w:rsidRDefault="001D00C8"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648AA14F" w14:textId="70BB6D56" w:rsidR="00E25D9B" w:rsidRPr="003122C7" w:rsidRDefault="001D00C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Mjesečni iznos osobne invalidnine invalida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I. </w:t>
      </w:r>
      <w:r w:rsidR="001B3EBC" w:rsidRPr="003122C7">
        <w:rPr>
          <w:rFonts w:ascii="Times New Roman" w:eastAsia="Times New Roman" w:hAnsi="Times New Roman" w:cs="Times New Roman"/>
          <w:sz w:val="24"/>
          <w:szCs w:val="24"/>
          <w:lang w:eastAsia="hr-HR"/>
        </w:rPr>
        <w:t>do</w:t>
      </w:r>
      <w:r w:rsidR="00E25D9B" w:rsidRPr="003122C7">
        <w:rPr>
          <w:rFonts w:ascii="Times New Roman" w:eastAsia="Times New Roman" w:hAnsi="Times New Roman" w:cs="Times New Roman"/>
          <w:sz w:val="24"/>
          <w:szCs w:val="24"/>
          <w:lang w:eastAsia="hr-HR"/>
        </w:rPr>
        <w:t xml:space="preserve"> X. skupine određuje se u postotku od osnovice iz stavka </w:t>
      </w:r>
      <w:r w:rsidR="00EA1800" w:rsidRPr="003122C7">
        <w:rPr>
          <w:rFonts w:ascii="Times New Roman" w:eastAsia="Times New Roman" w:hAnsi="Times New Roman" w:cs="Times New Roman"/>
          <w:sz w:val="24"/>
          <w:szCs w:val="24"/>
          <w:lang w:eastAsia="hr-HR"/>
        </w:rPr>
        <w:t>2</w:t>
      </w:r>
      <w:r w:rsidR="00E25D9B" w:rsidRPr="003122C7">
        <w:rPr>
          <w:rFonts w:ascii="Times New Roman" w:eastAsia="Times New Roman" w:hAnsi="Times New Roman" w:cs="Times New Roman"/>
          <w:sz w:val="24"/>
          <w:szCs w:val="24"/>
          <w:lang w:eastAsia="hr-HR"/>
        </w:rPr>
        <w:t>. ovog</w:t>
      </w:r>
      <w:r w:rsidR="001E2903"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članka i to: </w:t>
      </w:r>
    </w:p>
    <w:p w14:paraId="355B3FE6" w14:textId="77777777" w:rsidR="001D00C8" w:rsidRPr="003122C7" w:rsidRDefault="001D00C8" w:rsidP="00EC7398">
      <w:pPr>
        <w:spacing w:after="0" w:line="240" w:lineRule="auto"/>
        <w:jc w:val="both"/>
        <w:rPr>
          <w:rFonts w:ascii="Times New Roman" w:eastAsia="Times New Roman" w:hAnsi="Times New Roman" w:cs="Times New Roman"/>
          <w:sz w:val="24"/>
          <w:szCs w:val="24"/>
          <w:lang w:eastAsia="hr-HR"/>
        </w:rPr>
      </w:pPr>
    </w:p>
    <w:tbl>
      <w:tblPr>
        <w:tblStyle w:val="TableGrid"/>
        <w:tblW w:w="5000" w:type="pct"/>
        <w:jc w:val="center"/>
        <w:tblLook w:val="04A0" w:firstRow="1" w:lastRow="0" w:firstColumn="1" w:lastColumn="0" w:noHBand="0" w:noVBand="1"/>
      </w:tblPr>
      <w:tblGrid>
        <w:gridCol w:w="4531"/>
        <w:gridCol w:w="4531"/>
      </w:tblGrid>
      <w:tr w:rsidR="00E25D9B" w:rsidRPr="003122C7" w14:paraId="454FB0F9" w14:textId="77777777" w:rsidTr="002D6618">
        <w:trPr>
          <w:trHeight w:val="269"/>
          <w:jc w:val="center"/>
        </w:trPr>
        <w:tc>
          <w:tcPr>
            <w:tcW w:w="2500" w:type="pct"/>
            <w:shd w:val="clear" w:color="auto" w:fill="BFBFBF" w:themeFill="background1" w:themeFillShade="BF"/>
            <w:vAlign w:val="center"/>
          </w:tcPr>
          <w:p w14:paraId="08AF1920"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SKUPINA</w:t>
            </w:r>
          </w:p>
        </w:tc>
        <w:tc>
          <w:tcPr>
            <w:tcW w:w="2500" w:type="pct"/>
            <w:shd w:val="clear" w:color="auto" w:fill="BFBFBF" w:themeFill="background1" w:themeFillShade="BF"/>
            <w:vAlign w:val="center"/>
          </w:tcPr>
          <w:p w14:paraId="40638770"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POSTOTAK</w:t>
            </w:r>
          </w:p>
        </w:tc>
      </w:tr>
      <w:tr w:rsidR="00E25D9B" w:rsidRPr="003122C7" w14:paraId="62488090" w14:textId="77777777" w:rsidTr="002D6618">
        <w:trPr>
          <w:trHeight w:val="269"/>
          <w:jc w:val="center"/>
        </w:trPr>
        <w:tc>
          <w:tcPr>
            <w:tcW w:w="2500" w:type="pct"/>
            <w:vAlign w:val="center"/>
          </w:tcPr>
          <w:p w14:paraId="1D451FC5"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lastRenderedPageBreak/>
              <w:t>I.</w:t>
            </w:r>
          </w:p>
        </w:tc>
        <w:tc>
          <w:tcPr>
            <w:tcW w:w="2500" w:type="pct"/>
            <w:vAlign w:val="center"/>
          </w:tcPr>
          <w:p w14:paraId="7FE07DD6"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100,00</w:t>
            </w:r>
          </w:p>
        </w:tc>
      </w:tr>
      <w:tr w:rsidR="00E25D9B" w:rsidRPr="003122C7" w14:paraId="63030550" w14:textId="77777777" w:rsidTr="002D6618">
        <w:trPr>
          <w:trHeight w:val="257"/>
          <w:jc w:val="center"/>
        </w:trPr>
        <w:tc>
          <w:tcPr>
            <w:tcW w:w="2500" w:type="pct"/>
            <w:vAlign w:val="center"/>
          </w:tcPr>
          <w:p w14:paraId="1278FE0A"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II.</w:t>
            </w:r>
          </w:p>
        </w:tc>
        <w:tc>
          <w:tcPr>
            <w:tcW w:w="2500" w:type="pct"/>
            <w:vAlign w:val="center"/>
          </w:tcPr>
          <w:p w14:paraId="46B6846C"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73,00</w:t>
            </w:r>
          </w:p>
        </w:tc>
      </w:tr>
      <w:tr w:rsidR="00E25D9B" w:rsidRPr="003122C7" w14:paraId="00667B48" w14:textId="77777777" w:rsidTr="002D6618">
        <w:trPr>
          <w:trHeight w:val="269"/>
          <w:jc w:val="center"/>
        </w:trPr>
        <w:tc>
          <w:tcPr>
            <w:tcW w:w="2500" w:type="pct"/>
            <w:vAlign w:val="center"/>
          </w:tcPr>
          <w:p w14:paraId="05EFC55A"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III.</w:t>
            </w:r>
          </w:p>
        </w:tc>
        <w:tc>
          <w:tcPr>
            <w:tcW w:w="2500" w:type="pct"/>
            <w:vAlign w:val="center"/>
          </w:tcPr>
          <w:p w14:paraId="5A72C7C3"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55,00</w:t>
            </w:r>
          </w:p>
        </w:tc>
      </w:tr>
      <w:tr w:rsidR="00E25D9B" w:rsidRPr="003122C7" w14:paraId="4686CE7A" w14:textId="77777777" w:rsidTr="002D6618">
        <w:trPr>
          <w:trHeight w:val="269"/>
          <w:jc w:val="center"/>
        </w:trPr>
        <w:tc>
          <w:tcPr>
            <w:tcW w:w="2500" w:type="pct"/>
            <w:vAlign w:val="center"/>
          </w:tcPr>
          <w:p w14:paraId="76941ACC"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IV.</w:t>
            </w:r>
          </w:p>
        </w:tc>
        <w:tc>
          <w:tcPr>
            <w:tcW w:w="2500" w:type="pct"/>
            <w:vAlign w:val="center"/>
          </w:tcPr>
          <w:p w14:paraId="2AD4F34E"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41,00</w:t>
            </w:r>
          </w:p>
        </w:tc>
      </w:tr>
      <w:tr w:rsidR="00E25D9B" w:rsidRPr="003122C7" w14:paraId="1796322F" w14:textId="77777777" w:rsidTr="002D6618">
        <w:trPr>
          <w:trHeight w:val="269"/>
          <w:jc w:val="center"/>
        </w:trPr>
        <w:tc>
          <w:tcPr>
            <w:tcW w:w="2500" w:type="pct"/>
            <w:vAlign w:val="center"/>
          </w:tcPr>
          <w:p w14:paraId="3CAC01AD"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V.</w:t>
            </w:r>
          </w:p>
        </w:tc>
        <w:tc>
          <w:tcPr>
            <w:tcW w:w="2500" w:type="pct"/>
            <w:vAlign w:val="center"/>
          </w:tcPr>
          <w:p w14:paraId="2DC91E25"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29,00</w:t>
            </w:r>
          </w:p>
        </w:tc>
      </w:tr>
      <w:tr w:rsidR="00E25D9B" w:rsidRPr="003122C7" w14:paraId="5268003B" w14:textId="77777777" w:rsidTr="002D6618">
        <w:trPr>
          <w:trHeight w:val="269"/>
          <w:jc w:val="center"/>
        </w:trPr>
        <w:tc>
          <w:tcPr>
            <w:tcW w:w="2500" w:type="pct"/>
            <w:vAlign w:val="center"/>
          </w:tcPr>
          <w:p w14:paraId="780FE626"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VI.</w:t>
            </w:r>
          </w:p>
        </w:tc>
        <w:tc>
          <w:tcPr>
            <w:tcW w:w="2500" w:type="pct"/>
            <w:vAlign w:val="center"/>
          </w:tcPr>
          <w:p w14:paraId="14FD3F09"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18,00</w:t>
            </w:r>
          </w:p>
        </w:tc>
      </w:tr>
      <w:tr w:rsidR="00E25D9B" w:rsidRPr="003122C7" w14:paraId="09840F05" w14:textId="77777777" w:rsidTr="002D6618">
        <w:trPr>
          <w:trHeight w:val="269"/>
          <w:jc w:val="center"/>
        </w:trPr>
        <w:tc>
          <w:tcPr>
            <w:tcW w:w="2500" w:type="pct"/>
            <w:vAlign w:val="center"/>
          </w:tcPr>
          <w:p w14:paraId="7ADDA79B"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VII.</w:t>
            </w:r>
          </w:p>
        </w:tc>
        <w:tc>
          <w:tcPr>
            <w:tcW w:w="2500" w:type="pct"/>
            <w:vAlign w:val="center"/>
          </w:tcPr>
          <w:p w14:paraId="2473CCC9"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12,00</w:t>
            </w:r>
          </w:p>
        </w:tc>
      </w:tr>
      <w:tr w:rsidR="00E25D9B" w:rsidRPr="003122C7" w14:paraId="36211415" w14:textId="77777777" w:rsidTr="002D6618">
        <w:trPr>
          <w:trHeight w:val="257"/>
          <w:jc w:val="center"/>
        </w:trPr>
        <w:tc>
          <w:tcPr>
            <w:tcW w:w="2500" w:type="pct"/>
            <w:vAlign w:val="center"/>
          </w:tcPr>
          <w:p w14:paraId="2A40D7AF"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VIII.</w:t>
            </w:r>
          </w:p>
        </w:tc>
        <w:tc>
          <w:tcPr>
            <w:tcW w:w="2500" w:type="pct"/>
            <w:vAlign w:val="center"/>
          </w:tcPr>
          <w:p w14:paraId="149F1624"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6,00</w:t>
            </w:r>
          </w:p>
        </w:tc>
      </w:tr>
      <w:tr w:rsidR="00E25D9B" w:rsidRPr="003122C7" w14:paraId="10A545AF" w14:textId="77777777" w:rsidTr="002D6618">
        <w:trPr>
          <w:trHeight w:val="269"/>
          <w:jc w:val="center"/>
        </w:trPr>
        <w:tc>
          <w:tcPr>
            <w:tcW w:w="2500" w:type="pct"/>
            <w:vAlign w:val="center"/>
          </w:tcPr>
          <w:p w14:paraId="2E0C3B87"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IX.</w:t>
            </w:r>
          </w:p>
        </w:tc>
        <w:tc>
          <w:tcPr>
            <w:tcW w:w="2500" w:type="pct"/>
            <w:vAlign w:val="center"/>
          </w:tcPr>
          <w:p w14:paraId="265471FA"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4,00</w:t>
            </w:r>
          </w:p>
        </w:tc>
      </w:tr>
      <w:tr w:rsidR="00E25D9B" w:rsidRPr="003122C7" w14:paraId="597AD704" w14:textId="77777777" w:rsidTr="002D6618">
        <w:trPr>
          <w:trHeight w:val="282"/>
          <w:jc w:val="center"/>
        </w:trPr>
        <w:tc>
          <w:tcPr>
            <w:tcW w:w="2500" w:type="pct"/>
            <w:vAlign w:val="center"/>
          </w:tcPr>
          <w:p w14:paraId="2F6F1774"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X.</w:t>
            </w:r>
          </w:p>
        </w:tc>
        <w:tc>
          <w:tcPr>
            <w:tcW w:w="2500" w:type="pct"/>
            <w:vAlign w:val="center"/>
          </w:tcPr>
          <w:p w14:paraId="53E37E8D" w14:textId="77777777" w:rsidR="00E25D9B" w:rsidRPr="003122C7" w:rsidRDefault="00E25D9B" w:rsidP="00EC7398">
            <w:pPr>
              <w:jc w:val="center"/>
              <w:rPr>
                <w:rFonts w:ascii="Times New Roman" w:hAnsi="Times New Roman" w:cs="Times New Roman"/>
                <w:sz w:val="24"/>
                <w:szCs w:val="24"/>
              </w:rPr>
            </w:pPr>
            <w:r w:rsidRPr="003122C7">
              <w:rPr>
                <w:rFonts w:ascii="Times New Roman" w:hAnsi="Times New Roman" w:cs="Times New Roman"/>
                <w:sz w:val="24"/>
                <w:szCs w:val="24"/>
              </w:rPr>
              <w:t>3,00</w:t>
            </w:r>
          </w:p>
        </w:tc>
      </w:tr>
    </w:tbl>
    <w:p w14:paraId="58978E97" w14:textId="77777777" w:rsidR="002E64F5" w:rsidRPr="003122C7" w:rsidRDefault="002E64F5" w:rsidP="00EC7398">
      <w:pPr>
        <w:spacing w:after="0" w:line="240" w:lineRule="auto"/>
        <w:jc w:val="center"/>
        <w:outlineLvl w:val="1"/>
        <w:rPr>
          <w:rFonts w:ascii="Times New Roman" w:eastAsia="Times New Roman" w:hAnsi="Times New Roman" w:cs="Times New Roman"/>
          <w:b/>
          <w:bCs/>
          <w:sz w:val="24"/>
          <w:szCs w:val="24"/>
          <w:lang w:eastAsia="hr-HR"/>
        </w:rPr>
      </w:pPr>
      <w:bookmarkStart w:id="7" w:name="_Toc432498799"/>
    </w:p>
    <w:p w14:paraId="49462466"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ODJELJAK B</w:t>
      </w:r>
    </w:p>
    <w:p w14:paraId="22EF4C53" w14:textId="77777777" w:rsidR="002E64F5" w:rsidRPr="003122C7" w:rsidRDefault="002E64F5" w:rsidP="00EC7398">
      <w:pPr>
        <w:spacing w:after="0" w:line="240" w:lineRule="auto"/>
        <w:jc w:val="center"/>
        <w:outlineLvl w:val="1"/>
        <w:rPr>
          <w:rFonts w:ascii="Times New Roman" w:eastAsia="Times New Roman" w:hAnsi="Times New Roman" w:cs="Times New Roman"/>
          <w:b/>
          <w:bCs/>
          <w:sz w:val="24"/>
          <w:szCs w:val="24"/>
          <w:lang w:eastAsia="hr-HR"/>
        </w:rPr>
      </w:pPr>
    </w:p>
    <w:p w14:paraId="514FDBE0"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 DODATAK ZA NJEGU I POMOĆ DRUGE OSOBE</w:t>
      </w:r>
      <w:bookmarkEnd w:id="7"/>
    </w:p>
    <w:p w14:paraId="7FB30467" w14:textId="77777777" w:rsidR="002E64F5" w:rsidRPr="003122C7" w:rsidRDefault="002E64F5" w:rsidP="00EC7398">
      <w:pPr>
        <w:spacing w:after="0" w:line="240" w:lineRule="auto"/>
        <w:jc w:val="center"/>
        <w:outlineLvl w:val="1"/>
        <w:rPr>
          <w:rFonts w:ascii="Times New Roman" w:eastAsia="Times New Roman" w:hAnsi="Times New Roman" w:cs="Times New Roman"/>
          <w:b/>
          <w:bCs/>
          <w:sz w:val="24"/>
          <w:szCs w:val="24"/>
          <w:lang w:eastAsia="hr-HR"/>
        </w:rPr>
      </w:pPr>
    </w:p>
    <w:p w14:paraId="11BCD011"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 xml:space="preserve">. </w:t>
      </w:r>
    </w:p>
    <w:p w14:paraId="1386DE57" w14:textId="77777777" w:rsidR="002E64F5" w:rsidRPr="003122C7" w:rsidRDefault="002E64F5" w:rsidP="00EC7398">
      <w:pPr>
        <w:spacing w:after="0" w:line="240" w:lineRule="auto"/>
        <w:jc w:val="center"/>
        <w:rPr>
          <w:rFonts w:ascii="Times New Roman" w:eastAsia="Times New Roman" w:hAnsi="Times New Roman" w:cs="Times New Roman"/>
          <w:sz w:val="24"/>
          <w:szCs w:val="24"/>
          <w:lang w:eastAsia="hr-HR"/>
        </w:rPr>
      </w:pPr>
    </w:p>
    <w:p w14:paraId="380C71FE" w14:textId="77777777" w:rsidR="002E64F5" w:rsidRPr="003122C7" w:rsidRDefault="002E64F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dodatak za njegu i pomoć druge osobe imaju:</w:t>
      </w:r>
    </w:p>
    <w:p w14:paraId="507DF490" w14:textId="77777777" w:rsidR="00E25D9B" w:rsidRPr="003122C7" w:rsidRDefault="00E25D9B" w:rsidP="00EC7398">
      <w:pPr>
        <w:spacing w:after="0" w:line="240" w:lineRule="auto"/>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w:t>
      </w:r>
    </w:p>
    <w:p w14:paraId="0B1C299C" w14:textId="77777777" w:rsidR="00E25D9B" w:rsidRPr="003122C7" w:rsidRDefault="00E25D9B" w:rsidP="00EC7398">
      <w:p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w:t>
      </w:r>
      <w:r w:rsidR="002E64F5"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civilni invalidi iz Domovinskog rata I. skupine</w:t>
      </w:r>
      <w:r w:rsidR="00EA1800" w:rsidRPr="003122C7">
        <w:rPr>
          <w:rFonts w:ascii="Times New Roman" w:eastAsia="Times New Roman" w:hAnsi="Times New Roman" w:cs="Times New Roman"/>
          <w:sz w:val="24"/>
          <w:szCs w:val="24"/>
          <w:lang w:eastAsia="hr-HR"/>
        </w:rPr>
        <w:t xml:space="preserve"> i</w:t>
      </w:r>
    </w:p>
    <w:p w14:paraId="5274EB5C" w14:textId="77777777" w:rsidR="00E25D9B" w:rsidRPr="003122C7" w:rsidRDefault="00E25D9B"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2. </w:t>
      </w:r>
      <w:r w:rsidR="002E64F5"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civilni invalidi iz Domovinskog rata II., III. i IV. skupine kojima je organizam oštećen i neovisno o oštećenju organizma iz članka 1</w:t>
      </w:r>
      <w:r w:rsidR="00DF79EE" w:rsidRPr="003122C7">
        <w:rPr>
          <w:rFonts w:ascii="Times New Roman" w:eastAsia="Times New Roman" w:hAnsi="Times New Roman" w:cs="Times New Roman"/>
          <w:sz w:val="24"/>
          <w:szCs w:val="24"/>
          <w:lang w:eastAsia="hr-HR"/>
        </w:rPr>
        <w:t>2</w:t>
      </w:r>
      <w:r w:rsidRPr="003122C7">
        <w:rPr>
          <w:rFonts w:ascii="Times New Roman" w:eastAsia="Times New Roman" w:hAnsi="Times New Roman" w:cs="Times New Roman"/>
          <w:sz w:val="24"/>
          <w:szCs w:val="24"/>
          <w:lang w:eastAsia="hr-HR"/>
        </w:rPr>
        <w:t>. ovoga Zakona</w:t>
      </w:r>
      <w:r w:rsidR="00EA1800" w:rsidRPr="003122C7">
        <w:rPr>
          <w:rFonts w:ascii="Times New Roman" w:eastAsia="Times New Roman" w:hAnsi="Times New Roman" w:cs="Times New Roman"/>
          <w:sz w:val="24"/>
          <w:szCs w:val="24"/>
          <w:lang w:eastAsia="hr-HR"/>
        </w:rPr>
        <w:t>, a</w:t>
      </w:r>
      <w:r w:rsidR="00FD3817"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koje je oštećenje zajedno s oštećenjem organizma iz članka 1</w:t>
      </w:r>
      <w:r w:rsidR="00DF79EE" w:rsidRPr="003122C7">
        <w:rPr>
          <w:rFonts w:ascii="Times New Roman" w:eastAsia="Times New Roman" w:hAnsi="Times New Roman" w:cs="Times New Roman"/>
          <w:sz w:val="24"/>
          <w:szCs w:val="24"/>
          <w:lang w:eastAsia="hr-HR"/>
        </w:rPr>
        <w:t>2</w:t>
      </w:r>
      <w:r w:rsidRPr="003122C7">
        <w:rPr>
          <w:rFonts w:ascii="Times New Roman" w:eastAsia="Times New Roman" w:hAnsi="Times New Roman" w:cs="Times New Roman"/>
          <w:sz w:val="24"/>
          <w:szCs w:val="24"/>
          <w:lang w:eastAsia="hr-HR"/>
        </w:rPr>
        <w:t>. ovoga Zakona</w:t>
      </w:r>
      <w:r w:rsidR="00EA1800"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jednako oštećenju organizma invalida I. skupine. </w:t>
      </w:r>
    </w:p>
    <w:p w14:paraId="6A761045" w14:textId="77777777" w:rsidR="002E64F5" w:rsidRPr="003122C7" w:rsidRDefault="002E64F5" w:rsidP="00EC7398">
      <w:pPr>
        <w:spacing w:after="0" w:line="240" w:lineRule="auto"/>
        <w:ind w:left="284" w:hanging="284"/>
        <w:rPr>
          <w:rFonts w:ascii="Times New Roman" w:eastAsia="Times New Roman" w:hAnsi="Times New Roman" w:cs="Times New Roman"/>
          <w:sz w:val="24"/>
          <w:szCs w:val="24"/>
          <w:lang w:eastAsia="hr-HR"/>
        </w:rPr>
      </w:pPr>
    </w:p>
    <w:p w14:paraId="4E5B1DD4" w14:textId="77777777" w:rsidR="00E25D9B" w:rsidRPr="003122C7" w:rsidRDefault="002E64F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Invalidi iz stavka 1. ovoga članka radi ostvarivanja prava na dodatak za njegu i pomoć druge osobe razvrstavaju se u dva stupnja: </w:t>
      </w:r>
    </w:p>
    <w:p w14:paraId="18942409" w14:textId="77777777" w:rsidR="002E64F5" w:rsidRPr="003122C7" w:rsidRDefault="002E64F5" w:rsidP="00EC7398">
      <w:pPr>
        <w:spacing w:after="0" w:line="240" w:lineRule="auto"/>
        <w:rPr>
          <w:rFonts w:ascii="Times New Roman" w:eastAsia="Times New Roman" w:hAnsi="Times New Roman" w:cs="Times New Roman"/>
          <w:sz w:val="24"/>
          <w:szCs w:val="24"/>
          <w:lang w:eastAsia="hr-HR"/>
        </w:rPr>
      </w:pPr>
    </w:p>
    <w:p w14:paraId="063734D4" w14:textId="77777777" w:rsidR="00E25D9B" w:rsidRPr="003122C7" w:rsidRDefault="00E25D9B"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w:t>
      </w:r>
      <w:r w:rsidR="00B42271" w:rsidRPr="003122C7">
        <w:rPr>
          <w:rFonts w:ascii="Times New Roman" w:eastAsia="Times New Roman" w:hAnsi="Times New Roman" w:cs="Times New Roman"/>
          <w:sz w:val="24"/>
          <w:szCs w:val="24"/>
          <w:lang w:eastAsia="hr-HR"/>
        </w:rPr>
        <w:t xml:space="preserve"> </w:t>
      </w:r>
      <w:r w:rsidR="00EA65FC" w:rsidRPr="003122C7">
        <w:rPr>
          <w:rFonts w:ascii="Times New Roman" w:eastAsia="Times New Roman" w:hAnsi="Times New Roman" w:cs="Times New Roman"/>
          <w:sz w:val="24"/>
          <w:szCs w:val="24"/>
          <w:lang w:eastAsia="hr-HR"/>
        </w:rPr>
        <w:tab/>
      </w:r>
      <w:r w:rsidR="00EA1800" w:rsidRPr="003122C7">
        <w:rPr>
          <w:rFonts w:ascii="Times New Roman" w:eastAsia="Times New Roman" w:hAnsi="Times New Roman" w:cs="Times New Roman"/>
          <w:sz w:val="24"/>
          <w:szCs w:val="24"/>
          <w:lang w:eastAsia="hr-HR"/>
        </w:rPr>
        <w:t>I.</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stupanj - civilni invalidi iz Domovinskog rata I. do IV. skupine, koji su potpuno nesposobni za obavljanje svih životnih potreba i kojima je potrebna neprekidna njega i pomoć od druge osobe </w:t>
      </w:r>
      <w:r w:rsidR="00EA1800" w:rsidRPr="003122C7">
        <w:rPr>
          <w:rFonts w:ascii="Times New Roman" w:eastAsia="Times New Roman" w:hAnsi="Times New Roman" w:cs="Times New Roman"/>
          <w:sz w:val="24"/>
          <w:szCs w:val="24"/>
          <w:lang w:eastAsia="hr-HR"/>
        </w:rPr>
        <w:t>i</w:t>
      </w:r>
    </w:p>
    <w:p w14:paraId="0EF26E67" w14:textId="77777777" w:rsidR="00E25D9B" w:rsidRPr="003122C7" w:rsidRDefault="00E25D9B"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2. </w:t>
      </w:r>
      <w:r w:rsidR="00EA65FC" w:rsidRPr="003122C7">
        <w:rPr>
          <w:rFonts w:ascii="Times New Roman" w:eastAsia="Times New Roman" w:hAnsi="Times New Roman" w:cs="Times New Roman"/>
          <w:sz w:val="24"/>
          <w:szCs w:val="24"/>
          <w:lang w:eastAsia="hr-HR"/>
        </w:rPr>
        <w:tab/>
      </w:r>
      <w:r w:rsidR="00EA1800" w:rsidRPr="003122C7">
        <w:rPr>
          <w:rFonts w:ascii="Times New Roman" w:eastAsia="Times New Roman" w:hAnsi="Times New Roman" w:cs="Times New Roman"/>
          <w:sz w:val="24"/>
          <w:szCs w:val="24"/>
          <w:lang w:eastAsia="hr-HR"/>
        </w:rPr>
        <w:t xml:space="preserve">II. </w:t>
      </w:r>
      <w:r w:rsidRPr="003122C7">
        <w:rPr>
          <w:rFonts w:ascii="Times New Roman" w:eastAsia="Times New Roman" w:hAnsi="Times New Roman" w:cs="Times New Roman"/>
          <w:sz w:val="24"/>
          <w:szCs w:val="24"/>
          <w:lang w:eastAsia="hr-HR"/>
        </w:rPr>
        <w:t xml:space="preserve">stupanj - ostali civilni invalidi iz Domovinskog rata iz stavka 1. ovoga članka. </w:t>
      </w:r>
    </w:p>
    <w:p w14:paraId="0582208A" w14:textId="77777777" w:rsidR="00EE5DEA" w:rsidRPr="003122C7" w:rsidRDefault="00EE5DEA" w:rsidP="00EC7398">
      <w:pPr>
        <w:spacing w:after="0" w:line="240" w:lineRule="auto"/>
        <w:ind w:left="284" w:hanging="284"/>
        <w:jc w:val="both"/>
        <w:rPr>
          <w:rFonts w:ascii="Times New Roman" w:eastAsia="Times New Roman" w:hAnsi="Times New Roman" w:cs="Times New Roman"/>
          <w:sz w:val="24"/>
          <w:szCs w:val="24"/>
          <w:lang w:eastAsia="hr-HR"/>
        </w:rPr>
      </w:pPr>
    </w:p>
    <w:p w14:paraId="6C270DAB"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 xml:space="preserve">. </w:t>
      </w:r>
    </w:p>
    <w:p w14:paraId="31445A86" w14:textId="77777777" w:rsidR="00EE5DEA" w:rsidRPr="003122C7" w:rsidRDefault="00EE5DEA" w:rsidP="00EC7398">
      <w:pPr>
        <w:spacing w:after="0" w:line="240" w:lineRule="auto"/>
        <w:jc w:val="center"/>
        <w:rPr>
          <w:rFonts w:ascii="Times New Roman" w:eastAsia="Times New Roman" w:hAnsi="Times New Roman" w:cs="Times New Roman"/>
          <w:sz w:val="24"/>
          <w:szCs w:val="24"/>
          <w:lang w:eastAsia="hr-HR"/>
        </w:rPr>
      </w:pPr>
    </w:p>
    <w:p w14:paraId="265194D5" w14:textId="77777777" w:rsidR="00E25D9B" w:rsidRPr="003122C7" w:rsidRDefault="00EA65F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Osnovica za određivanje do</w:t>
      </w:r>
      <w:r w:rsidR="008417CA" w:rsidRPr="003122C7">
        <w:rPr>
          <w:rFonts w:ascii="Times New Roman" w:eastAsia="Times New Roman" w:hAnsi="Times New Roman" w:cs="Times New Roman"/>
          <w:sz w:val="24"/>
          <w:szCs w:val="24"/>
          <w:lang w:eastAsia="hr-HR"/>
        </w:rPr>
        <w:t>da</w:t>
      </w:r>
      <w:r w:rsidR="00E25D9B" w:rsidRPr="003122C7">
        <w:rPr>
          <w:rFonts w:ascii="Times New Roman" w:eastAsia="Times New Roman" w:hAnsi="Times New Roman" w:cs="Times New Roman"/>
          <w:sz w:val="24"/>
          <w:szCs w:val="24"/>
          <w:lang w:eastAsia="hr-HR"/>
        </w:rPr>
        <w:t>tka za njegu i pomoć druge osobe određuje se u iznosu od 115</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proračunske osnovice.</w:t>
      </w:r>
    </w:p>
    <w:p w14:paraId="22C7742A" w14:textId="77777777" w:rsidR="00EA65FC" w:rsidRPr="003122C7" w:rsidRDefault="00EA65FC" w:rsidP="00EC7398">
      <w:pPr>
        <w:spacing w:after="0" w:line="240" w:lineRule="auto"/>
        <w:rPr>
          <w:rFonts w:ascii="Times New Roman" w:eastAsia="Times New Roman" w:hAnsi="Times New Roman" w:cs="Times New Roman"/>
          <w:sz w:val="24"/>
          <w:szCs w:val="24"/>
          <w:lang w:eastAsia="hr-HR"/>
        </w:rPr>
      </w:pPr>
    </w:p>
    <w:p w14:paraId="58C03F5B" w14:textId="77777777" w:rsidR="00E25D9B" w:rsidRPr="003122C7" w:rsidRDefault="00EA65FC" w:rsidP="00EC7398">
      <w:pPr>
        <w:spacing w:after="0" w:line="240" w:lineRule="auto"/>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Dodatak za njegu i pomoć druge osobe iznosi mjesečno: </w:t>
      </w:r>
    </w:p>
    <w:p w14:paraId="624B6691" w14:textId="77777777" w:rsidR="00EA65FC" w:rsidRPr="003122C7" w:rsidRDefault="00EA65FC" w:rsidP="00EC7398">
      <w:pPr>
        <w:spacing w:after="0" w:line="240" w:lineRule="auto"/>
        <w:rPr>
          <w:rFonts w:ascii="Times New Roman" w:eastAsia="Times New Roman" w:hAnsi="Times New Roman" w:cs="Times New Roman"/>
          <w:sz w:val="24"/>
          <w:szCs w:val="24"/>
          <w:lang w:eastAsia="hr-HR"/>
        </w:rPr>
      </w:pPr>
    </w:p>
    <w:p w14:paraId="01AAA0B8" w14:textId="77777777" w:rsidR="00E25D9B" w:rsidRPr="003122C7" w:rsidRDefault="00E25D9B" w:rsidP="00EC7398">
      <w:pPr>
        <w:numPr>
          <w:ilvl w:val="0"/>
          <w:numId w:val="42"/>
        </w:numPr>
        <w:spacing w:after="0" w:line="240" w:lineRule="auto"/>
        <w:ind w:left="1134" w:hanging="425"/>
        <w:rPr>
          <w:rFonts w:ascii="Times New Roman" w:hAnsi="Times New Roman" w:cs="Times New Roman"/>
          <w:sz w:val="24"/>
          <w:szCs w:val="24"/>
          <w:lang w:eastAsia="hr-HR"/>
        </w:rPr>
      </w:pPr>
      <w:r w:rsidRPr="003122C7">
        <w:rPr>
          <w:rFonts w:ascii="Times New Roman" w:hAnsi="Times New Roman" w:cs="Times New Roman"/>
          <w:sz w:val="24"/>
          <w:szCs w:val="24"/>
          <w:lang w:eastAsia="hr-HR"/>
        </w:rPr>
        <w:t>za I. stupanj 100</w:t>
      </w:r>
      <w:r w:rsidR="00282679"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 od osnovice </w:t>
      </w:r>
    </w:p>
    <w:p w14:paraId="09E476BB" w14:textId="77777777" w:rsidR="00E25D9B" w:rsidRPr="003122C7" w:rsidRDefault="00E25D9B" w:rsidP="00EC7398">
      <w:pPr>
        <w:numPr>
          <w:ilvl w:val="0"/>
          <w:numId w:val="42"/>
        </w:numPr>
        <w:spacing w:after="0" w:line="240" w:lineRule="auto"/>
        <w:ind w:left="1134" w:hanging="425"/>
        <w:rPr>
          <w:rFonts w:ascii="Times New Roman" w:eastAsia="Times New Roman" w:hAnsi="Times New Roman" w:cs="Times New Roman"/>
          <w:sz w:val="24"/>
          <w:szCs w:val="24"/>
          <w:lang w:eastAsia="hr-HR"/>
        </w:rPr>
      </w:pPr>
      <w:r w:rsidRPr="003122C7">
        <w:rPr>
          <w:rFonts w:ascii="Times New Roman" w:hAnsi="Times New Roman" w:cs="Times New Roman"/>
          <w:sz w:val="24"/>
          <w:szCs w:val="24"/>
          <w:lang w:eastAsia="hr-HR"/>
        </w:rPr>
        <w:t>z</w:t>
      </w:r>
      <w:r w:rsidRPr="003122C7">
        <w:rPr>
          <w:rFonts w:ascii="Times New Roman" w:eastAsia="Times New Roman" w:hAnsi="Times New Roman" w:cs="Times New Roman"/>
          <w:sz w:val="24"/>
          <w:szCs w:val="24"/>
          <w:lang w:eastAsia="hr-HR"/>
        </w:rPr>
        <w:t>a II. stupanj 66</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 od osnovice. </w:t>
      </w:r>
    </w:p>
    <w:p w14:paraId="1CABAD25" w14:textId="77777777" w:rsidR="00EA65FC" w:rsidRPr="003122C7" w:rsidRDefault="00EA65FC" w:rsidP="00EC7398">
      <w:pPr>
        <w:spacing w:after="0" w:line="240" w:lineRule="auto"/>
        <w:ind w:left="284"/>
        <w:rPr>
          <w:rFonts w:ascii="Times New Roman" w:eastAsia="Times New Roman" w:hAnsi="Times New Roman" w:cs="Times New Roman"/>
          <w:sz w:val="24"/>
          <w:szCs w:val="24"/>
          <w:lang w:eastAsia="hr-HR"/>
        </w:rPr>
      </w:pPr>
    </w:p>
    <w:p w14:paraId="011E1A4F"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8" w:name="_Toc432498800"/>
      <w:r w:rsidRPr="003122C7">
        <w:rPr>
          <w:rFonts w:ascii="Times New Roman" w:eastAsia="Times New Roman" w:hAnsi="Times New Roman" w:cs="Times New Roman"/>
          <w:b/>
          <w:bCs/>
          <w:sz w:val="24"/>
          <w:szCs w:val="24"/>
          <w:lang w:eastAsia="hr-HR"/>
        </w:rPr>
        <w:t>ODJELJAK C</w:t>
      </w:r>
    </w:p>
    <w:p w14:paraId="7AE403ED" w14:textId="77777777" w:rsidR="00EA65FC" w:rsidRPr="003122C7" w:rsidRDefault="00EA65FC" w:rsidP="00EC7398">
      <w:pPr>
        <w:spacing w:after="0" w:line="240" w:lineRule="auto"/>
        <w:jc w:val="center"/>
        <w:outlineLvl w:val="1"/>
        <w:rPr>
          <w:rFonts w:ascii="Times New Roman" w:eastAsia="Times New Roman" w:hAnsi="Times New Roman" w:cs="Times New Roman"/>
          <w:b/>
          <w:bCs/>
          <w:sz w:val="24"/>
          <w:szCs w:val="24"/>
          <w:lang w:eastAsia="hr-HR"/>
        </w:rPr>
      </w:pPr>
    </w:p>
    <w:p w14:paraId="18779EA3"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ORTOPEDSKI DODATAK</w:t>
      </w:r>
      <w:bookmarkEnd w:id="8"/>
    </w:p>
    <w:p w14:paraId="400DA077" w14:textId="77777777" w:rsidR="00EA65FC" w:rsidRPr="003122C7" w:rsidRDefault="00EA65FC" w:rsidP="00EC7398">
      <w:pPr>
        <w:spacing w:after="0" w:line="240" w:lineRule="auto"/>
        <w:jc w:val="center"/>
        <w:outlineLvl w:val="1"/>
        <w:rPr>
          <w:rFonts w:ascii="Times New Roman" w:eastAsia="Times New Roman" w:hAnsi="Times New Roman" w:cs="Times New Roman"/>
          <w:b/>
          <w:bCs/>
          <w:sz w:val="24"/>
          <w:szCs w:val="24"/>
          <w:lang w:eastAsia="hr-HR"/>
        </w:rPr>
      </w:pPr>
    </w:p>
    <w:p w14:paraId="65D1D97C"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lastRenderedPageBreak/>
        <w:t>Članak 1</w:t>
      </w:r>
      <w:r w:rsidR="001433F3"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 xml:space="preserve">. </w:t>
      </w:r>
    </w:p>
    <w:p w14:paraId="3E91453C" w14:textId="77777777" w:rsidR="00EA65FC" w:rsidRPr="003122C7" w:rsidRDefault="00EA65FC" w:rsidP="00EC7398">
      <w:pPr>
        <w:spacing w:after="0" w:line="240" w:lineRule="auto"/>
        <w:jc w:val="center"/>
        <w:rPr>
          <w:rFonts w:ascii="Times New Roman" w:eastAsia="Times New Roman" w:hAnsi="Times New Roman" w:cs="Times New Roman"/>
          <w:sz w:val="24"/>
          <w:szCs w:val="24"/>
          <w:lang w:eastAsia="hr-HR"/>
        </w:rPr>
      </w:pPr>
    </w:p>
    <w:p w14:paraId="6619EACF" w14:textId="77777777" w:rsidR="00E25D9B" w:rsidRPr="003122C7" w:rsidRDefault="00EA65F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ortopedski dodatak imaju</w:t>
      </w:r>
      <w:r w:rsidR="00E25D9B" w:rsidRPr="003122C7">
        <w:rPr>
          <w:rFonts w:ascii="Times New Roman" w:hAnsi="Times New Roman" w:cs="Times New Roman"/>
          <w:sz w:val="24"/>
          <w:szCs w:val="24"/>
        </w:rPr>
        <w:t xml:space="preserve"> </w:t>
      </w:r>
      <w:r w:rsidR="00E25D9B" w:rsidRPr="003122C7">
        <w:rPr>
          <w:rFonts w:ascii="Times New Roman" w:eastAsia="Times New Roman" w:hAnsi="Times New Roman" w:cs="Times New Roman"/>
          <w:sz w:val="24"/>
          <w:szCs w:val="24"/>
          <w:lang w:eastAsia="hr-HR"/>
        </w:rPr>
        <w:t xml:space="preserve">civilni invalidi iz Domovinskog rata kojima je oštećenje </w:t>
      </w:r>
      <w:r w:rsidR="00EA1800" w:rsidRPr="003122C7">
        <w:rPr>
          <w:rFonts w:ascii="Times New Roman" w:eastAsia="Times New Roman" w:hAnsi="Times New Roman" w:cs="Times New Roman"/>
          <w:sz w:val="24"/>
          <w:szCs w:val="24"/>
          <w:lang w:eastAsia="hr-HR"/>
        </w:rPr>
        <w:t xml:space="preserve">organizma </w:t>
      </w:r>
      <w:r w:rsidR="00E25D9B" w:rsidRPr="003122C7">
        <w:rPr>
          <w:rFonts w:ascii="Times New Roman" w:eastAsia="Times New Roman" w:hAnsi="Times New Roman" w:cs="Times New Roman"/>
          <w:sz w:val="24"/>
          <w:szCs w:val="24"/>
          <w:lang w:eastAsia="hr-HR"/>
        </w:rPr>
        <w:t xml:space="preserve">utvrđeno zbog težih </w:t>
      </w:r>
      <w:r w:rsidR="00EA1800" w:rsidRPr="003122C7">
        <w:rPr>
          <w:rFonts w:ascii="Times New Roman" w:eastAsia="Times New Roman" w:hAnsi="Times New Roman" w:cs="Times New Roman"/>
          <w:sz w:val="24"/>
          <w:szCs w:val="24"/>
          <w:lang w:eastAsia="hr-HR"/>
        </w:rPr>
        <w:t xml:space="preserve">tjelesnih </w:t>
      </w:r>
      <w:r w:rsidR="00E25D9B" w:rsidRPr="003122C7">
        <w:rPr>
          <w:rFonts w:ascii="Times New Roman" w:eastAsia="Times New Roman" w:hAnsi="Times New Roman" w:cs="Times New Roman"/>
          <w:sz w:val="24"/>
          <w:szCs w:val="24"/>
          <w:lang w:eastAsia="hr-HR"/>
        </w:rPr>
        <w:t xml:space="preserve">oštećenja koja su neposredna posljedica dobivene rane, ozljede ili bolesti koja je uzrokovala amputaciju ekstremiteta ili teško oštećenje funkcije ekstremiteta ili potpuni gubitak vida na oba oka. </w:t>
      </w:r>
    </w:p>
    <w:p w14:paraId="0B51E324" w14:textId="77777777" w:rsidR="00360490" w:rsidRPr="003122C7" w:rsidRDefault="00360490" w:rsidP="00EC7398">
      <w:pPr>
        <w:spacing w:after="0" w:line="240" w:lineRule="auto"/>
        <w:jc w:val="both"/>
        <w:rPr>
          <w:rFonts w:ascii="Times New Roman" w:eastAsia="Times New Roman" w:hAnsi="Times New Roman" w:cs="Times New Roman"/>
          <w:sz w:val="24"/>
          <w:szCs w:val="24"/>
          <w:lang w:eastAsia="hr-HR"/>
        </w:rPr>
      </w:pPr>
    </w:p>
    <w:p w14:paraId="5F838AAF" w14:textId="77777777" w:rsidR="00E25D9B" w:rsidRPr="003122C7" w:rsidRDefault="00EA65F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Oštećenja organizma iz stavka 1. ovoga članka razvrstavaju se u četiri stupnja prema težini, vrsti i uzroku oštećenja. </w:t>
      </w:r>
    </w:p>
    <w:p w14:paraId="546C34AA" w14:textId="77777777" w:rsidR="00EA65FC" w:rsidRPr="003122C7" w:rsidRDefault="00EA65FC" w:rsidP="00EC7398">
      <w:pPr>
        <w:spacing w:after="0" w:line="240" w:lineRule="auto"/>
        <w:jc w:val="both"/>
        <w:rPr>
          <w:rFonts w:ascii="Times New Roman" w:eastAsia="Times New Roman" w:hAnsi="Times New Roman" w:cs="Times New Roman"/>
          <w:sz w:val="24"/>
          <w:szCs w:val="24"/>
          <w:lang w:eastAsia="hr-HR"/>
        </w:rPr>
      </w:pPr>
    </w:p>
    <w:p w14:paraId="562D3679"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7</w:t>
      </w:r>
      <w:r w:rsidRPr="003122C7">
        <w:rPr>
          <w:rFonts w:ascii="Times New Roman" w:eastAsia="Times New Roman" w:hAnsi="Times New Roman" w:cs="Times New Roman"/>
          <w:b/>
          <w:sz w:val="24"/>
          <w:szCs w:val="24"/>
          <w:lang w:eastAsia="hr-HR"/>
        </w:rPr>
        <w:t>.</w:t>
      </w:r>
    </w:p>
    <w:p w14:paraId="1F8F9C32" w14:textId="77777777" w:rsidR="00EA65FC" w:rsidRPr="003122C7" w:rsidRDefault="00EA65FC" w:rsidP="00EC7398">
      <w:pPr>
        <w:spacing w:after="0" w:line="240" w:lineRule="auto"/>
        <w:jc w:val="center"/>
        <w:rPr>
          <w:rFonts w:ascii="Times New Roman" w:eastAsia="Times New Roman" w:hAnsi="Times New Roman" w:cs="Times New Roman"/>
          <w:sz w:val="24"/>
          <w:szCs w:val="24"/>
          <w:lang w:eastAsia="hr-HR"/>
        </w:rPr>
      </w:pPr>
    </w:p>
    <w:p w14:paraId="6367F4A4" w14:textId="015693C8" w:rsidR="00E25D9B" w:rsidRDefault="007C0A8D"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Osnovica za određivanje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ortopedskog do</w:t>
      </w:r>
      <w:r w:rsidR="008417CA" w:rsidRPr="003122C7">
        <w:rPr>
          <w:rFonts w:ascii="Times New Roman" w:eastAsia="Times New Roman" w:hAnsi="Times New Roman" w:cs="Times New Roman"/>
          <w:sz w:val="24"/>
          <w:szCs w:val="24"/>
          <w:lang w:eastAsia="hr-HR"/>
        </w:rPr>
        <w:t>d</w:t>
      </w:r>
      <w:r w:rsidR="00E25D9B" w:rsidRPr="003122C7">
        <w:rPr>
          <w:rFonts w:ascii="Times New Roman" w:eastAsia="Times New Roman" w:hAnsi="Times New Roman" w:cs="Times New Roman"/>
          <w:sz w:val="24"/>
          <w:szCs w:val="24"/>
          <w:lang w:eastAsia="hr-HR"/>
        </w:rPr>
        <w:t>atka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određuje se u iznosu od 115</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proračunske osnovice.</w:t>
      </w:r>
    </w:p>
    <w:p w14:paraId="71700531" w14:textId="77777777" w:rsidR="00FB6D8D" w:rsidRPr="003122C7" w:rsidRDefault="00FB6D8D" w:rsidP="00EC7398">
      <w:pPr>
        <w:spacing w:after="0" w:line="240" w:lineRule="auto"/>
        <w:jc w:val="both"/>
        <w:rPr>
          <w:rFonts w:ascii="Times New Roman" w:eastAsia="Times New Roman" w:hAnsi="Times New Roman" w:cs="Times New Roman"/>
          <w:sz w:val="24"/>
          <w:szCs w:val="24"/>
          <w:lang w:eastAsia="hr-HR"/>
        </w:rPr>
      </w:pPr>
    </w:p>
    <w:p w14:paraId="60D0A312" w14:textId="77777777" w:rsidR="00E25D9B" w:rsidRPr="003122C7" w:rsidRDefault="007C0A8D"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Ortopedski dodatak iznosi mjesečno: </w:t>
      </w:r>
    </w:p>
    <w:p w14:paraId="3F0CDE0E" w14:textId="77777777" w:rsidR="007C0A8D" w:rsidRPr="003122C7" w:rsidRDefault="007C0A8D" w:rsidP="00EC7398">
      <w:pPr>
        <w:spacing w:after="0" w:line="240" w:lineRule="auto"/>
        <w:jc w:val="both"/>
        <w:rPr>
          <w:rFonts w:ascii="Times New Roman" w:eastAsia="Times New Roman" w:hAnsi="Times New Roman" w:cs="Times New Roman"/>
          <w:sz w:val="24"/>
          <w:szCs w:val="24"/>
          <w:lang w:eastAsia="hr-HR"/>
        </w:rPr>
      </w:pPr>
    </w:p>
    <w:p w14:paraId="6BAF83DE" w14:textId="77777777" w:rsidR="00E25D9B" w:rsidRPr="003122C7" w:rsidRDefault="00E25D9B" w:rsidP="00EC7398">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za I. stupanj 29</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od osnovice</w:t>
      </w:r>
    </w:p>
    <w:p w14:paraId="4762D21C" w14:textId="77777777" w:rsidR="00E25D9B" w:rsidRPr="003122C7" w:rsidRDefault="00E25D9B" w:rsidP="00EC7398">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za II. stupanj 22</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od osnovice</w:t>
      </w:r>
    </w:p>
    <w:p w14:paraId="35235CC1" w14:textId="77777777" w:rsidR="00E25D9B" w:rsidRPr="003122C7" w:rsidRDefault="00E25D9B" w:rsidP="00EC7398">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za III. stupanj 14</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od osnovice i</w:t>
      </w:r>
    </w:p>
    <w:p w14:paraId="28AA3720" w14:textId="77777777" w:rsidR="00E25D9B" w:rsidRPr="003122C7" w:rsidRDefault="00E25D9B" w:rsidP="00EC7398">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za IV. stupanj 7</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 od osnovice. </w:t>
      </w:r>
    </w:p>
    <w:p w14:paraId="25118664" w14:textId="77777777" w:rsidR="00EA65FC" w:rsidRPr="003122C7" w:rsidRDefault="00EA65FC" w:rsidP="00EC7398">
      <w:pPr>
        <w:spacing w:after="0" w:line="240" w:lineRule="auto"/>
        <w:ind w:left="1080"/>
        <w:jc w:val="both"/>
        <w:rPr>
          <w:rFonts w:ascii="Times New Roman" w:eastAsia="Times New Roman" w:hAnsi="Times New Roman" w:cs="Times New Roman"/>
          <w:sz w:val="24"/>
          <w:szCs w:val="24"/>
          <w:lang w:eastAsia="hr-HR"/>
        </w:rPr>
      </w:pPr>
    </w:p>
    <w:p w14:paraId="2C5D73E9" w14:textId="4F738454" w:rsidR="00E25D9B" w:rsidRPr="003122C7" w:rsidRDefault="007C0A8D"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Ortopedski dodatak iz stavka 2. točke a) ovoga članka povećava se za 25</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invalidu kod kojega postoji kombinacija dva</w:t>
      </w:r>
      <w:r w:rsidR="001B3EBC" w:rsidRPr="003122C7">
        <w:rPr>
          <w:rFonts w:ascii="Times New Roman" w:eastAsia="Times New Roman" w:hAnsi="Times New Roman" w:cs="Times New Roman"/>
          <w:sz w:val="24"/>
          <w:szCs w:val="24"/>
          <w:lang w:eastAsia="hr-HR"/>
        </w:rPr>
        <w:t>ju</w:t>
      </w:r>
      <w:r w:rsidR="00E25D9B" w:rsidRPr="003122C7">
        <w:rPr>
          <w:rFonts w:ascii="Times New Roman" w:eastAsia="Times New Roman" w:hAnsi="Times New Roman" w:cs="Times New Roman"/>
          <w:sz w:val="24"/>
          <w:szCs w:val="24"/>
          <w:lang w:eastAsia="hr-HR"/>
        </w:rPr>
        <w:t xml:space="preserve"> ili više oštećenja I. stupnja. </w:t>
      </w:r>
    </w:p>
    <w:p w14:paraId="1834735C" w14:textId="77777777" w:rsidR="00EA65FC" w:rsidRPr="003122C7" w:rsidRDefault="00EA65FC" w:rsidP="00EC7398">
      <w:pPr>
        <w:spacing w:after="0" w:line="240" w:lineRule="auto"/>
        <w:ind w:left="360"/>
        <w:jc w:val="both"/>
        <w:rPr>
          <w:rFonts w:ascii="Times New Roman" w:eastAsia="Times New Roman" w:hAnsi="Times New Roman" w:cs="Times New Roman"/>
          <w:sz w:val="24"/>
          <w:szCs w:val="24"/>
          <w:lang w:eastAsia="hr-HR"/>
        </w:rPr>
      </w:pPr>
    </w:p>
    <w:p w14:paraId="2F3A4F5D" w14:textId="77777777" w:rsidR="00E25D9B" w:rsidRPr="003122C7" w:rsidRDefault="00E25D9B" w:rsidP="00EC7398">
      <w:pPr>
        <w:keepNext/>
        <w:keepLines/>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ODJELJAK D</w:t>
      </w:r>
    </w:p>
    <w:p w14:paraId="6B036C70" w14:textId="77777777" w:rsidR="00EA65FC" w:rsidRPr="003122C7" w:rsidRDefault="00EA65FC" w:rsidP="00EC7398">
      <w:pPr>
        <w:keepNext/>
        <w:keepLines/>
        <w:spacing w:after="0" w:line="240" w:lineRule="auto"/>
        <w:jc w:val="center"/>
        <w:outlineLvl w:val="1"/>
        <w:rPr>
          <w:rFonts w:ascii="Times New Roman" w:eastAsia="Times New Roman" w:hAnsi="Times New Roman" w:cs="Times New Roman"/>
          <w:b/>
          <w:bCs/>
          <w:sz w:val="24"/>
          <w:szCs w:val="24"/>
          <w:lang w:eastAsia="hr-HR"/>
        </w:rPr>
      </w:pPr>
    </w:p>
    <w:p w14:paraId="7D63F3BA" w14:textId="77777777" w:rsidR="00E25D9B" w:rsidRPr="003122C7" w:rsidRDefault="00E25D9B" w:rsidP="00EC7398">
      <w:pPr>
        <w:keepNext/>
        <w:keepLines/>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POSEBNI DODATAK</w:t>
      </w:r>
    </w:p>
    <w:p w14:paraId="7E8A2E43" w14:textId="77777777" w:rsidR="00EA65FC" w:rsidRPr="003122C7" w:rsidRDefault="00EA65FC" w:rsidP="00EC7398">
      <w:pPr>
        <w:keepNext/>
        <w:keepLines/>
        <w:spacing w:after="0" w:line="240" w:lineRule="auto"/>
        <w:jc w:val="center"/>
        <w:outlineLvl w:val="1"/>
        <w:rPr>
          <w:rFonts w:ascii="Times New Roman" w:eastAsia="Times New Roman" w:hAnsi="Times New Roman" w:cs="Times New Roman"/>
          <w:b/>
          <w:bCs/>
          <w:sz w:val="24"/>
          <w:szCs w:val="24"/>
          <w:lang w:eastAsia="hr-HR"/>
        </w:rPr>
      </w:pPr>
    </w:p>
    <w:p w14:paraId="161DBEBF"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1</w:t>
      </w:r>
      <w:r w:rsidR="001433F3" w:rsidRPr="003122C7">
        <w:rPr>
          <w:rFonts w:ascii="Times New Roman" w:eastAsia="Times New Roman" w:hAnsi="Times New Roman" w:cs="Times New Roman"/>
          <w:b/>
          <w:sz w:val="24"/>
          <w:szCs w:val="24"/>
          <w:lang w:eastAsia="hr-HR"/>
        </w:rPr>
        <w:t>8</w:t>
      </w:r>
      <w:r w:rsidRPr="003122C7">
        <w:rPr>
          <w:rFonts w:ascii="Times New Roman" w:eastAsia="Times New Roman" w:hAnsi="Times New Roman" w:cs="Times New Roman"/>
          <w:b/>
          <w:sz w:val="24"/>
          <w:szCs w:val="24"/>
          <w:lang w:eastAsia="hr-HR"/>
        </w:rPr>
        <w:t>.</w:t>
      </w:r>
    </w:p>
    <w:p w14:paraId="0E2B695A" w14:textId="77777777" w:rsidR="00EA65FC" w:rsidRPr="003122C7" w:rsidRDefault="00EA65FC" w:rsidP="00EC7398">
      <w:pPr>
        <w:spacing w:after="0" w:line="240" w:lineRule="auto"/>
        <w:jc w:val="center"/>
        <w:rPr>
          <w:rFonts w:ascii="Times New Roman" w:eastAsia="Times New Roman" w:hAnsi="Times New Roman" w:cs="Times New Roman"/>
          <w:sz w:val="24"/>
          <w:szCs w:val="24"/>
          <w:lang w:eastAsia="hr-HR"/>
        </w:rPr>
      </w:pPr>
    </w:p>
    <w:p w14:paraId="32754B82" w14:textId="77777777" w:rsidR="00E25D9B" w:rsidRPr="003122C7" w:rsidRDefault="00C36511"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Korisnik prava na osobnu invalidninu ima pravo na posebni dodatak u iznosu od 50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pripadajućeg iznosa osobne invalidnine ako nije u radnom odnosu, ne prima mirovinu i naknadu plaće od dana stjecanja prava na profesionalnu rehabilitaciju kao i tijekom profesionalne rehabilitacije.</w:t>
      </w:r>
    </w:p>
    <w:p w14:paraId="58DE7B57" w14:textId="77777777" w:rsidR="00C36511" w:rsidRPr="003122C7" w:rsidRDefault="00C36511" w:rsidP="00EC7398">
      <w:pPr>
        <w:spacing w:after="0" w:line="240" w:lineRule="auto"/>
        <w:jc w:val="both"/>
        <w:rPr>
          <w:rFonts w:ascii="Times New Roman" w:eastAsia="Times New Roman" w:hAnsi="Times New Roman" w:cs="Times New Roman"/>
          <w:sz w:val="24"/>
          <w:szCs w:val="24"/>
          <w:lang w:eastAsia="hr-HR"/>
        </w:rPr>
      </w:pPr>
    </w:p>
    <w:p w14:paraId="6A2E8C86" w14:textId="77777777" w:rsidR="00E25D9B" w:rsidRPr="003122C7" w:rsidRDefault="00C36511"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Iznimno od stavka 1. ovoga članka, korisnici osobne invalidnine koji su u trenutku nastanka oštećenja organizma bili maloljetni,</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imaju pravo 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posebni dodatak u iznosu od 50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osnovice iz članka 1</w:t>
      </w:r>
      <w:r w:rsidR="00DF79EE" w:rsidRPr="003122C7">
        <w:rPr>
          <w:rFonts w:ascii="Times New Roman" w:eastAsia="Times New Roman" w:hAnsi="Times New Roman" w:cs="Times New Roman"/>
          <w:sz w:val="24"/>
          <w:szCs w:val="24"/>
          <w:lang w:eastAsia="hr-HR"/>
        </w:rPr>
        <w:t>3</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stavka </w:t>
      </w:r>
      <w:r w:rsidR="005E37DE" w:rsidRPr="003122C7">
        <w:rPr>
          <w:rFonts w:ascii="Times New Roman" w:eastAsia="Times New Roman" w:hAnsi="Times New Roman" w:cs="Times New Roman"/>
          <w:sz w:val="24"/>
          <w:szCs w:val="24"/>
          <w:lang w:eastAsia="hr-HR"/>
        </w:rPr>
        <w:t>2</w:t>
      </w:r>
      <w:r w:rsidR="00E25D9B" w:rsidRPr="003122C7">
        <w:rPr>
          <w:rFonts w:ascii="Times New Roman" w:eastAsia="Times New Roman" w:hAnsi="Times New Roman" w:cs="Times New Roman"/>
          <w:sz w:val="24"/>
          <w:szCs w:val="24"/>
          <w:lang w:eastAsia="hr-HR"/>
        </w:rPr>
        <w:t>. ovoga Zakona bez obzira na uvjete iz stavka 1. ovoga članka.</w:t>
      </w:r>
    </w:p>
    <w:p w14:paraId="16D1DB4E" w14:textId="77777777" w:rsidR="001C0CC5" w:rsidRPr="003122C7" w:rsidRDefault="001C0CC5" w:rsidP="00EC7398">
      <w:pPr>
        <w:spacing w:after="0" w:line="240" w:lineRule="auto"/>
        <w:jc w:val="both"/>
        <w:rPr>
          <w:rFonts w:ascii="Times New Roman" w:eastAsia="Times New Roman" w:hAnsi="Times New Roman" w:cs="Times New Roman"/>
          <w:sz w:val="24"/>
          <w:szCs w:val="24"/>
          <w:lang w:eastAsia="hr-HR"/>
        </w:rPr>
      </w:pPr>
    </w:p>
    <w:p w14:paraId="0BD70506" w14:textId="77777777" w:rsidR="001C0CC5" w:rsidRPr="003122C7" w:rsidRDefault="001C0CC5" w:rsidP="00EC7398">
      <w:pPr>
        <w:pStyle w:val="NormalWeb"/>
        <w:spacing w:before="0" w:beforeAutospacing="0" w:after="0" w:afterAutospacing="0"/>
        <w:jc w:val="center"/>
        <w:rPr>
          <w:b/>
        </w:rPr>
      </w:pPr>
      <w:r w:rsidRPr="003122C7">
        <w:rPr>
          <w:b/>
        </w:rPr>
        <w:t>ODJELJAK</w:t>
      </w:r>
      <w:r w:rsidR="00636B9F" w:rsidRPr="003122C7">
        <w:rPr>
          <w:b/>
        </w:rPr>
        <w:t xml:space="preserve"> E</w:t>
      </w:r>
    </w:p>
    <w:p w14:paraId="52E867CF" w14:textId="77777777" w:rsidR="00C36511" w:rsidRPr="003122C7" w:rsidRDefault="00C36511" w:rsidP="00EC7398">
      <w:pPr>
        <w:pStyle w:val="NormalWeb"/>
        <w:spacing w:before="0" w:beforeAutospacing="0" w:after="0" w:afterAutospacing="0"/>
        <w:jc w:val="center"/>
        <w:rPr>
          <w:b/>
        </w:rPr>
      </w:pPr>
    </w:p>
    <w:p w14:paraId="38E3459E" w14:textId="77777777" w:rsidR="001C0CC5" w:rsidRPr="003122C7" w:rsidRDefault="00636B9F" w:rsidP="00EC7398">
      <w:pPr>
        <w:pStyle w:val="NormalWeb"/>
        <w:spacing w:before="0" w:beforeAutospacing="0" w:after="0" w:afterAutospacing="0"/>
        <w:jc w:val="center"/>
        <w:rPr>
          <w:b/>
        </w:rPr>
      </w:pPr>
      <w:r w:rsidRPr="003122C7">
        <w:rPr>
          <w:b/>
        </w:rPr>
        <w:lastRenderedPageBreak/>
        <w:t>PRAVO NA NAKNADU TROŠKA PRILAGODBE OSOBNOG AUTOMOBILA</w:t>
      </w:r>
    </w:p>
    <w:p w14:paraId="01F29AF0" w14:textId="77777777" w:rsidR="00C36511" w:rsidRPr="003122C7" w:rsidRDefault="00C36511" w:rsidP="00EC7398">
      <w:pPr>
        <w:pStyle w:val="NormalWeb"/>
        <w:spacing w:before="0" w:beforeAutospacing="0" w:after="0" w:afterAutospacing="0"/>
        <w:jc w:val="center"/>
        <w:rPr>
          <w:b/>
        </w:rPr>
      </w:pPr>
    </w:p>
    <w:p w14:paraId="532EA92D" w14:textId="77777777" w:rsidR="001C0CC5" w:rsidRPr="003122C7" w:rsidRDefault="001C0CC5" w:rsidP="00EC7398">
      <w:pPr>
        <w:pStyle w:val="NormalWeb"/>
        <w:spacing w:before="0" w:beforeAutospacing="0" w:after="0" w:afterAutospacing="0"/>
        <w:jc w:val="center"/>
        <w:rPr>
          <w:b/>
        </w:rPr>
      </w:pPr>
      <w:r w:rsidRPr="003122C7">
        <w:rPr>
          <w:b/>
        </w:rPr>
        <w:t>Članak 19.</w:t>
      </w:r>
    </w:p>
    <w:p w14:paraId="401D01D6" w14:textId="77777777" w:rsidR="00C36511" w:rsidRPr="003122C7" w:rsidRDefault="00C36511" w:rsidP="00EC7398">
      <w:pPr>
        <w:pStyle w:val="NormalWeb"/>
        <w:spacing w:before="0" w:beforeAutospacing="0" w:after="0" w:afterAutospacing="0"/>
        <w:jc w:val="center"/>
      </w:pPr>
    </w:p>
    <w:p w14:paraId="33DC3B18" w14:textId="3FDF4D99" w:rsidR="001C0CC5" w:rsidRPr="003122C7" w:rsidRDefault="00C36511" w:rsidP="00EC7398">
      <w:pPr>
        <w:pStyle w:val="NormalWeb"/>
        <w:spacing w:before="0" w:beforeAutospacing="0" w:after="0" w:afterAutospacing="0"/>
        <w:jc w:val="both"/>
      </w:pPr>
      <w:r w:rsidRPr="003122C7">
        <w:tab/>
        <w:t>(1)</w:t>
      </w:r>
      <w:r w:rsidRPr="003122C7">
        <w:tab/>
      </w:r>
      <w:r w:rsidR="009A6E95" w:rsidRPr="003122C7">
        <w:t>Civilni invalidi iz Domovinskog rata</w:t>
      </w:r>
      <w:r w:rsidR="00FB6D8D">
        <w:t xml:space="preserve"> </w:t>
      </w:r>
      <w:r w:rsidR="001C0CC5" w:rsidRPr="003122C7">
        <w:t>I. do IV. skupine imaju pravo na naknadu troška prilagodbe osobnog automobila u njihovu vlasništvu, po priloženom originalnom računu o obavljenoj prilagodbi, najranije u petoj godini od posljednje prilagodbe.</w:t>
      </w:r>
    </w:p>
    <w:p w14:paraId="22D3E515" w14:textId="77777777" w:rsidR="00C36511" w:rsidRPr="003122C7" w:rsidRDefault="00C36511" w:rsidP="00EC7398">
      <w:pPr>
        <w:pStyle w:val="NormalWeb"/>
        <w:spacing w:before="0" w:beforeAutospacing="0" w:after="0" w:afterAutospacing="0"/>
        <w:jc w:val="both"/>
      </w:pPr>
    </w:p>
    <w:p w14:paraId="3608168B" w14:textId="77777777" w:rsidR="001C0CC5" w:rsidRPr="003122C7" w:rsidRDefault="00C36511" w:rsidP="00EC7398">
      <w:pPr>
        <w:pStyle w:val="NormalWeb"/>
        <w:spacing w:before="0" w:beforeAutospacing="0" w:after="0" w:afterAutospacing="0"/>
        <w:jc w:val="both"/>
      </w:pPr>
      <w:r w:rsidRPr="003122C7">
        <w:tab/>
      </w:r>
      <w:r w:rsidR="001C0CC5" w:rsidRPr="003122C7">
        <w:t xml:space="preserve">(2) </w:t>
      </w:r>
      <w:r w:rsidRPr="003122C7">
        <w:tab/>
      </w:r>
      <w:r w:rsidR="001C0CC5" w:rsidRPr="003122C7">
        <w:t>Naknada troška prilagodbe iz stavka 1. ovoga članka neće se isplatiti korisniku, nego će se sredstva direktno potrošiti namjenski za obavljenu prilagodbu, isplatom izdavatelju računa koji je obavio prilagodbu.</w:t>
      </w:r>
    </w:p>
    <w:p w14:paraId="6F55AA03" w14:textId="77777777" w:rsidR="00C36511" w:rsidRPr="003122C7" w:rsidRDefault="00C36511" w:rsidP="00EC7398">
      <w:pPr>
        <w:pStyle w:val="NormalWeb"/>
        <w:spacing w:before="0" w:beforeAutospacing="0" w:after="0" w:afterAutospacing="0"/>
        <w:jc w:val="both"/>
      </w:pPr>
    </w:p>
    <w:p w14:paraId="446814EC" w14:textId="6B3F907A" w:rsidR="001C0CC5" w:rsidRPr="003122C7" w:rsidRDefault="00C36511" w:rsidP="00EC7398">
      <w:pPr>
        <w:pStyle w:val="NormalWeb"/>
        <w:spacing w:before="0" w:beforeAutospacing="0" w:after="0" w:afterAutospacing="0"/>
        <w:jc w:val="both"/>
      </w:pPr>
      <w:r w:rsidRPr="003122C7">
        <w:tab/>
      </w:r>
      <w:r w:rsidR="001C0CC5" w:rsidRPr="003122C7">
        <w:t xml:space="preserve">(3) </w:t>
      </w:r>
      <w:r w:rsidRPr="003122C7">
        <w:tab/>
      </w:r>
      <w:r w:rsidR="001C0CC5" w:rsidRPr="003122C7">
        <w:t xml:space="preserve">Obavljena prilagodba osobnog automobila iz stavka 1. ovoga članka mora odgovarati potrebi odnosno vrsti oštećenja organizma </w:t>
      </w:r>
      <w:r w:rsidR="004160F5" w:rsidRPr="003122C7">
        <w:t>civilnog</w:t>
      </w:r>
      <w:r w:rsidR="001C0CC5" w:rsidRPr="003122C7">
        <w:t xml:space="preserve"> i</w:t>
      </w:r>
      <w:r w:rsidR="004160F5" w:rsidRPr="003122C7">
        <w:t xml:space="preserve">nvalida iz Domovinskog rata </w:t>
      </w:r>
      <w:r w:rsidR="001C0CC5" w:rsidRPr="003122C7">
        <w:t xml:space="preserve">I. do IV. skupine, što se utvrđuje nalazom </w:t>
      </w:r>
      <w:r w:rsidR="009E4BFA" w:rsidRPr="003122C7">
        <w:t xml:space="preserve">liječničkog vijeća </w:t>
      </w:r>
      <w:r w:rsidR="001C0CC5" w:rsidRPr="003122C7">
        <w:t xml:space="preserve">iz članka </w:t>
      </w:r>
      <w:r w:rsidR="00FF7847" w:rsidRPr="003122C7">
        <w:t>77</w:t>
      </w:r>
      <w:r w:rsidR="0086751A" w:rsidRPr="003122C7">
        <w:t>.</w:t>
      </w:r>
      <w:r w:rsidR="001C0CC5" w:rsidRPr="003122C7">
        <w:t xml:space="preserve"> ovoga Zakona.</w:t>
      </w:r>
    </w:p>
    <w:p w14:paraId="67F787DC" w14:textId="77777777" w:rsidR="009872FE" w:rsidRPr="003122C7" w:rsidRDefault="009872FE" w:rsidP="00EC7398">
      <w:pPr>
        <w:spacing w:after="0" w:line="240" w:lineRule="auto"/>
        <w:ind w:left="360"/>
        <w:jc w:val="both"/>
        <w:rPr>
          <w:rFonts w:ascii="Times New Roman" w:eastAsia="Times New Roman" w:hAnsi="Times New Roman" w:cs="Times New Roman"/>
          <w:sz w:val="24"/>
          <w:szCs w:val="24"/>
          <w:lang w:eastAsia="hr-HR"/>
        </w:rPr>
      </w:pPr>
    </w:p>
    <w:p w14:paraId="2AEA74DB" w14:textId="61F79186" w:rsidR="00E25D9B" w:rsidRPr="003122C7" w:rsidRDefault="00E25D9B" w:rsidP="00EC7398">
      <w:pPr>
        <w:spacing w:after="0" w:line="240" w:lineRule="auto"/>
        <w:jc w:val="center"/>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ODJELJAK </w:t>
      </w:r>
      <w:r w:rsidR="00636B9F" w:rsidRPr="003122C7">
        <w:rPr>
          <w:rFonts w:ascii="Times New Roman" w:eastAsia="Times New Roman" w:hAnsi="Times New Roman" w:cs="Times New Roman"/>
          <w:b/>
          <w:bCs/>
          <w:sz w:val="24"/>
          <w:szCs w:val="24"/>
          <w:lang w:eastAsia="hr-HR"/>
        </w:rPr>
        <w:t>F</w:t>
      </w:r>
    </w:p>
    <w:p w14:paraId="7F91BAB7" w14:textId="77777777" w:rsidR="00C36511" w:rsidRPr="003122C7" w:rsidRDefault="00C36511" w:rsidP="00EC7398">
      <w:pPr>
        <w:spacing w:after="0" w:line="240" w:lineRule="auto"/>
        <w:jc w:val="center"/>
        <w:rPr>
          <w:rFonts w:ascii="Times New Roman" w:eastAsia="Times New Roman" w:hAnsi="Times New Roman" w:cs="Times New Roman"/>
          <w:b/>
          <w:bCs/>
          <w:sz w:val="24"/>
          <w:szCs w:val="24"/>
          <w:lang w:eastAsia="hr-HR"/>
        </w:rPr>
      </w:pPr>
    </w:p>
    <w:p w14:paraId="14B4F16C" w14:textId="77777777" w:rsidR="00E25D9B" w:rsidRPr="003122C7" w:rsidRDefault="00E25D9B" w:rsidP="00EC7398">
      <w:pPr>
        <w:spacing w:after="0" w:line="240" w:lineRule="auto"/>
        <w:jc w:val="center"/>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PROFESIONALNA REHABILITACIJA</w:t>
      </w:r>
    </w:p>
    <w:p w14:paraId="7C9E8849" w14:textId="77777777" w:rsidR="00C36511" w:rsidRPr="003122C7" w:rsidRDefault="00C36511" w:rsidP="00EC7398">
      <w:pPr>
        <w:spacing w:after="0" w:line="240" w:lineRule="auto"/>
        <w:jc w:val="center"/>
        <w:rPr>
          <w:rFonts w:ascii="Times New Roman" w:eastAsia="Times New Roman" w:hAnsi="Times New Roman" w:cs="Times New Roman"/>
          <w:b/>
          <w:bCs/>
          <w:sz w:val="24"/>
          <w:szCs w:val="24"/>
          <w:lang w:eastAsia="hr-HR"/>
        </w:rPr>
      </w:pPr>
    </w:p>
    <w:p w14:paraId="68DF405E"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636B9F" w:rsidRPr="003122C7">
        <w:rPr>
          <w:rFonts w:ascii="Times New Roman" w:eastAsia="Times New Roman" w:hAnsi="Times New Roman" w:cs="Times New Roman"/>
          <w:b/>
          <w:sz w:val="24"/>
          <w:szCs w:val="24"/>
          <w:lang w:eastAsia="hr-HR"/>
        </w:rPr>
        <w:t>20</w:t>
      </w:r>
      <w:r w:rsidRPr="003122C7">
        <w:rPr>
          <w:rFonts w:ascii="Times New Roman" w:eastAsia="Times New Roman" w:hAnsi="Times New Roman" w:cs="Times New Roman"/>
          <w:b/>
          <w:sz w:val="24"/>
          <w:szCs w:val="24"/>
          <w:lang w:eastAsia="hr-HR"/>
        </w:rPr>
        <w:t>.</w:t>
      </w:r>
    </w:p>
    <w:p w14:paraId="57B54D0F"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615A1C67" w14:textId="77777777" w:rsidR="006019B8" w:rsidRPr="003122C7" w:rsidRDefault="00085DBE" w:rsidP="00EC7398">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3122C7">
        <w:rPr>
          <w:rFonts w:ascii="Times New Roman" w:hAnsi="Times New Roman" w:cs="Times New Roman"/>
          <w:sz w:val="24"/>
          <w:szCs w:val="24"/>
        </w:rPr>
        <w:tab/>
        <w:t>(1)</w:t>
      </w:r>
      <w:r w:rsidRPr="003122C7">
        <w:rPr>
          <w:rFonts w:ascii="Times New Roman" w:hAnsi="Times New Roman" w:cs="Times New Roman"/>
          <w:sz w:val="24"/>
          <w:szCs w:val="24"/>
        </w:rPr>
        <w:tab/>
      </w:r>
      <w:r w:rsidR="006019B8" w:rsidRPr="003122C7">
        <w:rPr>
          <w:rFonts w:ascii="Times New Roman" w:hAnsi="Times New Roman" w:cs="Times New Roman"/>
          <w:sz w:val="24"/>
          <w:szCs w:val="24"/>
        </w:rPr>
        <w:t>Civilni invalid iz Domovinskog rata kod kojeg je uzrok invalidnosti djelomično ili u cijelosti posljedica rane, ozljede, bolesti, pogoršanja bolesti na osnovi kojih je stekao svojstvo civilnog invalida iz Domovinskog rata, a kod kojeg postoji preostala radna sposobnost, ima pravo na profesionalnu rehabilitaciju, uključujući osposobljavanje za obavljanje posla za koje se traži stručna sprema viša od njegove, bez obzira je li mu nakon profesionalne reha</w:t>
      </w:r>
      <w:r w:rsidR="006D39B4" w:rsidRPr="003122C7">
        <w:rPr>
          <w:rFonts w:ascii="Times New Roman" w:hAnsi="Times New Roman" w:cs="Times New Roman"/>
          <w:sz w:val="24"/>
          <w:szCs w:val="24"/>
        </w:rPr>
        <w:t>bilitacije osigurano zaposlenje</w:t>
      </w:r>
      <w:r w:rsidR="006019B8" w:rsidRPr="003122C7">
        <w:rPr>
          <w:rFonts w:ascii="Times New Roman" w:hAnsi="Times New Roman" w:cs="Times New Roman"/>
          <w:sz w:val="24"/>
          <w:szCs w:val="24"/>
        </w:rPr>
        <w:t>.</w:t>
      </w:r>
    </w:p>
    <w:p w14:paraId="59008118" w14:textId="77777777" w:rsidR="00085DBE" w:rsidRPr="003122C7" w:rsidRDefault="00085DBE" w:rsidP="00EC7398">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03656238" w14:textId="114DCF0A" w:rsidR="006019B8" w:rsidRPr="003122C7" w:rsidRDefault="00085DBE" w:rsidP="00EC7398">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3122C7">
        <w:rPr>
          <w:rFonts w:ascii="Times New Roman" w:hAnsi="Times New Roman" w:cs="Times New Roman"/>
          <w:sz w:val="24"/>
          <w:szCs w:val="24"/>
        </w:rPr>
        <w:tab/>
        <w:t>(2)</w:t>
      </w:r>
      <w:r w:rsidRPr="003122C7">
        <w:rPr>
          <w:rFonts w:ascii="Times New Roman" w:hAnsi="Times New Roman" w:cs="Times New Roman"/>
          <w:sz w:val="24"/>
          <w:szCs w:val="24"/>
        </w:rPr>
        <w:tab/>
      </w:r>
      <w:r w:rsidR="00A06D89" w:rsidRPr="003122C7">
        <w:rPr>
          <w:rFonts w:ascii="Times New Roman" w:hAnsi="Times New Roman" w:cs="Times New Roman"/>
          <w:sz w:val="24"/>
          <w:szCs w:val="24"/>
        </w:rPr>
        <w:t>O pravu na profesionalnu rehabilitaciju za nezaposlene osobe iz stavka 1. ovoga članka u prvom stupnju rješava područna ustrojstvena jedinica Hrvatskog zavoda za zapošljavanje u kojoj je nezaposlena osoba s invaliditetom prijavljena kao nezaposlena,  a o žalbi protiv rješenja u drugom stupnju rješava središnja ustrojstvena jedinica Hrvatskog zavoda za zapošljavanje sukladno odredbama propisa o profesionalnoj rehabilitaciji i zapošljavanju osoba s invaliditetom.</w:t>
      </w:r>
      <w:r w:rsidR="006019B8" w:rsidRPr="003122C7">
        <w:rPr>
          <w:rFonts w:ascii="Times New Roman" w:hAnsi="Times New Roman" w:cs="Times New Roman"/>
          <w:sz w:val="24"/>
          <w:szCs w:val="24"/>
        </w:rPr>
        <w:t>.</w:t>
      </w:r>
    </w:p>
    <w:p w14:paraId="6375B26B" w14:textId="77777777" w:rsidR="00085DBE" w:rsidRPr="003122C7" w:rsidRDefault="00085DBE" w:rsidP="00EC7398">
      <w:pPr>
        <w:pStyle w:val="ListParagraph"/>
        <w:widowControl w:val="0"/>
        <w:tabs>
          <w:tab w:val="left" w:pos="2153"/>
        </w:tabs>
        <w:autoSpaceDE w:val="0"/>
        <w:autoSpaceDN w:val="0"/>
        <w:adjustRightInd w:val="0"/>
        <w:spacing w:after="0" w:line="240" w:lineRule="auto"/>
        <w:ind w:left="360"/>
        <w:contextualSpacing w:val="0"/>
        <w:jc w:val="both"/>
        <w:rPr>
          <w:rFonts w:ascii="Times New Roman" w:hAnsi="Times New Roman" w:cs="Times New Roman"/>
          <w:sz w:val="24"/>
          <w:szCs w:val="24"/>
        </w:rPr>
      </w:pPr>
    </w:p>
    <w:p w14:paraId="354A95ED" w14:textId="77777777" w:rsidR="00B866B6" w:rsidRPr="003122C7" w:rsidRDefault="00085DBE" w:rsidP="00EC7398">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3122C7">
        <w:rPr>
          <w:rFonts w:ascii="Times New Roman" w:hAnsi="Times New Roman" w:cs="Times New Roman"/>
          <w:sz w:val="24"/>
          <w:szCs w:val="24"/>
        </w:rPr>
        <w:tab/>
        <w:t>(3)</w:t>
      </w:r>
      <w:r w:rsidRPr="003122C7">
        <w:rPr>
          <w:rFonts w:ascii="Times New Roman" w:hAnsi="Times New Roman" w:cs="Times New Roman"/>
          <w:sz w:val="24"/>
          <w:szCs w:val="24"/>
        </w:rPr>
        <w:tab/>
      </w:r>
      <w:r w:rsidR="00B866B6" w:rsidRPr="003122C7">
        <w:rPr>
          <w:rFonts w:ascii="Times New Roman" w:hAnsi="Times New Roman" w:cs="Times New Roman"/>
          <w:sz w:val="24"/>
          <w:szCs w:val="24"/>
        </w:rPr>
        <w:t>O pravu na profesionalnu rehabilitaciju za zaposlene osobe iz stavka 1. ovoga članka</w:t>
      </w:r>
      <w:r w:rsidR="00B42271" w:rsidRPr="003122C7">
        <w:rPr>
          <w:rFonts w:ascii="Times New Roman" w:hAnsi="Times New Roman" w:cs="Times New Roman"/>
          <w:sz w:val="24"/>
          <w:szCs w:val="24"/>
        </w:rPr>
        <w:t xml:space="preserve"> </w:t>
      </w:r>
      <w:r w:rsidR="00A529DB" w:rsidRPr="003122C7">
        <w:rPr>
          <w:rFonts w:ascii="Times New Roman" w:hAnsi="Times New Roman" w:cs="Times New Roman"/>
          <w:sz w:val="24"/>
          <w:szCs w:val="24"/>
        </w:rPr>
        <w:t>rješava</w:t>
      </w:r>
      <w:r w:rsidR="00B866B6" w:rsidRPr="003122C7">
        <w:rPr>
          <w:rFonts w:ascii="Times New Roman" w:hAnsi="Times New Roman" w:cs="Times New Roman"/>
          <w:sz w:val="24"/>
          <w:szCs w:val="24"/>
        </w:rPr>
        <w:t xml:space="preserve"> Hrvatski zavod za mirovinsko osiguranje sukladno propisu o pravima iz mirovinskog osiguranja.</w:t>
      </w:r>
    </w:p>
    <w:p w14:paraId="096683E3" w14:textId="77777777" w:rsidR="006019B8" w:rsidRPr="003122C7" w:rsidRDefault="006019B8" w:rsidP="00EC7398">
      <w:pPr>
        <w:spacing w:after="0" w:line="240" w:lineRule="auto"/>
        <w:jc w:val="both"/>
        <w:rPr>
          <w:rFonts w:ascii="Times New Roman" w:eastAsia="Times New Roman" w:hAnsi="Times New Roman" w:cs="Times New Roman"/>
          <w:sz w:val="24"/>
          <w:szCs w:val="24"/>
          <w:lang w:eastAsia="hr-HR"/>
        </w:rPr>
      </w:pPr>
    </w:p>
    <w:p w14:paraId="3CDE4653" w14:textId="77777777" w:rsidR="00E25D9B" w:rsidRPr="003122C7" w:rsidRDefault="00E25D9B" w:rsidP="00EC7398">
      <w:pPr>
        <w:spacing w:after="0" w:line="240" w:lineRule="auto"/>
        <w:jc w:val="center"/>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POGLAVLJE II.</w:t>
      </w:r>
    </w:p>
    <w:p w14:paraId="363CB419" w14:textId="77777777" w:rsidR="00085DBE" w:rsidRPr="003122C7" w:rsidRDefault="00085DBE" w:rsidP="00EC7398">
      <w:pPr>
        <w:spacing w:after="0" w:line="240" w:lineRule="auto"/>
        <w:jc w:val="center"/>
        <w:rPr>
          <w:rFonts w:ascii="Times New Roman" w:eastAsia="Times New Roman" w:hAnsi="Times New Roman" w:cs="Times New Roman"/>
          <w:b/>
          <w:bCs/>
          <w:kern w:val="36"/>
          <w:sz w:val="24"/>
          <w:szCs w:val="24"/>
          <w:lang w:eastAsia="hr-HR"/>
        </w:rPr>
      </w:pPr>
    </w:p>
    <w:p w14:paraId="51D5E3AB"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lastRenderedPageBreak/>
        <w:t xml:space="preserve"> </w:t>
      </w:r>
      <w:bookmarkStart w:id="9" w:name="_Toc432498801"/>
      <w:r w:rsidRPr="003122C7">
        <w:rPr>
          <w:rFonts w:ascii="Times New Roman" w:eastAsia="Times New Roman" w:hAnsi="Times New Roman" w:cs="Times New Roman"/>
          <w:b/>
          <w:bCs/>
          <w:kern w:val="36"/>
          <w:sz w:val="24"/>
          <w:szCs w:val="24"/>
          <w:lang w:eastAsia="hr-HR"/>
        </w:rPr>
        <w:t xml:space="preserve">PRAVA </w:t>
      </w:r>
      <w:bookmarkEnd w:id="9"/>
      <w:r w:rsidRPr="003122C7">
        <w:rPr>
          <w:rFonts w:ascii="Times New Roman" w:eastAsia="Times New Roman" w:hAnsi="Times New Roman" w:cs="Times New Roman"/>
          <w:b/>
          <w:bCs/>
          <w:kern w:val="36"/>
          <w:sz w:val="24"/>
          <w:szCs w:val="24"/>
          <w:lang w:eastAsia="hr-HR"/>
        </w:rPr>
        <w:t>PO OSNOVI GUBITKA ILI NESTANKA ČLANA OBITELJI</w:t>
      </w:r>
    </w:p>
    <w:p w14:paraId="158C06FE" w14:textId="77777777" w:rsidR="00085DBE" w:rsidRPr="003122C7" w:rsidRDefault="00085DBE"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37F4F905"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Članak 2</w:t>
      </w:r>
      <w:r w:rsidR="00636B9F" w:rsidRPr="003122C7">
        <w:rPr>
          <w:rFonts w:ascii="Times New Roman" w:eastAsia="Times New Roman" w:hAnsi="Times New Roman" w:cs="Times New Roman"/>
          <w:b/>
          <w:bCs/>
          <w:kern w:val="36"/>
          <w:sz w:val="24"/>
          <w:szCs w:val="24"/>
          <w:lang w:eastAsia="hr-HR"/>
        </w:rPr>
        <w:t>1</w:t>
      </w:r>
      <w:r w:rsidRPr="003122C7">
        <w:rPr>
          <w:rFonts w:ascii="Times New Roman" w:eastAsia="Times New Roman" w:hAnsi="Times New Roman" w:cs="Times New Roman"/>
          <w:b/>
          <w:bCs/>
          <w:kern w:val="36"/>
          <w:sz w:val="24"/>
          <w:szCs w:val="24"/>
          <w:lang w:eastAsia="hr-HR"/>
        </w:rPr>
        <w:t xml:space="preserve">. </w:t>
      </w:r>
    </w:p>
    <w:p w14:paraId="4C01F7E0" w14:textId="77777777" w:rsidR="00085DBE" w:rsidRPr="003122C7" w:rsidRDefault="00085DBE" w:rsidP="00EC7398">
      <w:pPr>
        <w:spacing w:after="0" w:line="240" w:lineRule="auto"/>
        <w:jc w:val="center"/>
        <w:outlineLvl w:val="0"/>
        <w:rPr>
          <w:rFonts w:ascii="Times New Roman" w:eastAsia="Times New Roman" w:hAnsi="Times New Roman" w:cs="Times New Roman"/>
          <w:bCs/>
          <w:kern w:val="36"/>
          <w:sz w:val="24"/>
          <w:szCs w:val="24"/>
          <w:lang w:eastAsia="hr-HR"/>
        </w:rPr>
      </w:pPr>
    </w:p>
    <w:p w14:paraId="028F3C06" w14:textId="77777777" w:rsidR="00E25D9B" w:rsidRPr="003122C7" w:rsidRDefault="00085DBE" w:rsidP="00EC7398">
      <w:pPr>
        <w:spacing w:after="0" w:line="240" w:lineRule="auto"/>
        <w:jc w:val="both"/>
        <w:outlineLvl w:val="0"/>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ab/>
        <w:t>(1)</w:t>
      </w:r>
      <w:r w:rsidRPr="003122C7">
        <w:rPr>
          <w:rFonts w:ascii="Times New Roman" w:eastAsia="Times New Roman" w:hAnsi="Times New Roman" w:cs="Times New Roman"/>
          <w:bCs/>
          <w:kern w:val="36"/>
          <w:sz w:val="24"/>
          <w:szCs w:val="24"/>
          <w:lang w:eastAsia="hr-HR"/>
        </w:rPr>
        <w:tab/>
      </w:r>
      <w:r w:rsidR="00E25D9B" w:rsidRPr="003122C7">
        <w:rPr>
          <w:rFonts w:ascii="Times New Roman" w:eastAsia="Times New Roman" w:hAnsi="Times New Roman" w:cs="Times New Roman"/>
          <w:bCs/>
          <w:kern w:val="36"/>
          <w:sz w:val="24"/>
          <w:szCs w:val="24"/>
          <w:lang w:eastAsia="hr-HR"/>
        </w:rPr>
        <w:t>Članovi uže i šire obitelji civilnih osoba poginulih ili umrlih u Domovinskom ratu</w:t>
      </w:r>
      <w:r w:rsidR="00EA1800" w:rsidRPr="003122C7">
        <w:rPr>
          <w:rFonts w:ascii="Times New Roman" w:eastAsia="Times New Roman" w:hAnsi="Times New Roman" w:cs="Times New Roman"/>
          <w:bCs/>
          <w:kern w:val="36"/>
          <w:sz w:val="24"/>
          <w:szCs w:val="24"/>
          <w:lang w:eastAsia="hr-HR"/>
        </w:rPr>
        <w:t xml:space="preserve">, </w:t>
      </w:r>
      <w:r w:rsidR="00E25D9B" w:rsidRPr="003122C7">
        <w:rPr>
          <w:rFonts w:ascii="Times New Roman" w:eastAsia="Times New Roman" w:hAnsi="Times New Roman" w:cs="Times New Roman"/>
          <w:bCs/>
          <w:kern w:val="36"/>
          <w:sz w:val="24"/>
          <w:szCs w:val="24"/>
          <w:lang w:eastAsia="hr-HR"/>
        </w:rPr>
        <w:t xml:space="preserve">uz uvjete propisane ovim Zakonom, </w:t>
      </w:r>
      <w:r w:rsidR="003C012E" w:rsidRPr="003122C7">
        <w:rPr>
          <w:rFonts w:ascii="Times New Roman" w:eastAsia="Times New Roman" w:hAnsi="Times New Roman" w:cs="Times New Roman"/>
          <w:bCs/>
          <w:kern w:val="36"/>
          <w:sz w:val="24"/>
          <w:szCs w:val="24"/>
          <w:lang w:eastAsia="hr-HR"/>
        </w:rPr>
        <w:t xml:space="preserve">mogu ostvariti </w:t>
      </w:r>
      <w:r w:rsidR="00E25D9B" w:rsidRPr="003122C7">
        <w:rPr>
          <w:rFonts w:ascii="Times New Roman" w:eastAsia="Times New Roman" w:hAnsi="Times New Roman" w:cs="Times New Roman"/>
          <w:bCs/>
          <w:kern w:val="36"/>
          <w:sz w:val="24"/>
          <w:szCs w:val="24"/>
          <w:lang w:eastAsia="hr-HR"/>
        </w:rPr>
        <w:t xml:space="preserve">pravo na obiteljsku invalidninu, povećanu obiteljsku invalidninu i uvećanu obiteljsku invalidninu. </w:t>
      </w:r>
    </w:p>
    <w:p w14:paraId="4BFE5805" w14:textId="77777777" w:rsidR="00085DBE" w:rsidRPr="003122C7" w:rsidRDefault="00085DBE" w:rsidP="00EC7398">
      <w:pPr>
        <w:spacing w:after="0" w:line="240" w:lineRule="auto"/>
        <w:ind w:left="360"/>
        <w:jc w:val="both"/>
        <w:outlineLvl w:val="0"/>
        <w:rPr>
          <w:rFonts w:ascii="Times New Roman" w:eastAsia="Times New Roman" w:hAnsi="Times New Roman" w:cs="Times New Roman"/>
          <w:bCs/>
          <w:kern w:val="36"/>
          <w:sz w:val="24"/>
          <w:szCs w:val="24"/>
          <w:lang w:eastAsia="hr-HR"/>
        </w:rPr>
      </w:pPr>
    </w:p>
    <w:p w14:paraId="7783873D" w14:textId="77777777" w:rsidR="00E25D9B" w:rsidRPr="003122C7" w:rsidRDefault="00085DBE" w:rsidP="00EC7398">
      <w:pPr>
        <w:spacing w:after="0" w:line="240" w:lineRule="auto"/>
        <w:jc w:val="both"/>
        <w:outlineLvl w:val="0"/>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ab/>
        <w:t>(2)</w:t>
      </w:r>
      <w:r w:rsidRPr="003122C7">
        <w:rPr>
          <w:rFonts w:ascii="Times New Roman" w:eastAsia="Times New Roman" w:hAnsi="Times New Roman" w:cs="Times New Roman"/>
          <w:bCs/>
          <w:kern w:val="36"/>
          <w:sz w:val="24"/>
          <w:szCs w:val="24"/>
          <w:lang w:eastAsia="hr-HR"/>
        </w:rPr>
        <w:tab/>
      </w:r>
      <w:r w:rsidR="00E25D9B" w:rsidRPr="003122C7">
        <w:rPr>
          <w:rFonts w:ascii="Times New Roman" w:eastAsia="Times New Roman" w:hAnsi="Times New Roman" w:cs="Times New Roman"/>
          <w:bCs/>
          <w:kern w:val="36"/>
          <w:sz w:val="24"/>
          <w:szCs w:val="24"/>
          <w:lang w:eastAsia="hr-HR"/>
        </w:rPr>
        <w:t>Pravo na obiteljsku invalidninu, uz uvjete propisane ovim Zakonom, ima</w:t>
      </w:r>
      <w:r w:rsidR="00EA1800" w:rsidRPr="003122C7">
        <w:rPr>
          <w:rFonts w:ascii="Times New Roman" w:eastAsia="Times New Roman" w:hAnsi="Times New Roman" w:cs="Times New Roman"/>
          <w:bCs/>
          <w:kern w:val="36"/>
          <w:sz w:val="24"/>
          <w:szCs w:val="24"/>
          <w:lang w:eastAsia="hr-HR"/>
        </w:rPr>
        <w:t>ju</w:t>
      </w:r>
      <w:r w:rsidR="00E25D9B" w:rsidRPr="003122C7">
        <w:rPr>
          <w:rFonts w:ascii="Times New Roman" w:eastAsia="Times New Roman" w:hAnsi="Times New Roman" w:cs="Times New Roman"/>
          <w:bCs/>
          <w:kern w:val="36"/>
          <w:sz w:val="24"/>
          <w:szCs w:val="24"/>
          <w:lang w:eastAsia="hr-HR"/>
        </w:rPr>
        <w:t xml:space="preserve"> i bračni </w:t>
      </w:r>
      <w:r w:rsidR="009872FE" w:rsidRPr="003122C7">
        <w:rPr>
          <w:rFonts w:ascii="Times New Roman" w:eastAsia="Times New Roman" w:hAnsi="Times New Roman" w:cs="Times New Roman"/>
          <w:bCs/>
          <w:kern w:val="36"/>
          <w:sz w:val="24"/>
          <w:szCs w:val="24"/>
          <w:lang w:eastAsia="hr-HR"/>
        </w:rPr>
        <w:t>i</w:t>
      </w:r>
      <w:r w:rsidR="00EA1800" w:rsidRPr="003122C7">
        <w:rPr>
          <w:rFonts w:ascii="Times New Roman" w:eastAsia="Times New Roman" w:hAnsi="Times New Roman" w:cs="Times New Roman"/>
          <w:bCs/>
          <w:kern w:val="36"/>
          <w:sz w:val="24"/>
          <w:szCs w:val="24"/>
          <w:lang w:eastAsia="hr-HR"/>
        </w:rPr>
        <w:t>li</w:t>
      </w:r>
      <w:r w:rsidR="009872FE" w:rsidRPr="003122C7">
        <w:rPr>
          <w:rFonts w:ascii="Times New Roman" w:eastAsia="Times New Roman" w:hAnsi="Times New Roman" w:cs="Times New Roman"/>
          <w:bCs/>
          <w:kern w:val="36"/>
          <w:sz w:val="24"/>
          <w:szCs w:val="24"/>
          <w:lang w:eastAsia="hr-HR"/>
        </w:rPr>
        <w:t xml:space="preserve"> izvanbračni </w:t>
      </w:r>
      <w:r w:rsidR="00E25D9B" w:rsidRPr="003122C7">
        <w:rPr>
          <w:rFonts w:ascii="Times New Roman" w:eastAsia="Times New Roman" w:hAnsi="Times New Roman" w:cs="Times New Roman"/>
          <w:bCs/>
          <w:kern w:val="36"/>
          <w:sz w:val="24"/>
          <w:szCs w:val="24"/>
          <w:lang w:eastAsia="hr-HR"/>
        </w:rPr>
        <w:t xml:space="preserve">drug i djeca te roditelji civilnog invalida iz Domovinskog rata I. do IV. skupine koji je do smrti koristio dodatak za njegu i pomoć druge osobe. </w:t>
      </w:r>
    </w:p>
    <w:p w14:paraId="0BE834B0" w14:textId="77777777" w:rsidR="00085DBE" w:rsidRPr="003122C7" w:rsidRDefault="00085DBE" w:rsidP="00EC7398">
      <w:pPr>
        <w:spacing w:after="0" w:line="240" w:lineRule="auto"/>
        <w:ind w:left="360"/>
        <w:jc w:val="both"/>
        <w:outlineLvl w:val="0"/>
        <w:rPr>
          <w:rFonts w:ascii="Times New Roman" w:eastAsia="Times New Roman" w:hAnsi="Times New Roman" w:cs="Times New Roman"/>
          <w:bCs/>
          <w:kern w:val="36"/>
          <w:sz w:val="24"/>
          <w:szCs w:val="24"/>
          <w:lang w:eastAsia="hr-HR"/>
        </w:rPr>
      </w:pPr>
    </w:p>
    <w:p w14:paraId="6639EB6C" w14:textId="77777777" w:rsidR="00E25D9B" w:rsidRPr="003122C7" w:rsidRDefault="00085DBE" w:rsidP="00EC7398">
      <w:pPr>
        <w:spacing w:after="0" w:line="240" w:lineRule="auto"/>
        <w:jc w:val="both"/>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ab/>
        <w:t>(3)</w:t>
      </w:r>
      <w:r w:rsidRPr="003122C7">
        <w:rPr>
          <w:rFonts w:ascii="Times New Roman" w:eastAsia="Times New Roman" w:hAnsi="Times New Roman" w:cs="Times New Roman"/>
          <w:bCs/>
          <w:kern w:val="36"/>
          <w:sz w:val="24"/>
          <w:szCs w:val="24"/>
          <w:lang w:eastAsia="hr-HR"/>
        </w:rPr>
        <w:tab/>
      </w:r>
      <w:r w:rsidR="00E25D9B" w:rsidRPr="003122C7">
        <w:rPr>
          <w:rFonts w:ascii="Times New Roman" w:eastAsia="Times New Roman" w:hAnsi="Times New Roman" w:cs="Times New Roman"/>
          <w:bCs/>
          <w:kern w:val="36"/>
          <w:sz w:val="24"/>
          <w:szCs w:val="24"/>
          <w:lang w:eastAsia="hr-HR"/>
        </w:rPr>
        <w:t>Članovi uže i šire obitelji civilnih osoba nestalih u Domovinskom ratu imaju</w:t>
      </w:r>
      <w:r w:rsidR="00E25D9B" w:rsidRPr="003122C7">
        <w:rPr>
          <w:rFonts w:ascii="Times New Roman" w:hAnsi="Times New Roman" w:cs="Times New Roman"/>
          <w:sz w:val="24"/>
          <w:szCs w:val="24"/>
        </w:rPr>
        <w:t xml:space="preserve"> </w:t>
      </w:r>
      <w:r w:rsidR="00E25D9B" w:rsidRPr="003122C7">
        <w:rPr>
          <w:rFonts w:ascii="Times New Roman" w:eastAsia="Times New Roman" w:hAnsi="Times New Roman" w:cs="Times New Roman"/>
          <w:bCs/>
          <w:kern w:val="36"/>
          <w:sz w:val="24"/>
          <w:szCs w:val="24"/>
          <w:lang w:eastAsia="hr-HR"/>
        </w:rPr>
        <w:t>uz uvjete propisane ovim Zakonom pravo na mjesečnu novčanu naknadu u iznosu obiteljske invalidnine, povećane obiteljske invalidnine i uvećane obiteljske invalidnine.</w:t>
      </w:r>
    </w:p>
    <w:p w14:paraId="570983DF" w14:textId="77777777" w:rsidR="00085DBE" w:rsidRPr="003122C7" w:rsidRDefault="00085DBE" w:rsidP="00EC7398">
      <w:pPr>
        <w:spacing w:after="0" w:line="240" w:lineRule="auto"/>
        <w:ind w:left="360"/>
        <w:jc w:val="both"/>
        <w:rPr>
          <w:rFonts w:ascii="Times New Roman" w:eastAsia="Times New Roman" w:hAnsi="Times New Roman" w:cs="Times New Roman"/>
          <w:bCs/>
          <w:kern w:val="36"/>
          <w:sz w:val="24"/>
          <w:szCs w:val="24"/>
          <w:lang w:eastAsia="hr-HR"/>
        </w:rPr>
      </w:pPr>
    </w:p>
    <w:p w14:paraId="2314E299" w14:textId="77777777" w:rsidR="00085DBE" w:rsidRPr="003122C7" w:rsidRDefault="00085DBE" w:rsidP="00EC7398">
      <w:pPr>
        <w:spacing w:after="0" w:line="240" w:lineRule="auto"/>
        <w:jc w:val="both"/>
        <w:outlineLvl w:val="0"/>
        <w:rPr>
          <w:rFonts w:ascii="Times New Roman" w:eastAsia="Times New Roman" w:hAnsi="Times New Roman" w:cs="Times New Roman"/>
          <w:bCs/>
          <w:kern w:val="36"/>
          <w:sz w:val="24"/>
          <w:szCs w:val="24"/>
          <w:lang w:eastAsia="hr-HR"/>
        </w:rPr>
      </w:pPr>
    </w:p>
    <w:p w14:paraId="44577EA3"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10" w:name="_Toc432498802"/>
      <w:r w:rsidRPr="003122C7">
        <w:rPr>
          <w:rFonts w:ascii="Times New Roman" w:eastAsia="Times New Roman" w:hAnsi="Times New Roman" w:cs="Times New Roman"/>
          <w:b/>
          <w:bCs/>
          <w:sz w:val="24"/>
          <w:szCs w:val="24"/>
          <w:lang w:eastAsia="hr-HR"/>
        </w:rPr>
        <w:t>ODJELJAK A</w:t>
      </w:r>
    </w:p>
    <w:p w14:paraId="6BA21EBC" w14:textId="77777777" w:rsidR="00085DBE" w:rsidRPr="003122C7" w:rsidRDefault="00085DBE" w:rsidP="00EC7398">
      <w:pPr>
        <w:spacing w:after="0" w:line="240" w:lineRule="auto"/>
        <w:jc w:val="center"/>
        <w:outlineLvl w:val="1"/>
        <w:rPr>
          <w:rFonts w:ascii="Times New Roman" w:eastAsia="Times New Roman" w:hAnsi="Times New Roman" w:cs="Times New Roman"/>
          <w:b/>
          <w:bCs/>
          <w:sz w:val="24"/>
          <w:szCs w:val="24"/>
          <w:lang w:eastAsia="hr-HR"/>
        </w:rPr>
      </w:pPr>
    </w:p>
    <w:p w14:paraId="4582053D"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OBITELJSKA INVALIDNINA</w:t>
      </w:r>
      <w:bookmarkEnd w:id="10"/>
    </w:p>
    <w:p w14:paraId="280FC137" w14:textId="77777777" w:rsidR="00085DBE" w:rsidRPr="003122C7" w:rsidRDefault="00085DBE" w:rsidP="00EC7398">
      <w:pPr>
        <w:spacing w:after="0" w:line="240" w:lineRule="auto"/>
        <w:jc w:val="center"/>
        <w:outlineLvl w:val="1"/>
        <w:rPr>
          <w:rFonts w:ascii="Times New Roman" w:eastAsia="Times New Roman" w:hAnsi="Times New Roman" w:cs="Times New Roman"/>
          <w:b/>
          <w:bCs/>
          <w:sz w:val="24"/>
          <w:szCs w:val="24"/>
          <w:lang w:eastAsia="hr-HR"/>
        </w:rPr>
      </w:pPr>
    </w:p>
    <w:p w14:paraId="7F741C77"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2</w:t>
      </w:r>
      <w:r w:rsidRPr="003122C7">
        <w:rPr>
          <w:rFonts w:ascii="Times New Roman" w:eastAsia="Times New Roman" w:hAnsi="Times New Roman" w:cs="Times New Roman"/>
          <w:b/>
          <w:sz w:val="24"/>
          <w:szCs w:val="24"/>
          <w:lang w:eastAsia="hr-HR"/>
        </w:rPr>
        <w:t xml:space="preserve">. </w:t>
      </w:r>
    </w:p>
    <w:p w14:paraId="2474F7FE" w14:textId="77777777" w:rsidR="00085DBE" w:rsidRPr="003122C7" w:rsidRDefault="00085DBE" w:rsidP="00EC7398">
      <w:pPr>
        <w:spacing w:after="0" w:line="240" w:lineRule="auto"/>
        <w:jc w:val="center"/>
        <w:rPr>
          <w:rFonts w:ascii="Times New Roman" w:eastAsia="Times New Roman" w:hAnsi="Times New Roman" w:cs="Times New Roman"/>
          <w:sz w:val="24"/>
          <w:szCs w:val="24"/>
          <w:lang w:eastAsia="hr-HR"/>
        </w:rPr>
      </w:pPr>
    </w:p>
    <w:p w14:paraId="365AA15E" w14:textId="77777777" w:rsidR="00E25D9B" w:rsidRPr="003122C7" w:rsidRDefault="00085DB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Članovi uže obitelji civilnih</w:t>
      </w:r>
      <w:r w:rsidR="00E25D9B" w:rsidRPr="003122C7">
        <w:rPr>
          <w:rFonts w:ascii="Times New Roman" w:hAnsi="Times New Roman" w:cs="Times New Roman"/>
          <w:sz w:val="24"/>
          <w:szCs w:val="24"/>
        </w:rPr>
        <w:t xml:space="preserve"> </w:t>
      </w:r>
      <w:r w:rsidR="00E25D9B" w:rsidRPr="003122C7">
        <w:rPr>
          <w:rFonts w:ascii="Times New Roman" w:eastAsia="Times New Roman" w:hAnsi="Times New Roman" w:cs="Times New Roman"/>
          <w:sz w:val="24"/>
          <w:szCs w:val="24"/>
          <w:lang w:eastAsia="hr-HR"/>
        </w:rPr>
        <w:t xml:space="preserve">osoba poginulih ili umrlih u Domovinskom ratu pravo na obiteljsku invalidninu mogu ostvariti pod sljedećim uvjetima: </w:t>
      </w:r>
    </w:p>
    <w:p w14:paraId="4DED61AC" w14:textId="77777777" w:rsidR="00085DBE" w:rsidRPr="003122C7" w:rsidRDefault="00085DBE" w:rsidP="00EC7398">
      <w:pPr>
        <w:spacing w:after="0" w:line="240" w:lineRule="auto"/>
        <w:jc w:val="both"/>
        <w:rPr>
          <w:rFonts w:ascii="Times New Roman" w:eastAsia="Times New Roman" w:hAnsi="Times New Roman" w:cs="Times New Roman"/>
          <w:sz w:val="24"/>
          <w:szCs w:val="24"/>
          <w:lang w:eastAsia="hr-HR"/>
        </w:rPr>
      </w:pPr>
    </w:p>
    <w:p w14:paraId="26C8EB1D" w14:textId="77777777" w:rsidR="00E25D9B" w:rsidRPr="003122C7" w:rsidRDefault="00E25D9B" w:rsidP="00EC7398">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bračni ili izvanbračni drug stječu pravo na obiteljsku invalidninu kada navrše 50 godina ili ranije ako su nesposobni za privređivanje</w:t>
      </w:r>
    </w:p>
    <w:p w14:paraId="04F07308" w14:textId="7CD9D0FC" w:rsidR="00E25D9B" w:rsidRPr="003122C7" w:rsidRDefault="00E25D9B" w:rsidP="00EC7398">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djeca, posvojenici i pastorčad - do navršene 15. godine života odnosno ako su na školovanju do kraja propisanog trajanja redovitog obrazovanja, ali najkasnije do navršene 26. godine života, a ako su nesposobni za privređivanje, dok ta nesposobnost traje, uz uvjet da je nesposobnost nastupila prije navršene 15. godine života, odnosno za vrijeme redovitog obrazovanja, prije navršene 26. godine života</w:t>
      </w:r>
      <w:r w:rsidR="0084102F">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i</w:t>
      </w:r>
    </w:p>
    <w:p w14:paraId="1779B5ED" w14:textId="2B4B2E35" w:rsidR="00E25D9B" w:rsidRPr="003122C7" w:rsidRDefault="00E25D9B" w:rsidP="00EC7398">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djeca koja završe redovito </w:t>
      </w:r>
      <w:r w:rsidR="00277868" w:rsidRPr="003122C7">
        <w:rPr>
          <w:rFonts w:ascii="Times New Roman" w:eastAsia="Times New Roman" w:hAnsi="Times New Roman" w:cs="Times New Roman"/>
          <w:sz w:val="24"/>
          <w:szCs w:val="24"/>
          <w:lang w:eastAsia="hr-HR"/>
        </w:rPr>
        <w:t xml:space="preserve">trogodišnje </w:t>
      </w:r>
      <w:r w:rsidRPr="003122C7">
        <w:rPr>
          <w:rFonts w:ascii="Times New Roman" w:eastAsia="Times New Roman" w:hAnsi="Times New Roman" w:cs="Times New Roman"/>
          <w:sz w:val="24"/>
          <w:szCs w:val="24"/>
          <w:lang w:eastAsia="hr-HR"/>
        </w:rPr>
        <w:t xml:space="preserve">srednjoškolsko obrazovanje, a </w:t>
      </w:r>
      <w:r w:rsidR="00277868" w:rsidRPr="003122C7">
        <w:rPr>
          <w:rFonts w:ascii="Times New Roman" w:eastAsia="Times New Roman" w:hAnsi="Times New Roman" w:cs="Times New Roman"/>
          <w:sz w:val="24"/>
          <w:szCs w:val="24"/>
          <w:lang w:eastAsia="hr-HR"/>
        </w:rPr>
        <w:t xml:space="preserve">nastave školovanje u četvrtom razredu u redovitom školovanju </w:t>
      </w:r>
      <w:r w:rsidRPr="003122C7">
        <w:rPr>
          <w:rFonts w:ascii="Times New Roman" w:eastAsia="Times New Roman" w:hAnsi="Times New Roman" w:cs="Times New Roman"/>
          <w:sz w:val="24"/>
          <w:szCs w:val="24"/>
          <w:lang w:eastAsia="hr-HR"/>
        </w:rPr>
        <w:t>ili po programu za obrazovanje odraslih, zadržavaju to pravo ako nisu zaposleni.</w:t>
      </w:r>
    </w:p>
    <w:p w14:paraId="1E440975" w14:textId="77777777" w:rsidR="00FE539F" w:rsidRPr="003122C7" w:rsidRDefault="00FE539F" w:rsidP="00EC7398">
      <w:pPr>
        <w:spacing w:after="0" w:line="240" w:lineRule="auto"/>
        <w:ind w:left="709"/>
        <w:jc w:val="both"/>
        <w:rPr>
          <w:rFonts w:ascii="Times New Roman" w:eastAsia="Times New Roman" w:hAnsi="Times New Roman" w:cs="Times New Roman"/>
          <w:sz w:val="24"/>
          <w:szCs w:val="24"/>
          <w:lang w:eastAsia="hr-HR"/>
        </w:rPr>
      </w:pPr>
    </w:p>
    <w:p w14:paraId="15FFB32C" w14:textId="529037AA" w:rsidR="00FE539F" w:rsidRPr="003122C7" w:rsidRDefault="00FE539F"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(2) </w:t>
      </w:r>
      <w:r w:rsidR="00277868" w:rsidRPr="003122C7">
        <w:rPr>
          <w:rFonts w:ascii="Times New Roman" w:eastAsia="Times New Roman" w:hAnsi="Times New Roman" w:cs="Times New Roman"/>
          <w:sz w:val="24"/>
          <w:szCs w:val="24"/>
          <w:lang w:eastAsia="hr-HR"/>
        </w:rPr>
        <w:t xml:space="preserve">U slučaju iz </w:t>
      </w:r>
      <w:r w:rsidRPr="003122C7">
        <w:rPr>
          <w:rFonts w:ascii="Times New Roman" w:eastAsia="Times New Roman" w:hAnsi="Times New Roman" w:cs="Times New Roman"/>
          <w:sz w:val="24"/>
          <w:szCs w:val="24"/>
          <w:lang w:eastAsia="hr-HR"/>
        </w:rPr>
        <w:t xml:space="preserve">stavka 1. točke 2. ovoga članka </w:t>
      </w:r>
      <w:r w:rsidR="00277868" w:rsidRPr="003122C7">
        <w:rPr>
          <w:rFonts w:ascii="Times New Roman" w:eastAsia="Times New Roman" w:hAnsi="Times New Roman" w:cs="Times New Roman"/>
          <w:sz w:val="24"/>
          <w:szCs w:val="24"/>
          <w:lang w:eastAsia="hr-HR"/>
        </w:rPr>
        <w:t>a</w:t>
      </w:r>
      <w:r w:rsidRPr="003122C7">
        <w:rPr>
          <w:rFonts w:ascii="Times New Roman" w:eastAsia="Times New Roman" w:hAnsi="Times New Roman" w:cs="Times New Roman"/>
          <w:sz w:val="24"/>
          <w:szCs w:val="24"/>
          <w:lang w:eastAsia="hr-HR"/>
        </w:rPr>
        <w:t xml:space="preserve">ko je zbog bolesti došlo do prekida, mirovanja ili u drugom slučaju spriječenosti u ispunjavanju školskih odnosno studentskih obveza u punom opsegu po službenoj odluci škole odnosno visokog učilišta, pravo na obiteljsku invalidninu ove osobe mogu koristiti i za vrijeme trajanja </w:t>
      </w:r>
      <w:r w:rsidRPr="003122C7">
        <w:rPr>
          <w:rFonts w:ascii="Times New Roman" w:eastAsia="Times New Roman" w:hAnsi="Times New Roman" w:cs="Times New Roman"/>
          <w:sz w:val="24"/>
          <w:szCs w:val="24"/>
          <w:lang w:eastAsia="hr-HR"/>
        </w:rPr>
        <w:lastRenderedPageBreak/>
        <w:t>bolesti do navršene 26. godine života, a nakon toga najviše još za onoliko vremena koliko su zbog bolesti izgubile od redovitog školovanja, ako je redovito školovanje nastavljeno prije 26. godine života</w:t>
      </w:r>
    </w:p>
    <w:p w14:paraId="33450B88" w14:textId="77777777" w:rsidR="00085DBE" w:rsidRPr="003122C7" w:rsidRDefault="00085DBE" w:rsidP="00EC7398">
      <w:pPr>
        <w:spacing w:after="0" w:line="240" w:lineRule="auto"/>
        <w:ind w:left="284"/>
        <w:jc w:val="both"/>
        <w:rPr>
          <w:rFonts w:ascii="Times New Roman" w:eastAsia="Times New Roman" w:hAnsi="Times New Roman" w:cs="Times New Roman"/>
          <w:sz w:val="24"/>
          <w:szCs w:val="24"/>
          <w:lang w:eastAsia="hr-HR"/>
        </w:rPr>
      </w:pPr>
    </w:p>
    <w:p w14:paraId="7AD8305A" w14:textId="23344439" w:rsidR="00E25D9B" w:rsidRPr="003122C7" w:rsidRDefault="00085DB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w:t>
      </w:r>
      <w:r w:rsidR="00FE539F" w:rsidRPr="003122C7">
        <w:rPr>
          <w:rFonts w:ascii="Times New Roman" w:eastAsia="Times New Roman" w:hAnsi="Times New Roman" w:cs="Times New Roman"/>
          <w:sz w:val="24"/>
          <w:szCs w:val="24"/>
          <w:lang w:eastAsia="hr-HR"/>
        </w:rPr>
        <w:t>3</w:t>
      </w:r>
      <w:r w:rsidRPr="003122C7">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užu obitelj čine bračni drug s jednim članom ili više članova obitelji iz stavka 1. točke 2. ovoga članka, bračni drug ima pravo na obiteljsku invalidninu kao sukorisnik s njima, bez obzira na uvjete iz stavka 1. točke 1. ovoga članka i to dok i jedno</w:t>
      </w:r>
      <w:r w:rsidR="00B57391" w:rsidRPr="003122C7">
        <w:rPr>
          <w:rFonts w:ascii="Times New Roman" w:eastAsia="Times New Roman" w:hAnsi="Times New Roman" w:cs="Times New Roman"/>
          <w:sz w:val="24"/>
          <w:szCs w:val="24"/>
          <w:lang w:eastAsia="hr-HR"/>
        </w:rPr>
        <w:t xml:space="preserve"> dijete</w:t>
      </w:r>
      <w:r w:rsidR="00E25D9B" w:rsidRPr="003122C7">
        <w:rPr>
          <w:rFonts w:ascii="Times New Roman" w:eastAsia="Times New Roman" w:hAnsi="Times New Roman" w:cs="Times New Roman"/>
          <w:sz w:val="24"/>
          <w:szCs w:val="24"/>
          <w:lang w:eastAsia="hr-HR"/>
        </w:rPr>
        <w:t xml:space="preserve"> od te djece ima pravo na </w:t>
      </w:r>
      <w:r w:rsidR="001B3EBC" w:rsidRPr="003122C7">
        <w:rPr>
          <w:rFonts w:ascii="Times New Roman" w:eastAsia="Times New Roman" w:hAnsi="Times New Roman" w:cs="Times New Roman"/>
          <w:sz w:val="24"/>
          <w:szCs w:val="24"/>
          <w:lang w:eastAsia="hr-HR"/>
        </w:rPr>
        <w:t xml:space="preserve">obiteljsku </w:t>
      </w:r>
      <w:r w:rsidR="00E25D9B" w:rsidRPr="003122C7">
        <w:rPr>
          <w:rFonts w:ascii="Times New Roman" w:eastAsia="Times New Roman" w:hAnsi="Times New Roman" w:cs="Times New Roman"/>
          <w:sz w:val="24"/>
          <w:szCs w:val="24"/>
          <w:lang w:eastAsia="hr-HR"/>
        </w:rPr>
        <w:t>invalidninu.</w:t>
      </w:r>
    </w:p>
    <w:p w14:paraId="52C3E5A1" w14:textId="77777777" w:rsidR="00085DBE" w:rsidRPr="003122C7" w:rsidRDefault="00085DBE" w:rsidP="00EC7398">
      <w:pPr>
        <w:spacing w:after="0" w:line="240" w:lineRule="auto"/>
        <w:jc w:val="both"/>
        <w:rPr>
          <w:rFonts w:ascii="Times New Roman" w:eastAsia="Times New Roman" w:hAnsi="Times New Roman" w:cs="Times New Roman"/>
          <w:sz w:val="24"/>
          <w:szCs w:val="24"/>
          <w:lang w:eastAsia="hr-HR"/>
        </w:rPr>
      </w:pPr>
    </w:p>
    <w:p w14:paraId="404D31EC" w14:textId="272A121B" w:rsidR="00E25D9B" w:rsidRPr="003122C7" w:rsidRDefault="00F42C44"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w:t>
      </w:r>
      <w:r w:rsidR="00FE539F" w:rsidRPr="003122C7">
        <w:rPr>
          <w:rFonts w:ascii="Times New Roman" w:eastAsia="Times New Roman" w:hAnsi="Times New Roman" w:cs="Times New Roman"/>
          <w:sz w:val="24"/>
          <w:szCs w:val="24"/>
          <w:lang w:eastAsia="hr-HR"/>
        </w:rPr>
        <w:t>4</w:t>
      </w:r>
      <w:r w:rsidRPr="003122C7">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Obiteljsku invalidninu pastorčad može ostvariti ako ih je osoba od koje izvode pravo uzdržavala najmanje posljednju godinu dana prije smrti.</w:t>
      </w:r>
    </w:p>
    <w:p w14:paraId="6C80FBCE" w14:textId="77777777" w:rsidR="001F1475" w:rsidRPr="003122C7" w:rsidRDefault="001F1475" w:rsidP="00EC7398">
      <w:pPr>
        <w:spacing w:after="0" w:line="240" w:lineRule="auto"/>
        <w:ind w:left="360"/>
        <w:jc w:val="both"/>
        <w:rPr>
          <w:rFonts w:ascii="Times New Roman" w:eastAsia="Times New Roman" w:hAnsi="Times New Roman" w:cs="Times New Roman"/>
          <w:sz w:val="24"/>
          <w:szCs w:val="24"/>
          <w:lang w:eastAsia="hr-HR"/>
        </w:rPr>
      </w:pPr>
    </w:p>
    <w:p w14:paraId="2B48FC35"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w:t>
      </w:r>
    </w:p>
    <w:p w14:paraId="2A004629" w14:textId="77777777" w:rsidR="00F42C44" w:rsidRPr="003122C7" w:rsidRDefault="00F42C44" w:rsidP="00EC7398">
      <w:pPr>
        <w:spacing w:after="0" w:line="240" w:lineRule="auto"/>
        <w:jc w:val="center"/>
        <w:rPr>
          <w:rFonts w:ascii="Times New Roman" w:eastAsia="Times New Roman" w:hAnsi="Times New Roman" w:cs="Times New Roman"/>
          <w:b/>
          <w:sz w:val="24"/>
          <w:szCs w:val="24"/>
          <w:lang w:eastAsia="hr-HR"/>
        </w:rPr>
      </w:pPr>
    </w:p>
    <w:p w14:paraId="6790629E" w14:textId="77777777" w:rsidR="00E25D9B" w:rsidRPr="003122C7" w:rsidRDefault="00F42C44" w:rsidP="00EC739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(1)</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Nesposobnima za privređivanje prema ovom Zakonu smatraju se:</w:t>
      </w:r>
    </w:p>
    <w:p w14:paraId="29242B6E" w14:textId="77777777" w:rsidR="00F42C44" w:rsidRPr="003122C7" w:rsidRDefault="00F42C44" w:rsidP="00EC7398">
      <w:pPr>
        <w:shd w:val="clear" w:color="auto" w:fill="FFFFFF"/>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6BA2E13E" w14:textId="470A5343" w:rsidR="00E25D9B" w:rsidRPr="003122C7" w:rsidRDefault="00A06D89" w:rsidP="00EC7398">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osobe kada navrše</w:t>
      </w:r>
      <w:r w:rsidR="00E25D9B" w:rsidRPr="003122C7">
        <w:rPr>
          <w:rFonts w:ascii="Times New Roman" w:eastAsia="Times New Roman" w:hAnsi="Times New Roman" w:cs="Times New Roman"/>
          <w:color w:val="231F20"/>
          <w:sz w:val="24"/>
          <w:szCs w:val="24"/>
          <w:lang w:eastAsia="hr-HR"/>
        </w:rPr>
        <w:t xml:space="preserve"> 50 godina života odnosno</w:t>
      </w:r>
      <w:r w:rsidR="00B42271" w:rsidRPr="003122C7">
        <w:rPr>
          <w:rFonts w:ascii="Times New Roman" w:eastAsia="Times New Roman" w:hAnsi="Times New Roman" w:cs="Times New Roman"/>
          <w:color w:val="231F20"/>
          <w:sz w:val="24"/>
          <w:szCs w:val="24"/>
          <w:lang w:eastAsia="hr-HR"/>
        </w:rPr>
        <w:t xml:space="preserve"> </w:t>
      </w:r>
      <w:r w:rsidR="00E25D9B" w:rsidRPr="003122C7">
        <w:rPr>
          <w:rFonts w:ascii="Times New Roman" w:eastAsia="Times New Roman" w:hAnsi="Times New Roman" w:cs="Times New Roman"/>
          <w:color w:val="231F20"/>
          <w:sz w:val="24"/>
          <w:szCs w:val="24"/>
          <w:lang w:eastAsia="hr-HR"/>
        </w:rPr>
        <w:t xml:space="preserve">mlađe osobe kod kojih se utvrdi nesposobnost za privređivanje koju utvrđuje </w:t>
      </w:r>
      <w:r w:rsidR="009E4BFA" w:rsidRPr="003122C7">
        <w:rPr>
          <w:rFonts w:ascii="Times New Roman" w:eastAsia="Times New Roman" w:hAnsi="Times New Roman" w:cs="Times New Roman"/>
          <w:color w:val="231F20"/>
          <w:sz w:val="24"/>
          <w:szCs w:val="24"/>
          <w:lang w:eastAsia="hr-HR"/>
        </w:rPr>
        <w:t xml:space="preserve">liječničko vijeće </w:t>
      </w:r>
      <w:r w:rsidR="0086751A" w:rsidRPr="003122C7">
        <w:rPr>
          <w:rFonts w:ascii="Times New Roman" w:eastAsia="Times New Roman" w:hAnsi="Times New Roman" w:cs="Times New Roman"/>
          <w:color w:val="231F20"/>
          <w:sz w:val="24"/>
          <w:szCs w:val="24"/>
          <w:lang w:eastAsia="hr-HR"/>
        </w:rPr>
        <w:t xml:space="preserve">iz članka </w:t>
      </w:r>
      <w:r w:rsidR="00FF7847" w:rsidRPr="003122C7">
        <w:rPr>
          <w:rFonts w:ascii="Times New Roman" w:eastAsia="Times New Roman" w:hAnsi="Times New Roman" w:cs="Times New Roman"/>
          <w:color w:val="231F20"/>
          <w:sz w:val="24"/>
          <w:szCs w:val="24"/>
          <w:lang w:eastAsia="hr-HR"/>
        </w:rPr>
        <w:t>77</w:t>
      </w:r>
      <w:r w:rsidR="00E25D9B" w:rsidRPr="003122C7">
        <w:rPr>
          <w:rFonts w:ascii="Times New Roman" w:eastAsia="Times New Roman" w:hAnsi="Times New Roman" w:cs="Times New Roman"/>
          <w:color w:val="231F20"/>
          <w:sz w:val="24"/>
          <w:szCs w:val="24"/>
          <w:lang w:eastAsia="hr-HR"/>
        </w:rPr>
        <w:t>. ovoga Zakona, a prema kriterijima medicinske znanosti imajući u vidu zanimanje i godine života</w:t>
      </w:r>
    </w:p>
    <w:p w14:paraId="62A7EFE6" w14:textId="77777777" w:rsidR="00E25D9B" w:rsidRPr="003122C7" w:rsidRDefault="00E25D9B" w:rsidP="00EC7398">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14:paraId="5FAB2571" w14:textId="77777777" w:rsidR="00E25D9B" w:rsidRPr="003122C7" w:rsidRDefault="00E25D9B" w:rsidP="00EC7398">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 xml:space="preserve">bračni drug iza preminule osobe od koje izvodi pravo, ako je nakon smrti te osobe ostalo jedno ili više djece prema kojima obavlja roditeljsku dužnost, dok su ta djeca nesposobna za samostalan život i rad, sukladno točki </w:t>
      </w:r>
      <w:r w:rsidR="00456E97" w:rsidRPr="003122C7">
        <w:rPr>
          <w:rFonts w:ascii="Times New Roman" w:eastAsia="Times New Roman" w:hAnsi="Times New Roman" w:cs="Times New Roman"/>
          <w:color w:val="231F20"/>
          <w:sz w:val="24"/>
          <w:szCs w:val="24"/>
          <w:lang w:eastAsia="hr-HR"/>
        </w:rPr>
        <w:t>2.</w:t>
      </w:r>
      <w:r w:rsidRPr="003122C7">
        <w:rPr>
          <w:rFonts w:ascii="Times New Roman" w:eastAsia="Times New Roman" w:hAnsi="Times New Roman" w:cs="Times New Roman"/>
          <w:color w:val="231F20"/>
          <w:sz w:val="24"/>
          <w:szCs w:val="24"/>
          <w:lang w:eastAsia="hr-HR"/>
        </w:rPr>
        <w:t xml:space="preserve"> ovoga stavka.</w:t>
      </w:r>
    </w:p>
    <w:p w14:paraId="43C8468E" w14:textId="77777777" w:rsidR="00CE309B" w:rsidRPr="003122C7" w:rsidRDefault="00CE309B" w:rsidP="00EC7398">
      <w:pPr>
        <w:shd w:val="clear" w:color="auto" w:fill="FFFFFF"/>
        <w:spacing w:after="0" w:line="240" w:lineRule="auto"/>
        <w:ind w:left="1134"/>
        <w:jc w:val="both"/>
        <w:textAlignment w:val="baseline"/>
        <w:rPr>
          <w:rFonts w:ascii="Times New Roman" w:eastAsia="Times New Roman" w:hAnsi="Times New Roman" w:cs="Times New Roman"/>
          <w:color w:val="231F20"/>
          <w:sz w:val="24"/>
          <w:szCs w:val="24"/>
          <w:lang w:eastAsia="hr-HR"/>
        </w:rPr>
      </w:pPr>
    </w:p>
    <w:p w14:paraId="75477BA4" w14:textId="635DADAB" w:rsidR="00E25D9B" w:rsidRPr="003122C7" w:rsidRDefault="00F42C44" w:rsidP="00EC739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(2)</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Dijete iz stavka 1. točke</w:t>
      </w:r>
      <w:r w:rsidR="00EA1800" w:rsidRPr="003122C7">
        <w:rPr>
          <w:rFonts w:ascii="Times New Roman" w:eastAsia="Times New Roman" w:hAnsi="Times New Roman" w:cs="Times New Roman"/>
          <w:color w:val="231F20"/>
          <w:sz w:val="24"/>
          <w:szCs w:val="24"/>
          <w:lang w:eastAsia="hr-HR"/>
        </w:rPr>
        <w:t xml:space="preserve"> 2.</w:t>
      </w:r>
      <w:r w:rsidR="00E25D9B" w:rsidRPr="003122C7">
        <w:rPr>
          <w:rFonts w:ascii="Times New Roman" w:eastAsia="Times New Roman" w:hAnsi="Times New Roman" w:cs="Times New Roman"/>
          <w:color w:val="231F20"/>
          <w:sz w:val="24"/>
          <w:szCs w:val="24"/>
          <w:lang w:eastAsia="hr-HR"/>
        </w:rPr>
        <w:t xml:space="preserve"> ovoga članka koje prekine školovanje zbog bolesti koju je utvrdila nadležna zdravstvena ustanova smatra se nesposobnim za samostalan život i rad i za vrijeme trajanja bolesti do navršenih 26 godina života, kao i nakon te godine, ali najviše onoliko vremena koliko je zbog </w:t>
      </w:r>
      <w:r w:rsidR="001B3EBC" w:rsidRPr="003122C7">
        <w:rPr>
          <w:rFonts w:ascii="Times New Roman" w:eastAsia="Times New Roman" w:hAnsi="Times New Roman" w:cs="Times New Roman"/>
          <w:color w:val="231F20"/>
          <w:sz w:val="24"/>
          <w:szCs w:val="24"/>
          <w:lang w:eastAsia="hr-HR"/>
        </w:rPr>
        <w:t xml:space="preserve">te </w:t>
      </w:r>
      <w:r w:rsidR="00E25D9B" w:rsidRPr="003122C7">
        <w:rPr>
          <w:rFonts w:ascii="Times New Roman" w:eastAsia="Times New Roman" w:hAnsi="Times New Roman" w:cs="Times New Roman"/>
          <w:color w:val="231F20"/>
          <w:sz w:val="24"/>
          <w:szCs w:val="24"/>
          <w:lang w:eastAsia="hr-HR"/>
        </w:rPr>
        <w:t>bolesti izgubilo od školovanja, ako je školovanje nastavljeno prije navršenih 26 godina.</w:t>
      </w:r>
    </w:p>
    <w:p w14:paraId="525F3C69" w14:textId="77777777" w:rsidR="00F42C44" w:rsidRPr="003122C7" w:rsidRDefault="00F42C44" w:rsidP="00EC739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A9D6F79"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 Članak 2</w:t>
      </w:r>
      <w:r w:rsidR="00636B9F"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 xml:space="preserve">. </w:t>
      </w:r>
    </w:p>
    <w:p w14:paraId="74CA3AF0" w14:textId="77777777" w:rsidR="00F42C44" w:rsidRPr="003122C7" w:rsidRDefault="00F42C44" w:rsidP="00EC7398">
      <w:pPr>
        <w:spacing w:after="0" w:line="240" w:lineRule="auto"/>
        <w:jc w:val="center"/>
        <w:rPr>
          <w:rFonts w:ascii="Times New Roman" w:eastAsia="Times New Roman" w:hAnsi="Times New Roman" w:cs="Times New Roman"/>
          <w:sz w:val="24"/>
          <w:szCs w:val="24"/>
          <w:lang w:eastAsia="hr-HR"/>
        </w:rPr>
      </w:pPr>
    </w:p>
    <w:p w14:paraId="0D43FC0E" w14:textId="77777777"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Roditelji imaju pravo na obiteljsku invalidninu iako su članovi uže obitelji ostvarili to pravo. </w:t>
      </w:r>
    </w:p>
    <w:p w14:paraId="04296A19" w14:textId="77777777" w:rsidR="003A3818" w:rsidRPr="003122C7" w:rsidRDefault="003A3818" w:rsidP="00EC7398">
      <w:pPr>
        <w:spacing w:after="0" w:line="240" w:lineRule="auto"/>
        <w:jc w:val="both"/>
        <w:rPr>
          <w:rFonts w:ascii="Times New Roman" w:eastAsia="Times New Roman" w:hAnsi="Times New Roman" w:cs="Times New Roman"/>
          <w:sz w:val="24"/>
          <w:szCs w:val="24"/>
          <w:lang w:eastAsia="hr-HR"/>
        </w:rPr>
      </w:pPr>
    </w:p>
    <w:p w14:paraId="43D7FFB9" w14:textId="77777777"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Očuh, maćeha i posvojitelji, koji su osobu od koje izvode pravo uzdržavali ili ih je ta osoba uzdržavala najmanje pet godina prije smrti, imaju također pravo na obiteljsku invalidninu iako su članovi uže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obitelji ostvarili to pravo. </w:t>
      </w:r>
    </w:p>
    <w:p w14:paraId="507A305A" w14:textId="77777777" w:rsidR="003A3818" w:rsidRPr="003122C7" w:rsidRDefault="003A3818" w:rsidP="00EC7398">
      <w:pPr>
        <w:spacing w:after="0" w:line="240" w:lineRule="auto"/>
        <w:jc w:val="both"/>
        <w:rPr>
          <w:rFonts w:ascii="Times New Roman" w:eastAsia="Times New Roman" w:hAnsi="Times New Roman" w:cs="Times New Roman"/>
          <w:sz w:val="24"/>
          <w:szCs w:val="24"/>
          <w:lang w:eastAsia="hr-HR"/>
        </w:rPr>
      </w:pPr>
    </w:p>
    <w:p w14:paraId="7A9DC5DB" w14:textId="77777777"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Očuh, maćeha ili posvojitelj koji ispunjava uvjete za priznavanje prava na obiteljsku invalidninu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isključuje roditelja koji nije izvršavao roditeljsku dužnost prema osobi od koje bi izvodio pravo, te mu je roditeljska skrb oduzeta odlukom suda u izvanparničnom postupku. </w:t>
      </w:r>
    </w:p>
    <w:p w14:paraId="11BC689C" w14:textId="77777777" w:rsidR="003A3818" w:rsidRPr="003122C7" w:rsidRDefault="003A3818" w:rsidP="00EC7398">
      <w:pPr>
        <w:spacing w:after="0" w:line="240" w:lineRule="auto"/>
        <w:ind w:left="360"/>
        <w:jc w:val="both"/>
        <w:rPr>
          <w:rFonts w:ascii="Times New Roman" w:eastAsia="Times New Roman" w:hAnsi="Times New Roman" w:cs="Times New Roman"/>
          <w:sz w:val="24"/>
          <w:szCs w:val="24"/>
          <w:lang w:eastAsia="hr-HR"/>
        </w:rPr>
      </w:pPr>
    </w:p>
    <w:p w14:paraId="0405DA81"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 xml:space="preserve">. </w:t>
      </w:r>
    </w:p>
    <w:p w14:paraId="6F9C3252" w14:textId="77777777" w:rsidR="003A3818" w:rsidRPr="003122C7" w:rsidRDefault="003A3818" w:rsidP="00EC7398">
      <w:pPr>
        <w:spacing w:after="0" w:line="240" w:lineRule="auto"/>
        <w:jc w:val="center"/>
        <w:rPr>
          <w:rFonts w:ascii="Times New Roman" w:eastAsia="Times New Roman" w:hAnsi="Times New Roman" w:cs="Times New Roman"/>
          <w:sz w:val="24"/>
          <w:szCs w:val="24"/>
          <w:lang w:eastAsia="hr-HR"/>
        </w:rPr>
      </w:pPr>
    </w:p>
    <w:p w14:paraId="56435B1D" w14:textId="050FEAE5"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Osnovica za određivanje visine obiteljske invalidnine određuje se u iznosu od 115</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proračunske osnovice.</w:t>
      </w:r>
    </w:p>
    <w:p w14:paraId="710B53F4" w14:textId="77777777" w:rsidR="003A3818" w:rsidRPr="003122C7" w:rsidRDefault="003A3818" w:rsidP="00EC7398">
      <w:pPr>
        <w:spacing w:after="0" w:line="240" w:lineRule="auto"/>
        <w:ind w:left="360"/>
        <w:jc w:val="both"/>
        <w:rPr>
          <w:rFonts w:ascii="Times New Roman" w:eastAsia="Times New Roman" w:hAnsi="Times New Roman" w:cs="Times New Roman"/>
          <w:sz w:val="24"/>
          <w:szCs w:val="24"/>
          <w:lang w:eastAsia="hr-HR"/>
        </w:rPr>
      </w:pPr>
    </w:p>
    <w:p w14:paraId="5AA0B179" w14:textId="133563AD"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Obiteljska invalidnina za jednog člana obitelji iz član</w:t>
      </w:r>
      <w:r w:rsidR="00282679"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ka 2</w:t>
      </w:r>
      <w:r w:rsidR="00A529DB" w:rsidRPr="003122C7">
        <w:rPr>
          <w:rFonts w:ascii="Times New Roman" w:eastAsia="Times New Roman" w:hAnsi="Times New Roman" w:cs="Times New Roman"/>
          <w:sz w:val="24"/>
          <w:szCs w:val="24"/>
          <w:lang w:eastAsia="hr-HR"/>
        </w:rPr>
        <w:t>2</w:t>
      </w:r>
      <w:r w:rsidR="00E25D9B" w:rsidRPr="003122C7">
        <w:rPr>
          <w:rFonts w:ascii="Times New Roman" w:eastAsia="Times New Roman" w:hAnsi="Times New Roman" w:cs="Times New Roman"/>
          <w:sz w:val="24"/>
          <w:szCs w:val="24"/>
          <w:lang w:eastAsia="hr-HR"/>
        </w:rPr>
        <w:t xml:space="preserve">. </w:t>
      </w:r>
      <w:r w:rsidR="00B57391" w:rsidRPr="003122C7">
        <w:rPr>
          <w:rFonts w:ascii="Times New Roman" w:eastAsia="Times New Roman" w:hAnsi="Times New Roman" w:cs="Times New Roman"/>
          <w:sz w:val="24"/>
          <w:szCs w:val="24"/>
          <w:lang w:eastAsia="hr-HR"/>
        </w:rPr>
        <w:t xml:space="preserve">i 24. </w:t>
      </w:r>
      <w:r w:rsidR="00E25D9B" w:rsidRPr="003122C7">
        <w:rPr>
          <w:rFonts w:ascii="Times New Roman" w:eastAsia="Times New Roman" w:hAnsi="Times New Roman" w:cs="Times New Roman"/>
          <w:sz w:val="24"/>
          <w:szCs w:val="24"/>
          <w:lang w:eastAsia="hr-HR"/>
        </w:rPr>
        <w:t>ovoga Zakona iznosi 40</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mjesečno od osnovice iz stavka 1. ovoga članka.</w:t>
      </w:r>
    </w:p>
    <w:p w14:paraId="61C55648" w14:textId="77777777" w:rsidR="003A3818" w:rsidRPr="003122C7" w:rsidRDefault="003A3818" w:rsidP="00EC7398">
      <w:pPr>
        <w:spacing w:after="0" w:line="240" w:lineRule="auto"/>
        <w:ind w:left="360"/>
        <w:jc w:val="both"/>
        <w:rPr>
          <w:rFonts w:ascii="Times New Roman" w:eastAsia="Times New Roman" w:hAnsi="Times New Roman" w:cs="Times New Roman"/>
          <w:sz w:val="24"/>
          <w:szCs w:val="24"/>
          <w:lang w:eastAsia="hr-HR"/>
        </w:rPr>
      </w:pPr>
    </w:p>
    <w:p w14:paraId="6A8BF480" w14:textId="31BC2AC2" w:rsidR="00E25D9B" w:rsidRPr="003122C7" w:rsidRDefault="003A3818"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pravo na obiteljsku invalidninu ostvaruje više članova obitelji, za svakog sukorisnika iznos</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obiteljske invalidnine iz stavka 2. ovoga članka povećava se za 50</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p>
    <w:p w14:paraId="162FC55E" w14:textId="77777777" w:rsidR="002D6586" w:rsidRPr="003122C7" w:rsidRDefault="002D6586" w:rsidP="00EC7398">
      <w:pPr>
        <w:spacing w:after="0" w:line="240" w:lineRule="auto"/>
        <w:ind w:left="360"/>
        <w:jc w:val="both"/>
        <w:rPr>
          <w:rFonts w:ascii="Times New Roman" w:eastAsia="Times New Roman" w:hAnsi="Times New Roman" w:cs="Times New Roman"/>
          <w:sz w:val="24"/>
          <w:szCs w:val="24"/>
          <w:lang w:eastAsia="hr-HR"/>
        </w:rPr>
      </w:pPr>
    </w:p>
    <w:p w14:paraId="41B36C15" w14:textId="77777777" w:rsidR="003A3818"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w:t>
      </w:r>
    </w:p>
    <w:p w14:paraId="1B463FAB" w14:textId="77777777" w:rsidR="00E25D9B" w:rsidRPr="003122C7" w:rsidRDefault="00E25D9B" w:rsidP="00EC7398">
      <w:pPr>
        <w:spacing w:after="0" w:line="240" w:lineRule="auto"/>
        <w:jc w:val="center"/>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w:t>
      </w:r>
    </w:p>
    <w:p w14:paraId="71053505" w14:textId="77777777" w:rsidR="002D6586" w:rsidRPr="003122C7" w:rsidRDefault="00813991"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obiteljsku invalidninu koriste dva ili više članova obitelji</w:t>
      </w:r>
      <w:r w:rsidR="005E37DE"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obiteljska</w:t>
      </w:r>
      <w:r w:rsidR="005E37DE"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invalidnina pripada sukorisnicima u jednakim dijelovima. </w:t>
      </w:r>
    </w:p>
    <w:p w14:paraId="6FCFFFF8" w14:textId="77777777" w:rsidR="00813991" w:rsidRPr="003122C7" w:rsidRDefault="00813991" w:rsidP="00EC7398">
      <w:pPr>
        <w:pStyle w:val="ListParagraph"/>
        <w:spacing w:after="0" w:line="240" w:lineRule="auto"/>
        <w:ind w:left="360"/>
        <w:contextualSpacing w:val="0"/>
        <w:rPr>
          <w:rFonts w:ascii="Times New Roman" w:eastAsia="Times New Roman" w:hAnsi="Times New Roman" w:cs="Times New Roman"/>
          <w:sz w:val="24"/>
          <w:szCs w:val="24"/>
          <w:lang w:eastAsia="hr-HR"/>
        </w:rPr>
      </w:pPr>
    </w:p>
    <w:p w14:paraId="199BB060" w14:textId="77777777" w:rsidR="00E25D9B" w:rsidRPr="003122C7" w:rsidRDefault="00813991"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Članovi obitelji koji ispunjavaju uvjete za priznavanje prava na obiteljsku invalidninu po osnovi dvij</w:t>
      </w:r>
      <w:r w:rsidR="00A840F6" w:rsidRPr="003122C7">
        <w:rPr>
          <w:rFonts w:ascii="Times New Roman" w:eastAsia="Times New Roman" w:hAnsi="Times New Roman" w:cs="Times New Roman"/>
          <w:sz w:val="24"/>
          <w:szCs w:val="24"/>
          <w:lang w:eastAsia="hr-HR"/>
        </w:rPr>
        <w:t>u</w:t>
      </w:r>
      <w:r w:rsidR="0059389F"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ili više osoba imaju pravo na obiteljsku invalidninu, u nesmanjenom iznosu, za svaku od tih osoba. </w:t>
      </w:r>
    </w:p>
    <w:p w14:paraId="04CA2048" w14:textId="77777777" w:rsidR="00813991" w:rsidRPr="003122C7" w:rsidRDefault="00813991"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59450F9F" w14:textId="77777777" w:rsidR="00E25D9B" w:rsidRPr="003122C7" w:rsidRDefault="00813991"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obiteljsku invalidninu imaju, uz uvjete propisane ovim Zakonom, i korisnici osobne invalidnine.</w:t>
      </w:r>
    </w:p>
    <w:p w14:paraId="2E705BF4" w14:textId="77777777" w:rsidR="00CE309B" w:rsidRPr="003122C7" w:rsidRDefault="00CE309B" w:rsidP="00EC7398">
      <w:pPr>
        <w:spacing w:after="0" w:line="240" w:lineRule="auto"/>
        <w:ind w:left="360"/>
        <w:rPr>
          <w:rFonts w:ascii="Times New Roman" w:eastAsia="Times New Roman" w:hAnsi="Times New Roman" w:cs="Times New Roman"/>
          <w:sz w:val="24"/>
          <w:szCs w:val="24"/>
          <w:lang w:eastAsia="hr-HR"/>
        </w:rPr>
      </w:pPr>
    </w:p>
    <w:p w14:paraId="27847C7B"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11" w:name="_Toc432498803"/>
      <w:r w:rsidRPr="003122C7">
        <w:rPr>
          <w:rFonts w:ascii="Times New Roman" w:eastAsia="Times New Roman" w:hAnsi="Times New Roman" w:cs="Times New Roman"/>
          <w:b/>
          <w:bCs/>
          <w:sz w:val="24"/>
          <w:szCs w:val="24"/>
          <w:lang w:eastAsia="hr-HR"/>
        </w:rPr>
        <w:t>ODJELJAK B</w:t>
      </w:r>
    </w:p>
    <w:p w14:paraId="20A8302F" w14:textId="77777777" w:rsidR="00813991" w:rsidRPr="003122C7" w:rsidRDefault="00813991" w:rsidP="00EC7398">
      <w:pPr>
        <w:spacing w:after="0" w:line="240" w:lineRule="auto"/>
        <w:jc w:val="center"/>
        <w:outlineLvl w:val="1"/>
        <w:rPr>
          <w:rFonts w:ascii="Times New Roman" w:eastAsia="Times New Roman" w:hAnsi="Times New Roman" w:cs="Times New Roman"/>
          <w:b/>
          <w:bCs/>
          <w:sz w:val="24"/>
          <w:szCs w:val="24"/>
          <w:lang w:eastAsia="hr-HR"/>
        </w:rPr>
      </w:pPr>
    </w:p>
    <w:p w14:paraId="6F4D4912"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POVEĆANA OBITELJSKA INVALIDNINA</w:t>
      </w:r>
      <w:bookmarkEnd w:id="11"/>
    </w:p>
    <w:p w14:paraId="02F93B1E" w14:textId="77777777" w:rsidR="00813991" w:rsidRPr="003122C7" w:rsidRDefault="00813991" w:rsidP="00EC7398">
      <w:pPr>
        <w:spacing w:after="0" w:line="240" w:lineRule="auto"/>
        <w:jc w:val="center"/>
        <w:outlineLvl w:val="1"/>
        <w:rPr>
          <w:rFonts w:ascii="Times New Roman" w:eastAsia="Times New Roman" w:hAnsi="Times New Roman" w:cs="Times New Roman"/>
          <w:b/>
          <w:bCs/>
          <w:sz w:val="24"/>
          <w:szCs w:val="24"/>
          <w:lang w:eastAsia="hr-HR"/>
        </w:rPr>
      </w:pPr>
    </w:p>
    <w:p w14:paraId="2E5D9FE1" w14:textId="77777777" w:rsidR="00E25D9B" w:rsidRPr="003122C7" w:rsidRDefault="00E25D9B" w:rsidP="00EC7398">
      <w:pPr>
        <w:spacing w:after="0" w:line="240" w:lineRule="auto"/>
        <w:jc w:val="center"/>
        <w:outlineLvl w:val="1"/>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w:t>
      </w:r>
      <w:r w:rsidR="001F1475" w:rsidRPr="003122C7">
        <w:rPr>
          <w:rFonts w:ascii="Times New Roman" w:eastAsia="Times New Roman" w:hAnsi="Times New Roman" w:cs="Times New Roman"/>
          <w:b/>
          <w:sz w:val="24"/>
          <w:szCs w:val="24"/>
          <w:lang w:eastAsia="hr-HR"/>
        </w:rPr>
        <w:t>ak</w:t>
      </w:r>
      <w:r w:rsidRPr="003122C7">
        <w:rPr>
          <w:rFonts w:ascii="Times New Roman" w:eastAsia="Times New Roman" w:hAnsi="Times New Roman" w:cs="Times New Roman"/>
          <w:b/>
          <w:sz w:val="24"/>
          <w:szCs w:val="24"/>
          <w:lang w:eastAsia="hr-HR"/>
        </w:rPr>
        <w:t xml:space="preserve"> 2</w:t>
      </w:r>
      <w:r w:rsidR="00636B9F" w:rsidRPr="003122C7">
        <w:rPr>
          <w:rFonts w:ascii="Times New Roman" w:eastAsia="Times New Roman" w:hAnsi="Times New Roman" w:cs="Times New Roman"/>
          <w:b/>
          <w:sz w:val="24"/>
          <w:szCs w:val="24"/>
          <w:lang w:eastAsia="hr-HR"/>
        </w:rPr>
        <w:t>7</w:t>
      </w:r>
      <w:r w:rsidRPr="003122C7">
        <w:rPr>
          <w:rFonts w:ascii="Times New Roman" w:eastAsia="Times New Roman" w:hAnsi="Times New Roman" w:cs="Times New Roman"/>
          <w:b/>
          <w:sz w:val="24"/>
          <w:szCs w:val="24"/>
          <w:lang w:eastAsia="hr-HR"/>
        </w:rPr>
        <w:t>.</w:t>
      </w:r>
    </w:p>
    <w:p w14:paraId="58CB3422" w14:textId="77777777" w:rsidR="00813991" w:rsidRPr="003122C7" w:rsidRDefault="00813991" w:rsidP="00EC7398">
      <w:pPr>
        <w:spacing w:after="0" w:line="240" w:lineRule="auto"/>
        <w:jc w:val="center"/>
        <w:outlineLvl w:val="1"/>
        <w:rPr>
          <w:rFonts w:ascii="Times New Roman" w:eastAsia="Times New Roman" w:hAnsi="Times New Roman" w:cs="Times New Roman"/>
          <w:sz w:val="24"/>
          <w:szCs w:val="24"/>
          <w:lang w:eastAsia="hr-HR"/>
        </w:rPr>
      </w:pPr>
    </w:p>
    <w:p w14:paraId="069BF271" w14:textId="2352732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obiteljsku invalidninu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određenu po članku 2</w:t>
      </w:r>
      <w:r w:rsidR="00A529DB" w:rsidRPr="003122C7">
        <w:rPr>
          <w:rFonts w:ascii="Times New Roman" w:eastAsia="Times New Roman" w:hAnsi="Times New Roman" w:cs="Times New Roman"/>
          <w:sz w:val="24"/>
          <w:szCs w:val="24"/>
          <w:lang w:eastAsia="hr-HR"/>
        </w:rPr>
        <w:t>5</w:t>
      </w:r>
      <w:r w:rsidR="00E25D9B" w:rsidRPr="003122C7">
        <w:rPr>
          <w:rFonts w:ascii="Times New Roman" w:eastAsia="Times New Roman" w:hAnsi="Times New Roman" w:cs="Times New Roman"/>
          <w:sz w:val="24"/>
          <w:szCs w:val="24"/>
          <w:lang w:eastAsia="hr-HR"/>
        </w:rPr>
        <w:t>. stavku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2. ovoga Zakona</w:t>
      </w:r>
      <w:r w:rsidR="00A840F6"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povećanu za 50</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ima:</w:t>
      </w:r>
    </w:p>
    <w:p w14:paraId="27B096B8" w14:textId="77777777" w:rsidR="00CE309B" w:rsidRPr="003122C7" w:rsidRDefault="00CE309B" w:rsidP="00EC7398">
      <w:pPr>
        <w:spacing w:after="0" w:line="240" w:lineRule="auto"/>
        <w:ind w:left="360"/>
        <w:jc w:val="both"/>
        <w:rPr>
          <w:rFonts w:ascii="Times New Roman" w:eastAsia="Times New Roman" w:hAnsi="Times New Roman" w:cs="Times New Roman"/>
          <w:sz w:val="24"/>
          <w:szCs w:val="24"/>
          <w:lang w:eastAsia="hr-HR"/>
        </w:rPr>
      </w:pPr>
    </w:p>
    <w:p w14:paraId="3C92D721" w14:textId="77777777" w:rsidR="00E25D9B" w:rsidRPr="003122C7" w:rsidRDefault="00E25D9B" w:rsidP="00EC7398">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roditelj čije je jedino dijete poginulo ili umrlo u Domovinskom ratu</w:t>
      </w:r>
    </w:p>
    <w:p w14:paraId="6853CEFF" w14:textId="77777777" w:rsidR="00E25D9B" w:rsidRPr="003122C7" w:rsidRDefault="00E25D9B" w:rsidP="00EC7398">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roditelj koji je imao i druge djece, a koja su sva poginula ili umrla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u Domovinskom ratu do podnošenja zahtjeva za povećanu obiteljsku invalidninu </w:t>
      </w:r>
    </w:p>
    <w:p w14:paraId="72390DCF" w14:textId="397A18FC" w:rsidR="00E25D9B" w:rsidRPr="003122C7" w:rsidRDefault="00E25D9B" w:rsidP="00EC7398">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bračni ili izvanbračni drug osobe poginule ili umrle u Domovinskom ratu koji nema djece, odnosno ima jedno ili više djece koja su</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sva nesposobna </w:t>
      </w:r>
      <w:r w:rsidRPr="003122C7">
        <w:rPr>
          <w:rFonts w:ascii="Times New Roman" w:eastAsia="Times New Roman" w:hAnsi="Times New Roman" w:cs="Times New Roman"/>
          <w:sz w:val="24"/>
          <w:szCs w:val="24"/>
          <w:lang w:eastAsia="hr-HR"/>
        </w:rPr>
        <w:lastRenderedPageBreak/>
        <w:t>za privređivanje uz uvjet da je ta nesposobnost nastala prije 15. godine života odnosno prije 26. godine ako je dijete bilo na redovitom školovanju</w:t>
      </w:r>
    </w:p>
    <w:p w14:paraId="11D3C419" w14:textId="77777777" w:rsidR="00E25D9B" w:rsidRPr="003122C7" w:rsidRDefault="00E25D9B" w:rsidP="00EC7398">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bračni ili izvanbračni drug osobe poginule ili umrle u Domovinskom ratu koji je imao djece, a koja su sva poginula ili umrla do podnošenja zahtjeva za povećanu obiteljsku invalidninu i</w:t>
      </w:r>
    </w:p>
    <w:p w14:paraId="0416BD57" w14:textId="77777777" w:rsidR="00E25D9B" w:rsidRPr="003122C7" w:rsidRDefault="00E25D9B" w:rsidP="00EC7398">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dijete bez roditeljske skrbi ili bez oba roditelja, čiji </w:t>
      </w:r>
      <w:r w:rsidR="00A840F6" w:rsidRPr="003122C7">
        <w:rPr>
          <w:rFonts w:ascii="Times New Roman" w:eastAsia="Times New Roman" w:hAnsi="Times New Roman" w:cs="Times New Roman"/>
          <w:sz w:val="24"/>
          <w:szCs w:val="24"/>
          <w:lang w:eastAsia="hr-HR"/>
        </w:rPr>
        <w:t xml:space="preserve">je </w:t>
      </w:r>
      <w:r w:rsidRPr="003122C7">
        <w:rPr>
          <w:rFonts w:ascii="Times New Roman" w:eastAsia="Times New Roman" w:hAnsi="Times New Roman" w:cs="Times New Roman"/>
          <w:sz w:val="24"/>
          <w:szCs w:val="24"/>
          <w:lang w:eastAsia="hr-HR"/>
        </w:rPr>
        <w:t>jedan roditelj život izgubio u Domovinskom ratu, neovisno o okolnostima nastupa smrti drugog roditelja ili razlogu lišenja roditeljske skrbi drugog roditelja.</w:t>
      </w:r>
    </w:p>
    <w:p w14:paraId="776A664E" w14:textId="77777777" w:rsidR="00E25D9B" w:rsidRPr="003122C7" w:rsidRDefault="00E25D9B" w:rsidP="00EC7398">
      <w:pPr>
        <w:spacing w:after="0" w:line="240" w:lineRule="auto"/>
        <w:ind w:left="783"/>
        <w:jc w:val="both"/>
        <w:rPr>
          <w:rFonts w:ascii="Times New Roman" w:eastAsia="Times New Roman" w:hAnsi="Times New Roman" w:cs="Times New Roman"/>
          <w:sz w:val="24"/>
          <w:szCs w:val="24"/>
          <w:lang w:eastAsia="hr-HR"/>
        </w:rPr>
      </w:pPr>
    </w:p>
    <w:p w14:paraId="47E3A4EA" w14:textId="3013375F"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Ako se obiteljskom invalidninom </w:t>
      </w:r>
      <w:r w:rsidR="00B966AB" w:rsidRPr="003122C7">
        <w:rPr>
          <w:rFonts w:ascii="Times New Roman" w:eastAsia="Times New Roman" w:hAnsi="Times New Roman" w:cs="Times New Roman"/>
          <w:sz w:val="24"/>
          <w:szCs w:val="24"/>
          <w:lang w:eastAsia="hr-HR"/>
        </w:rPr>
        <w:t xml:space="preserve">iz </w:t>
      </w:r>
      <w:r w:rsidR="00E25D9B" w:rsidRPr="003122C7">
        <w:rPr>
          <w:rFonts w:ascii="Times New Roman" w:eastAsia="Times New Roman" w:hAnsi="Times New Roman" w:cs="Times New Roman"/>
          <w:sz w:val="24"/>
          <w:szCs w:val="24"/>
          <w:lang w:eastAsia="hr-HR"/>
        </w:rPr>
        <w:t>stav</w:t>
      </w:r>
      <w:r w:rsidR="00B966AB" w:rsidRPr="003122C7">
        <w:rPr>
          <w:rFonts w:ascii="Times New Roman" w:eastAsia="Times New Roman" w:hAnsi="Times New Roman" w:cs="Times New Roman"/>
          <w:sz w:val="24"/>
          <w:szCs w:val="24"/>
          <w:lang w:eastAsia="hr-HR"/>
        </w:rPr>
        <w:t>ka</w:t>
      </w:r>
      <w:r w:rsidR="00E25D9B" w:rsidRPr="003122C7">
        <w:rPr>
          <w:rFonts w:ascii="Times New Roman" w:eastAsia="Times New Roman" w:hAnsi="Times New Roman" w:cs="Times New Roman"/>
          <w:sz w:val="24"/>
          <w:szCs w:val="24"/>
          <w:lang w:eastAsia="hr-HR"/>
        </w:rPr>
        <w:t xml:space="preserve"> 1. toč</w:t>
      </w:r>
      <w:r w:rsidR="00B966AB" w:rsidRPr="003122C7">
        <w:rPr>
          <w:rFonts w:ascii="Times New Roman" w:eastAsia="Times New Roman" w:hAnsi="Times New Roman" w:cs="Times New Roman"/>
          <w:sz w:val="24"/>
          <w:szCs w:val="24"/>
          <w:lang w:eastAsia="hr-HR"/>
        </w:rPr>
        <w:t>aka</w:t>
      </w:r>
      <w:r w:rsidR="00E25D9B" w:rsidRPr="003122C7">
        <w:rPr>
          <w:rFonts w:ascii="Times New Roman" w:eastAsia="Times New Roman" w:hAnsi="Times New Roman" w:cs="Times New Roman"/>
          <w:sz w:val="24"/>
          <w:szCs w:val="24"/>
          <w:lang w:eastAsia="hr-HR"/>
        </w:rPr>
        <w:t xml:space="preserve"> 1. i 2. ovoga članka koriste oba roditelja kao sukorisnici, iznos obiteljske invalidnine</w:t>
      </w:r>
      <w:r w:rsidR="00CD131F" w:rsidRPr="003122C7">
        <w:rPr>
          <w:rFonts w:ascii="Times New Roman" w:eastAsia="Times New Roman" w:hAnsi="Times New Roman" w:cs="Times New Roman"/>
          <w:sz w:val="24"/>
          <w:szCs w:val="24"/>
          <w:lang w:eastAsia="hr-HR"/>
        </w:rPr>
        <w:t xml:space="preserve"> određene po članku 2</w:t>
      </w:r>
      <w:r w:rsidR="00A529DB" w:rsidRPr="003122C7">
        <w:rPr>
          <w:rFonts w:ascii="Times New Roman" w:eastAsia="Times New Roman" w:hAnsi="Times New Roman" w:cs="Times New Roman"/>
          <w:sz w:val="24"/>
          <w:szCs w:val="24"/>
          <w:lang w:eastAsia="hr-HR"/>
        </w:rPr>
        <w:t>5</w:t>
      </w:r>
      <w:r w:rsidR="00CD131F" w:rsidRPr="003122C7">
        <w:rPr>
          <w:rFonts w:ascii="Times New Roman" w:eastAsia="Times New Roman" w:hAnsi="Times New Roman" w:cs="Times New Roman"/>
          <w:sz w:val="24"/>
          <w:szCs w:val="24"/>
          <w:lang w:eastAsia="hr-HR"/>
        </w:rPr>
        <w:t>. stavku 3</w:t>
      </w:r>
      <w:r w:rsidR="00E25D9B" w:rsidRPr="003122C7">
        <w:rPr>
          <w:rFonts w:ascii="Times New Roman" w:eastAsia="Times New Roman" w:hAnsi="Times New Roman" w:cs="Times New Roman"/>
          <w:sz w:val="24"/>
          <w:szCs w:val="24"/>
          <w:lang w:eastAsia="hr-HR"/>
        </w:rPr>
        <w:t>. ovoga Zakona povećava se za 50</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w:t>
      </w:r>
    </w:p>
    <w:p w14:paraId="033A721D" w14:textId="77777777" w:rsidR="00E25D9B" w:rsidRPr="003122C7" w:rsidRDefault="00E25D9B" w:rsidP="00EC7398">
      <w:pPr>
        <w:spacing w:after="0" w:line="240" w:lineRule="auto"/>
        <w:jc w:val="both"/>
        <w:rPr>
          <w:rFonts w:ascii="Times New Roman" w:eastAsia="Times New Roman" w:hAnsi="Times New Roman" w:cs="Times New Roman"/>
          <w:sz w:val="24"/>
          <w:szCs w:val="24"/>
          <w:lang w:eastAsia="hr-HR"/>
        </w:rPr>
      </w:pPr>
    </w:p>
    <w:p w14:paraId="7438727D" w14:textId="028E7224"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Ako se obiteljskom invalidninom </w:t>
      </w:r>
      <w:r w:rsidR="00BF2F74">
        <w:rPr>
          <w:rFonts w:ascii="Times New Roman" w:eastAsia="Times New Roman" w:hAnsi="Times New Roman" w:cs="Times New Roman"/>
          <w:sz w:val="24"/>
          <w:szCs w:val="24"/>
          <w:lang w:eastAsia="hr-HR"/>
        </w:rPr>
        <w:t>iz</w:t>
      </w:r>
      <w:r w:rsidR="00E25D9B" w:rsidRPr="003122C7">
        <w:rPr>
          <w:rFonts w:ascii="Times New Roman" w:eastAsia="Times New Roman" w:hAnsi="Times New Roman" w:cs="Times New Roman"/>
          <w:sz w:val="24"/>
          <w:szCs w:val="24"/>
          <w:lang w:eastAsia="hr-HR"/>
        </w:rPr>
        <w:t xml:space="preserve"> stavk</w:t>
      </w:r>
      <w:r w:rsidR="00BF2F74">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1. točk</w:t>
      </w:r>
      <w:r w:rsidR="00BF2F74">
        <w:rPr>
          <w:rFonts w:ascii="Times New Roman" w:eastAsia="Times New Roman" w:hAnsi="Times New Roman" w:cs="Times New Roman"/>
          <w:sz w:val="24"/>
          <w:szCs w:val="24"/>
          <w:lang w:eastAsia="hr-HR"/>
        </w:rPr>
        <w:t>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5. ovoga članka koristi više djece - sukorisnika obiteljske invalidnine, iznos obiteljske invalidnine određen po članku 2</w:t>
      </w:r>
      <w:r w:rsidR="00A529DB" w:rsidRPr="003122C7">
        <w:rPr>
          <w:rFonts w:ascii="Times New Roman" w:eastAsia="Times New Roman" w:hAnsi="Times New Roman" w:cs="Times New Roman"/>
          <w:sz w:val="24"/>
          <w:szCs w:val="24"/>
          <w:lang w:eastAsia="hr-HR"/>
        </w:rPr>
        <w:t>5</w:t>
      </w:r>
      <w:r w:rsidR="00E25D9B" w:rsidRPr="003122C7">
        <w:rPr>
          <w:rFonts w:ascii="Times New Roman" w:eastAsia="Times New Roman" w:hAnsi="Times New Roman" w:cs="Times New Roman"/>
          <w:sz w:val="24"/>
          <w:szCs w:val="24"/>
          <w:lang w:eastAsia="hr-HR"/>
        </w:rPr>
        <w:t xml:space="preserve">. stavku </w:t>
      </w:r>
      <w:r w:rsidR="00CD131F" w:rsidRPr="003122C7">
        <w:rPr>
          <w:rFonts w:ascii="Times New Roman" w:eastAsia="Times New Roman" w:hAnsi="Times New Roman" w:cs="Times New Roman"/>
          <w:sz w:val="24"/>
          <w:szCs w:val="24"/>
          <w:lang w:eastAsia="hr-HR"/>
        </w:rPr>
        <w:t>3</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ovoga Zakona povećava se za 50</w:t>
      </w:r>
      <w:r w:rsidR="00FB6D8D">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p>
    <w:p w14:paraId="348D08D8"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21991260"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12" w:name="_Toc432498804"/>
      <w:r w:rsidRPr="003122C7">
        <w:rPr>
          <w:rFonts w:ascii="Times New Roman" w:eastAsia="Times New Roman" w:hAnsi="Times New Roman" w:cs="Times New Roman"/>
          <w:b/>
          <w:bCs/>
          <w:sz w:val="24"/>
          <w:szCs w:val="24"/>
          <w:lang w:eastAsia="hr-HR"/>
        </w:rPr>
        <w:t>ODJELJAK C</w:t>
      </w:r>
    </w:p>
    <w:p w14:paraId="0862A06E" w14:textId="77777777" w:rsidR="00CE309B" w:rsidRPr="003122C7" w:rsidRDefault="00CE309B" w:rsidP="00EC7398">
      <w:pPr>
        <w:spacing w:after="0" w:line="240" w:lineRule="auto"/>
        <w:jc w:val="center"/>
        <w:outlineLvl w:val="1"/>
        <w:rPr>
          <w:rFonts w:ascii="Times New Roman" w:eastAsia="Times New Roman" w:hAnsi="Times New Roman" w:cs="Times New Roman"/>
          <w:b/>
          <w:bCs/>
          <w:sz w:val="24"/>
          <w:szCs w:val="24"/>
          <w:lang w:eastAsia="hr-HR"/>
        </w:rPr>
      </w:pPr>
    </w:p>
    <w:p w14:paraId="4AB14E3D"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UVEĆANA OBITELJSKA INVALIDNINA</w:t>
      </w:r>
      <w:bookmarkEnd w:id="12"/>
    </w:p>
    <w:p w14:paraId="0F134F6F" w14:textId="77777777" w:rsidR="00CE309B" w:rsidRPr="003122C7" w:rsidRDefault="00CE309B" w:rsidP="00EC7398">
      <w:pPr>
        <w:spacing w:after="0" w:line="240" w:lineRule="auto"/>
        <w:jc w:val="center"/>
        <w:outlineLvl w:val="1"/>
        <w:rPr>
          <w:rFonts w:ascii="Times New Roman" w:eastAsia="Times New Roman" w:hAnsi="Times New Roman" w:cs="Times New Roman"/>
          <w:b/>
          <w:bCs/>
          <w:sz w:val="24"/>
          <w:szCs w:val="24"/>
          <w:lang w:eastAsia="hr-HR"/>
        </w:rPr>
      </w:pPr>
    </w:p>
    <w:p w14:paraId="72DAFD8F"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8</w:t>
      </w:r>
      <w:r w:rsidRPr="003122C7">
        <w:rPr>
          <w:rFonts w:ascii="Times New Roman" w:eastAsia="Times New Roman" w:hAnsi="Times New Roman" w:cs="Times New Roman"/>
          <w:b/>
          <w:sz w:val="24"/>
          <w:szCs w:val="24"/>
          <w:lang w:eastAsia="hr-HR"/>
        </w:rPr>
        <w:t xml:space="preserve">. </w:t>
      </w:r>
    </w:p>
    <w:p w14:paraId="563E458B" w14:textId="77777777" w:rsidR="00CE309B" w:rsidRPr="003122C7" w:rsidRDefault="00CE309B" w:rsidP="00EC7398">
      <w:pPr>
        <w:spacing w:after="0" w:line="240" w:lineRule="auto"/>
        <w:jc w:val="center"/>
        <w:rPr>
          <w:rFonts w:ascii="Times New Roman" w:eastAsia="Times New Roman" w:hAnsi="Times New Roman" w:cs="Times New Roman"/>
          <w:sz w:val="24"/>
          <w:szCs w:val="24"/>
          <w:lang w:eastAsia="hr-HR"/>
        </w:rPr>
      </w:pPr>
    </w:p>
    <w:p w14:paraId="2DFEC33C"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uvećanu obiteljsku invalidninu,</w:t>
      </w:r>
      <w:r w:rsidR="00E25D9B" w:rsidRPr="003122C7">
        <w:rPr>
          <w:rFonts w:ascii="Times New Roman" w:hAnsi="Times New Roman" w:cs="Times New Roman"/>
          <w:sz w:val="24"/>
          <w:szCs w:val="24"/>
        </w:rPr>
        <w:t xml:space="preserve"> u</w:t>
      </w:r>
      <w:r w:rsidR="00E25D9B" w:rsidRPr="003122C7">
        <w:rPr>
          <w:rFonts w:ascii="Times New Roman" w:eastAsia="Times New Roman" w:hAnsi="Times New Roman" w:cs="Times New Roman"/>
          <w:sz w:val="24"/>
          <w:szCs w:val="24"/>
          <w:lang w:eastAsia="hr-HR"/>
        </w:rPr>
        <w:t>z pravo na obiteljsku invalidninu</w:t>
      </w:r>
      <w:r w:rsidR="00A840F6"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ima:</w:t>
      </w:r>
    </w:p>
    <w:p w14:paraId="21949131" w14:textId="77777777" w:rsidR="00CE309B" w:rsidRPr="003122C7" w:rsidRDefault="00CE309B" w:rsidP="00EC7398">
      <w:pPr>
        <w:spacing w:after="0" w:line="240" w:lineRule="auto"/>
        <w:ind w:left="360"/>
        <w:jc w:val="both"/>
        <w:rPr>
          <w:rFonts w:ascii="Times New Roman" w:eastAsia="Times New Roman" w:hAnsi="Times New Roman" w:cs="Times New Roman"/>
          <w:sz w:val="24"/>
          <w:szCs w:val="24"/>
          <w:lang w:eastAsia="hr-HR"/>
        </w:rPr>
      </w:pPr>
    </w:p>
    <w:p w14:paraId="5B92C7B6" w14:textId="77777777" w:rsidR="00E25D9B" w:rsidRPr="003122C7" w:rsidRDefault="00E25D9B" w:rsidP="00EC7398">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roditelj čije je jedino dijete poginulo ili umrlo u Domovinskom ratu</w:t>
      </w:r>
    </w:p>
    <w:p w14:paraId="290472D3" w14:textId="77777777" w:rsidR="00E25D9B" w:rsidRPr="003122C7" w:rsidRDefault="00E25D9B" w:rsidP="00EC7398">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roditelj koji je imao i druge djece, a koja su sva poginula ili umrla do podnošenja zahtjeva za uvećanu obiteljsku invalidninu</w:t>
      </w:r>
    </w:p>
    <w:p w14:paraId="2AB5DD19" w14:textId="16575D29" w:rsidR="00E25D9B" w:rsidRPr="003122C7" w:rsidRDefault="00E25D9B" w:rsidP="00EC7398">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bračni ili izvanbračni drug osobe poginule ili umrle u Domovinskom ratu</w:t>
      </w:r>
      <w:r w:rsidRPr="003122C7" w:rsidDel="00A34160">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koji nema djece, odnosno ima jedno ili više djece koja su</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sva nesposobna za privređivanje uz uvjet da je ta nesposobnost nastala prije 15. godine života odnosno prije 26. godine ako je dijete bilo na redovitom školovanju</w:t>
      </w:r>
    </w:p>
    <w:p w14:paraId="1DEFD6C2" w14:textId="77777777" w:rsidR="00E25D9B" w:rsidRPr="003122C7" w:rsidRDefault="00E25D9B" w:rsidP="00EC7398">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bračni ili izvanbračni drug</w:t>
      </w:r>
      <w:r w:rsidRPr="003122C7">
        <w:rPr>
          <w:rFonts w:ascii="Times New Roman" w:hAnsi="Times New Roman" w:cs="Times New Roman"/>
          <w:sz w:val="24"/>
          <w:szCs w:val="24"/>
        </w:rPr>
        <w:t xml:space="preserve"> </w:t>
      </w:r>
      <w:r w:rsidRPr="003122C7">
        <w:rPr>
          <w:rFonts w:ascii="Times New Roman" w:eastAsia="Times New Roman" w:hAnsi="Times New Roman" w:cs="Times New Roman"/>
          <w:sz w:val="24"/>
          <w:szCs w:val="24"/>
          <w:lang w:eastAsia="hr-HR"/>
        </w:rPr>
        <w:t>osobe poginule ili umrle u Domovinskom ratu koji je imao djece, a koja su sva poginula ili umrla do podnošenja zahtjeva za uvećanu obiteljsku invalidninu i</w:t>
      </w:r>
    </w:p>
    <w:p w14:paraId="150E9FAE" w14:textId="77777777" w:rsidR="00E25D9B" w:rsidRPr="003122C7" w:rsidRDefault="00E25D9B" w:rsidP="00EC7398">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dijete bez roditeljske skrbi ili bez oba roditelja, čiji </w:t>
      </w:r>
      <w:r w:rsidR="00A840F6" w:rsidRPr="003122C7">
        <w:rPr>
          <w:rFonts w:ascii="Times New Roman" w:eastAsia="Times New Roman" w:hAnsi="Times New Roman" w:cs="Times New Roman"/>
          <w:sz w:val="24"/>
          <w:szCs w:val="24"/>
          <w:lang w:eastAsia="hr-HR"/>
        </w:rPr>
        <w:t xml:space="preserve">je </w:t>
      </w:r>
      <w:r w:rsidRPr="003122C7">
        <w:rPr>
          <w:rFonts w:ascii="Times New Roman" w:eastAsia="Times New Roman" w:hAnsi="Times New Roman" w:cs="Times New Roman"/>
          <w:sz w:val="24"/>
          <w:szCs w:val="24"/>
          <w:lang w:eastAsia="hr-HR"/>
        </w:rPr>
        <w:t>jedan roditelj</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poginuo ili umro u Domovinskom ratu, neovisno o okolnostima nastupa smrti drugog roditelja ili razlogu lišenja roditeljske skrbi drugog roditelja.</w:t>
      </w:r>
    </w:p>
    <w:p w14:paraId="6D108976" w14:textId="77777777" w:rsidR="00CE309B" w:rsidRPr="003122C7" w:rsidRDefault="00CE309B" w:rsidP="00EC7398">
      <w:pPr>
        <w:spacing w:after="0" w:line="240" w:lineRule="auto"/>
        <w:ind w:left="1134"/>
        <w:jc w:val="both"/>
        <w:rPr>
          <w:rFonts w:ascii="Times New Roman" w:eastAsia="Times New Roman" w:hAnsi="Times New Roman" w:cs="Times New Roman"/>
          <w:sz w:val="24"/>
          <w:szCs w:val="24"/>
          <w:lang w:eastAsia="hr-HR"/>
        </w:rPr>
      </w:pPr>
    </w:p>
    <w:p w14:paraId="2E765700" w14:textId="0690B221"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Uvećana obiteljska invalidnina iz stavka 1. ovoga članka iznosi 34,50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osnovice iz članka 2</w:t>
      </w:r>
      <w:r w:rsidR="00A529DB" w:rsidRPr="003122C7">
        <w:rPr>
          <w:rFonts w:ascii="Times New Roman" w:eastAsia="Times New Roman" w:hAnsi="Times New Roman" w:cs="Times New Roman"/>
          <w:sz w:val="24"/>
          <w:szCs w:val="24"/>
          <w:lang w:eastAsia="hr-HR"/>
        </w:rPr>
        <w:t>5</w:t>
      </w:r>
      <w:r w:rsidR="00E25D9B" w:rsidRPr="003122C7">
        <w:rPr>
          <w:rFonts w:ascii="Times New Roman" w:eastAsia="Times New Roman" w:hAnsi="Times New Roman" w:cs="Times New Roman"/>
          <w:sz w:val="24"/>
          <w:szCs w:val="24"/>
          <w:lang w:eastAsia="hr-HR"/>
        </w:rPr>
        <w:t>. stavka 1. ovog Zakona.</w:t>
      </w:r>
    </w:p>
    <w:p w14:paraId="0CF45A78"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153F5B4E"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više osoba iz stavka 1. ovoga članka ispunjava uvjete za priznavanje prava na uvećanu obiteljsku invalidninu, uvećana obiteljska invalidnina u iznosu iz stavka 2. ovoga članka, pripada svakoj od njih.</w:t>
      </w:r>
    </w:p>
    <w:p w14:paraId="3A9E6B2B"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6A82346C"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2</w:t>
      </w:r>
      <w:r w:rsidR="00636B9F" w:rsidRPr="003122C7">
        <w:rPr>
          <w:rFonts w:ascii="Times New Roman" w:eastAsia="Times New Roman" w:hAnsi="Times New Roman" w:cs="Times New Roman"/>
          <w:b/>
          <w:sz w:val="24"/>
          <w:szCs w:val="24"/>
          <w:lang w:eastAsia="hr-HR"/>
        </w:rPr>
        <w:t>9</w:t>
      </w:r>
      <w:r w:rsidRPr="003122C7">
        <w:rPr>
          <w:rFonts w:ascii="Times New Roman" w:eastAsia="Times New Roman" w:hAnsi="Times New Roman" w:cs="Times New Roman"/>
          <w:b/>
          <w:sz w:val="24"/>
          <w:szCs w:val="24"/>
          <w:lang w:eastAsia="hr-HR"/>
        </w:rPr>
        <w:t xml:space="preserve">. </w:t>
      </w:r>
    </w:p>
    <w:p w14:paraId="20221157" w14:textId="77777777" w:rsidR="00CE309B" w:rsidRPr="003122C7" w:rsidRDefault="00CE309B" w:rsidP="00EC7398">
      <w:pPr>
        <w:spacing w:after="0" w:line="240" w:lineRule="auto"/>
        <w:jc w:val="center"/>
        <w:rPr>
          <w:rFonts w:ascii="Times New Roman" w:eastAsia="Times New Roman" w:hAnsi="Times New Roman" w:cs="Times New Roman"/>
          <w:sz w:val="24"/>
          <w:szCs w:val="24"/>
          <w:lang w:eastAsia="hr-HR"/>
        </w:rPr>
      </w:pPr>
    </w:p>
    <w:p w14:paraId="560004FB"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Korisnici koji ispunjavaju uvjete za priznavanje prava na uvećanu obiteljsku invalidninu po osnovi dviju ili više osoba imaju pravo na tu invalidninu samo iza jedne osobe. </w:t>
      </w:r>
    </w:p>
    <w:p w14:paraId="59CBEADF"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7EFE571B"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13" w:name="_Toc432498805"/>
      <w:r w:rsidRPr="003122C7">
        <w:rPr>
          <w:rFonts w:ascii="Times New Roman" w:eastAsia="Times New Roman" w:hAnsi="Times New Roman" w:cs="Times New Roman"/>
          <w:b/>
          <w:bCs/>
          <w:sz w:val="24"/>
          <w:szCs w:val="24"/>
          <w:lang w:eastAsia="hr-HR"/>
        </w:rPr>
        <w:t>ODJELJAK D</w:t>
      </w:r>
    </w:p>
    <w:p w14:paraId="7E60AECD" w14:textId="77777777" w:rsidR="00CE309B" w:rsidRPr="003122C7" w:rsidRDefault="00CE309B" w:rsidP="00EC7398">
      <w:pPr>
        <w:spacing w:after="0" w:line="240" w:lineRule="auto"/>
        <w:jc w:val="center"/>
        <w:outlineLvl w:val="1"/>
        <w:rPr>
          <w:rFonts w:ascii="Times New Roman" w:eastAsia="Times New Roman" w:hAnsi="Times New Roman" w:cs="Times New Roman"/>
          <w:b/>
          <w:bCs/>
          <w:sz w:val="24"/>
          <w:szCs w:val="24"/>
          <w:lang w:eastAsia="hr-HR"/>
        </w:rPr>
      </w:pPr>
    </w:p>
    <w:p w14:paraId="5E1EE263" w14:textId="77777777" w:rsidR="00282679"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OBITELJSKA INVALIDNINA NAKON SMRTI </w:t>
      </w:r>
      <w:r w:rsidR="00A079AC" w:rsidRPr="003122C7">
        <w:rPr>
          <w:rFonts w:ascii="Times New Roman" w:eastAsia="Times New Roman" w:hAnsi="Times New Roman" w:cs="Times New Roman"/>
          <w:b/>
          <w:bCs/>
          <w:sz w:val="24"/>
          <w:szCs w:val="24"/>
          <w:lang w:eastAsia="hr-HR"/>
        </w:rPr>
        <w:t xml:space="preserve">CIVILNOG </w:t>
      </w:r>
      <w:r w:rsidRPr="003122C7">
        <w:rPr>
          <w:rFonts w:ascii="Times New Roman" w:eastAsia="Times New Roman" w:hAnsi="Times New Roman" w:cs="Times New Roman"/>
          <w:b/>
          <w:bCs/>
          <w:sz w:val="24"/>
          <w:szCs w:val="24"/>
          <w:lang w:eastAsia="hr-HR"/>
        </w:rPr>
        <w:t>INVALIDA</w:t>
      </w:r>
      <w:r w:rsidR="00A079AC" w:rsidRPr="003122C7">
        <w:rPr>
          <w:rFonts w:ascii="Times New Roman" w:eastAsia="Times New Roman" w:hAnsi="Times New Roman" w:cs="Times New Roman"/>
          <w:b/>
          <w:bCs/>
          <w:sz w:val="24"/>
          <w:szCs w:val="24"/>
          <w:lang w:eastAsia="hr-HR"/>
        </w:rPr>
        <w:t xml:space="preserve"> </w:t>
      </w:r>
    </w:p>
    <w:p w14:paraId="61DFC9CD" w14:textId="77777777" w:rsidR="00E25D9B" w:rsidRPr="003122C7" w:rsidRDefault="00A079AC"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IZ DOMOVINSKOG RATA</w:t>
      </w:r>
      <w:r w:rsidR="00E25D9B" w:rsidRPr="003122C7">
        <w:rPr>
          <w:rFonts w:ascii="Times New Roman" w:eastAsia="Times New Roman" w:hAnsi="Times New Roman" w:cs="Times New Roman"/>
          <w:b/>
          <w:bCs/>
          <w:sz w:val="24"/>
          <w:szCs w:val="24"/>
          <w:lang w:eastAsia="hr-HR"/>
        </w:rPr>
        <w:t xml:space="preserve"> I.</w:t>
      </w:r>
      <w:r w:rsidR="005E37DE" w:rsidRPr="003122C7">
        <w:rPr>
          <w:rFonts w:ascii="Times New Roman" w:eastAsia="Times New Roman" w:hAnsi="Times New Roman" w:cs="Times New Roman"/>
          <w:b/>
          <w:bCs/>
          <w:sz w:val="24"/>
          <w:szCs w:val="24"/>
          <w:lang w:eastAsia="hr-HR"/>
        </w:rPr>
        <w:t xml:space="preserve"> do</w:t>
      </w:r>
      <w:r w:rsidR="003655D5" w:rsidRPr="003122C7">
        <w:rPr>
          <w:rFonts w:ascii="Times New Roman" w:eastAsia="Times New Roman" w:hAnsi="Times New Roman" w:cs="Times New Roman"/>
          <w:b/>
          <w:bCs/>
          <w:sz w:val="24"/>
          <w:szCs w:val="24"/>
          <w:lang w:eastAsia="hr-HR"/>
        </w:rPr>
        <w:t xml:space="preserve"> </w:t>
      </w:r>
      <w:r w:rsidR="00E25D9B" w:rsidRPr="003122C7">
        <w:rPr>
          <w:rFonts w:ascii="Times New Roman" w:eastAsia="Times New Roman" w:hAnsi="Times New Roman" w:cs="Times New Roman"/>
          <w:b/>
          <w:bCs/>
          <w:sz w:val="24"/>
          <w:szCs w:val="24"/>
          <w:lang w:eastAsia="hr-HR"/>
        </w:rPr>
        <w:t>IV. SKUPINE</w:t>
      </w:r>
      <w:bookmarkEnd w:id="13"/>
    </w:p>
    <w:p w14:paraId="614DB582" w14:textId="77777777" w:rsidR="00282679" w:rsidRPr="003122C7" w:rsidRDefault="00282679" w:rsidP="00EC7398">
      <w:pPr>
        <w:spacing w:after="0" w:line="240" w:lineRule="auto"/>
        <w:jc w:val="center"/>
        <w:rPr>
          <w:rFonts w:ascii="Times New Roman" w:eastAsia="Times New Roman" w:hAnsi="Times New Roman" w:cs="Times New Roman"/>
          <w:sz w:val="24"/>
          <w:szCs w:val="24"/>
          <w:lang w:eastAsia="hr-HR"/>
        </w:rPr>
      </w:pPr>
    </w:p>
    <w:p w14:paraId="7D39159D"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636B9F" w:rsidRPr="003122C7">
        <w:rPr>
          <w:rFonts w:ascii="Times New Roman" w:eastAsia="Times New Roman" w:hAnsi="Times New Roman" w:cs="Times New Roman"/>
          <w:b/>
          <w:sz w:val="24"/>
          <w:szCs w:val="24"/>
          <w:lang w:eastAsia="hr-HR"/>
        </w:rPr>
        <w:t>30</w:t>
      </w:r>
      <w:r w:rsidRPr="003122C7">
        <w:rPr>
          <w:rFonts w:ascii="Times New Roman" w:eastAsia="Times New Roman" w:hAnsi="Times New Roman" w:cs="Times New Roman"/>
          <w:b/>
          <w:sz w:val="24"/>
          <w:szCs w:val="24"/>
          <w:lang w:eastAsia="hr-HR"/>
        </w:rPr>
        <w:t>.</w:t>
      </w:r>
    </w:p>
    <w:p w14:paraId="11FF1CA0" w14:textId="77777777" w:rsidR="00CE309B" w:rsidRPr="003122C7" w:rsidRDefault="00CE309B" w:rsidP="00EC7398">
      <w:pPr>
        <w:spacing w:after="0" w:line="240" w:lineRule="auto"/>
        <w:jc w:val="center"/>
        <w:rPr>
          <w:rFonts w:ascii="Times New Roman" w:eastAsia="Times New Roman" w:hAnsi="Times New Roman" w:cs="Times New Roman"/>
          <w:sz w:val="24"/>
          <w:szCs w:val="24"/>
          <w:lang w:eastAsia="hr-HR"/>
        </w:rPr>
      </w:pPr>
    </w:p>
    <w:p w14:paraId="02F9F1E2" w14:textId="77777777" w:rsidR="00E25D9B" w:rsidRPr="003122C7" w:rsidRDefault="00CE309B" w:rsidP="00EC7398">
      <w:pPr>
        <w:spacing w:after="0" w:line="240" w:lineRule="auto"/>
        <w:jc w:val="both"/>
        <w:rPr>
          <w:rFonts w:ascii="Times New Roman" w:eastAsia="Times New Roman" w:hAnsi="Times New Roman" w:cs="Times New Roman"/>
          <w:spacing w:val="-4"/>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pacing w:val="-2"/>
          <w:sz w:val="24"/>
          <w:szCs w:val="24"/>
          <w:lang w:eastAsia="hr-HR"/>
        </w:rPr>
        <w:t xml:space="preserve">Bračni </w:t>
      </w:r>
      <w:r w:rsidR="00A079AC" w:rsidRPr="003122C7">
        <w:rPr>
          <w:rFonts w:ascii="Times New Roman" w:eastAsia="Times New Roman" w:hAnsi="Times New Roman" w:cs="Times New Roman"/>
          <w:spacing w:val="-2"/>
          <w:sz w:val="24"/>
          <w:szCs w:val="24"/>
          <w:lang w:eastAsia="hr-HR"/>
        </w:rPr>
        <w:t xml:space="preserve">i izvanbračni </w:t>
      </w:r>
      <w:r w:rsidR="00E25D9B" w:rsidRPr="003122C7">
        <w:rPr>
          <w:rFonts w:ascii="Times New Roman" w:eastAsia="Times New Roman" w:hAnsi="Times New Roman" w:cs="Times New Roman"/>
          <w:spacing w:val="-2"/>
          <w:sz w:val="24"/>
          <w:szCs w:val="24"/>
          <w:lang w:eastAsia="hr-HR"/>
        </w:rPr>
        <w:t>drug</w:t>
      </w:r>
      <w:r w:rsidR="00B42271" w:rsidRPr="003122C7">
        <w:rPr>
          <w:rFonts w:ascii="Times New Roman" w:eastAsia="Times New Roman" w:hAnsi="Times New Roman" w:cs="Times New Roman"/>
          <w:spacing w:val="-2"/>
          <w:sz w:val="24"/>
          <w:szCs w:val="24"/>
          <w:lang w:eastAsia="hr-HR"/>
        </w:rPr>
        <w:t xml:space="preserve"> </w:t>
      </w:r>
      <w:r w:rsidR="004E1E41" w:rsidRPr="003122C7">
        <w:rPr>
          <w:rFonts w:ascii="Times New Roman" w:eastAsia="Times New Roman" w:hAnsi="Times New Roman" w:cs="Times New Roman"/>
          <w:spacing w:val="-2"/>
          <w:sz w:val="24"/>
          <w:szCs w:val="24"/>
          <w:lang w:eastAsia="hr-HR"/>
        </w:rPr>
        <w:t xml:space="preserve">te djeca </w:t>
      </w:r>
      <w:r w:rsidR="00E25D9B" w:rsidRPr="003122C7">
        <w:rPr>
          <w:rFonts w:ascii="Times New Roman" w:eastAsia="Times New Roman" w:hAnsi="Times New Roman" w:cs="Times New Roman"/>
          <w:spacing w:val="-2"/>
          <w:sz w:val="24"/>
          <w:szCs w:val="24"/>
          <w:lang w:eastAsia="hr-HR"/>
        </w:rPr>
        <w:t>civilnog invalida iz Domovinskog rata I. do IV. skupine koji je do smrti bio korisnik do</w:t>
      </w:r>
      <w:r w:rsidR="008417CA" w:rsidRPr="003122C7">
        <w:rPr>
          <w:rFonts w:ascii="Times New Roman" w:eastAsia="Times New Roman" w:hAnsi="Times New Roman" w:cs="Times New Roman"/>
          <w:spacing w:val="-2"/>
          <w:sz w:val="24"/>
          <w:szCs w:val="24"/>
          <w:lang w:eastAsia="hr-HR"/>
        </w:rPr>
        <w:t>d</w:t>
      </w:r>
      <w:r w:rsidR="00E25D9B" w:rsidRPr="003122C7">
        <w:rPr>
          <w:rFonts w:ascii="Times New Roman" w:eastAsia="Times New Roman" w:hAnsi="Times New Roman" w:cs="Times New Roman"/>
          <w:spacing w:val="-2"/>
          <w:sz w:val="24"/>
          <w:szCs w:val="24"/>
          <w:lang w:eastAsia="hr-HR"/>
        </w:rPr>
        <w:t xml:space="preserve">atka za njegu i pomoć druge osobe po osnovi oštećenja organizma ima, uz </w:t>
      </w:r>
      <w:r w:rsidR="003C4BE6" w:rsidRPr="003122C7">
        <w:rPr>
          <w:rFonts w:ascii="Times New Roman" w:eastAsia="Times New Roman" w:hAnsi="Times New Roman" w:cs="Times New Roman"/>
          <w:spacing w:val="-2"/>
          <w:sz w:val="24"/>
          <w:szCs w:val="24"/>
          <w:lang w:eastAsia="hr-HR"/>
        </w:rPr>
        <w:t>uvjete iz članka 2</w:t>
      </w:r>
      <w:r w:rsidR="00A529DB" w:rsidRPr="003122C7">
        <w:rPr>
          <w:rFonts w:ascii="Times New Roman" w:eastAsia="Times New Roman" w:hAnsi="Times New Roman" w:cs="Times New Roman"/>
          <w:spacing w:val="-2"/>
          <w:sz w:val="24"/>
          <w:szCs w:val="24"/>
          <w:lang w:eastAsia="hr-HR"/>
        </w:rPr>
        <w:t>2</w:t>
      </w:r>
      <w:r w:rsidR="003C4BE6" w:rsidRPr="003122C7">
        <w:rPr>
          <w:rFonts w:ascii="Times New Roman" w:eastAsia="Times New Roman" w:hAnsi="Times New Roman" w:cs="Times New Roman"/>
          <w:spacing w:val="-2"/>
          <w:sz w:val="24"/>
          <w:szCs w:val="24"/>
          <w:lang w:eastAsia="hr-HR"/>
        </w:rPr>
        <w:t>. stavka</w:t>
      </w:r>
      <w:r w:rsidR="003C4BE6" w:rsidRPr="003122C7">
        <w:rPr>
          <w:rFonts w:ascii="Times New Roman" w:eastAsia="Times New Roman" w:hAnsi="Times New Roman" w:cs="Times New Roman"/>
          <w:spacing w:val="-4"/>
          <w:sz w:val="24"/>
          <w:szCs w:val="24"/>
          <w:lang w:eastAsia="hr-HR"/>
        </w:rPr>
        <w:t xml:space="preserve"> 1. </w:t>
      </w:r>
      <w:r w:rsidR="00E25D9B" w:rsidRPr="003122C7">
        <w:rPr>
          <w:rFonts w:ascii="Times New Roman" w:eastAsia="Times New Roman" w:hAnsi="Times New Roman" w:cs="Times New Roman"/>
          <w:spacing w:val="-4"/>
          <w:sz w:val="24"/>
          <w:szCs w:val="24"/>
          <w:lang w:eastAsia="hr-HR"/>
        </w:rPr>
        <w:t xml:space="preserve">ovoga Zakona, </w:t>
      </w:r>
      <w:r w:rsidR="003C4BE6" w:rsidRPr="003122C7">
        <w:rPr>
          <w:rFonts w:ascii="Times New Roman" w:eastAsia="Times New Roman" w:hAnsi="Times New Roman" w:cs="Times New Roman"/>
          <w:spacing w:val="-4"/>
          <w:sz w:val="24"/>
          <w:szCs w:val="24"/>
          <w:lang w:eastAsia="hr-HR"/>
        </w:rPr>
        <w:t>pravo na obiteljsku invalidninu</w:t>
      </w:r>
      <w:r w:rsidR="00E25D9B" w:rsidRPr="003122C7">
        <w:rPr>
          <w:rFonts w:ascii="Times New Roman" w:eastAsia="Times New Roman" w:hAnsi="Times New Roman" w:cs="Times New Roman"/>
          <w:spacing w:val="-4"/>
          <w:sz w:val="24"/>
          <w:szCs w:val="24"/>
          <w:lang w:eastAsia="hr-HR"/>
        </w:rPr>
        <w:t xml:space="preserve">. </w:t>
      </w:r>
    </w:p>
    <w:p w14:paraId="49C110B7"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0EAB1D5E"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4E1E41" w:rsidRPr="003122C7">
        <w:rPr>
          <w:rFonts w:ascii="Times New Roman" w:eastAsia="Times New Roman" w:hAnsi="Times New Roman" w:cs="Times New Roman"/>
          <w:sz w:val="24"/>
          <w:szCs w:val="24"/>
          <w:lang w:eastAsia="hr-HR"/>
        </w:rPr>
        <w:t>Pravo na obiteljsku invalidninu</w:t>
      </w:r>
      <w:r w:rsidR="00E25D9B" w:rsidRPr="003122C7">
        <w:rPr>
          <w:rFonts w:ascii="Times New Roman" w:eastAsia="Times New Roman" w:hAnsi="Times New Roman" w:cs="Times New Roman"/>
          <w:sz w:val="24"/>
          <w:szCs w:val="24"/>
          <w:lang w:eastAsia="hr-HR"/>
        </w:rPr>
        <w:t xml:space="preserve"> pod uvjetima iz </w:t>
      </w:r>
      <w:r w:rsidR="004E1E41" w:rsidRPr="003122C7">
        <w:rPr>
          <w:rFonts w:ascii="Times New Roman" w:eastAsia="Times New Roman" w:hAnsi="Times New Roman" w:cs="Times New Roman"/>
          <w:sz w:val="24"/>
          <w:szCs w:val="24"/>
          <w:lang w:eastAsia="hr-HR"/>
        </w:rPr>
        <w:t>ovoga Zakona</w:t>
      </w:r>
      <w:r w:rsidR="00E25D9B" w:rsidRPr="003122C7">
        <w:rPr>
          <w:rFonts w:ascii="Times New Roman" w:eastAsia="Times New Roman" w:hAnsi="Times New Roman" w:cs="Times New Roman"/>
          <w:sz w:val="24"/>
          <w:szCs w:val="24"/>
          <w:lang w:eastAsia="hr-HR"/>
        </w:rPr>
        <w:t>, imaju i</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roditelji civilnog invalida iz Domovinskog rata I. do IV. skupine koji je do smrti koristio dodatak za njegu i pomoć druge osobe po osnovi oštećenja organizma, ako niti jedan član uže obitelji ne koristi to pravo</w:t>
      </w:r>
      <w:r w:rsidR="00E931F0" w:rsidRPr="003122C7">
        <w:rPr>
          <w:rFonts w:ascii="Times New Roman" w:eastAsia="Times New Roman" w:hAnsi="Times New Roman" w:cs="Times New Roman"/>
          <w:sz w:val="24"/>
          <w:szCs w:val="24"/>
          <w:lang w:eastAsia="hr-HR"/>
        </w:rPr>
        <w:t xml:space="preserve"> i ako im je on bio jedino dijete</w:t>
      </w:r>
      <w:r w:rsidR="00E25D9B" w:rsidRPr="003122C7">
        <w:rPr>
          <w:rFonts w:ascii="Times New Roman" w:eastAsia="Times New Roman" w:hAnsi="Times New Roman" w:cs="Times New Roman"/>
          <w:sz w:val="24"/>
          <w:szCs w:val="24"/>
          <w:lang w:eastAsia="hr-HR"/>
        </w:rPr>
        <w:t>.</w:t>
      </w:r>
    </w:p>
    <w:p w14:paraId="5592644E" w14:textId="77777777" w:rsidR="00CE309B" w:rsidRPr="003122C7" w:rsidRDefault="00CE309B" w:rsidP="00EC7398">
      <w:pPr>
        <w:spacing w:after="0" w:line="240" w:lineRule="auto"/>
        <w:ind w:left="360"/>
        <w:jc w:val="both"/>
        <w:rPr>
          <w:rFonts w:ascii="Times New Roman" w:eastAsia="Times New Roman" w:hAnsi="Times New Roman" w:cs="Times New Roman"/>
          <w:sz w:val="24"/>
          <w:szCs w:val="24"/>
          <w:lang w:eastAsia="hr-HR"/>
        </w:rPr>
      </w:pPr>
    </w:p>
    <w:p w14:paraId="6C1EF746" w14:textId="77777777" w:rsidR="00E25D9B" w:rsidRPr="003122C7" w:rsidRDefault="00E25D9B" w:rsidP="00EC7398">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Članak 3</w:t>
      </w:r>
      <w:r w:rsidR="00636B9F" w:rsidRPr="003122C7">
        <w:rPr>
          <w:rFonts w:ascii="Times New Roman" w:hAnsi="Times New Roman" w:cs="Times New Roman"/>
          <w:b/>
          <w:sz w:val="24"/>
          <w:szCs w:val="24"/>
        </w:rPr>
        <w:t>1</w:t>
      </w:r>
      <w:r w:rsidRPr="003122C7">
        <w:rPr>
          <w:rFonts w:ascii="Times New Roman" w:hAnsi="Times New Roman" w:cs="Times New Roman"/>
          <w:b/>
          <w:sz w:val="24"/>
          <w:szCs w:val="24"/>
        </w:rPr>
        <w:t>.</w:t>
      </w:r>
    </w:p>
    <w:p w14:paraId="7B012AB1" w14:textId="77777777" w:rsidR="00CE309B" w:rsidRPr="003122C7" w:rsidRDefault="00CE309B" w:rsidP="00EC7398">
      <w:pPr>
        <w:spacing w:after="0" w:line="240" w:lineRule="auto"/>
        <w:jc w:val="center"/>
        <w:rPr>
          <w:rFonts w:ascii="Times New Roman" w:hAnsi="Times New Roman" w:cs="Times New Roman"/>
          <w:sz w:val="24"/>
          <w:szCs w:val="24"/>
        </w:rPr>
      </w:pPr>
    </w:p>
    <w:p w14:paraId="76CFC8A6"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Obiteljska invalidnina nakon smrti civilnog invalida iz Domovinskog rata I.</w:t>
      </w:r>
      <w:r w:rsidR="00A840F6" w:rsidRPr="003122C7">
        <w:rPr>
          <w:rFonts w:ascii="Times New Roman" w:eastAsia="Times New Roman" w:hAnsi="Times New Roman" w:cs="Times New Roman"/>
          <w:sz w:val="24"/>
          <w:szCs w:val="24"/>
          <w:lang w:eastAsia="hr-HR"/>
        </w:rPr>
        <w:t xml:space="preserve"> do </w:t>
      </w:r>
      <w:r w:rsidR="00E25D9B" w:rsidRPr="003122C7">
        <w:rPr>
          <w:rFonts w:ascii="Times New Roman" w:eastAsia="Times New Roman" w:hAnsi="Times New Roman" w:cs="Times New Roman"/>
          <w:sz w:val="24"/>
          <w:szCs w:val="24"/>
          <w:lang w:eastAsia="hr-HR"/>
        </w:rPr>
        <w:t>IV. skupine koji je do smrti bio korisnik do</w:t>
      </w:r>
      <w:r w:rsidR="008417CA" w:rsidRPr="003122C7">
        <w:rPr>
          <w:rFonts w:ascii="Times New Roman" w:eastAsia="Times New Roman" w:hAnsi="Times New Roman" w:cs="Times New Roman"/>
          <w:sz w:val="24"/>
          <w:szCs w:val="24"/>
          <w:lang w:eastAsia="hr-HR"/>
        </w:rPr>
        <w:t>d</w:t>
      </w:r>
      <w:r w:rsidR="00E25D9B" w:rsidRPr="003122C7">
        <w:rPr>
          <w:rFonts w:ascii="Times New Roman" w:eastAsia="Times New Roman" w:hAnsi="Times New Roman" w:cs="Times New Roman"/>
          <w:sz w:val="24"/>
          <w:szCs w:val="24"/>
          <w:lang w:eastAsia="hr-HR"/>
        </w:rPr>
        <w:t>atka za njegu i pomoć druge osobe,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za jednog člana obitelji iznosi 25</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mjesečno od osnovice iz članka 2</w:t>
      </w:r>
      <w:r w:rsidR="00A529DB" w:rsidRPr="003122C7">
        <w:rPr>
          <w:rFonts w:ascii="Times New Roman" w:eastAsia="Times New Roman" w:hAnsi="Times New Roman" w:cs="Times New Roman"/>
          <w:sz w:val="24"/>
          <w:szCs w:val="24"/>
          <w:lang w:eastAsia="hr-HR"/>
        </w:rPr>
        <w:t>5</w:t>
      </w:r>
      <w:r w:rsidR="00E25D9B" w:rsidRPr="003122C7">
        <w:rPr>
          <w:rFonts w:ascii="Times New Roman" w:eastAsia="Times New Roman" w:hAnsi="Times New Roman" w:cs="Times New Roman"/>
          <w:sz w:val="24"/>
          <w:szCs w:val="24"/>
          <w:lang w:eastAsia="hr-HR"/>
        </w:rPr>
        <w:t>. stavka 1. ovoga Zakona.</w:t>
      </w:r>
    </w:p>
    <w:p w14:paraId="1C518E5B" w14:textId="77777777" w:rsidR="00CE309B" w:rsidRPr="003122C7" w:rsidRDefault="00CE309B" w:rsidP="00EC7398">
      <w:pPr>
        <w:spacing w:after="0" w:line="240" w:lineRule="auto"/>
        <w:jc w:val="both"/>
        <w:rPr>
          <w:rFonts w:ascii="Times New Roman" w:eastAsia="Times New Roman" w:hAnsi="Times New Roman" w:cs="Times New Roman"/>
          <w:sz w:val="24"/>
          <w:szCs w:val="24"/>
          <w:lang w:eastAsia="hr-HR"/>
        </w:rPr>
      </w:pPr>
    </w:p>
    <w:p w14:paraId="7FCEEAE2" w14:textId="77777777" w:rsidR="00E25D9B" w:rsidRPr="003122C7" w:rsidRDefault="00E25D9B" w:rsidP="00EC7398">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Članak 3</w:t>
      </w:r>
      <w:r w:rsidR="00636B9F" w:rsidRPr="003122C7">
        <w:rPr>
          <w:rFonts w:ascii="Times New Roman" w:hAnsi="Times New Roman" w:cs="Times New Roman"/>
          <w:b/>
          <w:sz w:val="24"/>
          <w:szCs w:val="24"/>
        </w:rPr>
        <w:t>2</w:t>
      </w:r>
      <w:r w:rsidRPr="003122C7">
        <w:rPr>
          <w:rFonts w:ascii="Times New Roman" w:hAnsi="Times New Roman" w:cs="Times New Roman"/>
          <w:b/>
          <w:sz w:val="24"/>
          <w:szCs w:val="24"/>
        </w:rPr>
        <w:t>.</w:t>
      </w:r>
    </w:p>
    <w:p w14:paraId="4015D849" w14:textId="77777777" w:rsidR="00CE309B" w:rsidRPr="003122C7" w:rsidRDefault="00CE309B" w:rsidP="00EC7398">
      <w:pPr>
        <w:spacing w:after="0" w:line="240" w:lineRule="auto"/>
        <w:jc w:val="center"/>
        <w:rPr>
          <w:rFonts w:ascii="Times New Roman" w:hAnsi="Times New Roman" w:cs="Times New Roman"/>
          <w:sz w:val="24"/>
          <w:szCs w:val="24"/>
        </w:rPr>
      </w:pPr>
    </w:p>
    <w:p w14:paraId="21174FD9" w14:textId="77777777" w:rsidR="00E25D9B" w:rsidRPr="003122C7" w:rsidRDefault="00CE309B"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pravo na obiteljsku invalidninu nakon smrti civilnog invalida iz Domovinskog rata I.</w:t>
      </w:r>
      <w:r w:rsidR="00A840F6" w:rsidRPr="003122C7">
        <w:rPr>
          <w:rFonts w:ascii="Times New Roman" w:eastAsia="Times New Roman" w:hAnsi="Times New Roman" w:cs="Times New Roman"/>
          <w:sz w:val="24"/>
          <w:szCs w:val="24"/>
          <w:lang w:eastAsia="hr-HR"/>
        </w:rPr>
        <w:t xml:space="preserve"> od </w:t>
      </w:r>
      <w:r w:rsidR="00E25D9B" w:rsidRPr="003122C7">
        <w:rPr>
          <w:rFonts w:ascii="Times New Roman" w:eastAsia="Times New Roman" w:hAnsi="Times New Roman" w:cs="Times New Roman"/>
          <w:sz w:val="24"/>
          <w:szCs w:val="24"/>
          <w:lang w:eastAsia="hr-HR"/>
        </w:rPr>
        <w:t>IV. skupine koji je do smrti bio korisnik do</w:t>
      </w:r>
      <w:r w:rsidR="008417CA" w:rsidRPr="003122C7">
        <w:rPr>
          <w:rFonts w:ascii="Times New Roman" w:eastAsia="Times New Roman" w:hAnsi="Times New Roman" w:cs="Times New Roman"/>
          <w:sz w:val="24"/>
          <w:szCs w:val="24"/>
          <w:lang w:eastAsia="hr-HR"/>
        </w:rPr>
        <w:t>d</w:t>
      </w:r>
      <w:r w:rsidR="00E25D9B" w:rsidRPr="003122C7">
        <w:rPr>
          <w:rFonts w:ascii="Times New Roman" w:eastAsia="Times New Roman" w:hAnsi="Times New Roman" w:cs="Times New Roman"/>
          <w:sz w:val="24"/>
          <w:szCs w:val="24"/>
          <w:lang w:eastAsia="hr-HR"/>
        </w:rPr>
        <w:t>atka za njegu i pomoć druge osobe, ostvaruje više članova obitelji, za svakog sukorisnika iznos obiteljske invalidnine iz članka 3</w:t>
      </w:r>
      <w:r w:rsidR="00F141F5" w:rsidRPr="003122C7">
        <w:rPr>
          <w:rFonts w:ascii="Times New Roman" w:eastAsia="Times New Roman" w:hAnsi="Times New Roman" w:cs="Times New Roman"/>
          <w:sz w:val="24"/>
          <w:szCs w:val="24"/>
          <w:lang w:eastAsia="hr-HR"/>
        </w:rPr>
        <w:t>1</w:t>
      </w:r>
      <w:r w:rsidR="00E25D9B" w:rsidRPr="003122C7">
        <w:rPr>
          <w:rFonts w:ascii="Times New Roman" w:eastAsia="Times New Roman" w:hAnsi="Times New Roman" w:cs="Times New Roman"/>
          <w:sz w:val="24"/>
          <w:szCs w:val="24"/>
          <w:lang w:eastAsia="hr-HR"/>
        </w:rPr>
        <w:t>. ovoga Zakona povećava se za 50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w:t>
      </w:r>
    </w:p>
    <w:p w14:paraId="165EFDD1" w14:textId="77777777" w:rsidR="00103D25" w:rsidRPr="003122C7" w:rsidRDefault="00103D25" w:rsidP="00EC7398">
      <w:pPr>
        <w:spacing w:after="0" w:line="240" w:lineRule="auto"/>
        <w:jc w:val="center"/>
        <w:rPr>
          <w:rFonts w:ascii="Times New Roman" w:hAnsi="Times New Roman" w:cs="Times New Roman"/>
          <w:b/>
          <w:sz w:val="24"/>
          <w:szCs w:val="24"/>
        </w:rPr>
      </w:pPr>
    </w:p>
    <w:p w14:paraId="553C076D" w14:textId="77777777" w:rsidR="00E25D9B" w:rsidRPr="003122C7" w:rsidRDefault="00E25D9B" w:rsidP="00EC7398">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Članak 3</w:t>
      </w:r>
      <w:r w:rsidR="00636B9F" w:rsidRPr="003122C7">
        <w:rPr>
          <w:rFonts w:ascii="Times New Roman" w:hAnsi="Times New Roman" w:cs="Times New Roman"/>
          <w:b/>
          <w:sz w:val="24"/>
          <w:szCs w:val="24"/>
        </w:rPr>
        <w:t>3</w:t>
      </w:r>
      <w:r w:rsidRPr="003122C7">
        <w:rPr>
          <w:rFonts w:ascii="Times New Roman" w:hAnsi="Times New Roman" w:cs="Times New Roman"/>
          <w:b/>
          <w:sz w:val="24"/>
          <w:szCs w:val="24"/>
        </w:rPr>
        <w:t>.</w:t>
      </w:r>
    </w:p>
    <w:p w14:paraId="7AF5CBE4" w14:textId="77777777" w:rsidR="00CE309B" w:rsidRPr="003122C7" w:rsidRDefault="00CE309B" w:rsidP="00EC7398">
      <w:pPr>
        <w:spacing w:after="0" w:line="240" w:lineRule="auto"/>
        <w:jc w:val="center"/>
        <w:rPr>
          <w:rFonts w:ascii="Times New Roman" w:hAnsi="Times New Roman" w:cs="Times New Roman"/>
          <w:sz w:val="24"/>
          <w:szCs w:val="24"/>
        </w:rPr>
      </w:pPr>
    </w:p>
    <w:p w14:paraId="429BEE3A" w14:textId="6F720C0E" w:rsidR="00E25D9B" w:rsidRPr="003122C7" w:rsidRDefault="002B2BC0"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pravo na obiteljsku invalidninu nakon smrti civilnog invalida iz Domovinskog rata I.</w:t>
      </w:r>
      <w:r w:rsidR="002D0429" w:rsidRPr="003122C7">
        <w:rPr>
          <w:rFonts w:ascii="Times New Roman" w:eastAsia="Times New Roman" w:hAnsi="Times New Roman" w:cs="Times New Roman"/>
          <w:sz w:val="24"/>
          <w:szCs w:val="24"/>
          <w:lang w:eastAsia="hr-HR"/>
        </w:rPr>
        <w:t xml:space="preserve"> do </w:t>
      </w:r>
      <w:r w:rsidR="00E25D9B" w:rsidRPr="003122C7">
        <w:rPr>
          <w:rFonts w:ascii="Times New Roman" w:eastAsia="Times New Roman" w:hAnsi="Times New Roman" w:cs="Times New Roman"/>
          <w:sz w:val="24"/>
          <w:szCs w:val="24"/>
          <w:lang w:eastAsia="hr-HR"/>
        </w:rPr>
        <w:t>IV. skupine koji je do smrti bio korisnik do</w:t>
      </w:r>
      <w:r w:rsidR="008417CA" w:rsidRPr="003122C7">
        <w:rPr>
          <w:rFonts w:ascii="Times New Roman" w:eastAsia="Times New Roman" w:hAnsi="Times New Roman" w:cs="Times New Roman"/>
          <w:sz w:val="24"/>
          <w:szCs w:val="24"/>
          <w:lang w:eastAsia="hr-HR"/>
        </w:rPr>
        <w:t>d</w:t>
      </w:r>
      <w:r w:rsidR="00E25D9B" w:rsidRPr="003122C7">
        <w:rPr>
          <w:rFonts w:ascii="Times New Roman" w:eastAsia="Times New Roman" w:hAnsi="Times New Roman" w:cs="Times New Roman"/>
          <w:sz w:val="24"/>
          <w:szCs w:val="24"/>
          <w:lang w:eastAsia="hr-HR"/>
        </w:rPr>
        <w:t xml:space="preserve">atka za njegu i pomoć </w:t>
      </w:r>
      <w:r w:rsidR="00E25D9B" w:rsidRPr="003122C7">
        <w:rPr>
          <w:rFonts w:ascii="Times New Roman" w:eastAsia="Times New Roman" w:hAnsi="Times New Roman" w:cs="Times New Roman"/>
          <w:sz w:val="24"/>
          <w:szCs w:val="24"/>
          <w:lang w:eastAsia="hr-HR"/>
        </w:rPr>
        <w:lastRenderedPageBreak/>
        <w:t>druge osobe koriste dva ili više član</w:t>
      </w:r>
      <w:r w:rsidR="009872FE"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obitelji obiteljska invalidnina pripada sukorisnicima u jednakim dijelovima.</w:t>
      </w:r>
    </w:p>
    <w:p w14:paraId="05455A78" w14:textId="77777777" w:rsidR="00C27F1C" w:rsidRPr="003122C7" w:rsidRDefault="00C27F1C" w:rsidP="00EC7398">
      <w:pPr>
        <w:spacing w:after="0" w:line="240" w:lineRule="auto"/>
        <w:jc w:val="both"/>
        <w:rPr>
          <w:rFonts w:ascii="Times New Roman" w:eastAsia="Times New Roman" w:hAnsi="Times New Roman" w:cs="Times New Roman"/>
          <w:sz w:val="24"/>
          <w:szCs w:val="24"/>
          <w:lang w:eastAsia="hr-HR"/>
        </w:rPr>
      </w:pPr>
    </w:p>
    <w:p w14:paraId="730EFF68"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bookmarkStart w:id="14" w:name="_Toc432498806"/>
      <w:r w:rsidRPr="003122C7">
        <w:rPr>
          <w:rFonts w:ascii="Times New Roman" w:eastAsia="Times New Roman" w:hAnsi="Times New Roman" w:cs="Times New Roman"/>
          <w:b/>
          <w:bCs/>
          <w:sz w:val="24"/>
          <w:szCs w:val="24"/>
          <w:lang w:eastAsia="hr-HR"/>
        </w:rPr>
        <w:t>ODJELJAK E</w:t>
      </w:r>
    </w:p>
    <w:p w14:paraId="21693EE8" w14:textId="77777777" w:rsidR="002B2BC0" w:rsidRPr="003122C7" w:rsidRDefault="002B2BC0"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5D9F0326"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NOVČANA NAKNADA</w:t>
      </w:r>
      <w:bookmarkEnd w:id="14"/>
      <w:r w:rsidRPr="003122C7">
        <w:rPr>
          <w:rFonts w:ascii="Times New Roman" w:eastAsia="Times New Roman" w:hAnsi="Times New Roman" w:cs="Times New Roman"/>
          <w:b/>
          <w:bCs/>
          <w:sz w:val="24"/>
          <w:szCs w:val="24"/>
          <w:lang w:eastAsia="hr-HR"/>
        </w:rPr>
        <w:t xml:space="preserve"> U IZNOSU OBITELJSKE INVALIDNINE, POVEĆANE I UVEĆANE OBITELJSKE INVALIDNINE</w:t>
      </w:r>
    </w:p>
    <w:p w14:paraId="3848C3D6" w14:textId="77777777" w:rsidR="002B2BC0" w:rsidRPr="003122C7" w:rsidRDefault="002B2BC0"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5A8DCC52"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636B9F"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w:t>
      </w:r>
    </w:p>
    <w:p w14:paraId="0CE44EFE" w14:textId="77777777" w:rsidR="002B2BC0" w:rsidRPr="003122C7" w:rsidRDefault="002B2BC0" w:rsidP="00EC7398">
      <w:pPr>
        <w:spacing w:after="0" w:line="240" w:lineRule="auto"/>
        <w:ind w:left="360"/>
        <w:jc w:val="center"/>
        <w:outlineLvl w:val="1"/>
        <w:rPr>
          <w:rFonts w:ascii="Times New Roman" w:eastAsia="Times New Roman" w:hAnsi="Times New Roman" w:cs="Times New Roman"/>
          <w:sz w:val="24"/>
          <w:szCs w:val="24"/>
          <w:lang w:eastAsia="hr-HR"/>
        </w:rPr>
      </w:pPr>
    </w:p>
    <w:p w14:paraId="2DB71AA6" w14:textId="5986C8D4" w:rsidR="00E25D9B" w:rsidRPr="003122C7" w:rsidRDefault="002B2BC0" w:rsidP="00EC7398">
      <w:pPr>
        <w:spacing w:after="0" w:line="240" w:lineRule="auto"/>
        <w:jc w:val="both"/>
        <w:rPr>
          <w:rFonts w:ascii="Times New Roman" w:eastAsia="Times New Roman" w:hAnsi="Times New Roman" w:cs="Times New Roman"/>
          <w:sz w:val="24"/>
          <w:szCs w:val="24"/>
          <w:lang w:eastAsia="hr-HR"/>
        </w:rPr>
      </w:pPr>
      <w:bookmarkStart w:id="15" w:name="_Toc432498807"/>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Članovi uže i šire obitelji civilnih osoba nestalih u Domovinskom ratu imaju pravo na mjesečnu novčanu naknadu u iznosu obiteljske invalidnine, povećane obiteljske invalidnine i uvećane obiteljske invalidnine koju bi ostvarili kao članovi obitelji civilnih osoba poginulih</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ili umrlih u Domovinsk</w:t>
      </w:r>
      <w:r w:rsidR="001B3EBC" w:rsidRPr="003122C7">
        <w:rPr>
          <w:rFonts w:ascii="Times New Roman" w:eastAsia="Times New Roman" w:hAnsi="Times New Roman" w:cs="Times New Roman"/>
          <w:sz w:val="24"/>
          <w:szCs w:val="24"/>
          <w:lang w:eastAsia="hr-HR"/>
        </w:rPr>
        <w:t>o</w:t>
      </w:r>
      <w:r w:rsidR="00E25D9B" w:rsidRPr="003122C7">
        <w:rPr>
          <w:rFonts w:ascii="Times New Roman" w:eastAsia="Times New Roman" w:hAnsi="Times New Roman" w:cs="Times New Roman"/>
          <w:sz w:val="24"/>
          <w:szCs w:val="24"/>
          <w:lang w:eastAsia="hr-HR"/>
        </w:rPr>
        <w:t>m rat</w:t>
      </w:r>
      <w:r w:rsidR="001B3EBC" w:rsidRPr="003122C7">
        <w:rPr>
          <w:rFonts w:ascii="Times New Roman" w:eastAsia="Times New Roman" w:hAnsi="Times New Roman" w:cs="Times New Roman"/>
          <w:sz w:val="24"/>
          <w:szCs w:val="24"/>
          <w:lang w:eastAsia="hr-HR"/>
        </w:rPr>
        <w:t>u</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sukladno odredbama ovoga Zakona.</w:t>
      </w:r>
    </w:p>
    <w:p w14:paraId="64862ADE" w14:textId="77777777" w:rsidR="002B2BC0" w:rsidRPr="003122C7" w:rsidRDefault="002B2BC0" w:rsidP="00EC7398">
      <w:pPr>
        <w:spacing w:after="0" w:line="240" w:lineRule="auto"/>
        <w:jc w:val="both"/>
        <w:rPr>
          <w:rFonts w:ascii="Times New Roman" w:eastAsia="Times New Roman" w:hAnsi="Times New Roman" w:cs="Times New Roman"/>
          <w:sz w:val="24"/>
          <w:szCs w:val="24"/>
          <w:lang w:eastAsia="hr-HR"/>
        </w:rPr>
      </w:pPr>
    </w:p>
    <w:p w14:paraId="0A277B51" w14:textId="77777777" w:rsidR="00E25D9B" w:rsidRPr="003122C7" w:rsidRDefault="002B2BC0"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su naknadu iz stavka 1. ovoga članka ostvarili bračni ili izvanbračni drug i/ili djeca civilne osobe nestale u Domovinskom ratu, roditelji imaju pravo na novčanu naknadu u iznosu obiteljske invalidnine koju bi ostvarili kao roditelji djeteta poginulog ili umrlog u Domovinsk</w:t>
      </w:r>
      <w:r w:rsidR="002D0429" w:rsidRPr="003122C7">
        <w:rPr>
          <w:rFonts w:ascii="Times New Roman" w:eastAsia="Times New Roman" w:hAnsi="Times New Roman" w:cs="Times New Roman"/>
          <w:sz w:val="24"/>
          <w:szCs w:val="24"/>
          <w:lang w:eastAsia="hr-HR"/>
        </w:rPr>
        <w:t>om</w:t>
      </w:r>
      <w:r w:rsidR="00E25D9B" w:rsidRPr="003122C7">
        <w:rPr>
          <w:rFonts w:ascii="Times New Roman" w:eastAsia="Times New Roman" w:hAnsi="Times New Roman" w:cs="Times New Roman"/>
          <w:sz w:val="24"/>
          <w:szCs w:val="24"/>
          <w:lang w:eastAsia="hr-HR"/>
        </w:rPr>
        <w:t xml:space="preserve"> rat</w:t>
      </w:r>
      <w:r w:rsidR="002D0429" w:rsidRPr="003122C7">
        <w:rPr>
          <w:rFonts w:ascii="Times New Roman" w:eastAsia="Times New Roman" w:hAnsi="Times New Roman" w:cs="Times New Roman"/>
          <w:sz w:val="24"/>
          <w:szCs w:val="24"/>
          <w:lang w:eastAsia="hr-HR"/>
        </w:rPr>
        <w:t>u</w:t>
      </w:r>
      <w:r w:rsidR="00E25D9B" w:rsidRPr="003122C7">
        <w:rPr>
          <w:rFonts w:ascii="Times New Roman" w:eastAsia="Times New Roman" w:hAnsi="Times New Roman" w:cs="Times New Roman"/>
          <w:sz w:val="24"/>
          <w:szCs w:val="24"/>
          <w:lang w:eastAsia="hr-HR"/>
        </w:rPr>
        <w:t>.</w:t>
      </w:r>
    </w:p>
    <w:p w14:paraId="27B27EC9" w14:textId="77777777" w:rsidR="00654685" w:rsidRPr="003122C7" w:rsidRDefault="00654685" w:rsidP="00EC7398">
      <w:pPr>
        <w:spacing w:after="0" w:line="240" w:lineRule="auto"/>
        <w:jc w:val="center"/>
        <w:rPr>
          <w:rFonts w:ascii="Times New Roman" w:eastAsia="Times New Roman" w:hAnsi="Times New Roman" w:cs="Times New Roman"/>
          <w:sz w:val="24"/>
          <w:szCs w:val="24"/>
          <w:lang w:eastAsia="hr-HR"/>
        </w:rPr>
      </w:pPr>
    </w:p>
    <w:p w14:paraId="05B6ACE1"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636B9F"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w:t>
      </w:r>
    </w:p>
    <w:p w14:paraId="4C12EEA2" w14:textId="77777777" w:rsidR="002B2BC0" w:rsidRPr="003122C7" w:rsidRDefault="002B2BC0" w:rsidP="00EC7398">
      <w:pPr>
        <w:spacing w:after="0" w:line="240" w:lineRule="auto"/>
        <w:jc w:val="center"/>
        <w:rPr>
          <w:rFonts w:ascii="Times New Roman" w:eastAsia="Times New Roman" w:hAnsi="Times New Roman" w:cs="Times New Roman"/>
          <w:sz w:val="24"/>
          <w:szCs w:val="24"/>
          <w:lang w:eastAsia="hr-HR"/>
        </w:rPr>
      </w:pPr>
    </w:p>
    <w:p w14:paraId="0D598DDA" w14:textId="77777777" w:rsidR="00E25D9B" w:rsidRPr="003122C7" w:rsidRDefault="001A6C93"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Članovi obitelji iz članka 3</w:t>
      </w:r>
      <w:r w:rsidR="00F141F5" w:rsidRPr="003122C7">
        <w:rPr>
          <w:rFonts w:ascii="Times New Roman" w:eastAsia="Times New Roman" w:hAnsi="Times New Roman" w:cs="Times New Roman"/>
          <w:sz w:val="24"/>
          <w:szCs w:val="24"/>
          <w:lang w:eastAsia="hr-HR"/>
        </w:rPr>
        <w:t>4</w:t>
      </w:r>
      <w:r w:rsidR="00E25D9B" w:rsidRPr="003122C7">
        <w:rPr>
          <w:rFonts w:ascii="Times New Roman" w:eastAsia="Times New Roman" w:hAnsi="Times New Roman" w:cs="Times New Roman"/>
          <w:sz w:val="24"/>
          <w:szCs w:val="24"/>
          <w:lang w:eastAsia="hr-HR"/>
        </w:rPr>
        <w:t>. ovog</w:t>
      </w:r>
      <w:r w:rsidR="00783C28"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Zakona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stječu pravo na novčanu naknadu u iznosu obiteljske invalidnine, povećane obiteljske invalidnine i uvećane obiteljske invalidnine i sva ostala prava iz ovoga Zakona kao i članovi obitelji civilnih osoba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umrlih ili poginulih pod okolnostima iz članka 9. ovoga Zakona pod uvjetima i u postupku utvrđenim za članove obitelji civilnih osoba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poginulih ili umrlih</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u Domovinskom ratu, osim prava na obiteljsku invalidninu.</w:t>
      </w:r>
    </w:p>
    <w:p w14:paraId="3FA3A53C" w14:textId="77777777" w:rsidR="002B2BC0" w:rsidRPr="003122C7" w:rsidRDefault="002B2BC0" w:rsidP="00EC7398">
      <w:pPr>
        <w:spacing w:after="0" w:line="240" w:lineRule="auto"/>
        <w:jc w:val="both"/>
        <w:rPr>
          <w:rFonts w:ascii="Times New Roman" w:eastAsia="Times New Roman" w:hAnsi="Times New Roman" w:cs="Times New Roman"/>
          <w:sz w:val="24"/>
          <w:szCs w:val="24"/>
          <w:lang w:eastAsia="hr-HR"/>
        </w:rPr>
      </w:pPr>
    </w:p>
    <w:p w14:paraId="0406BBC1" w14:textId="77777777" w:rsidR="00E25D9B" w:rsidRPr="003122C7" w:rsidRDefault="001A6C93"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Članovima obitelji iz članka 3</w:t>
      </w:r>
      <w:r w:rsidR="00F141F5" w:rsidRPr="003122C7">
        <w:rPr>
          <w:rFonts w:ascii="Times New Roman" w:eastAsia="Times New Roman" w:hAnsi="Times New Roman" w:cs="Times New Roman"/>
          <w:sz w:val="24"/>
          <w:szCs w:val="24"/>
          <w:lang w:eastAsia="hr-HR"/>
        </w:rPr>
        <w:t>4</w:t>
      </w:r>
      <w:r w:rsidR="00E25D9B" w:rsidRPr="003122C7">
        <w:rPr>
          <w:rFonts w:ascii="Times New Roman" w:eastAsia="Times New Roman" w:hAnsi="Times New Roman" w:cs="Times New Roman"/>
          <w:sz w:val="24"/>
          <w:szCs w:val="24"/>
          <w:lang w:eastAsia="hr-HR"/>
        </w:rPr>
        <w:t>. ovog</w:t>
      </w:r>
      <w:r w:rsidR="00783C28"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Zakona nakon identifikacije nestale osobe ili proglašenja nestale civilne osobe umrlom prestaje pravo na novčanu naknadu u iznosu obiteljske invalidnine, povećane obiteljske invalidnine i uvećane obiteljske invalidnine te ostvaruju pravo na obiteljsku invalidninu na sljedeći način:</w:t>
      </w:r>
    </w:p>
    <w:p w14:paraId="115D7D22" w14:textId="77777777" w:rsidR="002B2BC0" w:rsidRPr="003122C7" w:rsidRDefault="002B2BC0" w:rsidP="00EC7398">
      <w:pPr>
        <w:spacing w:after="0" w:line="240" w:lineRule="auto"/>
        <w:ind w:left="360"/>
        <w:jc w:val="both"/>
        <w:rPr>
          <w:rFonts w:ascii="Times New Roman" w:eastAsia="Times New Roman" w:hAnsi="Times New Roman" w:cs="Times New Roman"/>
          <w:sz w:val="24"/>
          <w:szCs w:val="24"/>
          <w:lang w:eastAsia="hr-HR"/>
        </w:rPr>
      </w:pPr>
    </w:p>
    <w:p w14:paraId="4A9646A9" w14:textId="77777777" w:rsidR="00E25D9B" w:rsidRPr="003122C7" w:rsidRDefault="00E25D9B"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a) </w:t>
      </w:r>
      <w:r w:rsidR="001A6C9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po službenoj dužnosti u kontinuitetu nakon prestanka prava na novčanu naknadu u iznosu obiteljske invalidnine, nakon identifikacije nestale osobe ili</w:t>
      </w:r>
    </w:p>
    <w:p w14:paraId="02219BE9" w14:textId="77777777" w:rsidR="00E25D9B" w:rsidRPr="003122C7" w:rsidRDefault="00E25D9B"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b) </w:t>
      </w:r>
      <w:r w:rsidR="001A6C9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temeljem podnesenog zahtjeva, sukladno ovom Zakonu, a nakon pravomoćnosti rješenja o proglašenju nestale osobe umrlom.</w:t>
      </w:r>
    </w:p>
    <w:p w14:paraId="5E66FD4E" w14:textId="77777777" w:rsidR="001A6C93" w:rsidRPr="003122C7" w:rsidRDefault="001A6C93" w:rsidP="00EC7398">
      <w:pPr>
        <w:spacing w:after="0" w:line="240" w:lineRule="auto"/>
        <w:ind w:left="360"/>
        <w:jc w:val="both"/>
        <w:rPr>
          <w:rFonts w:ascii="Times New Roman" w:eastAsia="Times New Roman" w:hAnsi="Times New Roman" w:cs="Times New Roman"/>
          <w:sz w:val="24"/>
          <w:szCs w:val="24"/>
          <w:lang w:eastAsia="hr-HR"/>
        </w:rPr>
      </w:pPr>
    </w:p>
    <w:p w14:paraId="30107401"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POGLAVLJE III.</w:t>
      </w:r>
      <w:bookmarkEnd w:id="15"/>
    </w:p>
    <w:p w14:paraId="023F0C9B" w14:textId="77777777" w:rsidR="001A6C93" w:rsidRPr="003122C7" w:rsidRDefault="001A6C93"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47D3394D"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16" w:name="_Toc432498808"/>
      <w:r w:rsidRPr="003122C7">
        <w:rPr>
          <w:rFonts w:ascii="Times New Roman" w:eastAsia="Times New Roman" w:hAnsi="Times New Roman" w:cs="Times New Roman"/>
          <w:b/>
          <w:bCs/>
          <w:kern w:val="36"/>
          <w:sz w:val="24"/>
          <w:szCs w:val="24"/>
          <w:lang w:eastAsia="hr-HR"/>
        </w:rPr>
        <w:t>OSTALA PRAVA</w:t>
      </w:r>
      <w:bookmarkEnd w:id="16"/>
    </w:p>
    <w:p w14:paraId="0D4A1226" w14:textId="77777777" w:rsidR="001A6C93" w:rsidRPr="003122C7" w:rsidRDefault="001A6C93"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6DA6F7BF" w14:textId="77777777" w:rsidR="00E25D9B" w:rsidRPr="003122C7" w:rsidRDefault="00E25D9B" w:rsidP="00EC7398">
      <w:pPr>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lastRenderedPageBreak/>
        <w:t>ODJELJAK A</w:t>
      </w:r>
    </w:p>
    <w:p w14:paraId="397B4037" w14:textId="77777777" w:rsidR="001A6C93" w:rsidRPr="003122C7" w:rsidRDefault="001A6C93" w:rsidP="00EC7398">
      <w:pPr>
        <w:spacing w:after="0" w:line="240" w:lineRule="auto"/>
        <w:jc w:val="center"/>
        <w:outlineLvl w:val="0"/>
        <w:rPr>
          <w:rFonts w:ascii="Times New Roman" w:eastAsia="Times New Roman" w:hAnsi="Times New Roman" w:cs="Times New Roman"/>
          <w:b/>
          <w:bCs/>
          <w:sz w:val="24"/>
          <w:szCs w:val="24"/>
          <w:lang w:eastAsia="hr-HR"/>
        </w:rPr>
      </w:pPr>
    </w:p>
    <w:p w14:paraId="485B5220" w14:textId="77777777" w:rsidR="00654685"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NOVČANA NAKNADA ZA CIVILNE STRADALNIKE</w:t>
      </w:r>
    </w:p>
    <w:p w14:paraId="726A6EC9"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 IZ DOMOVINSKOG RATA</w:t>
      </w:r>
    </w:p>
    <w:p w14:paraId="78291B10" w14:textId="77777777" w:rsidR="001A6C93" w:rsidRPr="003122C7" w:rsidRDefault="001A6C93"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5C00335D"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636B9F"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w:t>
      </w:r>
    </w:p>
    <w:p w14:paraId="0EBF6F0C" w14:textId="77777777" w:rsidR="00103D25" w:rsidRPr="003122C7" w:rsidRDefault="00103D25" w:rsidP="00EC7398">
      <w:pPr>
        <w:spacing w:after="0" w:line="240" w:lineRule="auto"/>
        <w:jc w:val="center"/>
        <w:rPr>
          <w:rFonts w:ascii="Times New Roman" w:eastAsia="Times New Roman" w:hAnsi="Times New Roman" w:cs="Times New Roman"/>
          <w:sz w:val="24"/>
          <w:szCs w:val="24"/>
          <w:lang w:eastAsia="hr-HR"/>
        </w:rPr>
      </w:pPr>
    </w:p>
    <w:p w14:paraId="6113E74A" w14:textId="77777777" w:rsidR="00033FE7" w:rsidRPr="003122C7" w:rsidRDefault="00103D25"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novčanu naknadu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za civilne stradalnike iz Domovinskog rata (u daljnjem tekstu: novčana naknada) </w:t>
      </w:r>
      <w:r w:rsidR="00033FE7" w:rsidRPr="003122C7">
        <w:rPr>
          <w:rFonts w:ascii="Times New Roman" w:eastAsia="Times New Roman" w:hAnsi="Times New Roman" w:cs="Times New Roman"/>
          <w:sz w:val="24"/>
          <w:szCs w:val="24"/>
          <w:lang w:eastAsia="hr-HR"/>
        </w:rPr>
        <w:t>mogu ostvariti:</w:t>
      </w:r>
    </w:p>
    <w:p w14:paraId="539CEA1B" w14:textId="77777777" w:rsidR="00103D25" w:rsidRPr="003122C7" w:rsidRDefault="00103D25" w:rsidP="00EC7398">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45CE010C" w14:textId="77777777" w:rsidR="00103D25" w:rsidRPr="003122C7" w:rsidRDefault="00103D25" w:rsidP="00EC7398">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0B0B1123" w14:textId="77777777" w:rsidR="00033FE7" w:rsidRPr="003122C7" w:rsidRDefault="00033FE7" w:rsidP="00EC7398">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civilni invalidi iz Domovinskog rata</w:t>
      </w:r>
      <w:r w:rsidR="00E25D9B" w:rsidRPr="003122C7">
        <w:rPr>
          <w:rFonts w:ascii="Times New Roman" w:eastAsia="Times New Roman" w:hAnsi="Times New Roman" w:cs="Times New Roman"/>
          <w:sz w:val="24"/>
          <w:szCs w:val="24"/>
          <w:lang w:eastAsia="hr-HR"/>
        </w:rPr>
        <w:t xml:space="preserve"> </w:t>
      </w:r>
    </w:p>
    <w:p w14:paraId="429D3525" w14:textId="77777777" w:rsidR="00033FE7" w:rsidRPr="003122C7" w:rsidRDefault="00033FE7" w:rsidP="00EC7398">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djeca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kojima je priznat status člana obitelji poginule, umrle ili nestale osobe u Domovinskom ratu</w:t>
      </w:r>
      <w:r w:rsidR="003655D5" w:rsidRPr="003122C7">
        <w:rPr>
          <w:rFonts w:ascii="Times New Roman" w:eastAsia="Times New Roman" w:hAnsi="Times New Roman" w:cs="Times New Roman"/>
          <w:sz w:val="24"/>
          <w:szCs w:val="24"/>
          <w:lang w:eastAsia="hr-HR"/>
        </w:rPr>
        <w:t xml:space="preserve"> i</w:t>
      </w:r>
    </w:p>
    <w:p w14:paraId="240CA695" w14:textId="77777777" w:rsidR="00E25D9B" w:rsidRPr="003122C7" w:rsidRDefault="00E25D9B" w:rsidP="00EC7398">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korisnici obiteljske invalidnine i</w:t>
      </w:r>
      <w:r w:rsidR="00033FE7" w:rsidRPr="003122C7">
        <w:rPr>
          <w:rFonts w:ascii="Times New Roman" w:eastAsia="Times New Roman" w:hAnsi="Times New Roman" w:cs="Times New Roman"/>
          <w:sz w:val="24"/>
          <w:szCs w:val="24"/>
          <w:lang w:eastAsia="hr-HR"/>
        </w:rPr>
        <w:t xml:space="preserve">li </w:t>
      </w:r>
      <w:r w:rsidRPr="003122C7">
        <w:rPr>
          <w:rFonts w:ascii="Times New Roman" w:eastAsia="Times New Roman" w:hAnsi="Times New Roman" w:cs="Times New Roman"/>
          <w:sz w:val="24"/>
          <w:szCs w:val="24"/>
          <w:lang w:eastAsia="hr-HR"/>
        </w:rPr>
        <w:t>novčane naknade u iznosu obiteljske invalidnine iz ovoga Zakona</w:t>
      </w:r>
      <w:r w:rsidR="003655D5" w:rsidRPr="003122C7">
        <w:rPr>
          <w:rFonts w:ascii="Times New Roman" w:eastAsia="Times New Roman" w:hAnsi="Times New Roman" w:cs="Times New Roman"/>
          <w:sz w:val="24"/>
          <w:szCs w:val="24"/>
          <w:lang w:eastAsia="hr-HR"/>
        </w:rPr>
        <w:t>.</w:t>
      </w:r>
    </w:p>
    <w:p w14:paraId="145F6950" w14:textId="77777777" w:rsidR="00103D25" w:rsidRPr="003122C7" w:rsidRDefault="00103D25" w:rsidP="00EC7398">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2B57EAF8" w14:textId="77777777" w:rsidR="00033FE7" w:rsidRPr="003122C7" w:rsidRDefault="00103D25"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033FE7" w:rsidRPr="003122C7">
        <w:rPr>
          <w:rFonts w:ascii="Times New Roman" w:eastAsia="Times New Roman" w:hAnsi="Times New Roman" w:cs="Times New Roman"/>
          <w:sz w:val="24"/>
          <w:szCs w:val="24"/>
          <w:lang w:eastAsia="hr-HR"/>
        </w:rPr>
        <w:t>Osobe iz stavka 1. ovoga članka</w:t>
      </w:r>
      <w:r w:rsidR="00B42271" w:rsidRPr="003122C7">
        <w:rPr>
          <w:rFonts w:ascii="Times New Roman" w:eastAsia="Times New Roman" w:hAnsi="Times New Roman" w:cs="Times New Roman"/>
          <w:sz w:val="24"/>
          <w:szCs w:val="24"/>
          <w:lang w:eastAsia="hr-HR"/>
        </w:rPr>
        <w:t xml:space="preserve"> </w:t>
      </w:r>
      <w:r w:rsidR="00033FE7" w:rsidRPr="003122C7">
        <w:rPr>
          <w:rFonts w:ascii="Times New Roman" w:eastAsia="Times New Roman" w:hAnsi="Times New Roman" w:cs="Times New Roman"/>
          <w:sz w:val="24"/>
          <w:szCs w:val="24"/>
          <w:lang w:eastAsia="hr-HR"/>
        </w:rPr>
        <w:t>novčanu naknadu mogu ostvariti pod uvjetom</w:t>
      </w:r>
      <w:r w:rsidR="00F141F5" w:rsidRPr="003122C7">
        <w:rPr>
          <w:rFonts w:ascii="Times New Roman" w:eastAsia="Times New Roman" w:hAnsi="Times New Roman" w:cs="Times New Roman"/>
          <w:sz w:val="24"/>
          <w:szCs w:val="24"/>
          <w:lang w:eastAsia="hr-HR"/>
        </w:rPr>
        <w:t xml:space="preserve"> da</w:t>
      </w:r>
      <w:r w:rsidR="00033FE7" w:rsidRPr="003122C7">
        <w:rPr>
          <w:rFonts w:ascii="Times New Roman" w:eastAsia="Times New Roman" w:hAnsi="Times New Roman" w:cs="Times New Roman"/>
          <w:sz w:val="24"/>
          <w:szCs w:val="24"/>
          <w:lang w:eastAsia="hr-HR"/>
        </w:rPr>
        <w:t>:</w:t>
      </w:r>
    </w:p>
    <w:p w14:paraId="66DDFBD1" w14:textId="77777777" w:rsidR="00103D25" w:rsidRPr="003122C7" w:rsidRDefault="00103D25"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6D1264F4"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nisu zaposleni</w:t>
      </w:r>
    </w:p>
    <w:p w14:paraId="75B7D149"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oni i članovi njihova kućanstva nisu korisnici zajamčene minimalne naknade</w:t>
      </w:r>
    </w:p>
    <w:p w14:paraId="27E4C60C"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nisu korisnici novčanog primanja u vezi s profesionalnom rehabilitacijom odnosno zbog nezaposlenosti</w:t>
      </w:r>
    </w:p>
    <w:p w14:paraId="0E8E7CD3"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oni i članovi njihova kućanstva nisu vlasnici ili korisnici motornog vozila koje ne služi podmirenju osnovnih životnih potreba </w:t>
      </w:r>
    </w:p>
    <w:p w14:paraId="0B57628D"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oni i članovi njihova kućanstva nisu vlasnici ili suvlasnici ili korisnici ili sukorisnici nekretnina koje im ne služe za podmirenje osnovnih životnih potreba</w:t>
      </w:r>
    </w:p>
    <w:p w14:paraId="326C8208" w14:textId="15BC3830"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oni i članovi njihova kućanstva u prethodnoj kalendarskoj godini nemaju ukupno novčane prihode mjesečno po članu kućanstva veće </w:t>
      </w:r>
      <w:r w:rsidR="0003303C" w:rsidRPr="003122C7">
        <w:rPr>
          <w:rFonts w:ascii="Times New Roman" w:eastAsia="Times New Roman" w:hAnsi="Times New Roman" w:cs="Times New Roman"/>
          <w:sz w:val="24"/>
          <w:szCs w:val="24"/>
          <w:lang w:eastAsia="hr-HR"/>
        </w:rPr>
        <w:t>od 30</w:t>
      </w:r>
      <w:r w:rsidR="00FB6D8D">
        <w:rPr>
          <w:rFonts w:ascii="Times New Roman" w:eastAsia="Times New Roman" w:hAnsi="Times New Roman" w:cs="Times New Roman"/>
          <w:sz w:val="24"/>
          <w:szCs w:val="24"/>
          <w:lang w:eastAsia="hr-HR"/>
        </w:rPr>
        <w:t xml:space="preserve"> </w:t>
      </w:r>
      <w:r w:rsidR="0003303C" w:rsidRPr="003122C7">
        <w:rPr>
          <w:rFonts w:ascii="Times New Roman" w:eastAsia="Times New Roman" w:hAnsi="Times New Roman" w:cs="Times New Roman"/>
          <w:sz w:val="24"/>
          <w:szCs w:val="24"/>
          <w:lang w:eastAsia="hr-HR"/>
        </w:rPr>
        <w:t>% od proračunske osnovice</w:t>
      </w:r>
    </w:p>
    <w:p w14:paraId="07C53956"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nisu temeljem rješenja nadležnog tijela smješteni u zdravstvenu ustanovu</w:t>
      </w:r>
    </w:p>
    <w:p w14:paraId="34355635" w14:textId="77777777" w:rsidR="00276F64" w:rsidRPr="003122C7"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nisu na teret državnog proračuna Republike Hrvatske korisnici usluge smještaja ili organiziranog stanovanja sukladno odredbama propisa o socijalnoj skrbi ili drugih posebnih propisa, osim beskućnika koji je korisnik usluge smještaja u prenoćištu i</w:t>
      </w:r>
    </w:p>
    <w:p w14:paraId="7D391168" w14:textId="50CF12A8" w:rsidR="00276F64" w:rsidRDefault="00276F64" w:rsidP="00EC7398">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hr-HR"/>
        </w:rPr>
      </w:pPr>
      <w:r w:rsidRPr="003122C7">
        <w:rPr>
          <w:rFonts w:ascii="Times New Roman" w:eastAsia="Times New Roman" w:hAnsi="Times New Roman" w:cs="Times New Roman"/>
          <w:sz w:val="24"/>
          <w:szCs w:val="24"/>
          <w:lang w:eastAsia="hr-HR"/>
        </w:rPr>
        <w:t xml:space="preserve">nisu na izdržavanju kazne zatvora, osim ako su prije upućivanja na izvršenje kazne zatvora živjeli u zajedničkom kućanstvu s osobama koje su uzdržavali, a iste osobe </w:t>
      </w:r>
      <w:r w:rsidRPr="00FA4C7F">
        <w:rPr>
          <w:rFonts w:ascii="Times New Roman" w:eastAsia="Times New Roman" w:hAnsi="Times New Roman" w:cs="Times New Roman"/>
          <w:color w:val="000000" w:themeColor="text1"/>
          <w:sz w:val="24"/>
          <w:szCs w:val="24"/>
          <w:lang w:eastAsia="hr-HR"/>
        </w:rPr>
        <w:t>obvezni su uzdržavati i tijekom izvršenja kazne zatvora.</w:t>
      </w:r>
    </w:p>
    <w:p w14:paraId="330B9E82" w14:textId="77777777" w:rsidR="004853A7" w:rsidRPr="00FA4C7F" w:rsidRDefault="004853A7" w:rsidP="004853A7">
      <w:pPr>
        <w:shd w:val="clear" w:color="auto" w:fill="FFFFFF"/>
        <w:spacing w:after="0" w:line="240" w:lineRule="auto"/>
        <w:ind w:left="1134"/>
        <w:jc w:val="both"/>
        <w:textAlignment w:val="baseline"/>
        <w:rPr>
          <w:rFonts w:ascii="Times New Roman" w:eastAsia="Times New Roman" w:hAnsi="Times New Roman" w:cs="Times New Roman"/>
          <w:color w:val="000000" w:themeColor="text1"/>
          <w:sz w:val="24"/>
          <w:szCs w:val="24"/>
          <w:lang w:eastAsia="hr-HR"/>
        </w:rPr>
      </w:pPr>
    </w:p>
    <w:p w14:paraId="7066128C" w14:textId="77ACACB2" w:rsidR="00C27F1C" w:rsidRPr="00FA4C7F" w:rsidRDefault="00C27F1C" w:rsidP="004853A7">
      <w:pPr>
        <w:spacing w:after="135" w:line="240" w:lineRule="auto"/>
        <w:ind w:firstLine="708"/>
        <w:jc w:val="both"/>
        <w:rPr>
          <w:rFonts w:ascii="Times New Roman" w:eastAsia="Times New Roman" w:hAnsi="Times New Roman" w:cs="Times New Roman"/>
          <w:color w:val="000000" w:themeColor="text1"/>
          <w:sz w:val="24"/>
          <w:szCs w:val="24"/>
          <w:lang w:eastAsia="hr-HR"/>
        </w:rPr>
      </w:pPr>
      <w:r w:rsidRPr="00FA4C7F">
        <w:rPr>
          <w:rFonts w:ascii="Times New Roman" w:eastAsia="Times New Roman" w:hAnsi="Times New Roman" w:cs="Times New Roman"/>
          <w:color w:val="000000" w:themeColor="text1"/>
          <w:sz w:val="24"/>
          <w:szCs w:val="24"/>
          <w:lang w:eastAsia="hr-HR"/>
        </w:rPr>
        <w:lastRenderedPageBreak/>
        <w:t>(</w:t>
      </w:r>
      <w:r w:rsidR="008333EC" w:rsidRPr="00FA4C7F">
        <w:rPr>
          <w:rFonts w:ascii="Times New Roman" w:eastAsia="Times New Roman" w:hAnsi="Times New Roman" w:cs="Times New Roman"/>
          <w:color w:val="000000" w:themeColor="text1"/>
          <w:sz w:val="24"/>
          <w:szCs w:val="24"/>
          <w:lang w:eastAsia="hr-HR"/>
        </w:rPr>
        <w:t>3</w:t>
      </w:r>
      <w:r w:rsidRPr="00FA4C7F">
        <w:rPr>
          <w:rFonts w:ascii="Times New Roman" w:eastAsia="Times New Roman" w:hAnsi="Times New Roman" w:cs="Times New Roman"/>
          <w:color w:val="000000" w:themeColor="text1"/>
          <w:sz w:val="24"/>
          <w:szCs w:val="24"/>
          <w:lang w:eastAsia="hr-HR"/>
        </w:rPr>
        <w:t xml:space="preserve">) </w:t>
      </w:r>
      <w:r w:rsidR="00565A8C">
        <w:rPr>
          <w:rFonts w:ascii="Times New Roman" w:eastAsia="Times New Roman" w:hAnsi="Times New Roman" w:cs="Times New Roman"/>
          <w:color w:val="000000" w:themeColor="text1"/>
          <w:sz w:val="24"/>
          <w:szCs w:val="24"/>
          <w:lang w:eastAsia="hr-HR"/>
        </w:rPr>
        <w:tab/>
      </w:r>
      <w:r w:rsidRPr="00FA4C7F">
        <w:rPr>
          <w:rFonts w:ascii="Times New Roman" w:eastAsia="Times New Roman" w:hAnsi="Times New Roman" w:cs="Times New Roman"/>
          <w:color w:val="000000" w:themeColor="text1"/>
          <w:sz w:val="24"/>
          <w:szCs w:val="24"/>
          <w:lang w:eastAsia="hr-HR"/>
        </w:rPr>
        <w:t>Iznimno od stavka 2. točke 6. ovoga</w:t>
      </w:r>
      <w:r w:rsidR="00565A8C">
        <w:rPr>
          <w:rFonts w:ascii="Times New Roman" w:eastAsia="Times New Roman" w:hAnsi="Times New Roman" w:cs="Times New Roman"/>
          <w:color w:val="000000" w:themeColor="text1"/>
          <w:sz w:val="24"/>
          <w:szCs w:val="24"/>
          <w:lang w:eastAsia="hr-HR"/>
        </w:rPr>
        <w:t xml:space="preserve"> članka, za osobe iz stavka 1. </w:t>
      </w:r>
      <w:r w:rsidRPr="00FA4C7F">
        <w:rPr>
          <w:rFonts w:ascii="Times New Roman" w:eastAsia="Times New Roman" w:hAnsi="Times New Roman" w:cs="Times New Roman"/>
          <w:color w:val="000000" w:themeColor="text1"/>
          <w:sz w:val="24"/>
          <w:szCs w:val="24"/>
          <w:lang w:eastAsia="hr-HR"/>
        </w:rPr>
        <w:t xml:space="preserve">ovoga članka koje podnose zahtjev nakon prestanka radnog odnosa ili prestanka drugog redovitog izvora primanja, a u prethodnoj kalendarskoj godini su bili zaposleni ili imali drugi redoviti izvor primanja, u obzir se ne uzimaju novčani prihodi ostvareni temeljem tog radnog odnosa, odnosno  tog drugog redovitog izvora primanja u prethodnoj kalendarskoj godini. </w:t>
      </w:r>
    </w:p>
    <w:p w14:paraId="082069EB" w14:textId="38A0220D" w:rsidR="008333EC" w:rsidRPr="003122C7" w:rsidRDefault="008333EC" w:rsidP="008333E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(4)</w:t>
      </w:r>
      <w:r w:rsidRPr="003122C7">
        <w:t xml:space="preserve"> </w:t>
      </w:r>
      <w:r w:rsidR="00565A8C">
        <w:tab/>
      </w:r>
      <w:r w:rsidRPr="003122C7">
        <w:rPr>
          <w:rFonts w:ascii="Times New Roman" w:eastAsia="Times New Roman" w:hAnsi="Times New Roman" w:cs="Times New Roman"/>
          <w:sz w:val="24"/>
          <w:szCs w:val="24"/>
          <w:lang w:eastAsia="hr-HR"/>
        </w:rPr>
        <w:t>Uvjeti iz stavka 2. ovoga članka moraju biti ispunjeni u trenutku podnošenja zahtjeva i  za cijelo vrijeme korištenja novčane naknade.</w:t>
      </w:r>
    </w:p>
    <w:p w14:paraId="5E8C02E2" w14:textId="77777777" w:rsidR="008333EC" w:rsidRPr="003122C7" w:rsidRDefault="008333EC" w:rsidP="008333E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C577FE1" w14:textId="017990DF" w:rsidR="008333EC" w:rsidRPr="003122C7" w:rsidRDefault="008333EC" w:rsidP="008333E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(5)</w:t>
      </w:r>
      <w:r w:rsidR="00565A8C">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 xml:space="preserve"> Promjene uvjeta o kojima ovisi pravo na novčanu naknadu ili iznos novčane naknade utječu na ostvarivanje novčane naknade tako da se te promjene uzimaju se u obzir od prvog dana sljedećeg mjeseca poslije nastanka.</w:t>
      </w:r>
    </w:p>
    <w:p w14:paraId="017B359A" w14:textId="77777777" w:rsidR="008333EC" w:rsidRPr="003122C7" w:rsidRDefault="008333EC" w:rsidP="00C27F1C">
      <w:pPr>
        <w:spacing w:after="135"/>
        <w:ind w:firstLine="708"/>
        <w:jc w:val="both"/>
        <w:rPr>
          <w:rFonts w:ascii="Times New Roman" w:eastAsia="Times New Roman" w:hAnsi="Times New Roman" w:cs="Times New Roman"/>
          <w:color w:val="414145"/>
          <w:sz w:val="24"/>
          <w:szCs w:val="24"/>
          <w:lang w:eastAsia="hr-HR"/>
        </w:rPr>
      </w:pPr>
    </w:p>
    <w:p w14:paraId="54C352A8"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636B9F" w:rsidRPr="003122C7">
        <w:rPr>
          <w:rFonts w:ascii="Times New Roman" w:eastAsia="Times New Roman" w:hAnsi="Times New Roman" w:cs="Times New Roman"/>
          <w:b/>
          <w:sz w:val="24"/>
          <w:szCs w:val="24"/>
          <w:lang w:eastAsia="hr-HR"/>
        </w:rPr>
        <w:t>7</w:t>
      </w:r>
      <w:r w:rsidRPr="003122C7">
        <w:rPr>
          <w:rFonts w:ascii="Times New Roman" w:eastAsia="Times New Roman" w:hAnsi="Times New Roman" w:cs="Times New Roman"/>
          <w:b/>
          <w:sz w:val="24"/>
          <w:szCs w:val="24"/>
          <w:lang w:eastAsia="hr-HR"/>
        </w:rPr>
        <w:t>.</w:t>
      </w:r>
    </w:p>
    <w:p w14:paraId="6446CF72" w14:textId="77777777" w:rsidR="00103D25" w:rsidRPr="003122C7" w:rsidRDefault="00103D25" w:rsidP="00EC7398">
      <w:pPr>
        <w:spacing w:after="0" w:line="240" w:lineRule="auto"/>
        <w:jc w:val="center"/>
        <w:rPr>
          <w:rFonts w:ascii="Times New Roman" w:eastAsia="Times New Roman" w:hAnsi="Times New Roman" w:cs="Times New Roman"/>
          <w:sz w:val="24"/>
          <w:szCs w:val="24"/>
          <w:lang w:eastAsia="hr-HR"/>
        </w:rPr>
      </w:pPr>
    </w:p>
    <w:p w14:paraId="0B912F25" w14:textId="18A70DA0"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Osnovica za određivanje novčane naknade iznosi 33</w:t>
      </w:r>
      <w:r w:rsidR="00565A8C">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proračunske osnovice. </w:t>
      </w:r>
    </w:p>
    <w:p w14:paraId="5BCA530A" w14:textId="77777777" w:rsidR="00385F1F" w:rsidRPr="003122C7" w:rsidRDefault="00385F1F" w:rsidP="00EC7398">
      <w:pPr>
        <w:spacing w:after="0" w:line="240" w:lineRule="auto"/>
        <w:ind w:left="360"/>
        <w:jc w:val="both"/>
        <w:rPr>
          <w:rFonts w:ascii="Times New Roman" w:eastAsia="Times New Roman" w:hAnsi="Times New Roman" w:cs="Times New Roman"/>
          <w:sz w:val="24"/>
          <w:szCs w:val="24"/>
          <w:lang w:eastAsia="hr-HR"/>
        </w:rPr>
      </w:pPr>
    </w:p>
    <w:p w14:paraId="7BE0941A" w14:textId="77777777"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Korisnicima koji u kućanstvu nemaju prihode od utjecaja na naknadu za nezaposlene, novčana naknada se određuje u visini osnovice. </w:t>
      </w:r>
    </w:p>
    <w:p w14:paraId="719E91BE" w14:textId="77777777" w:rsidR="00385F1F" w:rsidRPr="003122C7" w:rsidRDefault="00385F1F" w:rsidP="00EC7398">
      <w:pPr>
        <w:spacing w:after="0" w:line="240" w:lineRule="auto"/>
        <w:ind w:left="360"/>
        <w:jc w:val="both"/>
        <w:rPr>
          <w:rFonts w:ascii="Times New Roman" w:eastAsia="Times New Roman" w:hAnsi="Times New Roman" w:cs="Times New Roman"/>
          <w:sz w:val="24"/>
          <w:szCs w:val="24"/>
          <w:lang w:eastAsia="hr-HR"/>
        </w:rPr>
      </w:pPr>
    </w:p>
    <w:p w14:paraId="6B4A203B" w14:textId="77777777"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Korisnicima koji u kućanstvu imaju prihod od utjecaja na novčanu naknadu, novčana naknada se određuje u iznosu razlike između dijela prihoda koji mjesečno otpada na korisnika i osnovice za određivanje novčane </w:t>
      </w:r>
      <w:r w:rsidR="003655D5" w:rsidRPr="003122C7">
        <w:rPr>
          <w:rFonts w:ascii="Times New Roman" w:eastAsia="Times New Roman" w:hAnsi="Times New Roman" w:cs="Times New Roman"/>
          <w:sz w:val="24"/>
          <w:szCs w:val="24"/>
          <w:lang w:eastAsia="hr-HR"/>
        </w:rPr>
        <w:t>naknade</w:t>
      </w:r>
      <w:r w:rsidR="00E25D9B" w:rsidRPr="003122C7">
        <w:rPr>
          <w:rFonts w:ascii="Times New Roman" w:eastAsia="Times New Roman" w:hAnsi="Times New Roman" w:cs="Times New Roman"/>
          <w:sz w:val="24"/>
          <w:szCs w:val="24"/>
          <w:lang w:eastAsia="hr-HR"/>
        </w:rPr>
        <w:t>.</w:t>
      </w:r>
    </w:p>
    <w:p w14:paraId="15C35B2B" w14:textId="77777777" w:rsidR="00276F64" w:rsidRPr="003122C7" w:rsidRDefault="00276F64" w:rsidP="00EC7398">
      <w:pPr>
        <w:spacing w:after="0" w:line="240" w:lineRule="auto"/>
        <w:ind w:left="360"/>
        <w:jc w:val="both"/>
        <w:rPr>
          <w:rFonts w:ascii="Times New Roman" w:eastAsia="Times New Roman" w:hAnsi="Times New Roman" w:cs="Times New Roman"/>
          <w:sz w:val="24"/>
          <w:szCs w:val="24"/>
          <w:lang w:eastAsia="hr-HR"/>
        </w:rPr>
      </w:pPr>
    </w:p>
    <w:p w14:paraId="028D2B1C"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3</w:t>
      </w:r>
      <w:r w:rsidR="00636B9F" w:rsidRPr="003122C7">
        <w:rPr>
          <w:rFonts w:ascii="Times New Roman" w:eastAsia="Times New Roman" w:hAnsi="Times New Roman" w:cs="Times New Roman"/>
          <w:b/>
          <w:sz w:val="24"/>
          <w:szCs w:val="24"/>
          <w:lang w:eastAsia="hr-HR"/>
        </w:rPr>
        <w:t>8</w:t>
      </w:r>
      <w:r w:rsidRPr="003122C7">
        <w:rPr>
          <w:rFonts w:ascii="Times New Roman" w:eastAsia="Times New Roman" w:hAnsi="Times New Roman" w:cs="Times New Roman"/>
          <w:b/>
          <w:sz w:val="24"/>
          <w:szCs w:val="24"/>
          <w:lang w:eastAsia="hr-HR"/>
        </w:rPr>
        <w:t>.</w:t>
      </w:r>
    </w:p>
    <w:p w14:paraId="7CBB8445" w14:textId="77777777" w:rsidR="00385F1F" w:rsidRPr="003122C7" w:rsidRDefault="00385F1F" w:rsidP="00EC7398">
      <w:pPr>
        <w:spacing w:after="0" w:line="240" w:lineRule="auto"/>
        <w:jc w:val="center"/>
        <w:rPr>
          <w:rFonts w:ascii="Times New Roman" w:eastAsia="Times New Roman" w:hAnsi="Times New Roman" w:cs="Times New Roman"/>
          <w:sz w:val="24"/>
          <w:szCs w:val="24"/>
          <w:lang w:eastAsia="hr-HR"/>
        </w:rPr>
      </w:pPr>
    </w:p>
    <w:p w14:paraId="40CE46A0" w14:textId="7A25A92A"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dva ili više sukorisnika obiteljske invalidnine ispunjavaju uvjete za stjecanje prava na novčanu naknadu, novčana naknada određena prema članku 3</w:t>
      </w:r>
      <w:r w:rsidR="00E46803" w:rsidRPr="003122C7">
        <w:rPr>
          <w:rFonts w:ascii="Times New Roman" w:eastAsia="Times New Roman" w:hAnsi="Times New Roman" w:cs="Times New Roman"/>
          <w:sz w:val="24"/>
          <w:szCs w:val="24"/>
          <w:lang w:eastAsia="hr-HR"/>
        </w:rPr>
        <w:t>7</w:t>
      </w:r>
      <w:r w:rsidR="007D6C64"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ovoga Zakona povećava se za 50</w:t>
      </w:r>
      <w:r w:rsidR="00565A8C">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za svakog daljnjeg </w:t>
      </w:r>
      <w:r w:rsidR="001B3EBC" w:rsidRPr="003122C7">
        <w:rPr>
          <w:rFonts w:ascii="Times New Roman" w:eastAsia="Times New Roman" w:hAnsi="Times New Roman" w:cs="Times New Roman"/>
          <w:sz w:val="24"/>
          <w:szCs w:val="24"/>
          <w:lang w:eastAsia="hr-HR"/>
        </w:rPr>
        <w:t>su</w:t>
      </w:r>
      <w:r w:rsidR="00E25D9B" w:rsidRPr="003122C7">
        <w:rPr>
          <w:rFonts w:ascii="Times New Roman" w:eastAsia="Times New Roman" w:hAnsi="Times New Roman" w:cs="Times New Roman"/>
          <w:sz w:val="24"/>
          <w:szCs w:val="24"/>
          <w:lang w:eastAsia="hr-HR"/>
        </w:rPr>
        <w:t xml:space="preserve">korisnika. </w:t>
      </w:r>
    </w:p>
    <w:p w14:paraId="447846C2" w14:textId="77777777" w:rsidR="00385F1F" w:rsidRPr="003122C7" w:rsidRDefault="00385F1F" w:rsidP="00EC7398">
      <w:pPr>
        <w:spacing w:after="0" w:line="240" w:lineRule="auto"/>
        <w:ind w:left="360"/>
        <w:jc w:val="both"/>
        <w:rPr>
          <w:rFonts w:ascii="Times New Roman" w:eastAsia="Times New Roman" w:hAnsi="Times New Roman" w:cs="Times New Roman"/>
          <w:sz w:val="24"/>
          <w:szCs w:val="24"/>
          <w:lang w:eastAsia="hr-HR"/>
        </w:rPr>
      </w:pPr>
    </w:p>
    <w:p w14:paraId="553F6A20" w14:textId="07180339"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Ako oba bračna ili izvanbračna druga ispunjavaju uvjete za stjecanje prava na novčanu naknadu po različitim osnovama, novčana </w:t>
      </w:r>
      <w:r w:rsidR="001B3EBC" w:rsidRPr="003122C7">
        <w:rPr>
          <w:rFonts w:ascii="Times New Roman" w:eastAsia="Times New Roman" w:hAnsi="Times New Roman" w:cs="Times New Roman"/>
          <w:sz w:val="24"/>
          <w:szCs w:val="24"/>
          <w:lang w:eastAsia="hr-HR"/>
        </w:rPr>
        <w:t xml:space="preserve">naknada </w:t>
      </w:r>
      <w:r w:rsidR="00E25D9B" w:rsidRPr="003122C7">
        <w:rPr>
          <w:rFonts w:ascii="Times New Roman" w:eastAsia="Times New Roman" w:hAnsi="Times New Roman" w:cs="Times New Roman"/>
          <w:sz w:val="24"/>
          <w:szCs w:val="24"/>
          <w:lang w:eastAsia="hr-HR"/>
        </w:rPr>
        <w:t>im se određuje kao jednom korisniku i tako određena povećava za 50</w:t>
      </w:r>
      <w:r w:rsidR="00565A8C">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za drugog bračnog, odnosno izvanbračnog druga.</w:t>
      </w:r>
    </w:p>
    <w:p w14:paraId="7CD72BCE" w14:textId="77777777" w:rsidR="00385F1F" w:rsidRPr="003122C7" w:rsidRDefault="00385F1F" w:rsidP="00EC7398">
      <w:pPr>
        <w:spacing w:after="0" w:line="240" w:lineRule="auto"/>
        <w:ind w:left="360"/>
        <w:jc w:val="both"/>
        <w:rPr>
          <w:rFonts w:ascii="Times New Roman" w:eastAsia="Times New Roman" w:hAnsi="Times New Roman" w:cs="Times New Roman"/>
          <w:sz w:val="24"/>
          <w:szCs w:val="24"/>
          <w:lang w:eastAsia="hr-HR"/>
        </w:rPr>
      </w:pPr>
    </w:p>
    <w:p w14:paraId="65B88A66" w14:textId="77777777"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Sukorisnicima novčane naknade iz stav</w:t>
      </w:r>
      <w:r w:rsidR="00282679"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ka 1. i 2. ovoga članka koji žive u zajedničkom kućanstvu, novčana naknada pripada na jednake dijelove. </w:t>
      </w:r>
    </w:p>
    <w:p w14:paraId="73A261F7" w14:textId="77777777" w:rsidR="00385F1F" w:rsidRPr="003122C7" w:rsidRDefault="00385F1F" w:rsidP="00EC7398">
      <w:pPr>
        <w:spacing w:after="0" w:line="240" w:lineRule="auto"/>
        <w:ind w:left="360"/>
        <w:jc w:val="both"/>
        <w:rPr>
          <w:rFonts w:ascii="Times New Roman" w:eastAsia="Times New Roman" w:hAnsi="Times New Roman" w:cs="Times New Roman"/>
          <w:sz w:val="24"/>
          <w:szCs w:val="24"/>
          <w:lang w:eastAsia="hr-HR"/>
        </w:rPr>
      </w:pPr>
    </w:p>
    <w:p w14:paraId="379524B0" w14:textId="555A9A1A" w:rsidR="00E25D9B" w:rsidRPr="003122C7" w:rsidRDefault="00385F1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Osobama iz stav</w:t>
      </w:r>
      <w:r w:rsidR="00282679"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ka 1. i 2. ovoga članka koje ne žive u zajedničkom kućanstvu novčana naknada svakome od njih određuje se kao samostalnom korisniku, s tim da zbroj tih iznosa ne može biti veći od iznosa naknade povećane </w:t>
      </w:r>
      <w:r w:rsidR="00B966AB" w:rsidRPr="003122C7">
        <w:rPr>
          <w:rFonts w:ascii="Times New Roman" w:eastAsia="Times New Roman" w:hAnsi="Times New Roman" w:cs="Times New Roman"/>
          <w:sz w:val="24"/>
          <w:szCs w:val="24"/>
          <w:lang w:eastAsia="hr-HR"/>
        </w:rPr>
        <w:t>sukladno stavcima</w:t>
      </w:r>
      <w:r w:rsidR="00E25D9B" w:rsidRPr="003122C7">
        <w:rPr>
          <w:rFonts w:ascii="Times New Roman" w:eastAsia="Times New Roman" w:hAnsi="Times New Roman" w:cs="Times New Roman"/>
          <w:sz w:val="24"/>
          <w:szCs w:val="24"/>
          <w:lang w:eastAsia="hr-HR"/>
        </w:rPr>
        <w:t xml:space="preserve"> 1. i 2. ovoga članka.</w:t>
      </w:r>
    </w:p>
    <w:p w14:paraId="6FAD3366" w14:textId="77777777" w:rsidR="00276F64" w:rsidRPr="003122C7" w:rsidRDefault="00276F64" w:rsidP="00EC7398">
      <w:pPr>
        <w:spacing w:after="0" w:line="240" w:lineRule="auto"/>
        <w:ind w:left="360"/>
        <w:jc w:val="both"/>
        <w:rPr>
          <w:rFonts w:ascii="Times New Roman" w:eastAsia="Times New Roman" w:hAnsi="Times New Roman" w:cs="Times New Roman"/>
          <w:sz w:val="24"/>
          <w:szCs w:val="24"/>
          <w:lang w:eastAsia="hr-HR"/>
        </w:rPr>
      </w:pPr>
    </w:p>
    <w:p w14:paraId="6299CA7C"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lastRenderedPageBreak/>
        <w:t>Članak</w:t>
      </w:r>
      <w:r w:rsidR="00B42271" w:rsidRPr="003122C7">
        <w:rPr>
          <w:rFonts w:ascii="Times New Roman" w:eastAsia="Times New Roman" w:hAnsi="Times New Roman" w:cs="Times New Roman"/>
          <w:b/>
          <w:sz w:val="24"/>
          <w:szCs w:val="24"/>
          <w:lang w:eastAsia="hr-HR"/>
        </w:rPr>
        <w:t xml:space="preserve"> </w:t>
      </w:r>
      <w:r w:rsidRPr="003122C7">
        <w:rPr>
          <w:rFonts w:ascii="Times New Roman" w:eastAsia="Times New Roman" w:hAnsi="Times New Roman" w:cs="Times New Roman"/>
          <w:b/>
          <w:sz w:val="24"/>
          <w:szCs w:val="24"/>
          <w:lang w:eastAsia="hr-HR"/>
        </w:rPr>
        <w:t>3</w:t>
      </w:r>
      <w:r w:rsidR="00636B9F" w:rsidRPr="003122C7">
        <w:rPr>
          <w:rFonts w:ascii="Times New Roman" w:eastAsia="Times New Roman" w:hAnsi="Times New Roman" w:cs="Times New Roman"/>
          <w:b/>
          <w:sz w:val="24"/>
          <w:szCs w:val="24"/>
          <w:lang w:eastAsia="hr-HR"/>
        </w:rPr>
        <w:t>9</w:t>
      </w:r>
      <w:r w:rsidRPr="003122C7">
        <w:rPr>
          <w:rFonts w:ascii="Times New Roman" w:eastAsia="Times New Roman" w:hAnsi="Times New Roman" w:cs="Times New Roman"/>
          <w:b/>
          <w:sz w:val="24"/>
          <w:szCs w:val="24"/>
          <w:lang w:eastAsia="hr-HR"/>
        </w:rPr>
        <w:t>.</w:t>
      </w:r>
    </w:p>
    <w:p w14:paraId="40F9EFC2" w14:textId="77777777" w:rsidR="00385F1F" w:rsidRPr="003122C7" w:rsidRDefault="00385F1F" w:rsidP="00EC7398">
      <w:pPr>
        <w:spacing w:after="0" w:line="240" w:lineRule="auto"/>
        <w:jc w:val="center"/>
        <w:textAlignment w:val="baseline"/>
        <w:rPr>
          <w:rFonts w:ascii="Times New Roman" w:eastAsia="Times New Roman" w:hAnsi="Times New Roman" w:cs="Times New Roman"/>
          <w:sz w:val="24"/>
          <w:szCs w:val="24"/>
          <w:lang w:eastAsia="hr-HR"/>
        </w:rPr>
      </w:pPr>
    </w:p>
    <w:p w14:paraId="4F6FB0DB" w14:textId="6FCDF0A5" w:rsidR="00E25D9B" w:rsidRPr="003122C7" w:rsidRDefault="00385F1F"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565A8C">
        <w:rPr>
          <w:rFonts w:ascii="Times New Roman" w:eastAsia="Times New Roman" w:hAnsi="Times New Roman" w:cs="Times New Roman"/>
          <w:sz w:val="24"/>
          <w:szCs w:val="24"/>
          <w:lang w:eastAsia="hr-HR"/>
        </w:rPr>
        <w:t xml:space="preserve">Odredbe o načinu </w:t>
      </w:r>
      <w:r w:rsidR="0086751A" w:rsidRPr="003122C7">
        <w:rPr>
          <w:rFonts w:ascii="Times New Roman" w:eastAsia="Times New Roman" w:hAnsi="Times New Roman" w:cs="Times New Roman"/>
          <w:sz w:val="24"/>
          <w:szCs w:val="24"/>
          <w:lang w:eastAsia="hr-HR"/>
        </w:rPr>
        <w:t xml:space="preserve">ostvarivanja prava na </w:t>
      </w:r>
      <w:r w:rsidR="00565A8C">
        <w:rPr>
          <w:rFonts w:ascii="Times New Roman" w:eastAsia="Times New Roman" w:hAnsi="Times New Roman" w:cs="Times New Roman"/>
          <w:sz w:val="24"/>
          <w:szCs w:val="24"/>
          <w:lang w:eastAsia="hr-HR"/>
        </w:rPr>
        <w:t xml:space="preserve">novčanu naknadu razradit će se </w:t>
      </w:r>
      <w:r w:rsidR="0086751A" w:rsidRPr="003122C7">
        <w:rPr>
          <w:rFonts w:ascii="Times New Roman" w:eastAsia="Times New Roman" w:hAnsi="Times New Roman" w:cs="Times New Roman"/>
          <w:sz w:val="24"/>
          <w:szCs w:val="24"/>
          <w:lang w:eastAsia="hr-HR"/>
        </w:rPr>
        <w:t>pravilnikom kojeg donosi ministar nadležan za hrvatske branitelje (u daljnjem tekstu: ministar).</w:t>
      </w:r>
    </w:p>
    <w:p w14:paraId="0AE09110" w14:textId="77777777" w:rsidR="00385F1F" w:rsidRPr="003122C7" w:rsidRDefault="00385F1F" w:rsidP="00EC7398">
      <w:pPr>
        <w:spacing w:after="0" w:line="240" w:lineRule="auto"/>
        <w:jc w:val="both"/>
        <w:textAlignment w:val="baseline"/>
        <w:rPr>
          <w:rFonts w:ascii="Times New Roman" w:eastAsia="Times New Roman" w:hAnsi="Times New Roman" w:cs="Times New Roman"/>
          <w:sz w:val="24"/>
          <w:szCs w:val="24"/>
          <w:lang w:eastAsia="hr-HR"/>
        </w:rPr>
      </w:pPr>
    </w:p>
    <w:p w14:paraId="6429BB92"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bookmarkStart w:id="17" w:name="_Toc432498810"/>
      <w:r w:rsidRPr="003122C7">
        <w:rPr>
          <w:rFonts w:ascii="Times New Roman" w:eastAsia="Times New Roman" w:hAnsi="Times New Roman" w:cs="Times New Roman"/>
          <w:b/>
          <w:bCs/>
          <w:sz w:val="24"/>
          <w:szCs w:val="24"/>
          <w:lang w:eastAsia="hr-HR"/>
        </w:rPr>
        <w:t>ODJELJAK B</w:t>
      </w:r>
    </w:p>
    <w:p w14:paraId="300DC90D" w14:textId="77777777" w:rsidR="00385F1F" w:rsidRPr="003122C7" w:rsidRDefault="00385F1F"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1BE6B89D"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color w:val="231F20"/>
          <w:sz w:val="24"/>
          <w:szCs w:val="24"/>
          <w:lang w:eastAsia="hr-HR"/>
        </w:rPr>
      </w:pPr>
      <w:r w:rsidRPr="003122C7">
        <w:rPr>
          <w:rFonts w:ascii="Times New Roman" w:eastAsia="Times New Roman" w:hAnsi="Times New Roman" w:cs="Times New Roman"/>
          <w:b/>
          <w:bCs/>
          <w:sz w:val="24"/>
          <w:szCs w:val="24"/>
          <w:lang w:eastAsia="hr-HR"/>
        </w:rPr>
        <w:t xml:space="preserve">PRAVO NA JEDNOKRATNU NOVČANU POMOĆ </w:t>
      </w:r>
      <w:r w:rsidRPr="003122C7">
        <w:rPr>
          <w:rFonts w:ascii="Times New Roman" w:eastAsia="Times New Roman" w:hAnsi="Times New Roman" w:cs="Times New Roman"/>
          <w:b/>
          <w:color w:val="231F20"/>
          <w:sz w:val="24"/>
          <w:szCs w:val="24"/>
          <w:lang w:eastAsia="hr-HR"/>
        </w:rPr>
        <w:t>ZBOG NEMOGUĆNOSTI PODMIRENJA OSNOVNIH ŽIVOTNIH POTREBA</w:t>
      </w:r>
    </w:p>
    <w:p w14:paraId="7D451E0C" w14:textId="77777777" w:rsidR="00385F1F" w:rsidRPr="003122C7" w:rsidRDefault="00385F1F"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5F9EA958"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color w:val="231F20"/>
          <w:sz w:val="24"/>
          <w:szCs w:val="24"/>
          <w:lang w:eastAsia="hr-HR"/>
        </w:rPr>
      </w:pPr>
      <w:r w:rsidRPr="003122C7">
        <w:rPr>
          <w:rFonts w:ascii="Times New Roman" w:eastAsia="Times New Roman" w:hAnsi="Times New Roman" w:cs="Times New Roman"/>
          <w:b/>
          <w:color w:val="231F20"/>
          <w:sz w:val="24"/>
          <w:szCs w:val="24"/>
          <w:lang w:eastAsia="hr-HR"/>
        </w:rPr>
        <w:t xml:space="preserve">Članak </w:t>
      </w:r>
      <w:r w:rsidR="00636B9F" w:rsidRPr="003122C7">
        <w:rPr>
          <w:rFonts w:ascii="Times New Roman" w:eastAsia="Times New Roman" w:hAnsi="Times New Roman" w:cs="Times New Roman"/>
          <w:b/>
          <w:color w:val="231F20"/>
          <w:sz w:val="24"/>
          <w:szCs w:val="24"/>
          <w:lang w:eastAsia="hr-HR"/>
        </w:rPr>
        <w:t>40</w:t>
      </w:r>
      <w:r w:rsidRPr="003122C7">
        <w:rPr>
          <w:rFonts w:ascii="Times New Roman" w:eastAsia="Times New Roman" w:hAnsi="Times New Roman" w:cs="Times New Roman"/>
          <w:b/>
          <w:color w:val="231F20"/>
          <w:sz w:val="24"/>
          <w:szCs w:val="24"/>
          <w:lang w:eastAsia="hr-HR"/>
        </w:rPr>
        <w:t>.</w:t>
      </w:r>
    </w:p>
    <w:p w14:paraId="64D37FE4" w14:textId="77777777" w:rsidR="00637760" w:rsidRPr="003122C7" w:rsidRDefault="00637760" w:rsidP="00EC7398">
      <w:pPr>
        <w:spacing w:after="0" w:line="240" w:lineRule="auto"/>
        <w:jc w:val="center"/>
        <w:textAlignment w:val="baseline"/>
        <w:rPr>
          <w:rFonts w:ascii="Times New Roman" w:eastAsia="Times New Roman" w:hAnsi="Times New Roman" w:cs="Times New Roman"/>
          <w:color w:val="231F20"/>
          <w:sz w:val="24"/>
          <w:szCs w:val="24"/>
          <w:lang w:eastAsia="hr-HR"/>
        </w:rPr>
      </w:pPr>
    </w:p>
    <w:p w14:paraId="20DE2F63" w14:textId="77777777" w:rsidR="003655D5" w:rsidRPr="003122C7" w:rsidRDefault="00385F1F"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jednokratnu novčanu pomoć zbog nemogućnosti podmirenja osnovnih životnih potreba (u daljnjem tekstu: jednokratna novčana pomoć) mogu ostvariti</w:t>
      </w:r>
      <w:r w:rsidR="003655D5" w:rsidRPr="003122C7">
        <w:rPr>
          <w:rFonts w:ascii="Times New Roman" w:eastAsia="Times New Roman" w:hAnsi="Times New Roman" w:cs="Times New Roman"/>
          <w:sz w:val="24"/>
          <w:szCs w:val="24"/>
          <w:lang w:eastAsia="hr-HR"/>
        </w:rPr>
        <w:t>:</w:t>
      </w:r>
    </w:p>
    <w:p w14:paraId="06CCAF7A" w14:textId="77777777" w:rsidR="00385F1F" w:rsidRPr="003122C7" w:rsidRDefault="00385F1F"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75748BDF" w14:textId="3C5513D4" w:rsidR="003655D5" w:rsidRPr="003122C7" w:rsidRDefault="00E25D9B" w:rsidP="00EC7398">
      <w:pPr>
        <w:numPr>
          <w:ilvl w:val="1"/>
          <w:numId w:val="55"/>
        </w:numPr>
        <w:spacing w:after="0" w:line="240" w:lineRule="auto"/>
        <w:ind w:left="1134" w:hanging="414"/>
        <w:jc w:val="both"/>
        <w:textAlignment w:val="baseline"/>
        <w:rPr>
          <w:rFonts w:ascii="Times New Roman" w:eastAsia="Times New Roman" w:hAnsi="Times New Roman" w:cs="Times New Roman"/>
          <w:sz w:val="24"/>
          <w:szCs w:val="24"/>
          <w:lang w:eastAsia="hr-HR"/>
        </w:rPr>
      </w:pPr>
      <w:r w:rsidRPr="003122C7">
        <w:rPr>
          <w:rFonts w:ascii="Times New Roman" w:hAnsi="Times New Roman" w:cs="Times New Roman"/>
          <w:sz w:val="24"/>
          <w:szCs w:val="24"/>
        </w:rPr>
        <w:t xml:space="preserve"> </w:t>
      </w:r>
      <w:r w:rsidR="00F141F5" w:rsidRPr="003122C7">
        <w:rPr>
          <w:rFonts w:ascii="Times New Roman" w:eastAsia="Times New Roman" w:hAnsi="Times New Roman" w:cs="Times New Roman"/>
          <w:sz w:val="24"/>
          <w:szCs w:val="24"/>
          <w:lang w:eastAsia="hr-HR"/>
        </w:rPr>
        <w:t xml:space="preserve">civilni invalidi iz Domovinskog rata </w:t>
      </w:r>
      <w:r w:rsidR="0084102F">
        <w:rPr>
          <w:rFonts w:ascii="Times New Roman" w:eastAsia="Times New Roman" w:hAnsi="Times New Roman" w:cs="Times New Roman"/>
          <w:sz w:val="24"/>
          <w:szCs w:val="24"/>
          <w:lang w:eastAsia="hr-HR"/>
        </w:rPr>
        <w:t>i</w:t>
      </w:r>
    </w:p>
    <w:p w14:paraId="1326DED4" w14:textId="77777777" w:rsidR="00E25D9B" w:rsidRPr="003122C7" w:rsidRDefault="00F141F5" w:rsidP="00EC7398">
      <w:pPr>
        <w:numPr>
          <w:ilvl w:val="1"/>
          <w:numId w:val="55"/>
        </w:numPr>
        <w:spacing w:after="0" w:line="240" w:lineRule="auto"/>
        <w:ind w:left="1134" w:hanging="414"/>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članovi obitelji civilne osobe poginule, umrle ili nestale u Domovinskom ratu</w:t>
      </w:r>
      <w:r w:rsidR="00E25D9B" w:rsidRPr="003122C7">
        <w:rPr>
          <w:rFonts w:ascii="Times New Roman" w:eastAsia="Times New Roman" w:hAnsi="Times New Roman" w:cs="Times New Roman"/>
          <w:sz w:val="24"/>
          <w:szCs w:val="24"/>
          <w:lang w:eastAsia="hr-HR"/>
        </w:rPr>
        <w:t>.</w:t>
      </w:r>
    </w:p>
    <w:p w14:paraId="553F2562" w14:textId="77777777" w:rsidR="00385F1F" w:rsidRPr="003122C7" w:rsidRDefault="00385F1F" w:rsidP="00EC7398">
      <w:pPr>
        <w:spacing w:after="0" w:line="240" w:lineRule="auto"/>
        <w:ind w:left="1080"/>
        <w:jc w:val="both"/>
        <w:textAlignment w:val="baseline"/>
        <w:rPr>
          <w:rFonts w:ascii="Times New Roman" w:eastAsia="Times New Roman" w:hAnsi="Times New Roman" w:cs="Times New Roman"/>
          <w:sz w:val="24"/>
          <w:szCs w:val="24"/>
          <w:lang w:eastAsia="hr-HR"/>
        </w:rPr>
      </w:pPr>
    </w:p>
    <w:p w14:paraId="728A0D8B" w14:textId="77777777" w:rsidR="00E25D9B" w:rsidRPr="003122C7" w:rsidRDefault="009D727A"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jednokratnu novčanu pomoć</w:t>
      </w:r>
      <w:r w:rsidR="00E25D9B" w:rsidRPr="003122C7">
        <w:rPr>
          <w:rFonts w:ascii="Times New Roman" w:hAnsi="Times New Roman" w:cs="Times New Roman"/>
          <w:sz w:val="24"/>
          <w:szCs w:val="24"/>
        </w:rPr>
        <w:t xml:space="preserve"> </w:t>
      </w:r>
      <w:r w:rsidR="00E25D9B" w:rsidRPr="003122C7">
        <w:rPr>
          <w:rFonts w:ascii="Times New Roman" w:eastAsia="Times New Roman" w:hAnsi="Times New Roman" w:cs="Times New Roman"/>
          <w:sz w:val="24"/>
          <w:szCs w:val="24"/>
          <w:lang w:eastAsia="hr-HR"/>
        </w:rPr>
        <w:t>mogu ostvariti osobe iz stavka 1. ovoga članka ako se nalaze u jednoj od sljedećih situacija:</w:t>
      </w:r>
    </w:p>
    <w:p w14:paraId="353691BF" w14:textId="77777777" w:rsidR="00385F1F" w:rsidRPr="003122C7" w:rsidRDefault="00385F1F"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098216CB" w14:textId="77777777" w:rsidR="00E25D9B" w:rsidRPr="003122C7" w:rsidRDefault="00E25D9B" w:rsidP="00EC7398">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teške akutne, teške kronične, maligne bolesti korisnika ili teške ozljede korisnika nastale zbog nesretnog slučaja</w:t>
      </w:r>
    </w:p>
    <w:p w14:paraId="5EB12B62" w14:textId="77777777" w:rsidR="00E25D9B" w:rsidRPr="003122C7" w:rsidRDefault="00E25D9B" w:rsidP="00EC7398">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teške akutne, teške kronične, maligne bolesti članova uže obitelji korisnika koji žive u zajedničkom kućanstvu ili teške ozljede članova uže obitelji korisnika koji žive u zajedničkom kućanstvu nastale zbog nesretnog slučaja</w:t>
      </w:r>
    </w:p>
    <w:p w14:paraId="4DDA2CF0" w14:textId="1CD3C8C7" w:rsidR="00E25D9B" w:rsidRPr="003122C7" w:rsidRDefault="00767592" w:rsidP="00EC7398">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prirodne </w:t>
      </w:r>
      <w:r w:rsidR="00E25D9B" w:rsidRPr="003122C7">
        <w:rPr>
          <w:rFonts w:ascii="Times New Roman" w:eastAsia="Times New Roman" w:hAnsi="Times New Roman" w:cs="Times New Roman"/>
          <w:sz w:val="24"/>
          <w:szCs w:val="24"/>
          <w:lang w:eastAsia="hr-HR"/>
        </w:rPr>
        <w:t xml:space="preserve">nepogode </w:t>
      </w:r>
      <w:r w:rsidRPr="003122C7">
        <w:rPr>
          <w:rFonts w:ascii="Times New Roman" w:eastAsia="Times New Roman" w:hAnsi="Times New Roman" w:cs="Times New Roman"/>
          <w:sz w:val="24"/>
          <w:szCs w:val="24"/>
          <w:lang w:eastAsia="hr-HR"/>
        </w:rPr>
        <w:t xml:space="preserve">ili katastrofe </w:t>
      </w:r>
      <w:r w:rsidR="00E25D9B" w:rsidRPr="003122C7">
        <w:rPr>
          <w:rFonts w:ascii="Times New Roman" w:eastAsia="Times New Roman" w:hAnsi="Times New Roman" w:cs="Times New Roman"/>
          <w:sz w:val="24"/>
          <w:szCs w:val="24"/>
          <w:lang w:eastAsia="hr-HR"/>
        </w:rPr>
        <w:t>koja je prouzročila štetne posljedice za korisnika i članove njegova zajedničkog kućanstva</w:t>
      </w:r>
    </w:p>
    <w:p w14:paraId="45FAC0F7" w14:textId="77777777" w:rsidR="00E25D9B" w:rsidRPr="003122C7" w:rsidRDefault="00E25D9B" w:rsidP="00EC7398">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smrti člana uže obitelji korisnika koji je s njim živio u zajedničkom kućanstvu ili</w:t>
      </w:r>
    </w:p>
    <w:p w14:paraId="3FC98C09" w14:textId="77777777" w:rsidR="00E25D9B" w:rsidRPr="003122C7" w:rsidRDefault="00E25D9B" w:rsidP="00EC7398">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pacing w:val="-4"/>
          <w:sz w:val="24"/>
          <w:szCs w:val="24"/>
          <w:lang w:eastAsia="hr-HR"/>
        </w:rPr>
        <w:t>novčani prihodi u prethodnoj kalendarskoj godini ili u razdoblju od tri mjeseca prije podnošenja zahtjeva mjesečno po članu zajedničkog kućanstva iznose manje od 25</w:t>
      </w:r>
      <w:r w:rsidR="00282679" w:rsidRPr="003122C7">
        <w:rPr>
          <w:rFonts w:ascii="Times New Roman" w:eastAsia="Times New Roman" w:hAnsi="Times New Roman" w:cs="Times New Roman"/>
          <w:spacing w:val="-4"/>
          <w:sz w:val="24"/>
          <w:szCs w:val="24"/>
          <w:lang w:eastAsia="hr-HR"/>
        </w:rPr>
        <w:t xml:space="preserve"> </w:t>
      </w:r>
      <w:r w:rsidRPr="003122C7">
        <w:rPr>
          <w:rFonts w:ascii="Times New Roman" w:eastAsia="Times New Roman" w:hAnsi="Times New Roman" w:cs="Times New Roman"/>
          <w:spacing w:val="-4"/>
          <w:sz w:val="24"/>
          <w:szCs w:val="24"/>
          <w:lang w:eastAsia="hr-HR"/>
        </w:rPr>
        <w:t>%</w:t>
      </w:r>
      <w:r w:rsidR="00B42271" w:rsidRPr="003122C7">
        <w:rPr>
          <w:rFonts w:ascii="Times New Roman" w:eastAsia="Times New Roman" w:hAnsi="Times New Roman" w:cs="Times New Roman"/>
          <w:spacing w:val="-4"/>
          <w:sz w:val="24"/>
          <w:szCs w:val="24"/>
          <w:lang w:eastAsia="hr-HR"/>
        </w:rPr>
        <w:t xml:space="preserve"> </w:t>
      </w:r>
      <w:r w:rsidRPr="003122C7">
        <w:rPr>
          <w:rFonts w:ascii="Times New Roman" w:eastAsia="Times New Roman" w:hAnsi="Times New Roman" w:cs="Times New Roman"/>
          <w:sz w:val="24"/>
          <w:szCs w:val="24"/>
          <w:lang w:eastAsia="hr-HR"/>
        </w:rPr>
        <w:t>proračunske osnovice.</w:t>
      </w:r>
    </w:p>
    <w:p w14:paraId="320E19F9" w14:textId="77777777" w:rsidR="00385F1F" w:rsidRPr="003122C7" w:rsidRDefault="00385F1F" w:rsidP="00EC7398">
      <w:pPr>
        <w:spacing w:after="0" w:line="240" w:lineRule="auto"/>
        <w:ind w:left="720"/>
        <w:jc w:val="both"/>
        <w:textAlignment w:val="baseline"/>
        <w:rPr>
          <w:rFonts w:ascii="Times New Roman" w:eastAsia="Times New Roman" w:hAnsi="Times New Roman" w:cs="Times New Roman"/>
          <w:sz w:val="24"/>
          <w:szCs w:val="24"/>
          <w:lang w:eastAsia="hr-HR"/>
        </w:rPr>
      </w:pPr>
    </w:p>
    <w:p w14:paraId="62074417" w14:textId="77777777" w:rsidR="00E25D9B" w:rsidRPr="003122C7" w:rsidRDefault="009D727A"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jednokratnu novčanu pomoć korisnici mogu ostvariti jedanput u jednoj kalendarskoj godini.</w:t>
      </w:r>
    </w:p>
    <w:p w14:paraId="4BCC1001" w14:textId="77777777" w:rsidR="00385F1F" w:rsidRPr="003122C7" w:rsidRDefault="00385F1F"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6E8ED48C" w14:textId="77777777" w:rsidR="00E25D9B" w:rsidRPr="003122C7" w:rsidRDefault="009D727A"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Iznimno od stavka 3. ovoga članka, korisnici iz stavka 1. ovoga članka u jednoj kalendarskoj godini mogu ostvariti pravo na jednokratnu novčanu pomoć više puta samo za situaciju iz stavka 2. točke </w:t>
      </w:r>
      <w:r w:rsidR="007D6C64" w:rsidRPr="003122C7">
        <w:rPr>
          <w:rFonts w:ascii="Times New Roman" w:eastAsia="Times New Roman" w:hAnsi="Times New Roman" w:cs="Times New Roman"/>
          <w:sz w:val="24"/>
          <w:szCs w:val="24"/>
          <w:lang w:eastAsia="hr-HR"/>
        </w:rPr>
        <w:t>4.</w:t>
      </w:r>
      <w:r w:rsidR="00E25D9B" w:rsidRPr="003122C7">
        <w:rPr>
          <w:rFonts w:ascii="Times New Roman" w:eastAsia="Times New Roman" w:hAnsi="Times New Roman" w:cs="Times New Roman"/>
          <w:sz w:val="24"/>
          <w:szCs w:val="24"/>
          <w:lang w:eastAsia="hr-HR"/>
        </w:rPr>
        <w:t xml:space="preserve"> ovoga članka iako su već ostvarili </w:t>
      </w:r>
      <w:r w:rsidR="00E25D9B" w:rsidRPr="003122C7">
        <w:rPr>
          <w:rFonts w:ascii="Times New Roman" w:eastAsia="Times New Roman" w:hAnsi="Times New Roman" w:cs="Times New Roman"/>
          <w:sz w:val="24"/>
          <w:szCs w:val="24"/>
          <w:lang w:eastAsia="hr-HR"/>
        </w:rPr>
        <w:lastRenderedPageBreak/>
        <w:t xml:space="preserve">pravo na jednokratnu novčanu pomoć iz stavka 2. točaka </w:t>
      </w:r>
      <w:r w:rsidR="007D6C64" w:rsidRPr="003122C7">
        <w:rPr>
          <w:rFonts w:ascii="Times New Roman" w:eastAsia="Times New Roman" w:hAnsi="Times New Roman" w:cs="Times New Roman"/>
          <w:sz w:val="24"/>
          <w:szCs w:val="24"/>
          <w:lang w:eastAsia="hr-HR"/>
        </w:rPr>
        <w:t>1., 2., 3.</w:t>
      </w:r>
      <w:r w:rsidR="00E25D9B" w:rsidRPr="003122C7">
        <w:rPr>
          <w:rFonts w:ascii="Times New Roman" w:eastAsia="Times New Roman" w:hAnsi="Times New Roman" w:cs="Times New Roman"/>
          <w:sz w:val="24"/>
          <w:szCs w:val="24"/>
          <w:lang w:eastAsia="hr-HR"/>
        </w:rPr>
        <w:t xml:space="preserve"> i </w:t>
      </w:r>
      <w:r w:rsidR="007D6C64" w:rsidRPr="003122C7">
        <w:rPr>
          <w:rFonts w:ascii="Times New Roman" w:eastAsia="Times New Roman" w:hAnsi="Times New Roman" w:cs="Times New Roman"/>
          <w:sz w:val="24"/>
          <w:szCs w:val="24"/>
          <w:lang w:eastAsia="hr-HR"/>
        </w:rPr>
        <w:t>5.</w:t>
      </w:r>
      <w:r w:rsidR="00E25D9B" w:rsidRPr="003122C7">
        <w:rPr>
          <w:rFonts w:ascii="Times New Roman" w:eastAsia="Times New Roman" w:hAnsi="Times New Roman" w:cs="Times New Roman"/>
          <w:sz w:val="24"/>
          <w:szCs w:val="24"/>
          <w:lang w:eastAsia="hr-HR"/>
        </w:rPr>
        <w:t xml:space="preserve"> ovoga članka u tijeku jedne kalendarske godine.</w:t>
      </w:r>
    </w:p>
    <w:p w14:paraId="787CE50F" w14:textId="77777777" w:rsidR="00385F1F" w:rsidRPr="003122C7" w:rsidRDefault="00385F1F"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6A6C675C" w14:textId="77777777" w:rsidR="00E25D9B" w:rsidRPr="003122C7" w:rsidRDefault="009D727A"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(5)</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Ukupni iznos jednokratnih novčanih pomoći po svim situacijama iz stavka 2. ovoga članka koji korisnici mogu ostvariti u jednoj kalendarskoj godini ne može biti veći od iznosa jedne proračunske osnovice.</w:t>
      </w:r>
    </w:p>
    <w:p w14:paraId="2EE643A2" w14:textId="77777777" w:rsidR="00AD17A9" w:rsidRPr="003122C7" w:rsidRDefault="00AD17A9" w:rsidP="00EC7398">
      <w:pPr>
        <w:spacing w:after="0" w:line="240" w:lineRule="auto"/>
        <w:jc w:val="center"/>
        <w:textAlignment w:val="baseline"/>
        <w:rPr>
          <w:rFonts w:ascii="Times New Roman" w:eastAsia="Times New Roman" w:hAnsi="Times New Roman" w:cs="Times New Roman"/>
          <w:b/>
          <w:sz w:val="24"/>
          <w:szCs w:val="24"/>
          <w:lang w:eastAsia="hr-HR"/>
        </w:rPr>
      </w:pPr>
    </w:p>
    <w:p w14:paraId="5BC61873" w14:textId="2A483356"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636B9F"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w:t>
      </w:r>
    </w:p>
    <w:p w14:paraId="59A4E06C" w14:textId="77777777" w:rsidR="00E25D9B" w:rsidRPr="003122C7" w:rsidRDefault="00E25D9B" w:rsidP="00EC7398">
      <w:pPr>
        <w:spacing w:after="0" w:line="240" w:lineRule="auto"/>
        <w:jc w:val="center"/>
        <w:textAlignment w:val="baseline"/>
        <w:rPr>
          <w:rFonts w:ascii="Times New Roman" w:eastAsia="Times New Roman" w:hAnsi="Times New Roman" w:cs="Times New Roman"/>
          <w:sz w:val="24"/>
          <w:szCs w:val="24"/>
          <w:lang w:eastAsia="hr-HR"/>
        </w:rPr>
      </w:pPr>
    </w:p>
    <w:p w14:paraId="2542779D" w14:textId="0177B578" w:rsidR="00E25D9B" w:rsidRPr="003122C7" w:rsidRDefault="00D97CD0"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Osobe</w:t>
      </w:r>
      <w:r w:rsidR="00767592" w:rsidRPr="003122C7">
        <w:rPr>
          <w:rFonts w:ascii="Times New Roman" w:eastAsia="Times New Roman" w:hAnsi="Times New Roman" w:cs="Times New Roman"/>
          <w:sz w:val="24"/>
          <w:szCs w:val="24"/>
          <w:lang w:eastAsia="hr-HR"/>
        </w:rPr>
        <w:t xml:space="preserve"> iz članka 40. stavka 1. ovoga Zakona</w:t>
      </w:r>
      <w:r w:rsidR="00E25D9B" w:rsidRPr="003122C7">
        <w:rPr>
          <w:rFonts w:ascii="Times New Roman" w:eastAsia="Times New Roman" w:hAnsi="Times New Roman" w:cs="Times New Roman"/>
          <w:sz w:val="24"/>
          <w:szCs w:val="24"/>
          <w:lang w:eastAsia="hr-HR"/>
        </w:rPr>
        <w:t xml:space="preserve"> koje se nalaze u situaciji iz članka </w:t>
      </w:r>
      <w:r w:rsidR="00E46803" w:rsidRPr="003122C7">
        <w:rPr>
          <w:rFonts w:ascii="Times New Roman" w:eastAsia="Times New Roman" w:hAnsi="Times New Roman" w:cs="Times New Roman"/>
          <w:sz w:val="24"/>
          <w:szCs w:val="24"/>
          <w:lang w:eastAsia="hr-HR"/>
        </w:rPr>
        <w:t>40</w:t>
      </w:r>
      <w:r w:rsidR="007D6C64"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stavka 2. ovoga Zakona ne mogu ostvariti pravo na jednokratnu novčanu pomoć ako</w:t>
      </w:r>
      <w:r w:rsidR="001B3EBC" w:rsidRPr="003122C7">
        <w:rPr>
          <w:rFonts w:ascii="Times New Roman" w:eastAsia="Times New Roman" w:hAnsi="Times New Roman" w:cs="Times New Roman"/>
          <w:sz w:val="24"/>
          <w:szCs w:val="24"/>
          <w:lang w:eastAsia="hr-HR"/>
        </w:rPr>
        <w:t xml:space="preserve"> su</w:t>
      </w:r>
      <w:r w:rsidR="00E25D9B" w:rsidRPr="003122C7">
        <w:rPr>
          <w:rFonts w:ascii="Times New Roman" w:eastAsia="Times New Roman" w:hAnsi="Times New Roman" w:cs="Times New Roman"/>
          <w:sz w:val="24"/>
          <w:szCs w:val="24"/>
          <w:lang w:eastAsia="hr-HR"/>
        </w:rPr>
        <w:t>:</w:t>
      </w:r>
    </w:p>
    <w:p w14:paraId="01F3767D" w14:textId="77777777" w:rsidR="00D97CD0" w:rsidRPr="003122C7" w:rsidRDefault="00D97CD0"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74155294" w14:textId="75646F0C" w:rsidR="00276F64" w:rsidRPr="003122C7" w:rsidRDefault="00276F64" w:rsidP="00EC7398">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oni ili članovi njihova zajedničkog kućanstva ostvarili ukupno novčane prihode u prethodnoj kalendarskoj godini ili u razdoblju od tri mjeseca prije podnošenja zahtjeva mjesečno po članu kućanstva veće od 25</w:t>
      </w:r>
      <w:r w:rsidR="00282679" w:rsidRPr="003122C7">
        <w:rPr>
          <w:rFonts w:ascii="Times New Roman" w:eastAsia="Times New Roman" w:hAnsi="Times New Roman" w:cs="Times New Roman"/>
          <w:color w:val="231F20"/>
          <w:sz w:val="24"/>
          <w:szCs w:val="24"/>
          <w:lang w:eastAsia="hr-HR"/>
        </w:rPr>
        <w:t xml:space="preserve"> </w:t>
      </w:r>
      <w:r w:rsidRPr="003122C7">
        <w:rPr>
          <w:rFonts w:ascii="Times New Roman" w:eastAsia="Times New Roman" w:hAnsi="Times New Roman" w:cs="Times New Roman"/>
          <w:color w:val="231F20"/>
          <w:sz w:val="24"/>
          <w:szCs w:val="24"/>
          <w:lang w:eastAsia="hr-HR"/>
        </w:rPr>
        <w:t>% proračunske osnovice</w:t>
      </w:r>
    </w:p>
    <w:p w14:paraId="710DE84F" w14:textId="3AF1BE8F" w:rsidR="00276F64" w:rsidRPr="003122C7" w:rsidRDefault="00276F64" w:rsidP="00EC7398">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oni ili članovi njihova zajedničkog kućanstva vlasnici ili korisnici motornog vozila koje im ne služi za podmirenje osnovnih životnih potreba</w:t>
      </w:r>
    </w:p>
    <w:p w14:paraId="3D9608E0" w14:textId="6CD3EB5E" w:rsidR="00276F64" w:rsidRPr="003122C7" w:rsidRDefault="00276F64" w:rsidP="00EC7398">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oni ili članovi njihova zajedničkog kućanstva vlasnici ili suvlasnici, korisnici ili sukorisnici nekretnina koje im ne služe za podmirenje osnovnih životnih potreba</w:t>
      </w:r>
    </w:p>
    <w:p w14:paraId="3FDF3BB0" w14:textId="19E48FCB" w:rsidR="00276F64" w:rsidRPr="003122C7" w:rsidRDefault="00276F64" w:rsidP="00EC7398">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na izdržavanju kazne zatvora, osim ako su prije upućivanja na izvršenje kazne zatvora živjeli u zajedničkom kućanstvu s osobama koje su uzdržavali, a iste osobe obvezni su uzdržavati i tijekom izvršenja kazne zatvora i</w:t>
      </w:r>
    </w:p>
    <w:p w14:paraId="72019F42" w14:textId="5B723C83" w:rsidR="00276F64" w:rsidRPr="003122C7" w:rsidRDefault="00276F64" w:rsidP="00EC7398">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oni ili članovi njihova zajedničkog kućanstva po istoj situaciji već ostvarili pravo na jednokratnu novčanu pomoć po osnovi drugog propisa.</w:t>
      </w:r>
    </w:p>
    <w:p w14:paraId="43479C64"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2D477415"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w:t>
      </w:r>
      <w:r w:rsidR="00B42271" w:rsidRPr="003122C7">
        <w:rPr>
          <w:rFonts w:ascii="Times New Roman" w:eastAsia="Times New Roman" w:hAnsi="Times New Roman" w:cs="Times New Roman"/>
          <w:b/>
          <w:sz w:val="24"/>
          <w:szCs w:val="24"/>
          <w:lang w:eastAsia="hr-HR"/>
        </w:rPr>
        <w:t xml:space="preserve"> </w:t>
      </w:r>
      <w:r w:rsidRPr="003122C7">
        <w:rPr>
          <w:rFonts w:ascii="Times New Roman" w:eastAsia="Times New Roman" w:hAnsi="Times New Roman" w:cs="Times New Roman"/>
          <w:b/>
          <w:sz w:val="24"/>
          <w:szCs w:val="24"/>
          <w:lang w:eastAsia="hr-HR"/>
        </w:rPr>
        <w:t>4</w:t>
      </w:r>
      <w:r w:rsidR="00636B9F" w:rsidRPr="003122C7">
        <w:rPr>
          <w:rFonts w:ascii="Times New Roman" w:eastAsia="Times New Roman" w:hAnsi="Times New Roman" w:cs="Times New Roman"/>
          <w:b/>
          <w:sz w:val="24"/>
          <w:szCs w:val="24"/>
          <w:lang w:eastAsia="hr-HR"/>
        </w:rPr>
        <w:t>2</w:t>
      </w:r>
      <w:r w:rsidRPr="003122C7">
        <w:rPr>
          <w:rFonts w:ascii="Times New Roman" w:eastAsia="Times New Roman" w:hAnsi="Times New Roman" w:cs="Times New Roman"/>
          <w:b/>
          <w:sz w:val="24"/>
          <w:szCs w:val="24"/>
          <w:lang w:eastAsia="hr-HR"/>
        </w:rPr>
        <w:t>.</w:t>
      </w:r>
    </w:p>
    <w:p w14:paraId="293D159C" w14:textId="77777777" w:rsidR="00D97CD0" w:rsidRPr="003122C7" w:rsidRDefault="00D97CD0" w:rsidP="00EC7398">
      <w:pPr>
        <w:spacing w:after="0" w:line="240" w:lineRule="auto"/>
        <w:jc w:val="center"/>
        <w:textAlignment w:val="baseline"/>
        <w:rPr>
          <w:rFonts w:ascii="Times New Roman" w:eastAsia="Times New Roman" w:hAnsi="Times New Roman" w:cs="Times New Roman"/>
          <w:b/>
          <w:sz w:val="24"/>
          <w:szCs w:val="24"/>
          <w:lang w:eastAsia="hr-HR"/>
        </w:rPr>
      </w:pPr>
    </w:p>
    <w:p w14:paraId="2772BC31" w14:textId="77777777" w:rsidR="00E25D9B" w:rsidRPr="003122C7" w:rsidRDefault="00D97CD0"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86751A" w:rsidRPr="003122C7">
        <w:rPr>
          <w:rFonts w:ascii="Times New Roman" w:eastAsia="Times New Roman" w:hAnsi="Times New Roman" w:cs="Times New Roman"/>
          <w:sz w:val="24"/>
          <w:szCs w:val="24"/>
          <w:lang w:eastAsia="hr-HR"/>
        </w:rPr>
        <w:t>Odredbe o načinu ostvarivanja prava na jednokratnu novčanu pomoć razradit će se pravilnikom kojeg donosi ministar.</w:t>
      </w:r>
    </w:p>
    <w:p w14:paraId="77AA7851" w14:textId="77777777" w:rsidR="00D97CD0" w:rsidRPr="003122C7" w:rsidRDefault="00D97CD0" w:rsidP="00EC7398">
      <w:pPr>
        <w:spacing w:after="0" w:line="240" w:lineRule="auto"/>
        <w:jc w:val="both"/>
        <w:textAlignment w:val="baseline"/>
        <w:rPr>
          <w:rFonts w:ascii="Times New Roman" w:eastAsia="Times New Roman" w:hAnsi="Times New Roman" w:cs="Times New Roman"/>
          <w:sz w:val="24"/>
          <w:szCs w:val="24"/>
          <w:lang w:eastAsia="hr-HR"/>
        </w:rPr>
      </w:pPr>
    </w:p>
    <w:p w14:paraId="61D6B76E"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ODJELJAK C</w:t>
      </w:r>
    </w:p>
    <w:p w14:paraId="0547E87B" w14:textId="77777777" w:rsidR="00D97CD0" w:rsidRPr="003122C7" w:rsidRDefault="00D97CD0"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32AE7147"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DODATAK ZA PRIPOMOĆ U KUĆI</w:t>
      </w:r>
      <w:bookmarkEnd w:id="17"/>
    </w:p>
    <w:p w14:paraId="693C8C47" w14:textId="77777777" w:rsidR="00D97CD0" w:rsidRPr="003122C7" w:rsidRDefault="00D97CD0"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52DE77AD"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636B9F"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w:t>
      </w:r>
    </w:p>
    <w:p w14:paraId="3BA219AA" w14:textId="77777777" w:rsidR="00D97CD0" w:rsidRPr="003122C7" w:rsidRDefault="00D97CD0" w:rsidP="00EC7398">
      <w:pPr>
        <w:spacing w:after="0" w:line="240" w:lineRule="auto"/>
        <w:jc w:val="center"/>
        <w:rPr>
          <w:rFonts w:ascii="Times New Roman" w:eastAsia="Times New Roman" w:hAnsi="Times New Roman" w:cs="Times New Roman"/>
          <w:b/>
          <w:sz w:val="24"/>
          <w:szCs w:val="24"/>
          <w:lang w:eastAsia="hr-HR"/>
        </w:rPr>
      </w:pPr>
    </w:p>
    <w:p w14:paraId="1F247B1E" w14:textId="337B3B0D" w:rsidR="0084102F"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Civilni invalid iz Domovinskog rata ili korisnik obiteljske invalidnine </w:t>
      </w:r>
      <w:r w:rsidR="0084102F" w:rsidRPr="0084102F">
        <w:rPr>
          <w:rFonts w:ascii="Times New Roman" w:eastAsia="Times New Roman" w:hAnsi="Times New Roman" w:cs="Times New Roman"/>
          <w:sz w:val="24"/>
          <w:szCs w:val="24"/>
          <w:lang w:eastAsia="hr-HR"/>
        </w:rPr>
        <w:t>m</w:t>
      </w:r>
      <w:r w:rsidR="0084102F">
        <w:rPr>
          <w:rFonts w:ascii="Times New Roman" w:eastAsia="Times New Roman" w:hAnsi="Times New Roman" w:cs="Times New Roman"/>
          <w:sz w:val="24"/>
          <w:szCs w:val="24"/>
          <w:lang w:eastAsia="hr-HR"/>
        </w:rPr>
        <w:t>ože</w:t>
      </w:r>
      <w:r w:rsidR="0084102F" w:rsidRPr="0084102F">
        <w:rPr>
          <w:rFonts w:ascii="Times New Roman" w:eastAsia="Times New Roman" w:hAnsi="Times New Roman" w:cs="Times New Roman"/>
          <w:sz w:val="24"/>
          <w:szCs w:val="24"/>
          <w:lang w:eastAsia="hr-HR"/>
        </w:rPr>
        <w:t xml:space="preserve"> ostvariti pravo na dodatak za pripomoć u kući </w:t>
      </w:r>
      <w:r w:rsidR="0084102F">
        <w:rPr>
          <w:rFonts w:ascii="Times New Roman" w:eastAsia="Times New Roman" w:hAnsi="Times New Roman" w:cs="Times New Roman"/>
          <w:sz w:val="24"/>
          <w:szCs w:val="24"/>
          <w:lang w:eastAsia="hr-HR"/>
        </w:rPr>
        <w:t>ako:</w:t>
      </w:r>
    </w:p>
    <w:p w14:paraId="7B4E5FA3" w14:textId="7D33C203" w:rsidR="0084102F" w:rsidRPr="0084102F" w:rsidRDefault="00E25D9B" w:rsidP="0084102F">
      <w:pPr>
        <w:pStyle w:val="ListParagraph"/>
        <w:numPr>
          <w:ilvl w:val="0"/>
          <w:numId w:val="92"/>
        </w:numPr>
        <w:spacing w:after="0" w:line="240" w:lineRule="auto"/>
        <w:jc w:val="both"/>
        <w:rPr>
          <w:rFonts w:ascii="Times New Roman" w:eastAsia="Times New Roman" w:hAnsi="Times New Roman" w:cs="Times New Roman"/>
          <w:sz w:val="24"/>
          <w:szCs w:val="24"/>
          <w:lang w:eastAsia="hr-HR"/>
        </w:rPr>
      </w:pPr>
      <w:r w:rsidRPr="0084102F">
        <w:rPr>
          <w:rFonts w:ascii="Times New Roman" w:eastAsia="Times New Roman" w:hAnsi="Times New Roman" w:cs="Times New Roman"/>
          <w:sz w:val="24"/>
          <w:szCs w:val="24"/>
          <w:lang w:eastAsia="hr-HR"/>
        </w:rPr>
        <w:t>je korisnik novčane naknade iz članka 3</w:t>
      </w:r>
      <w:r w:rsidR="00E46803" w:rsidRPr="0084102F">
        <w:rPr>
          <w:rFonts w:ascii="Times New Roman" w:eastAsia="Times New Roman" w:hAnsi="Times New Roman" w:cs="Times New Roman"/>
          <w:sz w:val="24"/>
          <w:szCs w:val="24"/>
          <w:lang w:eastAsia="hr-HR"/>
        </w:rPr>
        <w:t>6</w:t>
      </w:r>
      <w:r w:rsidRPr="0084102F">
        <w:rPr>
          <w:rFonts w:ascii="Times New Roman" w:eastAsia="Times New Roman" w:hAnsi="Times New Roman" w:cs="Times New Roman"/>
          <w:sz w:val="24"/>
          <w:szCs w:val="24"/>
          <w:lang w:eastAsia="hr-HR"/>
        </w:rPr>
        <w:t xml:space="preserve">. ovoga Zakona ili zajamčene minimalne naknade </w:t>
      </w:r>
    </w:p>
    <w:p w14:paraId="7172D426" w14:textId="45A6F203" w:rsidR="0084102F" w:rsidRPr="0084102F" w:rsidRDefault="00E25D9B" w:rsidP="0084102F">
      <w:pPr>
        <w:pStyle w:val="ListParagraph"/>
        <w:numPr>
          <w:ilvl w:val="0"/>
          <w:numId w:val="92"/>
        </w:numPr>
        <w:spacing w:after="0" w:line="240" w:lineRule="auto"/>
        <w:jc w:val="both"/>
        <w:rPr>
          <w:rFonts w:ascii="Times New Roman" w:eastAsia="Times New Roman" w:hAnsi="Times New Roman" w:cs="Times New Roman"/>
          <w:sz w:val="24"/>
          <w:szCs w:val="24"/>
          <w:lang w:eastAsia="hr-HR"/>
        </w:rPr>
      </w:pPr>
      <w:r w:rsidRPr="0084102F">
        <w:rPr>
          <w:rFonts w:ascii="Times New Roman" w:eastAsia="Times New Roman" w:hAnsi="Times New Roman" w:cs="Times New Roman"/>
          <w:sz w:val="24"/>
          <w:szCs w:val="24"/>
          <w:lang w:eastAsia="hr-HR"/>
        </w:rPr>
        <w:lastRenderedPageBreak/>
        <w:t xml:space="preserve">zbog trajnih promjena u zdravstvenom stanju ne može ispunjavati osnovne životne zahtjeve i </w:t>
      </w:r>
    </w:p>
    <w:p w14:paraId="54BF6539" w14:textId="309F3FEC" w:rsidR="00E25D9B" w:rsidRPr="0084102F" w:rsidRDefault="00E25D9B" w:rsidP="0084102F">
      <w:pPr>
        <w:pStyle w:val="ListParagraph"/>
        <w:numPr>
          <w:ilvl w:val="0"/>
          <w:numId w:val="92"/>
        </w:numPr>
        <w:spacing w:after="0" w:line="240" w:lineRule="auto"/>
        <w:jc w:val="both"/>
        <w:rPr>
          <w:rFonts w:ascii="Times New Roman" w:eastAsia="Times New Roman" w:hAnsi="Times New Roman" w:cs="Times New Roman"/>
          <w:sz w:val="24"/>
          <w:szCs w:val="24"/>
          <w:lang w:eastAsia="hr-HR"/>
        </w:rPr>
      </w:pPr>
      <w:r w:rsidRPr="0084102F">
        <w:rPr>
          <w:rFonts w:ascii="Times New Roman" w:eastAsia="Times New Roman" w:hAnsi="Times New Roman" w:cs="Times New Roman"/>
          <w:sz w:val="24"/>
          <w:szCs w:val="24"/>
          <w:lang w:eastAsia="hr-HR"/>
        </w:rPr>
        <w:t>ne koristi dodatak za njegu i pomoć druge osobe po ovom Zakonu ili drugim propisima.</w:t>
      </w:r>
    </w:p>
    <w:p w14:paraId="4D9B2D13" w14:textId="77777777" w:rsidR="00ED6CD9" w:rsidRPr="003122C7" w:rsidRDefault="00ED6CD9" w:rsidP="00EC7398">
      <w:pPr>
        <w:spacing w:after="0" w:line="240" w:lineRule="auto"/>
        <w:ind w:left="360"/>
        <w:jc w:val="both"/>
        <w:rPr>
          <w:rFonts w:ascii="Times New Roman" w:eastAsia="Times New Roman" w:hAnsi="Times New Roman" w:cs="Times New Roman"/>
          <w:sz w:val="24"/>
          <w:szCs w:val="24"/>
          <w:lang w:eastAsia="hr-HR"/>
        </w:rPr>
      </w:pPr>
    </w:p>
    <w:p w14:paraId="551D04EC" w14:textId="07A8EB51" w:rsidR="00E25D9B" w:rsidRPr="003122C7"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Dodatak za pripomoć u kući iznosi mjesečno 23</w:t>
      </w:r>
      <w:r w:rsidR="00565A8C">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proračunske osnovice.</w:t>
      </w:r>
    </w:p>
    <w:p w14:paraId="5552B577" w14:textId="77777777" w:rsidR="00654685" w:rsidRPr="003122C7" w:rsidRDefault="00654685" w:rsidP="00EC7398">
      <w:pPr>
        <w:spacing w:after="0" w:line="240" w:lineRule="auto"/>
        <w:ind w:left="720"/>
        <w:jc w:val="center"/>
        <w:outlineLvl w:val="1"/>
        <w:rPr>
          <w:rFonts w:ascii="Times New Roman" w:eastAsia="Times New Roman" w:hAnsi="Times New Roman" w:cs="Times New Roman"/>
          <w:b/>
          <w:bCs/>
          <w:sz w:val="24"/>
          <w:szCs w:val="24"/>
          <w:lang w:eastAsia="hr-HR"/>
        </w:rPr>
      </w:pPr>
      <w:bookmarkStart w:id="18" w:name="_Toc432498812"/>
    </w:p>
    <w:p w14:paraId="61086700" w14:textId="799AE240"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D</w:t>
      </w:r>
    </w:p>
    <w:p w14:paraId="1A6463DD" w14:textId="77777777" w:rsidR="00ED6CD9" w:rsidRPr="003122C7" w:rsidRDefault="00ED6CD9" w:rsidP="00EC7398">
      <w:pPr>
        <w:spacing w:after="0" w:line="240" w:lineRule="auto"/>
        <w:jc w:val="center"/>
        <w:outlineLvl w:val="1"/>
        <w:rPr>
          <w:rFonts w:ascii="Times New Roman" w:eastAsia="Times New Roman" w:hAnsi="Times New Roman" w:cs="Times New Roman"/>
          <w:b/>
          <w:bCs/>
          <w:sz w:val="24"/>
          <w:szCs w:val="24"/>
          <w:lang w:eastAsia="hr-HR"/>
        </w:rPr>
      </w:pPr>
    </w:p>
    <w:p w14:paraId="1857C83D" w14:textId="2E061C48"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BESPLATNI UDŽBENICI</w:t>
      </w:r>
      <w:bookmarkEnd w:id="18"/>
    </w:p>
    <w:p w14:paraId="7AA9936A" w14:textId="77777777" w:rsidR="00ED6CD9" w:rsidRPr="003122C7" w:rsidRDefault="00ED6CD9" w:rsidP="00EC7398">
      <w:pPr>
        <w:spacing w:after="0" w:line="240" w:lineRule="auto"/>
        <w:jc w:val="center"/>
        <w:outlineLvl w:val="1"/>
        <w:rPr>
          <w:rFonts w:ascii="Times New Roman" w:eastAsia="Times New Roman" w:hAnsi="Times New Roman" w:cs="Times New Roman"/>
          <w:b/>
          <w:bCs/>
          <w:sz w:val="24"/>
          <w:szCs w:val="24"/>
          <w:lang w:eastAsia="hr-HR"/>
        </w:rPr>
      </w:pPr>
    </w:p>
    <w:p w14:paraId="56893FBE"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4D6485"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w:t>
      </w:r>
    </w:p>
    <w:p w14:paraId="6A5F4E23"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6545870E" w14:textId="77777777" w:rsidR="00E25D9B" w:rsidRPr="003122C7"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besplatne udžbenike za potrebe redovitoga školovanja u srednjim školama mogu ostvariti djeca civilnih osoba poginulih, umrlih ili nestalih u Domovinskom ratu, djeca civilnih invalida iz Domovinskog rata i civilni invalidi iz Domovinskog rata.</w:t>
      </w:r>
    </w:p>
    <w:p w14:paraId="375B04F8" w14:textId="77777777" w:rsidR="00ED6CD9" w:rsidRPr="003122C7" w:rsidRDefault="00ED6CD9" w:rsidP="00EC7398">
      <w:pPr>
        <w:spacing w:after="0" w:line="240" w:lineRule="auto"/>
        <w:ind w:left="360"/>
        <w:jc w:val="both"/>
        <w:rPr>
          <w:rFonts w:ascii="Times New Roman" w:eastAsia="Times New Roman" w:hAnsi="Times New Roman" w:cs="Times New Roman"/>
          <w:sz w:val="24"/>
          <w:szCs w:val="24"/>
          <w:lang w:eastAsia="hr-HR"/>
        </w:rPr>
      </w:pPr>
    </w:p>
    <w:p w14:paraId="48B5A69F" w14:textId="2DD7431A" w:rsidR="00E25D9B" w:rsidRPr="003122C7" w:rsidRDefault="00ED6CD9" w:rsidP="00DF19B4">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Osobe iz stavka 1. ovoga članka mogu ostvariti pravo na besplatne udžbenike, ako to pravo ne mogu ostvariti po drugim propisima i ako </w:t>
      </w:r>
      <w:r w:rsidR="0003303C" w:rsidRPr="003122C7">
        <w:rPr>
          <w:rFonts w:ascii="Times New Roman" w:eastAsia="Times New Roman" w:hAnsi="Times New Roman" w:cs="Times New Roman"/>
          <w:sz w:val="24"/>
          <w:szCs w:val="24"/>
          <w:lang w:eastAsia="hr-HR"/>
        </w:rPr>
        <w:t>im mjesečni prihodi po članu kućanstva ne prelaze 60</w:t>
      </w:r>
      <w:r w:rsidR="00282679" w:rsidRPr="003122C7">
        <w:rPr>
          <w:rFonts w:ascii="Times New Roman" w:eastAsia="Times New Roman" w:hAnsi="Times New Roman" w:cs="Times New Roman"/>
          <w:sz w:val="24"/>
          <w:szCs w:val="24"/>
          <w:lang w:eastAsia="hr-HR"/>
        </w:rPr>
        <w:t xml:space="preserve"> </w:t>
      </w:r>
      <w:r w:rsidR="0003303C" w:rsidRPr="003122C7">
        <w:rPr>
          <w:rFonts w:ascii="Times New Roman" w:eastAsia="Times New Roman" w:hAnsi="Times New Roman" w:cs="Times New Roman"/>
          <w:sz w:val="24"/>
          <w:szCs w:val="24"/>
          <w:lang w:eastAsia="hr-HR"/>
        </w:rPr>
        <w:t>% proračunske osnovice</w:t>
      </w:r>
      <w:r w:rsidR="00565A8C">
        <w:rPr>
          <w:rFonts w:ascii="Times New Roman" w:eastAsia="Times New Roman" w:hAnsi="Times New Roman" w:cs="Times New Roman"/>
          <w:sz w:val="24"/>
          <w:szCs w:val="24"/>
          <w:lang w:eastAsia="hr-HR"/>
        </w:rPr>
        <w:t>.</w:t>
      </w:r>
    </w:p>
    <w:p w14:paraId="7BC5F2E8" w14:textId="77777777" w:rsidR="00ED6CD9" w:rsidRPr="003122C7" w:rsidRDefault="00ED6CD9" w:rsidP="00EC7398">
      <w:pPr>
        <w:spacing w:after="0" w:line="240" w:lineRule="auto"/>
        <w:ind w:left="360"/>
        <w:jc w:val="both"/>
        <w:rPr>
          <w:rFonts w:ascii="Times New Roman" w:eastAsia="Times New Roman" w:hAnsi="Times New Roman" w:cs="Times New Roman"/>
          <w:sz w:val="24"/>
          <w:szCs w:val="24"/>
          <w:lang w:eastAsia="hr-HR"/>
        </w:rPr>
      </w:pPr>
    </w:p>
    <w:p w14:paraId="7404A39E" w14:textId="4535C643" w:rsidR="007D6C64" w:rsidRPr="003122C7"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w:t>
      </w:r>
      <w:r w:rsidR="00DF19B4">
        <w:rPr>
          <w:rFonts w:ascii="Times New Roman" w:eastAsia="Times New Roman" w:hAnsi="Times New Roman" w:cs="Times New Roman"/>
          <w:sz w:val="24"/>
          <w:szCs w:val="24"/>
          <w:lang w:eastAsia="hr-HR"/>
        </w:rPr>
        <w:t>3</w:t>
      </w:r>
      <w:r w:rsidRPr="003122C7">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ab/>
      </w:r>
      <w:r w:rsidR="0086751A" w:rsidRPr="003122C7">
        <w:rPr>
          <w:rFonts w:ascii="Times New Roman" w:eastAsia="Times New Roman" w:hAnsi="Times New Roman" w:cs="Times New Roman"/>
          <w:sz w:val="24"/>
          <w:szCs w:val="24"/>
          <w:lang w:eastAsia="hr-HR"/>
        </w:rPr>
        <w:t>Odredbe o načinu ostvarivanja prava na besplatne udžbenike razradit će se pravilnikom kojeg donosi ministar, uz prethodnu suglasnost ministra</w:t>
      </w:r>
      <w:r w:rsidR="00DF19B4">
        <w:rPr>
          <w:rFonts w:ascii="Times New Roman" w:eastAsia="Times New Roman" w:hAnsi="Times New Roman" w:cs="Times New Roman"/>
          <w:sz w:val="24"/>
          <w:szCs w:val="24"/>
          <w:lang w:eastAsia="hr-HR"/>
        </w:rPr>
        <w:t xml:space="preserve"> nadležnog za obrazovanje</w:t>
      </w:r>
      <w:r w:rsidR="007D6C64" w:rsidRPr="003122C7">
        <w:rPr>
          <w:rFonts w:ascii="Times New Roman" w:eastAsia="Times New Roman" w:hAnsi="Times New Roman" w:cs="Times New Roman"/>
          <w:sz w:val="24"/>
          <w:szCs w:val="24"/>
          <w:lang w:eastAsia="hr-HR"/>
        </w:rPr>
        <w:t>.</w:t>
      </w:r>
    </w:p>
    <w:p w14:paraId="7105CF9E" w14:textId="77777777" w:rsidR="007D6C64" w:rsidRPr="003122C7" w:rsidRDefault="007D6C64" w:rsidP="00EC7398">
      <w:pPr>
        <w:spacing w:after="0" w:line="240" w:lineRule="auto"/>
        <w:ind w:left="360"/>
        <w:jc w:val="both"/>
        <w:rPr>
          <w:rFonts w:ascii="Times New Roman" w:eastAsia="Times New Roman" w:hAnsi="Times New Roman" w:cs="Times New Roman"/>
          <w:sz w:val="24"/>
          <w:szCs w:val="24"/>
          <w:lang w:eastAsia="hr-HR"/>
        </w:rPr>
      </w:pPr>
    </w:p>
    <w:p w14:paraId="06FADDE8" w14:textId="0C434771"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bookmarkStart w:id="19" w:name="_Toc432498814"/>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E</w:t>
      </w:r>
    </w:p>
    <w:p w14:paraId="611FCA59" w14:textId="77777777" w:rsidR="00ED6CD9" w:rsidRPr="003122C7" w:rsidRDefault="00ED6CD9" w:rsidP="00EC7398">
      <w:pPr>
        <w:spacing w:after="0" w:line="240" w:lineRule="auto"/>
        <w:ind w:left="360"/>
        <w:jc w:val="center"/>
        <w:outlineLvl w:val="1"/>
        <w:rPr>
          <w:rFonts w:ascii="Times New Roman" w:eastAsia="Times New Roman" w:hAnsi="Times New Roman" w:cs="Times New Roman"/>
          <w:b/>
          <w:bCs/>
          <w:sz w:val="24"/>
          <w:szCs w:val="24"/>
          <w:lang w:eastAsia="hr-HR"/>
        </w:rPr>
      </w:pPr>
    </w:p>
    <w:bookmarkEnd w:id="19"/>
    <w:p w14:paraId="1BA29399" w14:textId="77777777" w:rsidR="00E25D9B" w:rsidRPr="003122C7" w:rsidRDefault="00E25D9B"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PRAVO NA STIPENDIJU</w:t>
      </w:r>
    </w:p>
    <w:p w14:paraId="47051133" w14:textId="77777777" w:rsidR="00ED6CD9" w:rsidRPr="003122C7" w:rsidRDefault="00ED6CD9"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2871A958"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4D6485"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w:t>
      </w:r>
    </w:p>
    <w:p w14:paraId="2B7A6A50" w14:textId="77777777" w:rsidR="00E77178" w:rsidRPr="003122C7" w:rsidRDefault="00E77178"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24D54A2" w14:textId="77777777" w:rsidR="00E25D9B" w:rsidRPr="003122C7"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Djeca civilnih osoba poginulih, umrlih ili nestalih u Domovinskom ratu, djeca civilnih invalida iz Domovinskog</w:t>
      </w:r>
      <w:r w:rsidR="002D0429" w:rsidRPr="003122C7">
        <w:rPr>
          <w:rFonts w:ascii="Times New Roman" w:eastAsia="Times New Roman" w:hAnsi="Times New Roman" w:cs="Times New Roman"/>
          <w:sz w:val="24"/>
          <w:szCs w:val="24"/>
          <w:lang w:eastAsia="hr-HR"/>
        </w:rPr>
        <w:t xml:space="preserve"> rata</w:t>
      </w:r>
      <w:r w:rsidR="00E25D9B" w:rsidRPr="003122C7">
        <w:rPr>
          <w:rFonts w:ascii="Times New Roman" w:eastAsia="Times New Roman" w:hAnsi="Times New Roman" w:cs="Times New Roman"/>
          <w:sz w:val="24"/>
          <w:szCs w:val="24"/>
          <w:lang w:eastAsia="hr-HR"/>
        </w:rPr>
        <w:t xml:space="preserve"> i civilni invalidi iz Domovinskog rata mogu ostvariti pravo na stipendiju tijekom redovitog studiranja na visokim učilištima ako im mjesečni prihodi po članu kućanstva ne prelaze 60</w:t>
      </w:r>
      <w:r w:rsidR="00282679"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proračunske osnovice.</w:t>
      </w:r>
    </w:p>
    <w:p w14:paraId="3BB48EF6" w14:textId="77777777" w:rsidR="00ED6CD9" w:rsidRPr="003122C7" w:rsidRDefault="00ED6CD9" w:rsidP="00EC7398">
      <w:pPr>
        <w:spacing w:after="0" w:line="240" w:lineRule="auto"/>
        <w:ind w:left="360"/>
        <w:jc w:val="both"/>
        <w:rPr>
          <w:rFonts w:ascii="Times New Roman" w:eastAsia="Times New Roman" w:hAnsi="Times New Roman" w:cs="Times New Roman"/>
          <w:sz w:val="24"/>
          <w:szCs w:val="24"/>
          <w:lang w:eastAsia="hr-HR"/>
        </w:rPr>
      </w:pPr>
    </w:p>
    <w:p w14:paraId="18DD517B" w14:textId="77777777" w:rsidR="00E25D9B" w:rsidRPr="003122C7" w:rsidRDefault="00ED6C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C5064A" w:rsidRPr="003122C7">
        <w:rPr>
          <w:rFonts w:ascii="Times New Roman" w:eastAsia="Times New Roman" w:hAnsi="Times New Roman" w:cs="Times New Roman"/>
          <w:sz w:val="24"/>
          <w:szCs w:val="24"/>
          <w:lang w:eastAsia="hr-HR"/>
        </w:rPr>
        <w:t>Pravo</w:t>
      </w:r>
      <w:r w:rsidR="00E25D9B" w:rsidRPr="003122C7">
        <w:rPr>
          <w:rFonts w:ascii="Times New Roman" w:eastAsia="Times New Roman" w:hAnsi="Times New Roman" w:cs="Times New Roman"/>
          <w:sz w:val="24"/>
          <w:szCs w:val="24"/>
          <w:lang w:eastAsia="hr-HR"/>
        </w:rPr>
        <w:t xml:space="preserve"> iz stavka 1. ovoga članka </w:t>
      </w:r>
      <w:r w:rsidR="00C5064A" w:rsidRPr="003122C7">
        <w:rPr>
          <w:rFonts w:ascii="Times New Roman" w:eastAsia="Times New Roman" w:hAnsi="Times New Roman" w:cs="Times New Roman"/>
          <w:sz w:val="24"/>
          <w:szCs w:val="24"/>
          <w:lang w:eastAsia="hr-HR"/>
        </w:rPr>
        <w:t>ostvaruje se sukladno pravilniku kojeg donosi</w:t>
      </w:r>
      <w:r w:rsidR="00A104CC"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ministar nadležan za obrazovanje </w:t>
      </w:r>
      <w:r w:rsidR="00535B52" w:rsidRPr="003122C7">
        <w:rPr>
          <w:rFonts w:ascii="Times New Roman" w:eastAsia="Times New Roman" w:hAnsi="Times New Roman" w:cs="Times New Roman"/>
          <w:sz w:val="24"/>
          <w:szCs w:val="24"/>
          <w:lang w:eastAsia="hr-HR"/>
        </w:rPr>
        <w:t>uz prethodnu suglasnost</w:t>
      </w:r>
      <w:r w:rsidR="00E25D9B" w:rsidRPr="003122C7">
        <w:rPr>
          <w:rFonts w:ascii="Times New Roman" w:eastAsia="Times New Roman" w:hAnsi="Times New Roman" w:cs="Times New Roman"/>
          <w:sz w:val="24"/>
          <w:szCs w:val="24"/>
          <w:lang w:eastAsia="hr-HR"/>
        </w:rPr>
        <w:t xml:space="preserve"> minist</w:t>
      </w:r>
      <w:r w:rsidR="00535B52" w:rsidRPr="003122C7">
        <w:rPr>
          <w:rFonts w:ascii="Times New Roman" w:eastAsia="Times New Roman" w:hAnsi="Times New Roman" w:cs="Times New Roman"/>
          <w:sz w:val="24"/>
          <w:szCs w:val="24"/>
          <w:lang w:eastAsia="hr-HR"/>
        </w:rPr>
        <w:t>ra</w:t>
      </w:r>
      <w:r w:rsidR="00E25D9B" w:rsidRPr="003122C7">
        <w:rPr>
          <w:rFonts w:ascii="Times New Roman" w:eastAsia="Times New Roman" w:hAnsi="Times New Roman" w:cs="Times New Roman"/>
          <w:sz w:val="24"/>
          <w:szCs w:val="24"/>
          <w:lang w:eastAsia="hr-HR"/>
        </w:rPr>
        <w:t>.</w:t>
      </w:r>
    </w:p>
    <w:p w14:paraId="7D8B948D" w14:textId="77777777" w:rsidR="00637760" w:rsidRPr="003122C7" w:rsidRDefault="00637760" w:rsidP="00EC7398">
      <w:pPr>
        <w:spacing w:after="0" w:line="240" w:lineRule="auto"/>
        <w:ind w:left="360"/>
        <w:jc w:val="both"/>
        <w:rPr>
          <w:rFonts w:ascii="Times New Roman" w:eastAsia="Times New Roman" w:hAnsi="Times New Roman" w:cs="Times New Roman"/>
          <w:sz w:val="24"/>
          <w:szCs w:val="24"/>
          <w:lang w:eastAsia="hr-HR"/>
        </w:rPr>
      </w:pPr>
    </w:p>
    <w:p w14:paraId="6ECEE041" w14:textId="5269D1A9"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bookmarkStart w:id="20" w:name="_Toc432498815"/>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F</w:t>
      </w:r>
    </w:p>
    <w:p w14:paraId="117E0159" w14:textId="77777777" w:rsidR="00ED6CD9" w:rsidRPr="003122C7" w:rsidRDefault="00ED6CD9" w:rsidP="00EC7398">
      <w:pPr>
        <w:spacing w:after="0" w:line="240" w:lineRule="auto"/>
        <w:jc w:val="center"/>
        <w:outlineLvl w:val="1"/>
        <w:rPr>
          <w:rFonts w:ascii="Times New Roman" w:eastAsia="Times New Roman" w:hAnsi="Times New Roman" w:cs="Times New Roman"/>
          <w:b/>
          <w:bCs/>
          <w:sz w:val="24"/>
          <w:szCs w:val="24"/>
          <w:lang w:eastAsia="hr-HR"/>
        </w:rPr>
      </w:pPr>
    </w:p>
    <w:p w14:paraId="2A065DD1" w14:textId="77777777" w:rsidR="00E25D9B" w:rsidRPr="003122C7" w:rsidRDefault="00E25D9B" w:rsidP="00EC7398">
      <w:pPr>
        <w:spacing w:after="0" w:line="240" w:lineRule="auto"/>
        <w:ind w:left="72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SMJEŠTAJ U UČENIČKE, ODNOSNO STUDENTSKE DOMOVE</w:t>
      </w:r>
      <w:bookmarkEnd w:id="20"/>
    </w:p>
    <w:p w14:paraId="5149F464" w14:textId="77777777" w:rsidR="00ED6CD9" w:rsidRPr="003122C7" w:rsidRDefault="00ED6CD9"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1D317586"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lastRenderedPageBreak/>
        <w:t>Članak 4</w:t>
      </w:r>
      <w:r w:rsidR="004D6485"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w:t>
      </w:r>
    </w:p>
    <w:p w14:paraId="0D765D51"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0E6926B" w14:textId="6A9F8F5F" w:rsidR="00986D48" w:rsidRPr="003122C7" w:rsidRDefault="00ED6CD9"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1D0FA9" w:rsidRPr="003122C7">
        <w:rPr>
          <w:rFonts w:ascii="Times New Roman" w:eastAsia="Times New Roman" w:hAnsi="Times New Roman" w:cs="Times New Roman"/>
          <w:sz w:val="24"/>
          <w:szCs w:val="24"/>
          <w:lang w:eastAsia="hr-HR"/>
        </w:rPr>
        <w:t>Učenici i studenti koji su d</w:t>
      </w:r>
      <w:r w:rsidR="00986D48" w:rsidRPr="003122C7">
        <w:rPr>
          <w:rFonts w:ascii="Times New Roman" w:eastAsia="Times New Roman" w:hAnsi="Times New Roman" w:cs="Times New Roman"/>
          <w:sz w:val="24"/>
          <w:szCs w:val="24"/>
          <w:lang w:eastAsia="hr-HR"/>
        </w:rPr>
        <w:t>jeca civilnih invalida iz Domovinskog rata I. skupine sa 100</w:t>
      </w:r>
      <w:r w:rsidR="00565A8C">
        <w:rPr>
          <w:rFonts w:ascii="Times New Roman" w:eastAsia="Times New Roman" w:hAnsi="Times New Roman" w:cs="Times New Roman"/>
          <w:sz w:val="24"/>
          <w:szCs w:val="24"/>
          <w:lang w:eastAsia="hr-HR"/>
        </w:rPr>
        <w:t xml:space="preserve"> </w:t>
      </w:r>
      <w:r w:rsidR="00986D48" w:rsidRPr="003122C7">
        <w:rPr>
          <w:rFonts w:ascii="Times New Roman" w:eastAsia="Times New Roman" w:hAnsi="Times New Roman" w:cs="Times New Roman"/>
          <w:sz w:val="24"/>
          <w:szCs w:val="24"/>
          <w:lang w:eastAsia="hr-HR"/>
        </w:rPr>
        <w:t>% oštećenjem organizma ostvaruju pravo na subvenciju smještaja u učeničkim i studentskim domovima sukladno</w:t>
      </w:r>
      <w:r w:rsidR="00986D48" w:rsidRPr="003122C7">
        <w:rPr>
          <w:rFonts w:ascii="Times New Roman" w:hAnsi="Times New Roman" w:cs="Times New Roman"/>
          <w:sz w:val="24"/>
          <w:szCs w:val="24"/>
        </w:rPr>
        <w:t xml:space="preserve"> </w:t>
      </w:r>
      <w:r w:rsidR="00986D48" w:rsidRPr="003122C7">
        <w:rPr>
          <w:rFonts w:ascii="Times New Roman" w:eastAsia="Times New Roman" w:hAnsi="Times New Roman" w:cs="Times New Roman"/>
          <w:sz w:val="24"/>
          <w:szCs w:val="24"/>
          <w:lang w:eastAsia="hr-HR"/>
        </w:rPr>
        <w:t>posebnim propisima kojima se uređuju uvjeti i način smještaja u učeničk</w:t>
      </w:r>
      <w:r w:rsidR="002D0429" w:rsidRPr="003122C7">
        <w:rPr>
          <w:rFonts w:ascii="Times New Roman" w:eastAsia="Times New Roman" w:hAnsi="Times New Roman" w:cs="Times New Roman"/>
          <w:sz w:val="24"/>
          <w:szCs w:val="24"/>
          <w:lang w:eastAsia="hr-HR"/>
        </w:rPr>
        <w:t>e</w:t>
      </w:r>
      <w:r w:rsidR="00986D48" w:rsidRPr="003122C7">
        <w:rPr>
          <w:rFonts w:ascii="Times New Roman" w:eastAsia="Times New Roman" w:hAnsi="Times New Roman" w:cs="Times New Roman"/>
          <w:sz w:val="24"/>
          <w:szCs w:val="24"/>
          <w:lang w:eastAsia="hr-HR"/>
        </w:rPr>
        <w:t xml:space="preserve"> domov</w:t>
      </w:r>
      <w:r w:rsidR="002D0429" w:rsidRPr="003122C7">
        <w:rPr>
          <w:rFonts w:ascii="Times New Roman" w:eastAsia="Times New Roman" w:hAnsi="Times New Roman" w:cs="Times New Roman"/>
          <w:sz w:val="24"/>
          <w:szCs w:val="24"/>
          <w:lang w:eastAsia="hr-HR"/>
        </w:rPr>
        <w:t>e</w:t>
      </w:r>
      <w:r w:rsidR="00986D48" w:rsidRPr="003122C7">
        <w:rPr>
          <w:rFonts w:ascii="Times New Roman" w:eastAsia="Times New Roman" w:hAnsi="Times New Roman" w:cs="Times New Roman"/>
          <w:sz w:val="24"/>
          <w:szCs w:val="24"/>
          <w:lang w:eastAsia="hr-HR"/>
        </w:rPr>
        <w:t xml:space="preserve">, odnosno pravilniku kojim se uređuje subvencionirani smještaj studenata u učeničkim i studentskim domovima, a kojeg donosi ministar nadležan za obrazovanje </w:t>
      </w:r>
      <w:r w:rsidR="00040EE4" w:rsidRPr="003122C7">
        <w:rPr>
          <w:rFonts w:ascii="Times New Roman" w:eastAsia="Times New Roman" w:hAnsi="Times New Roman" w:cs="Times New Roman"/>
          <w:sz w:val="24"/>
          <w:szCs w:val="24"/>
          <w:lang w:eastAsia="hr-HR"/>
        </w:rPr>
        <w:t>uz prethodnu suglasnost ministra</w:t>
      </w:r>
      <w:r w:rsidR="00986D48" w:rsidRPr="003122C7">
        <w:rPr>
          <w:rFonts w:ascii="Times New Roman" w:eastAsia="Times New Roman" w:hAnsi="Times New Roman" w:cs="Times New Roman"/>
          <w:sz w:val="24"/>
          <w:szCs w:val="24"/>
          <w:lang w:eastAsia="hr-HR"/>
        </w:rPr>
        <w:t xml:space="preserve">. </w:t>
      </w:r>
    </w:p>
    <w:p w14:paraId="788BC9DE" w14:textId="77777777" w:rsidR="00ED6CD9" w:rsidRPr="003122C7" w:rsidRDefault="00ED6CD9"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25CC2FED" w14:textId="77777777" w:rsidR="0086751A" w:rsidRPr="003122C7" w:rsidRDefault="00ED6CD9"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1D0FA9" w:rsidRPr="003122C7">
        <w:rPr>
          <w:rFonts w:ascii="Times New Roman" w:eastAsia="Times New Roman" w:hAnsi="Times New Roman" w:cs="Times New Roman"/>
          <w:sz w:val="24"/>
          <w:szCs w:val="24"/>
          <w:lang w:eastAsia="hr-HR"/>
        </w:rPr>
        <w:t>Studenti koji su d</w:t>
      </w:r>
      <w:r w:rsidR="00E25D9B" w:rsidRPr="003122C7">
        <w:rPr>
          <w:rFonts w:ascii="Times New Roman" w:eastAsia="Times New Roman" w:hAnsi="Times New Roman" w:cs="Times New Roman"/>
          <w:sz w:val="24"/>
          <w:szCs w:val="24"/>
          <w:lang w:eastAsia="hr-HR"/>
        </w:rPr>
        <w:t xml:space="preserve">jeca civilnih osoba poginulih, umrlih ili nestalih </w:t>
      </w:r>
      <w:r w:rsidR="002C3108" w:rsidRPr="003122C7">
        <w:rPr>
          <w:rFonts w:ascii="Times New Roman" w:eastAsia="Times New Roman" w:hAnsi="Times New Roman" w:cs="Times New Roman"/>
          <w:sz w:val="24"/>
          <w:szCs w:val="24"/>
          <w:lang w:eastAsia="hr-HR"/>
        </w:rPr>
        <w:t xml:space="preserve">u </w:t>
      </w:r>
      <w:r w:rsidR="00E25D9B" w:rsidRPr="003122C7">
        <w:rPr>
          <w:rFonts w:ascii="Times New Roman" w:eastAsia="Times New Roman" w:hAnsi="Times New Roman" w:cs="Times New Roman"/>
          <w:sz w:val="24"/>
          <w:szCs w:val="24"/>
          <w:lang w:eastAsia="hr-HR"/>
        </w:rPr>
        <w:t>Domovinskom ratu</w:t>
      </w:r>
      <w:r w:rsidR="001D0FA9" w:rsidRPr="003122C7">
        <w:rPr>
          <w:rFonts w:ascii="Times New Roman" w:eastAsia="Times New Roman" w:hAnsi="Times New Roman" w:cs="Times New Roman"/>
          <w:sz w:val="24"/>
          <w:szCs w:val="24"/>
          <w:lang w:eastAsia="hr-HR"/>
        </w:rPr>
        <w:t xml:space="preserve"> i</w:t>
      </w:r>
      <w:r w:rsidR="00E25D9B" w:rsidRPr="003122C7">
        <w:rPr>
          <w:rFonts w:ascii="Times New Roman" w:eastAsia="Times New Roman" w:hAnsi="Times New Roman" w:cs="Times New Roman"/>
          <w:sz w:val="24"/>
          <w:szCs w:val="24"/>
          <w:lang w:eastAsia="hr-HR"/>
        </w:rPr>
        <w:t xml:space="preserve"> civilni invalidi iz Domovinskog rata ostvaruju pravo na subvenciju smještaja</w:t>
      </w:r>
      <w:r w:rsidR="00986D48"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u studentskim domovima sukladno </w:t>
      </w:r>
      <w:r w:rsidR="00A104CC" w:rsidRPr="003122C7">
        <w:rPr>
          <w:rFonts w:ascii="Times New Roman" w:eastAsia="Times New Roman" w:hAnsi="Times New Roman" w:cs="Times New Roman"/>
          <w:sz w:val="24"/>
          <w:szCs w:val="24"/>
          <w:lang w:eastAsia="hr-HR"/>
        </w:rPr>
        <w:t xml:space="preserve">pravilniku </w:t>
      </w:r>
      <w:r w:rsidR="00E25D9B" w:rsidRPr="003122C7">
        <w:rPr>
          <w:rFonts w:ascii="Times New Roman" w:eastAsia="Times New Roman" w:hAnsi="Times New Roman" w:cs="Times New Roman"/>
          <w:sz w:val="24"/>
          <w:szCs w:val="24"/>
          <w:lang w:eastAsia="hr-HR"/>
        </w:rPr>
        <w:t>kojim se uređuj</w:t>
      </w:r>
      <w:r w:rsidR="00C5064A"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subvencioniran</w:t>
      </w:r>
      <w:r w:rsidR="00C5064A" w:rsidRPr="003122C7">
        <w:rPr>
          <w:rFonts w:ascii="Times New Roman" w:eastAsia="Times New Roman" w:hAnsi="Times New Roman" w:cs="Times New Roman"/>
          <w:sz w:val="24"/>
          <w:szCs w:val="24"/>
          <w:lang w:eastAsia="hr-HR"/>
        </w:rPr>
        <w:t>i</w:t>
      </w:r>
      <w:r w:rsidR="00E25D9B" w:rsidRPr="003122C7">
        <w:rPr>
          <w:rFonts w:ascii="Times New Roman" w:eastAsia="Times New Roman" w:hAnsi="Times New Roman" w:cs="Times New Roman"/>
          <w:sz w:val="24"/>
          <w:szCs w:val="24"/>
          <w:lang w:eastAsia="hr-HR"/>
        </w:rPr>
        <w:t xml:space="preserve"> smještaj u učeničkim i studentskim domovima, a kojeg donosi ministar nadležan za obrazovanje </w:t>
      </w:r>
      <w:r w:rsidR="00535B52" w:rsidRPr="003122C7">
        <w:rPr>
          <w:rFonts w:ascii="Times New Roman" w:eastAsia="Times New Roman" w:hAnsi="Times New Roman" w:cs="Times New Roman"/>
          <w:sz w:val="24"/>
          <w:szCs w:val="24"/>
          <w:lang w:eastAsia="hr-HR"/>
        </w:rPr>
        <w:t>uz prethodnu suglasnost ministra</w:t>
      </w:r>
      <w:r w:rsidR="00E25D9B" w:rsidRPr="003122C7">
        <w:rPr>
          <w:rFonts w:ascii="Times New Roman" w:eastAsia="Times New Roman" w:hAnsi="Times New Roman" w:cs="Times New Roman"/>
          <w:sz w:val="24"/>
          <w:szCs w:val="24"/>
          <w:lang w:eastAsia="hr-HR"/>
        </w:rPr>
        <w:t xml:space="preserve">. </w:t>
      </w:r>
    </w:p>
    <w:p w14:paraId="25576EB1" w14:textId="77777777" w:rsidR="0086751A" w:rsidRPr="003122C7" w:rsidRDefault="0086751A"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263E3CBE" w14:textId="77777777" w:rsidR="0086751A" w:rsidRPr="003122C7" w:rsidRDefault="0086751A" w:rsidP="00EC7398">
      <w:pPr>
        <w:pStyle w:val="ListParagraph"/>
        <w:spacing w:after="0" w:line="240" w:lineRule="auto"/>
        <w:ind w:left="0" w:firstLine="708"/>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(3) </w:t>
      </w:r>
      <w:r w:rsidRPr="003122C7">
        <w:rPr>
          <w:rFonts w:ascii="Times New Roman" w:eastAsia="Times New Roman" w:hAnsi="Times New Roman" w:cs="Times New Roman"/>
          <w:sz w:val="24"/>
          <w:szCs w:val="24"/>
          <w:lang w:eastAsia="hr-HR"/>
        </w:rPr>
        <w:tab/>
        <w:t>Učenički i studenski domovi dužni su postupati sukladno posebnim propisima kojima se uređuju uvjeti i način smještaja u učeničke domove, odnosno pravilniku kojim se uređuje subvencionirani smještaj studenata u učeničkim i studentskim domovima, a kojeg donosi ministar nadležan za obrazovanje uz prethodnu suglasnost ministra sukladno ovom članku.</w:t>
      </w:r>
    </w:p>
    <w:p w14:paraId="3CAD0098" w14:textId="77777777" w:rsidR="005749A4" w:rsidRPr="003122C7" w:rsidRDefault="005749A4"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5D63EBFF" w14:textId="7613CA79"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G</w:t>
      </w:r>
    </w:p>
    <w:p w14:paraId="5D618B0C" w14:textId="77777777" w:rsidR="00ED6CD9" w:rsidRPr="003122C7" w:rsidRDefault="00ED6CD9" w:rsidP="00EC7398">
      <w:pPr>
        <w:spacing w:after="0" w:line="240" w:lineRule="auto"/>
        <w:jc w:val="center"/>
        <w:outlineLvl w:val="1"/>
        <w:rPr>
          <w:rFonts w:ascii="Times New Roman" w:eastAsia="Times New Roman" w:hAnsi="Times New Roman" w:cs="Times New Roman"/>
          <w:b/>
          <w:bCs/>
          <w:sz w:val="24"/>
          <w:szCs w:val="24"/>
          <w:lang w:eastAsia="hr-HR"/>
        </w:rPr>
      </w:pPr>
    </w:p>
    <w:p w14:paraId="038E15CF" w14:textId="77777777" w:rsidR="00743EF3"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PRAVO NA PREDNOST PRI ZAPOŠLJAVANJU </w:t>
      </w:r>
    </w:p>
    <w:p w14:paraId="29E05D6E" w14:textId="1EB7146F"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I POPUNJAVANJU RADNOG MJESTA</w:t>
      </w:r>
    </w:p>
    <w:p w14:paraId="1F6D039B" w14:textId="77777777" w:rsidR="00ED6CD9" w:rsidRPr="003122C7" w:rsidRDefault="00ED6CD9"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34301618"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4D6485" w:rsidRPr="003122C7">
        <w:rPr>
          <w:rFonts w:ascii="Times New Roman" w:eastAsia="Times New Roman" w:hAnsi="Times New Roman" w:cs="Times New Roman"/>
          <w:b/>
          <w:sz w:val="24"/>
          <w:szCs w:val="24"/>
          <w:lang w:eastAsia="hr-HR"/>
        </w:rPr>
        <w:t>7</w:t>
      </w:r>
      <w:r w:rsidRPr="003122C7">
        <w:rPr>
          <w:rFonts w:ascii="Times New Roman" w:eastAsia="Times New Roman" w:hAnsi="Times New Roman" w:cs="Times New Roman"/>
          <w:b/>
          <w:sz w:val="24"/>
          <w:szCs w:val="24"/>
          <w:lang w:eastAsia="hr-HR"/>
        </w:rPr>
        <w:t>.</w:t>
      </w:r>
    </w:p>
    <w:p w14:paraId="33CC66D1" w14:textId="77777777" w:rsidR="00ED6CD9" w:rsidRPr="003122C7" w:rsidRDefault="00ED6CD9" w:rsidP="00EC7398">
      <w:pPr>
        <w:spacing w:after="0" w:line="240" w:lineRule="auto"/>
        <w:jc w:val="center"/>
        <w:rPr>
          <w:rFonts w:ascii="Times New Roman" w:eastAsia="Times New Roman" w:hAnsi="Times New Roman" w:cs="Times New Roman"/>
          <w:sz w:val="24"/>
          <w:szCs w:val="24"/>
          <w:lang w:eastAsia="hr-HR"/>
        </w:rPr>
      </w:pPr>
    </w:p>
    <w:p w14:paraId="4391406F" w14:textId="77777777" w:rsidR="00E25D9B" w:rsidRPr="003122C7" w:rsidRDefault="005749A4"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14:paraId="3661BA5E" w14:textId="77777777" w:rsidR="005749A4" w:rsidRPr="003122C7" w:rsidRDefault="005749A4" w:rsidP="00EC7398">
      <w:pPr>
        <w:spacing w:after="0" w:line="240" w:lineRule="auto"/>
        <w:jc w:val="both"/>
        <w:textAlignment w:val="baseline"/>
        <w:rPr>
          <w:rFonts w:ascii="Times New Roman" w:eastAsia="Times New Roman" w:hAnsi="Times New Roman" w:cs="Times New Roman"/>
          <w:sz w:val="24"/>
          <w:szCs w:val="24"/>
          <w:lang w:eastAsia="hr-HR"/>
        </w:rPr>
      </w:pPr>
    </w:p>
    <w:p w14:paraId="5E376C08" w14:textId="40C6BD8A" w:rsidR="00E25D9B" w:rsidRPr="003122C7" w:rsidRDefault="00FD3817" w:rsidP="00EC7398">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d</w:t>
      </w:r>
      <w:r w:rsidR="00E25D9B" w:rsidRPr="003122C7">
        <w:rPr>
          <w:rFonts w:ascii="Times New Roman" w:hAnsi="Times New Roman" w:cs="Times New Roman"/>
          <w:sz w:val="24"/>
          <w:szCs w:val="24"/>
        </w:rPr>
        <w:t>j</w:t>
      </w:r>
      <w:r w:rsidR="002D0429" w:rsidRPr="003122C7">
        <w:rPr>
          <w:rFonts w:ascii="Times New Roman" w:hAnsi="Times New Roman" w:cs="Times New Roman"/>
          <w:sz w:val="24"/>
          <w:szCs w:val="24"/>
        </w:rPr>
        <w:t xml:space="preserve">etetu </w:t>
      </w:r>
      <w:r w:rsidR="00E25D9B" w:rsidRPr="003122C7">
        <w:rPr>
          <w:rFonts w:ascii="Times New Roman" w:hAnsi="Times New Roman" w:cs="Times New Roman"/>
          <w:sz w:val="24"/>
          <w:szCs w:val="24"/>
        </w:rPr>
        <w:t>civiln</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osob</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poginul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umrl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ili nestal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u Domovinskom ratu</w:t>
      </w:r>
    </w:p>
    <w:p w14:paraId="0F385E7A" w14:textId="77777777" w:rsidR="00E25D9B" w:rsidRPr="003122C7" w:rsidRDefault="00E25D9B" w:rsidP="00EC7398">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civiln</w:t>
      </w:r>
      <w:r w:rsidR="002D0429" w:rsidRPr="003122C7">
        <w:rPr>
          <w:rFonts w:ascii="Times New Roman" w:hAnsi="Times New Roman" w:cs="Times New Roman"/>
          <w:sz w:val="24"/>
          <w:szCs w:val="24"/>
        </w:rPr>
        <w:t>o</w:t>
      </w:r>
      <w:r w:rsidRPr="003122C7">
        <w:rPr>
          <w:rFonts w:ascii="Times New Roman" w:hAnsi="Times New Roman" w:cs="Times New Roman"/>
          <w:sz w:val="24"/>
          <w:szCs w:val="24"/>
        </w:rPr>
        <w:t>m</w:t>
      </w:r>
      <w:r w:rsidR="00DA0E60" w:rsidRPr="003122C7">
        <w:rPr>
          <w:rFonts w:ascii="Times New Roman" w:hAnsi="Times New Roman" w:cs="Times New Roman"/>
          <w:sz w:val="24"/>
          <w:szCs w:val="24"/>
        </w:rPr>
        <w:t xml:space="preserve"> invalid</w:t>
      </w:r>
      <w:r w:rsidR="002D0429" w:rsidRPr="003122C7">
        <w:rPr>
          <w:rFonts w:ascii="Times New Roman" w:hAnsi="Times New Roman" w:cs="Times New Roman"/>
          <w:sz w:val="24"/>
          <w:szCs w:val="24"/>
        </w:rPr>
        <w:t>u</w:t>
      </w:r>
      <w:r w:rsidR="00DA0E60" w:rsidRPr="003122C7">
        <w:rPr>
          <w:rFonts w:ascii="Times New Roman" w:hAnsi="Times New Roman" w:cs="Times New Roman"/>
          <w:sz w:val="24"/>
          <w:szCs w:val="24"/>
        </w:rPr>
        <w:t xml:space="preserve"> iz Domovinskog rata</w:t>
      </w:r>
    </w:p>
    <w:p w14:paraId="008D338F" w14:textId="7B2F535A" w:rsidR="00E25D9B" w:rsidRPr="003122C7" w:rsidRDefault="00E25D9B" w:rsidP="00EC7398">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bračnom, odnosno izvanbračnom drugu i roditeljima civiln</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osob</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poginul</w:t>
      </w:r>
      <w:r w:rsidR="00F734D6">
        <w:rPr>
          <w:rFonts w:ascii="Times New Roman" w:hAnsi="Times New Roman" w:cs="Times New Roman"/>
          <w:sz w:val="24"/>
          <w:szCs w:val="24"/>
        </w:rPr>
        <w:t>e</w:t>
      </w:r>
      <w:r w:rsidRPr="003122C7">
        <w:rPr>
          <w:rFonts w:ascii="Times New Roman" w:hAnsi="Times New Roman" w:cs="Times New Roman"/>
          <w:sz w:val="24"/>
          <w:szCs w:val="24"/>
        </w:rPr>
        <w:t>, umrl</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ili nestal</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u Domovinskom ratu. </w:t>
      </w:r>
    </w:p>
    <w:p w14:paraId="43FFA222"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40FBBA22" w14:textId="77777777" w:rsidR="00E25D9B" w:rsidRPr="003122C7" w:rsidRDefault="005749A4" w:rsidP="00EC7398">
      <w:pPr>
        <w:pStyle w:val="ListParagraph"/>
        <w:spacing w:after="0" w:line="240" w:lineRule="auto"/>
        <w:ind w:left="0"/>
        <w:contextualSpacing w:val="0"/>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DC5711" w:rsidRPr="003122C7">
        <w:rPr>
          <w:rFonts w:ascii="Times New Roman" w:eastAsia="Times New Roman" w:hAnsi="Times New Roman" w:cs="Times New Roman"/>
          <w:sz w:val="24"/>
          <w:szCs w:val="24"/>
          <w:lang w:eastAsia="hr-HR"/>
        </w:rPr>
        <w:t>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14:paraId="1420901B" w14:textId="77777777" w:rsidR="00DC5711" w:rsidRPr="003122C7" w:rsidRDefault="00DC5711" w:rsidP="00EC7398">
      <w:pPr>
        <w:pStyle w:val="ListParagraph"/>
        <w:spacing w:after="0" w:line="240" w:lineRule="auto"/>
        <w:ind w:left="360"/>
        <w:contextualSpacing w:val="0"/>
        <w:jc w:val="both"/>
        <w:textAlignment w:val="baseline"/>
        <w:rPr>
          <w:rFonts w:ascii="Times New Roman" w:eastAsia="Times New Roman" w:hAnsi="Times New Roman" w:cs="Times New Roman"/>
          <w:sz w:val="24"/>
          <w:szCs w:val="24"/>
          <w:lang w:eastAsia="hr-HR"/>
        </w:rPr>
      </w:pPr>
    </w:p>
    <w:p w14:paraId="404528E9"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383F48F6"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6EDEE8CB" w14:textId="02E5EFCE"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Provedbu </w:t>
      </w:r>
      <w:r w:rsidR="00B966AB" w:rsidRPr="003122C7">
        <w:rPr>
          <w:rFonts w:ascii="Times New Roman" w:eastAsia="Times New Roman" w:hAnsi="Times New Roman" w:cs="Times New Roman"/>
          <w:sz w:val="24"/>
          <w:szCs w:val="24"/>
          <w:lang w:eastAsia="hr-HR"/>
        </w:rPr>
        <w:t xml:space="preserve">odredaba </w:t>
      </w:r>
      <w:r w:rsidR="00E25D9B" w:rsidRPr="003122C7">
        <w:rPr>
          <w:rFonts w:ascii="Times New Roman" w:eastAsia="Times New Roman" w:hAnsi="Times New Roman" w:cs="Times New Roman"/>
          <w:sz w:val="24"/>
          <w:szCs w:val="24"/>
          <w:lang w:eastAsia="hr-HR"/>
        </w:rPr>
        <w:t>stavaka 1. do 3. ovoga članka nadzire upravna inspekcija.</w:t>
      </w:r>
    </w:p>
    <w:p w14:paraId="7895B55E"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225BE0A5"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(5)</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Osoba koja smatra da joj je povrijeđeno pravo prednosti pri zapošljavanju može u roku od 30 dana od dana izjavljivanja žalbe na rješenje o prijmu u službu izabranog kandidata podnijeti predstavku upravnoj inspekciji radi provedbe inspekcijskog nadzora.</w:t>
      </w:r>
    </w:p>
    <w:p w14:paraId="39C5D968"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76323ED9"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(6)</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Upravna inspekcija obvezna je u roku od osam dana od dana primitka predstavke iz stavka 5. ovoga članka obavijestiti donositelja rješenja o prijmu u službu o pokretanju postupka inspekcijskog nadzora radi ostvarenja prava prednosti pri zapošljavanju.</w:t>
      </w:r>
    </w:p>
    <w:p w14:paraId="00A20365"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6268F735"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(7)</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Rješenje o rasporedu doneseno prije okončanja postupka inspekcijskog nadzora upravna inspekcija će </w:t>
      </w:r>
      <w:r w:rsidR="00DD748D" w:rsidRPr="003122C7">
        <w:rPr>
          <w:rFonts w:ascii="Times New Roman" w:eastAsia="Times New Roman" w:hAnsi="Times New Roman" w:cs="Times New Roman"/>
          <w:sz w:val="24"/>
          <w:szCs w:val="24"/>
          <w:lang w:eastAsia="hr-HR"/>
        </w:rPr>
        <w:t>poništiti</w:t>
      </w:r>
      <w:r w:rsidR="00E25D9B" w:rsidRPr="003122C7">
        <w:rPr>
          <w:rFonts w:ascii="Times New Roman" w:eastAsia="Times New Roman" w:hAnsi="Times New Roman" w:cs="Times New Roman"/>
          <w:sz w:val="24"/>
          <w:szCs w:val="24"/>
          <w:lang w:eastAsia="hr-HR"/>
        </w:rPr>
        <w:t>.</w:t>
      </w:r>
    </w:p>
    <w:p w14:paraId="6FE08AF6"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143FFB74"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(8)</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Upravna inspekcija po provedbi inspekcijskog nadzora ovlaštena je u slučaju postojanja povrede prava prednosti pri zapošljavanju iz stavaka 1. do 3. ovoga članka donijeti rješenje kojim će ukinuti rješenje o prijmu u službu. </w:t>
      </w:r>
    </w:p>
    <w:p w14:paraId="759E3CD2"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52904085" w14:textId="10D0EE03" w:rsidR="00E25D9B"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(9)</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Protiv rješenja iz stav</w:t>
      </w:r>
      <w:r w:rsidR="00565A8C">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ka </w:t>
      </w:r>
      <w:r w:rsidR="00C83F5A">
        <w:rPr>
          <w:rFonts w:ascii="Times New Roman" w:eastAsia="Times New Roman" w:hAnsi="Times New Roman" w:cs="Times New Roman"/>
          <w:sz w:val="24"/>
          <w:szCs w:val="24"/>
          <w:lang w:eastAsia="hr-HR"/>
        </w:rPr>
        <w:t xml:space="preserve">7. i </w:t>
      </w:r>
      <w:r w:rsidR="00E25D9B" w:rsidRPr="003122C7">
        <w:rPr>
          <w:rFonts w:ascii="Times New Roman" w:eastAsia="Times New Roman" w:hAnsi="Times New Roman" w:cs="Times New Roman"/>
          <w:sz w:val="24"/>
          <w:szCs w:val="24"/>
          <w:lang w:eastAsia="hr-HR"/>
        </w:rPr>
        <w:t xml:space="preserve">8. ovoga članka </w:t>
      </w:r>
      <w:r w:rsidR="00783C28" w:rsidRPr="003122C7">
        <w:rPr>
          <w:rFonts w:ascii="Times New Roman" w:eastAsia="Times New Roman" w:hAnsi="Times New Roman" w:cs="Times New Roman"/>
          <w:sz w:val="24"/>
          <w:szCs w:val="24"/>
          <w:lang w:eastAsia="hr-HR"/>
        </w:rPr>
        <w:t>nije dopuštena žalba</w:t>
      </w:r>
      <w:r w:rsidR="00B82AC9" w:rsidRPr="003122C7">
        <w:rPr>
          <w:rFonts w:ascii="Times New Roman" w:eastAsia="Times New Roman" w:hAnsi="Times New Roman" w:cs="Times New Roman"/>
          <w:sz w:val="24"/>
          <w:szCs w:val="24"/>
          <w:lang w:eastAsia="hr-HR"/>
        </w:rPr>
        <w:t>,</w:t>
      </w:r>
      <w:r w:rsidR="00783C28" w:rsidRPr="003122C7">
        <w:rPr>
          <w:rFonts w:ascii="Times New Roman" w:eastAsia="Times New Roman" w:hAnsi="Times New Roman" w:cs="Times New Roman"/>
          <w:sz w:val="24"/>
          <w:szCs w:val="24"/>
          <w:lang w:eastAsia="hr-HR"/>
        </w:rPr>
        <w:t xml:space="preserve"> ali </w:t>
      </w:r>
      <w:r w:rsidR="00E25D9B" w:rsidRPr="003122C7">
        <w:rPr>
          <w:rFonts w:ascii="Times New Roman" w:eastAsia="Times New Roman" w:hAnsi="Times New Roman" w:cs="Times New Roman"/>
          <w:sz w:val="24"/>
          <w:szCs w:val="24"/>
          <w:lang w:eastAsia="hr-HR"/>
        </w:rPr>
        <w:t>može se tužbom pokrenuti upravni spor.</w:t>
      </w:r>
    </w:p>
    <w:p w14:paraId="00495729" w14:textId="77777777" w:rsidR="00F734D6" w:rsidRPr="003122C7" w:rsidRDefault="00F734D6" w:rsidP="00EC7398">
      <w:pPr>
        <w:spacing w:after="0" w:line="240" w:lineRule="auto"/>
        <w:jc w:val="both"/>
        <w:textAlignment w:val="baseline"/>
        <w:rPr>
          <w:rFonts w:ascii="Times New Roman" w:eastAsia="Times New Roman" w:hAnsi="Times New Roman" w:cs="Times New Roman"/>
          <w:sz w:val="24"/>
          <w:szCs w:val="24"/>
          <w:lang w:eastAsia="hr-HR"/>
        </w:rPr>
      </w:pPr>
    </w:p>
    <w:p w14:paraId="671F2D56"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(10)</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Ako upravna inspekcija utvrdi da u postupku prijma nije izvršena povreda prava, izvijestit će podnositelja predstavke iz stavka 5. ovoga članka i čelnika tijela o rezultatima provedenoga inspekcijskog nadzora.</w:t>
      </w:r>
    </w:p>
    <w:p w14:paraId="321B3B19"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59B70C6A"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Odredbe ovoga članka o provedbi inspekcijskog nadzora nad postupkom prijma u službu na odgovarajući se način primjenjuju i na postupak popunjavanja slobodnog radnog mjesta temeljem internog oglasa.</w:t>
      </w:r>
    </w:p>
    <w:p w14:paraId="5E6432A5"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44F7D29C" w14:textId="77777777" w:rsidR="00E25D9B" w:rsidRPr="003122C7" w:rsidRDefault="0068590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prednosti pri zapošljavanju iz ovoga članka</w:t>
      </w:r>
      <w:r w:rsidR="002871AC" w:rsidRPr="003122C7">
        <w:rPr>
          <w:rFonts w:ascii="Times New Roman" w:hAnsi="Times New Roman" w:cs="Times New Roman"/>
          <w:sz w:val="24"/>
          <w:szCs w:val="24"/>
        </w:rPr>
        <w:t xml:space="preserve"> </w:t>
      </w:r>
      <w:r w:rsidR="002871AC" w:rsidRPr="003122C7">
        <w:rPr>
          <w:rFonts w:ascii="Times New Roman" w:eastAsia="Times New Roman" w:hAnsi="Times New Roman" w:cs="Times New Roman"/>
          <w:sz w:val="24"/>
          <w:szCs w:val="24"/>
          <w:lang w:eastAsia="hr-HR"/>
        </w:rPr>
        <w:t>u tijelima iz stavka 1. ovoga članka</w:t>
      </w:r>
      <w:r w:rsidR="00E25D9B" w:rsidRPr="003122C7">
        <w:rPr>
          <w:rFonts w:ascii="Times New Roman" w:eastAsia="Times New Roman" w:hAnsi="Times New Roman" w:cs="Times New Roman"/>
          <w:sz w:val="24"/>
          <w:szCs w:val="24"/>
          <w:lang w:eastAsia="hr-HR"/>
        </w:rPr>
        <w:t xml:space="preserve"> ne odnosi se na zapošljavanje putem mjere javnih radova</w:t>
      </w:r>
      <w:r w:rsidR="002871AC" w:rsidRPr="003122C7">
        <w:rPr>
          <w:rFonts w:ascii="Times New Roman" w:eastAsia="Times New Roman" w:hAnsi="Times New Roman" w:cs="Times New Roman"/>
          <w:sz w:val="24"/>
          <w:szCs w:val="24"/>
          <w:lang w:eastAsia="hr-HR"/>
        </w:rPr>
        <w:t xml:space="preserve"> i sličnih oblika zapošljavanja</w:t>
      </w:r>
      <w:r w:rsidR="00E25D9B" w:rsidRPr="003122C7">
        <w:rPr>
          <w:rFonts w:ascii="Times New Roman" w:eastAsia="Times New Roman" w:hAnsi="Times New Roman" w:cs="Times New Roman"/>
          <w:sz w:val="24"/>
          <w:szCs w:val="24"/>
          <w:lang w:eastAsia="hr-HR"/>
        </w:rPr>
        <w:t>.</w:t>
      </w:r>
    </w:p>
    <w:p w14:paraId="72578F5F" w14:textId="77777777" w:rsidR="00D90E5D" w:rsidRPr="003122C7" w:rsidRDefault="00D90E5D"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24243483"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4</w:t>
      </w:r>
      <w:r w:rsidR="004D6485" w:rsidRPr="003122C7">
        <w:rPr>
          <w:rFonts w:ascii="Times New Roman" w:eastAsia="Times New Roman" w:hAnsi="Times New Roman" w:cs="Times New Roman"/>
          <w:b/>
          <w:sz w:val="24"/>
          <w:szCs w:val="24"/>
          <w:lang w:eastAsia="hr-HR"/>
        </w:rPr>
        <w:t>8</w:t>
      </w:r>
      <w:r w:rsidRPr="003122C7">
        <w:rPr>
          <w:rFonts w:ascii="Times New Roman" w:eastAsia="Times New Roman" w:hAnsi="Times New Roman" w:cs="Times New Roman"/>
          <w:b/>
          <w:sz w:val="24"/>
          <w:szCs w:val="24"/>
          <w:lang w:eastAsia="hr-HR"/>
        </w:rPr>
        <w:t>.</w:t>
      </w:r>
    </w:p>
    <w:p w14:paraId="1BFF48F4" w14:textId="77777777" w:rsidR="00E25D9B" w:rsidRPr="003122C7" w:rsidRDefault="00E25D9B" w:rsidP="00EC7398">
      <w:pPr>
        <w:spacing w:after="0" w:line="240" w:lineRule="auto"/>
        <w:jc w:val="center"/>
        <w:textAlignment w:val="baseline"/>
        <w:rPr>
          <w:rFonts w:ascii="Times New Roman" w:eastAsia="Times New Roman" w:hAnsi="Times New Roman" w:cs="Times New Roman"/>
          <w:sz w:val="24"/>
          <w:szCs w:val="24"/>
          <w:lang w:eastAsia="hr-HR"/>
        </w:rPr>
      </w:pPr>
    </w:p>
    <w:p w14:paraId="2B9E776F" w14:textId="03B44BC3" w:rsidR="00E25D9B" w:rsidRPr="003122C7" w:rsidRDefault="00C926FA" w:rsidP="00565A8C">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C926FA">
        <w:rPr>
          <w:rFonts w:ascii="Times New Roman" w:eastAsia="Times New Roman" w:hAnsi="Times New Roman" w:cs="Times New Roman"/>
          <w:sz w:val="24"/>
          <w:szCs w:val="24"/>
          <w:lang w:eastAsia="hr-HR"/>
        </w:rPr>
        <w:t xml:space="preserve">Javne službe i javne ustanove kojima je osnivač ili jedan od osnivača Republika Hrvatska, općina, grad, županija, izvanproračunski i proračunski fondovi, pravne osobe u vlasništvu ili pretežitom vlasništvu Republike Hrvatske, kao i pravne </w:t>
      </w:r>
      <w:r w:rsidRPr="00C926FA">
        <w:rPr>
          <w:rFonts w:ascii="Times New Roman" w:eastAsia="Times New Roman" w:hAnsi="Times New Roman" w:cs="Times New Roman"/>
          <w:sz w:val="24"/>
          <w:szCs w:val="24"/>
          <w:lang w:eastAsia="hr-HR"/>
        </w:rPr>
        <w:lastRenderedPageBreak/>
        <w:t xml:space="preserve">osobe u vlasništvu ili pretežitom vlasništvu jedinica lokalne ili područne (regionalne) samouprave i pravne osobe s javnim ovlastima </w:t>
      </w:r>
      <w:r w:rsidR="00E25D9B" w:rsidRPr="003122C7">
        <w:rPr>
          <w:rFonts w:ascii="Times New Roman" w:eastAsia="Times New Roman" w:hAnsi="Times New Roman" w:cs="Times New Roman"/>
          <w:sz w:val="24"/>
          <w:szCs w:val="24"/>
          <w:lang w:eastAsia="hr-HR"/>
        </w:rPr>
        <w:t>prilikom zapošljavanja temeljem javnog natječaja, oglasa ili u postupku zapošljavanja provedenom na drugi način obvezne su prilikom tog zapošljavanja dati prednost pod jednakim uvjetima nezaposlenom, prema sljedećem redoslijedu:</w:t>
      </w:r>
    </w:p>
    <w:p w14:paraId="7958990A" w14:textId="77777777" w:rsidR="00685905" w:rsidRPr="003122C7" w:rsidRDefault="00685905"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56F40BEB" w14:textId="12BA5745" w:rsidR="00E25D9B" w:rsidRPr="003122C7" w:rsidRDefault="00FD3817" w:rsidP="00EC7398">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d</w:t>
      </w:r>
      <w:r w:rsidR="00E25D9B" w:rsidRPr="003122C7">
        <w:rPr>
          <w:rFonts w:ascii="Times New Roman" w:hAnsi="Times New Roman" w:cs="Times New Roman"/>
          <w:sz w:val="24"/>
          <w:szCs w:val="24"/>
        </w:rPr>
        <w:t>je</w:t>
      </w:r>
      <w:r w:rsidR="002C3108" w:rsidRPr="003122C7">
        <w:rPr>
          <w:rFonts w:ascii="Times New Roman" w:hAnsi="Times New Roman" w:cs="Times New Roman"/>
          <w:sz w:val="24"/>
          <w:szCs w:val="24"/>
        </w:rPr>
        <w:t xml:space="preserve">tetu </w:t>
      </w:r>
      <w:r w:rsidR="00E25D9B" w:rsidRPr="003122C7">
        <w:rPr>
          <w:rFonts w:ascii="Times New Roman" w:hAnsi="Times New Roman" w:cs="Times New Roman"/>
          <w:sz w:val="24"/>
          <w:szCs w:val="24"/>
        </w:rPr>
        <w:t>civiln</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osob</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poginul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umrl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ili nestal</w:t>
      </w:r>
      <w:r w:rsidR="00F734D6">
        <w:rPr>
          <w:rFonts w:ascii="Times New Roman" w:hAnsi="Times New Roman" w:cs="Times New Roman"/>
          <w:sz w:val="24"/>
          <w:szCs w:val="24"/>
        </w:rPr>
        <w:t>e</w:t>
      </w:r>
      <w:r w:rsidR="00E25D9B" w:rsidRPr="003122C7">
        <w:rPr>
          <w:rFonts w:ascii="Times New Roman" w:hAnsi="Times New Roman" w:cs="Times New Roman"/>
          <w:sz w:val="24"/>
          <w:szCs w:val="24"/>
        </w:rPr>
        <w:t xml:space="preserve"> u Domovinskom ratu</w:t>
      </w:r>
    </w:p>
    <w:p w14:paraId="6B7A16CD" w14:textId="77777777" w:rsidR="00E25D9B" w:rsidRPr="003122C7" w:rsidRDefault="00E25D9B" w:rsidP="00EC7398">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civiln</w:t>
      </w:r>
      <w:r w:rsidR="002C3108" w:rsidRPr="003122C7">
        <w:rPr>
          <w:rFonts w:ascii="Times New Roman" w:hAnsi="Times New Roman" w:cs="Times New Roman"/>
          <w:sz w:val="24"/>
          <w:szCs w:val="24"/>
        </w:rPr>
        <w:t>om</w:t>
      </w:r>
      <w:r w:rsidRPr="003122C7">
        <w:rPr>
          <w:rFonts w:ascii="Times New Roman" w:hAnsi="Times New Roman" w:cs="Times New Roman"/>
          <w:sz w:val="24"/>
          <w:szCs w:val="24"/>
        </w:rPr>
        <w:t xml:space="preserve"> invalid</w:t>
      </w:r>
      <w:r w:rsidR="002C3108" w:rsidRPr="003122C7">
        <w:rPr>
          <w:rFonts w:ascii="Times New Roman" w:hAnsi="Times New Roman" w:cs="Times New Roman"/>
          <w:sz w:val="24"/>
          <w:szCs w:val="24"/>
        </w:rPr>
        <w:t>u</w:t>
      </w:r>
      <w:r w:rsidRPr="003122C7">
        <w:rPr>
          <w:rFonts w:ascii="Times New Roman" w:hAnsi="Times New Roman" w:cs="Times New Roman"/>
          <w:sz w:val="24"/>
          <w:szCs w:val="24"/>
        </w:rPr>
        <w:t xml:space="preserve"> iz Domovinskog rata </w:t>
      </w:r>
    </w:p>
    <w:p w14:paraId="45C9ADE9" w14:textId="4AE355F7" w:rsidR="00E25D9B" w:rsidRPr="003122C7" w:rsidRDefault="00E25D9B" w:rsidP="00EC7398">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3122C7">
        <w:rPr>
          <w:rFonts w:ascii="Times New Roman" w:hAnsi="Times New Roman" w:cs="Times New Roman"/>
          <w:sz w:val="24"/>
          <w:szCs w:val="24"/>
        </w:rPr>
        <w:t>bračnom, odnosno izvanbračnom drugu i roditeljima civiln</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osob</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poginul</w:t>
      </w:r>
      <w:r w:rsidR="00F734D6">
        <w:rPr>
          <w:rFonts w:ascii="Times New Roman" w:hAnsi="Times New Roman" w:cs="Times New Roman"/>
          <w:sz w:val="24"/>
          <w:szCs w:val="24"/>
        </w:rPr>
        <w:t>e</w:t>
      </w:r>
      <w:r w:rsidRPr="003122C7">
        <w:rPr>
          <w:rFonts w:ascii="Times New Roman" w:hAnsi="Times New Roman" w:cs="Times New Roman"/>
          <w:sz w:val="24"/>
          <w:szCs w:val="24"/>
        </w:rPr>
        <w:t>, umrl</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ili nestal</w:t>
      </w:r>
      <w:r w:rsidR="00F734D6">
        <w:rPr>
          <w:rFonts w:ascii="Times New Roman" w:hAnsi="Times New Roman" w:cs="Times New Roman"/>
          <w:sz w:val="24"/>
          <w:szCs w:val="24"/>
        </w:rPr>
        <w:t>e</w:t>
      </w:r>
      <w:r w:rsidRPr="003122C7">
        <w:rPr>
          <w:rFonts w:ascii="Times New Roman" w:hAnsi="Times New Roman" w:cs="Times New Roman"/>
          <w:sz w:val="24"/>
          <w:szCs w:val="24"/>
        </w:rPr>
        <w:t xml:space="preserve"> u Domovinskom ratu. </w:t>
      </w:r>
    </w:p>
    <w:p w14:paraId="65218BCC" w14:textId="77777777" w:rsidR="00E25D9B" w:rsidRPr="003122C7" w:rsidRDefault="00E25D9B" w:rsidP="00EC7398">
      <w:pPr>
        <w:spacing w:after="0" w:line="240" w:lineRule="auto"/>
        <w:jc w:val="both"/>
        <w:textAlignment w:val="baseline"/>
        <w:rPr>
          <w:rFonts w:ascii="Times New Roman" w:eastAsia="Times New Roman" w:hAnsi="Times New Roman" w:cs="Times New Roman"/>
          <w:sz w:val="24"/>
          <w:szCs w:val="24"/>
          <w:lang w:eastAsia="hr-HR"/>
        </w:rPr>
      </w:pPr>
    </w:p>
    <w:p w14:paraId="52FD0E3D" w14:textId="77777777" w:rsidR="00E25D9B" w:rsidRPr="003122C7" w:rsidRDefault="00DC5711" w:rsidP="00EC7398">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14:paraId="51182109" w14:textId="77777777" w:rsidR="00E25D9B" w:rsidRPr="003122C7" w:rsidRDefault="00E25D9B"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25B83F2C" w14:textId="77777777" w:rsidR="00E25D9B" w:rsidRPr="003122C7" w:rsidRDefault="00E25D9B" w:rsidP="00EC7398">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285C39DA" w14:textId="77777777" w:rsidR="0023566B" w:rsidRPr="003122C7" w:rsidRDefault="0023566B" w:rsidP="00EC7398">
      <w:pPr>
        <w:spacing w:after="0" w:line="240" w:lineRule="auto"/>
        <w:ind w:left="709"/>
        <w:jc w:val="both"/>
        <w:textAlignment w:val="baseline"/>
        <w:rPr>
          <w:rFonts w:ascii="Times New Roman" w:eastAsia="Times New Roman" w:hAnsi="Times New Roman" w:cs="Times New Roman"/>
          <w:sz w:val="24"/>
          <w:szCs w:val="24"/>
          <w:lang w:eastAsia="hr-HR"/>
        </w:rPr>
      </w:pPr>
    </w:p>
    <w:p w14:paraId="752422E1"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(4)</w:t>
      </w:r>
      <w:r w:rsidRPr="003122C7">
        <w:rPr>
          <w:rFonts w:ascii="Times New Roman" w:eastAsia="Times New Roman" w:hAnsi="Times New Roman" w:cs="Times New Roman"/>
          <w:sz w:val="24"/>
          <w:szCs w:val="24"/>
          <w:lang w:eastAsia="hr-HR"/>
        </w:rPr>
        <w:tab/>
        <w:t>Inspekcijski nadzor nad provedbom ovoga članka provodi tijelo državne uprave nadležno za inspekciju rada po službenoj dužnosti ili na zahtjev osobe iz stavaka 1. do 3. ovoga članka kojoj nije dana prednost pri zapošljavanju.</w:t>
      </w:r>
    </w:p>
    <w:p w14:paraId="065B04E8"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6CD7F2CC"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(5)</w:t>
      </w:r>
      <w:r w:rsidRPr="003122C7">
        <w:rPr>
          <w:rFonts w:ascii="Times New Roman" w:eastAsia="Times New Roman" w:hAnsi="Times New Roman" w:cs="Times New Roman"/>
          <w:sz w:val="24"/>
          <w:szCs w:val="24"/>
          <w:lang w:eastAsia="hr-HR"/>
        </w:rPr>
        <w:tab/>
        <w:t>Iznimno od stavka 4. ovoga članka, inspekcijski nadzor nad provedbom ovog članka u predškolskim ustanovama, osnovnim i srednjim školama i učeničkim domovima provodi prosvjetna inspekcija sukladno propisu o prosvjetnoj inspekciji</w:t>
      </w:r>
    </w:p>
    <w:p w14:paraId="338A76FE"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6203C3EA"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(6)</w:t>
      </w:r>
      <w:r w:rsidRPr="003122C7">
        <w:rPr>
          <w:rFonts w:ascii="Times New Roman" w:eastAsia="Times New Roman" w:hAnsi="Times New Roman" w:cs="Times New Roman"/>
          <w:sz w:val="24"/>
          <w:szCs w:val="24"/>
          <w:lang w:eastAsia="hr-HR"/>
        </w:rPr>
        <w:tab/>
        <w:t>Pravna osoba iz stavka 1. ovoga članka obvezna je u roku od 15 dana nakon sklapanja ugovora o radu s izabranim kandidatom o tome obavijestiti osobu iz stavaka 1. do 3. ovoga članka koja je po raspisanom javnom natječaju ili oglasu podnijela prijavu odnosno ponudu za to radno mjesto.</w:t>
      </w:r>
    </w:p>
    <w:p w14:paraId="457FD973"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54C5EAC4"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(7)</w:t>
      </w:r>
      <w:r w:rsidRPr="003122C7">
        <w:rPr>
          <w:rFonts w:ascii="Times New Roman" w:eastAsia="Times New Roman" w:hAnsi="Times New Roman" w:cs="Times New Roman"/>
          <w:sz w:val="24"/>
          <w:szCs w:val="24"/>
          <w:lang w:eastAsia="hr-HR"/>
        </w:rPr>
        <w:tab/>
        <w:t>Osoba iz stavaka 1. do 3. ovoga članka kojoj nije dana prednost pri zapošljavanju može podnijeti zahtjev nadležnoj inspekciji za provedbu nadzora u roku od 30 dana od dana dostave obavijesti iz stavka 6. ovoga članka ili u roku od 30 dana od saznanja o sklapanju ugovora o radu s izabranim kandidatom, a najkasnije u roku od šest mjeseci od sklapanja ugovora o radu s drugim kandidatom.</w:t>
      </w:r>
    </w:p>
    <w:p w14:paraId="47CC40D0"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01DF3CB7"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(8)</w:t>
      </w:r>
      <w:r w:rsidRPr="003122C7">
        <w:rPr>
          <w:rFonts w:ascii="Times New Roman" w:eastAsia="Times New Roman" w:hAnsi="Times New Roman" w:cs="Times New Roman"/>
          <w:sz w:val="24"/>
          <w:szCs w:val="24"/>
          <w:lang w:eastAsia="hr-HR"/>
        </w:rPr>
        <w:tab/>
        <w:t>U slučaju zasnivanja radnog odnosa sklapanjem ugovora o radu, nadležna inspekcija obvezna je razmotriti zahtjev iz stavka 7. ovoga članka i u roku od 60 dana od dana podnošenja urednog zahtjeva donijeti rješenje i dostaviti ga stranci.</w:t>
      </w:r>
    </w:p>
    <w:p w14:paraId="6C28E117"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77501A6D"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(9)</w:t>
      </w:r>
      <w:r w:rsidRPr="003122C7">
        <w:rPr>
          <w:rFonts w:ascii="Times New Roman" w:eastAsia="Times New Roman" w:hAnsi="Times New Roman" w:cs="Times New Roman"/>
          <w:sz w:val="24"/>
          <w:szCs w:val="24"/>
          <w:lang w:eastAsia="hr-HR"/>
        </w:rPr>
        <w:tab/>
        <w:t xml:space="preserve">Ako nadležna inspekcija utvrdi da je sklapanjem ugovora o radu povrijeđeno pravo prednosti pri zapošljavanju osobe iz stavaka 1. do 3. ovoga članka, rješenjem će utvrditi povredu prava prednosti. </w:t>
      </w:r>
    </w:p>
    <w:p w14:paraId="5712CE18"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07794A5C"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(10)</w:t>
      </w:r>
      <w:r w:rsidRPr="003122C7">
        <w:rPr>
          <w:rFonts w:ascii="Times New Roman" w:eastAsia="Times New Roman" w:hAnsi="Times New Roman" w:cs="Times New Roman"/>
          <w:sz w:val="24"/>
          <w:szCs w:val="24"/>
          <w:lang w:eastAsia="hr-HR"/>
        </w:rPr>
        <w:tab/>
        <w:t>Pravomoćno rješenje iz stavka 9. ovoga članka  predstavlja opravdan razlog za otkaz ugovora o radu čijim sklapanjem je to pravo povrijeđeno.</w:t>
      </w:r>
    </w:p>
    <w:p w14:paraId="53266484"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02EB0588"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(11)</w:t>
      </w:r>
      <w:r w:rsidRPr="003122C7">
        <w:rPr>
          <w:rFonts w:ascii="Times New Roman" w:eastAsia="Times New Roman" w:hAnsi="Times New Roman" w:cs="Times New Roman"/>
          <w:sz w:val="24"/>
          <w:szCs w:val="24"/>
          <w:lang w:eastAsia="hr-HR"/>
        </w:rPr>
        <w:tab/>
        <w:t>U slučaju iz stavka 9. ovoga članka, pravna osoba iz stavka 1. ovoga članka obvezna je s osobom iz stavaka 1. do 3. ovoga članka, kojoj je rješenjem iz stavka 8. ovoga članka utvrđena povreda prava prednosti pri zapošljavanju, sklopiti ugovor o radu u roku od osam dana od otkaza ugovora, čijim sklapanjem je povrijeđeno pravo prednosti pri zapošljavanju.</w:t>
      </w:r>
    </w:p>
    <w:p w14:paraId="0D3FE343"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66FE454D"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(12)</w:t>
      </w:r>
      <w:r w:rsidRPr="003122C7">
        <w:rPr>
          <w:rFonts w:ascii="Times New Roman" w:eastAsia="Times New Roman" w:hAnsi="Times New Roman" w:cs="Times New Roman"/>
          <w:sz w:val="24"/>
          <w:szCs w:val="24"/>
          <w:lang w:eastAsia="hr-HR"/>
        </w:rPr>
        <w:tab/>
        <w:t>Ako pravna osoba iz stavka 1. ovoga članka u roku iz stavka 11. ovoga članka ne sklopi ugovor o radu s osobom iz stavaka 1. do 3. ovoga članka kojoj je rješenjem iz stavka 9. ovoga članka utvrđena povreda prava prednosti pri zapošljavanju, smatra se da je ugovor o radu sklopljen po sili zakona i to od prvoga dana idućeg mjeseca od dana pravomoćnosti rješenja iz stavka 8. ovoga članka.</w:t>
      </w:r>
    </w:p>
    <w:p w14:paraId="43B58224" w14:textId="77777777"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254E6E34" w14:textId="0E65B941" w:rsidR="0086751A" w:rsidRPr="003122C7" w:rsidRDefault="0086751A" w:rsidP="00EC7398">
      <w:pPr>
        <w:spacing w:after="0" w:line="240" w:lineRule="auto"/>
        <w:ind w:firstLine="709"/>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(13)</w:t>
      </w:r>
      <w:r w:rsidRPr="003122C7">
        <w:rPr>
          <w:rFonts w:ascii="Times New Roman" w:eastAsia="Times New Roman" w:hAnsi="Times New Roman" w:cs="Times New Roman"/>
          <w:sz w:val="24"/>
          <w:szCs w:val="24"/>
          <w:lang w:eastAsia="hr-HR"/>
        </w:rPr>
        <w:tab/>
        <w:t xml:space="preserve">Pravo prednosti pri zapošljavanju iz ovoga članka u </w:t>
      </w:r>
      <w:r w:rsidR="005246FA">
        <w:rPr>
          <w:rFonts w:ascii="Times New Roman" w:eastAsia="Times New Roman" w:hAnsi="Times New Roman" w:cs="Times New Roman"/>
          <w:sz w:val="24"/>
          <w:szCs w:val="24"/>
          <w:lang w:eastAsia="hr-HR"/>
        </w:rPr>
        <w:t>pravnim osobama</w:t>
      </w:r>
      <w:r w:rsidR="005246FA"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iz stavka 1. ovoga članka ne odnosi se na zapošljavanje putem mjere javnih radova i sličnih oblika zapošljavanja.</w:t>
      </w:r>
    </w:p>
    <w:p w14:paraId="4CE69389" w14:textId="77777777" w:rsidR="00E25D9B" w:rsidRPr="003122C7" w:rsidRDefault="00E25D9B" w:rsidP="00EC7398">
      <w:pPr>
        <w:spacing w:after="0" w:line="240" w:lineRule="auto"/>
        <w:ind w:firstLine="709"/>
        <w:jc w:val="both"/>
        <w:textAlignment w:val="baseline"/>
        <w:rPr>
          <w:rFonts w:ascii="Times New Roman" w:eastAsia="Times New Roman" w:hAnsi="Times New Roman" w:cs="Times New Roman"/>
          <w:sz w:val="24"/>
          <w:szCs w:val="24"/>
          <w:lang w:eastAsia="hr-HR"/>
        </w:rPr>
      </w:pPr>
    </w:p>
    <w:p w14:paraId="353D6332"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4D6485" w:rsidRPr="003122C7">
        <w:rPr>
          <w:rFonts w:ascii="Times New Roman" w:eastAsia="Times New Roman" w:hAnsi="Times New Roman" w:cs="Times New Roman"/>
          <w:b/>
          <w:sz w:val="24"/>
          <w:szCs w:val="24"/>
          <w:lang w:eastAsia="hr-HR"/>
        </w:rPr>
        <w:t>49</w:t>
      </w:r>
      <w:r w:rsidRPr="003122C7">
        <w:rPr>
          <w:rFonts w:ascii="Times New Roman" w:eastAsia="Times New Roman" w:hAnsi="Times New Roman" w:cs="Times New Roman"/>
          <w:b/>
          <w:sz w:val="24"/>
          <w:szCs w:val="24"/>
          <w:lang w:eastAsia="hr-HR"/>
        </w:rPr>
        <w:t>.</w:t>
      </w:r>
    </w:p>
    <w:p w14:paraId="0F1345CA" w14:textId="77777777" w:rsidR="00637760" w:rsidRPr="003122C7" w:rsidRDefault="00637760" w:rsidP="00EC7398">
      <w:pPr>
        <w:spacing w:after="0" w:line="240" w:lineRule="auto"/>
        <w:jc w:val="center"/>
        <w:textAlignment w:val="baseline"/>
        <w:rPr>
          <w:rFonts w:ascii="Times New Roman" w:eastAsia="Times New Roman" w:hAnsi="Times New Roman" w:cs="Times New Roman"/>
          <w:sz w:val="24"/>
          <w:szCs w:val="24"/>
          <w:lang w:eastAsia="hr-HR"/>
        </w:rPr>
      </w:pPr>
    </w:p>
    <w:p w14:paraId="71691AF1" w14:textId="5B28AF07" w:rsidR="00E25D9B" w:rsidRPr="003122C7" w:rsidRDefault="00581C11"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Za ostvarivanje prava prednosti pri zapošljavanju</w:t>
      </w:r>
      <w:r w:rsidR="00D90E5D" w:rsidRPr="003122C7">
        <w:rPr>
          <w:rFonts w:ascii="Times New Roman" w:eastAsia="Times New Roman" w:hAnsi="Times New Roman" w:cs="Times New Roman"/>
          <w:sz w:val="24"/>
          <w:szCs w:val="24"/>
          <w:lang w:eastAsia="hr-HR"/>
        </w:rPr>
        <w:t xml:space="preserve"> i popunjavanju radnog mjesta</w:t>
      </w:r>
      <w:r w:rsidR="00E25D9B" w:rsidRPr="003122C7">
        <w:rPr>
          <w:rFonts w:ascii="Times New Roman" w:eastAsia="Times New Roman" w:hAnsi="Times New Roman" w:cs="Times New Roman"/>
          <w:sz w:val="24"/>
          <w:szCs w:val="24"/>
          <w:lang w:eastAsia="hr-HR"/>
        </w:rPr>
        <w:t>, osoba iz članka 4</w:t>
      </w:r>
      <w:r w:rsidR="00DF79EE" w:rsidRPr="003122C7">
        <w:rPr>
          <w:rFonts w:ascii="Times New Roman" w:eastAsia="Times New Roman" w:hAnsi="Times New Roman" w:cs="Times New Roman"/>
          <w:sz w:val="24"/>
          <w:szCs w:val="24"/>
          <w:lang w:eastAsia="hr-HR"/>
        </w:rPr>
        <w:t>7</w:t>
      </w:r>
      <w:r w:rsidR="00E25D9B" w:rsidRPr="003122C7">
        <w:rPr>
          <w:rFonts w:ascii="Times New Roman" w:eastAsia="Times New Roman" w:hAnsi="Times New Roman" w:cs="Times New Roman"/>
          <w:sz w:val="24"/>
          <w:szCs w:val="24"/>
          <w:lang w:eastAsia="hr-HR"/>
        </w:rPr>
        <w:t>. stavaka 1. do 3. i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stavaka 1. do 3. ovoga Zakona koja u trenutku podnošenja prijave ispunjava uvjete za ostvarivanje toga</w:t>
      </w:r>
      <w:r w:rsidR="00D90E5D" w:rsidRPr="003122C7">
        <w:rPr>
          <w:rFonts w:ascii="Times New Roman" w:eastAsia="Times New Roman" w:hAnsi="Times New Roman" w:cs="Times New Roman"/>
          <w:sz w:val="24"/>
          <w:szCs w:val="24"/>
          <w:lang w:eastAsia="hr-HR"/>
        </w:rPr>
        <w:t xml:space="preserve"> prava</w:t>
      </w:r>
      <w:r w:rsidR="00B42271" w:rsidRPr="003122C7">
        <w:rPr>
          <w:rFonts w:ascii="Times New Roman" w:eastAsia="Times New Roman" w:hAnsi="Times New Roman" w:cs="Times New Roman"/>
          <w:sz w:val="24"/>
          <w:szCs w:val="24"/>
          <w:lang w:eastAsia="hr-HR"/>
        </w:rPr>
        <w:t xml:space="preserve"> </w:t>
      </w:r>
      <w:r w:rsidR="006153EA" w:rsidRPr="003122C7">
        <w:rPr>
          <w:rFonts w:ascii="Times New Roman" w:eastAsia="Calibri" w:hAnsi="Times New Roman" w:cs="Times New Roman"/>
          <w:sz w:val="24"/>
          <w:szCs w:val="24"/>
          <w:lang w:eastAsia="hr-HR"/>
        </w:rPr>
        <w:t>dužna je u prijavi pozvati se na ovo pravo na način da uz prijavu odnosno ponudu na javni natječaj, oglas ili u postupku zapošljavanja provedenom na drugi način priloži sve dokaze o ispunjavanju traženih uvjeta iz natječaja, oglasa</w:t>
      </w:r>
      <w:r w:rsidR="006153EA" w:rsidRPr="003122C7">
        <w:rPr>
          <w:rFonts w:ascii="Times New Roman" w:eastAsia="Calibri" w:hAnsi="Times New Roman" w:cs="Times New Roman"/>
          <w:sz w:val="24"/>
          <w:szCs w:val="24"/>
        </w:rPr>
        <w:t xml:space="preserve"> </w:t>
      </w:r>
      <w:r w:rsidR="006153EA" w:rsidRPr="003122C7">
        <w:rPr>
          <w:rFonts w:ascii="Times New Roman" w:eastAsia="Calibri" w:hAnsi="Times New Roman" w:cs="Times New Roman"/>
          <w:sz w:val="24"/>
          <w:szCs w:val="24"/>
          <w:lang w:eastAsia="hr-HR"/>
        </w:rPr>
        <w:t>ili u postupku zapošljavanja provedenom na drugi način te da priloži sljedeće dokaze o ispunjavanju uvjeta za ostvarivanje prava prednosti pri zapošljavanju i popunjavanju radnog mjesta</w:t>
      </w:r>
      <w:r w:rsidR="00E25D9B" w:rsidRPr="003122C7">
        <w:rPr>
          <w:rFonts w:ascii="Times New Roman" w:eastAsia="Times New Roman" w:hAnsi="Times New Roman" w:cs="Times New Roman"/>
          <w:sz w:val="24"/>
          <w:szCs w:val="24"/>
          <w:lang w:eastAsia="hr-HR"/>
        </w:rPr>
        <w:t>:</w:t>
      </w:r>
    </w:p>
    <w:p w14:paraId="683B711B" w14:textId="7066D2CC" w:rsidR="00581C11" w:rsidRPr="003122C7" w:rsidRDefault="00581C11"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4B6F05D4" w14:textId="704B880E" w:rsidR="00E25D9B" w:rsidRPr="003122C7" w:rsidRDefault="00783C28" w:rsidP="00EC7398">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w:t>
      </w:r>
      <w:r w:rsidR="00E25D9B" w:rsidRPr="003122C7">
        <w:rPr>
          <w:rFonts w:ascii="Times New Roman" w:eastAsia="Times New Roman" w:hAnsi="Times New Roman" w:cs="Times New Roman"/>
          <w:sz w:val="24"/>
          <w:szCs w:val="24"/>
          <w:lang w:eastAsia="hr-HR"/>
        </w:rPr>
        <w:t>ješenje</w:t>
      </w:r>
      <w:r w:rsidR="0072412D" w:rsidRPr="003122C7">
        <w:rPr>
          <w:rFonts w:ascii="Times New Roman" w:eastAsia="Times New Roman" w:hAnsi="Times New Roman" w:cs="Times New Roman"/>
          <w:sz w:val="24"/>
          <w:szCs w:val="24"/>
          <w:lang w:eastAsia="hr-HR"/>
        </w:rPr>
        <w:t xml:space="preserve"> ili potvrdu</w:t>
      </w:r>
      <w:r w:rsidR="00E25D9B" w:rsidRPr="003122C7">
        <w:rPr>
          <w:rFonts w:ascii="Times New Roman" w:eastAsia="Times New Roman" w:hAnsi="Times New Roman" w:cs="Times New Roman"/>
          <w:sz w:val="24"/>
          <w:szCs w:val="24"/>
          <w:lang w:eastAsia="hr-HR"/>
        </w:rPr>
        <w:t xml:space="preserve"> o priznatom statusu</w:t>
      </w:r>
    </w:p>
    <w:p w14:paraId="7D3F7ADE" w14:textId="77777777" w:rsidR="00E25D9B" w:rsidRPr="003122C7" w:rsidRDefault="00C95317" w:rsidP="00EC7398">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dokaz o nezaposlenosti – potvrdu</w:t>
      </w:r>
      <w:r w:rsidR="00A5122F" w:rsidRPr="003122C7">
        <w:rPr>
          <w:rFonts w:ascii="Times New Roman" w:eastAsia="Times New Roman" w:hAnsi="Times New Roman" w:cs="Times New Roman"/>
          <w:sz w:val="24"/>
          <w:szCs w:val="24"/>
          <w:lang w:eastAsia="hr-HR"/>
        </w:rPr>
        <w:t xml:space="preserve">, odnosno ispis elektroničkog zapisa </w:t>
      </w:r>
      <w:r w:rsidRPr="003122C7">
        <w:rPr>
          <w:rFonts w:ascii="Times New Roman" w:eastAsia="Times New Roman" w:hAnsi="Times New Roman" w:cs="Times New Roman"/>
          <w:sz w:val="24"/>
          <w:szCs w:val="24"/>
          <w:lang w:eastAsia="hr-HR"/>
        </w:rPr>
        <w:t xml:space="preserve">Hrvatskog zavoda za mirovinsko osiguranje o podacima evidentiranim u matičnoj evidenciji Hrvatskog zavoda za mirovinsko osiguranje </w:t>
      </w:r>
      <w:r w:rsidR="00A5122F" w:rsidRPr="003122C7">
        <w:rPr>
          <w:rFonts w:ascii="Times New Roman" w:eastAsia="Times New Roman" w:hAnsi="Times New Roman" w:cs="Times New Roman"/>
          <w:sz w:val="24"/>
          <w:szCs w:val="24"/>
          <w:lang w:eastAsia="hr-HR"/>
        </w:rPr>
        <w:t xml:space="preserve">ili potvrdu, odnosno ispis elektroničkog zapisa Hrvatskog zavoda za zapošljavanje, </w:t>
      </w:r>
      <w:r w:rsidRPr="003122C7">
        <w:rPr>
          <w:rFonts w:ascii="Times New Roman" w:eastAsia="Times New Roman" w:hAnsi="Times New Roman" w:cs="Times New Roman"/>
          <w:sz w:val="24"/>
          <w:szCs w:val="24"/>
          <w:lang w:eastAsia="hr-HR"/>
        </w:rPr>
        <w:t>ne stariju od mjesec dana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(u slučaju iz članka 4</w:t>
      </w:r>
      <w:r w:rsidR="00DF79EE" w:rsidRPr="003122C7">
        <w:rPr>
          <w:rFonts w:ascii="Times New Roman" w:eastAsia="Times New Roman" w:hAnsi="Times New Roman" w:cs="Times New Roman"/>
          <w:sz w:val="24"/>
          <w:szCs w:val="24"/>
          <w:lang w:eastAsia="hr-HR"/>
        </w:rPr>
        <w:t>7</w:t>
      </w:r>
      <w:r w:rsidR="00E25D9B" w:rsidRPr="003122C7">
        <w:rPr>
          <w:rFonts w:ascii="Times New Roman" w:eastAsia="Times New Roman" w:hAnsi="Times New Roman" w:cs="Times New Roman"/>
          <w:sz w:val="24"/>
          <w:szCs w:val="24"/>
          <w:lang w:eastAsia="hr-HR"/>
        </w:rPr>
        <w:t xml:space="preserve">. stavka 1. i članka </w:t>
      </w:r>
      <w:r w:rsidR="00145152" w:rsidRPr="003122C7">
        <w:rPr>
          <w:rFonts w:ascii="Times New Roman" w:eastAsia="Times New Roman" w:hAnsi="Times New Roman" w:cs="Times New Roman"/>
          <w:sz w:val="24"/>
          <w:szCs w:val="24"/>
          <w:lang w:eastAsia="hr-HR"/>
        </w:rPr>
        <w:t>4</w:t>
      </w:r>
      <w:r w:rsidR="00DF79EE" w:rsidRPr="003122C7">
        <w:rPr>
          <w:rFonts w:ascii="Times New Roman" w:eastAsia="Times New Roman" w:hAnsi="Times New Roman" w:cs="Times New Roman"/>
          <w:sz w:val="24"/>
          <w:szCs w:val="24"/>
          <w:lang w:eastAsia="hr-HR"/>
        </w:rPr>
        <w:t>8</w:t>
      </w:r>
      <w:r w:rsidR="00145152"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stavka 1. ovoga Zakona)</w:t>
      </w:r>
    </w:p>
    <w:p w14:paraId="07598339" w14:textId="41B51D1B" w:rsidR="0059389F" w:rsidRPr="003122C7" w:rsidRDefault="00E25D9B" w:rsidP="00EC7398">
      <w:pPr>
        <w:pStyle w:val="ListParagraph"/>
        <w:numPr>
          <w:ilvl w:val="0"/>
          <w:numId w:val="8"/>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presliku pravomoćnog rješenja, odluke ili drugog pravnog akta o prestanku prethodnog zaposlenja</w:t>
      </w:r>
      <w:r w:rsidR="0072412D" w:rsidRPr="003122C7">
        <w:rPr>
          <w:rFonts w:ascii="Times New Roman" w:hAnsi="Times New Roman" w:cs="Times New Roman"/>
          <w:sz w:val="24"/>
          <w:szCs w:val="24"/>
          <w:lang w:eastAsia="hr-HR"/>
        </w:rPr>
        <w:t xml:space="preserve"> </w:t>
      </w:r>
      <w:r w:rsidR="0072412D" w:rsidRPr="003122C7">
        <w:rPr>
          <w:rFonts w:ascii="Times New Roman" w:eastAsia="Times New Roman" w:hAnsi="Times New Roman" w:cs="Times New Roman"/>
          <w:sz w:val="24"/>
          <w:szCs w:val="24"/>
          <w:lang w:eastAsia="hr-HR"/>
        </w:rPr>
        <w:t xml:space="preserve">osim ako se radi o prvom zapošljavanju </w:t>
      </w:r>
      <w:r w:rsidR="0059389F" w:rsidRPr="003122C7">
        <w:rPr>
          <w:rFonts w:ascii="Times New Roman" w:eastAsia="Times New Roman" w:hAnsi="Times New Roman" w:cs="Times New Roman"/>
          <w:sz w:val="24"/>
          <w:szCs w:val="24"/>
          <w:lang w:eastAsia="hr-HR"/>
        </w:rPr>
        <w:t>(u slučaju iz članka 47. stavka 1. i članka 48. stavka 1. ovoga Zakona)</w:t>
      </w:r>
    </w:p>
    <w:p w14:paraId="100BDCD4" w14:textId="77777777" w:rsidR="00E25D9B" w:rsidRPr="003122C7" w:rsidRDefault="00CE0AAE" w:rsidP="00EC7398">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potvrdu poslodavca ili potvrdu Hrvatskog zavoda za mirovinsko osiguranje o podacima evidentiranim u matičnoj evidenciji Hrvatskog zavoda za mirovinsko osiguranje ne stariju od mjesec dana, odnosno ispis elektroničkog zapisa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iz kojeg je vidljivo da je osoba iz članka 47. stavka 1. i članka 48. stavka 1. ovoga Zakona zaposlena na poslovima za koje je uvjet niži stupanj obrazovanja od onog kojeg ima (u slučaju iz članka 47. stavka 2. i članka 48. stavka 2. ovoga Zakona)</w:t>
      </w:r>
      <w:r w:rsidR="00E25D9B" w:rsidRPr="003122C7">
        <w:rPr>
          <w:rFonts w:ascii="Times New Roman" w:eastAsia="Times New Roman" w:hAnsi="Times New Roman" w:cs="Times New Roman"/>
          <w:sz w:val="24"/>
          <w:szCs w:val="24"/>
          <w:lang w:eastAsia="hr-HR"/>
        </w:rPr>
        <w:t>.</w:t>
      </w:r>
    </w:p>
    <w:p w14:paraId="3223708E" w14:textId="77777777" w:rsidR="00E25D9B" w:rsidRPr="003122C7" w:rsidRDefault="00E25D9B" w:rsidP="00EC7398">
      <w:pPr>
        <w:spacing w:after="0" w:line="240" w:lineRule="auto"/>
        <w:ind w:left="360"/>
        <w:textAlignment w:val="baseline"/>
        <w:rPr>
          <w:rFonts w:ascii="Times New Roman" w:eastAsia="Times New Roman" w:hAnsi="Times New Roman" w:cs="Times New Roman"/>
          <w:sz w:val="24"/>
          <w:szCs w:val="24"/>
          <w:lang w:eastAsia="hr-HR"/>
        </w:rPr>
      </w:pPr>
    </w:p>
    <w:p w14:paraId="14A1D2A0" w14:textId="2000E831" w:rsidR="0059389F" w:rsidRPr="003122C7" w:rsidRDefault="00581C11"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59389F" w:rsidRPr="003122C7">
        <w:rPr>
          <w:rFonts w:ascii="Times New Roman" w:eastAsia="Times New Roman" w:hAnsi="Times New Roman" w:cs="Times New Roman"/>
          <w:sz w:val="24"/>
          <w:szCs w:val="24"/>
          <w:lang w:eastAsia="hr-HR"/>
        </w:rPr>
        <w:t>Tijela iz članka 47. ovoga Zakona i pravne osobe iz članka</w:t>
      </w:r>
      <w:r w:rsidR="00C95317" w:rsidRPr="003122C7">
        <w:rPr>
          <w:rFonts w:ascii="Times New Roman" w:eastAsia="Times New Roman" w:hAnsi="Times New Roman" w:cs="Times New Roman"/>
          <w:sz w:val="24"/>
          <w:szCs w:val="24"/>
          <w:lang w:eastAsia="hr-HR"/>
        </w:rPr>
        <w:t xml:space="preserve"> </w:t>
      </w:r>
      <w:r w:rsidR="0059389F" w:rsidRPr="003122C7">
        <w:rPr>
          <w:rFonts w:ascii="Times New Roman" w:eastAsia="Times New Roman" w:hAnsi="Times New Roman" w:cs="Times New Roman"/>
          <w:sz w:val="24"/>
          <w:szCs w:val="24"/>
          <w:lang w:eastAsia="hr-HR"/>
        </w:rPr>
        <w:t>48. ovoga Zakona dužne su prilikom raspisivanja javnog natječaja, oglasa za zapošljavanje, popunjavanja radnog mjesta temeljem internog oglasa ili u postupku zapošljavanja provedenom na drugi način pozvati o</w:t>
      </w:r>
      <w:r w:rsidR="00536DD1" w:rsidRPr="003122C7">
        <w:rPr>
          <w:rFonts w:ascii="Times New Roman" w:eastAsia="Times New Roman" w:hAnsi="Times New Roman" w:cs="Times New Roman"/>
          <w:sz w:val="24"/>
          <w:szCs w:val="24"/>
          <w:lang w:eastAsia="hr-HR"/>
        </w:rPr>
        <w:t>sobe iz članka 47. stavaka 1.</w:t>
      </w:r>
      <w:r w:rsidR="00100CC5" w:rsidRPr="003122C7">
        <w:rPr>
          <w:rFonts w:ascii="Times New Roman" w:eastAsia="Times New Roman" w:hAnsi="Times New Roman" w:cs="Times New Roman"/>
          <w:sz w:val="24"/>
          <w:szCs w:val="24"/>
          <w:lang w:eastAsia="hr-HR"/>
        </w:rPr>
        <w:t xml:space="preserve"> </w:t>
      </w:r>
      <w:r w:rsidR="00536DD1" w:rsidRPr="003122C7">
        <w:rPr>
          <w:rFonts w:ascii="Times New Roman" w:eastAsia="Times New Roman" w:hAnsi="Times New Roman" w:cs="Times New Roman"/>
          <w:sz w:val="24"/>
          <w:szCs w:val="24"/>
          <w:lang w:eastAsia="hr-HR"/>
        </w:rPr>
        <w:t>do 3. i članka 48. stavaka 1. do</w:t>
      </w:r>
      <w:r w:rsidR="0059389F" w:rsidRPr="003122C7">
        <w:rPr>
          <w:rFonts w:ascii="Times New Roman" w:eastAsia="Times New Roman" w:hAnsi="Times New Roman" w:cs="Times New Roman"/>
          <w:sz w:val="24"/>
          <w:szCs w:val="24"/>
          <w:lang w:eastAsia="hr-HR"/>
        </w:rPr>
        <w:t xml:space="preserve"> 3. ovoga Zakona da dostave dokaze iz stavka 1. ovoga članka u svrhu ostvarivanja prava prednosti pri zapošljavanju i popunjavanju radnog mjesta.</w:t>
      </w:r>
    </w:p>
    <w:p w14:paraId="1F1A1234" w14:textId="77777777" w:rsidR="00581C11" w:rsidRPr="003122C7" w:rsidRDefault="00581C11"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463912B5" w14:textId="7A7B6CB4" w:rsidR="00D77D50" w:rsidRPr="003122C7" w:rsidRDefault="00581C11"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59389F" w:rsidRPr="003122C7">
        <w:rPr>
          <w:rFonts w:ascii="Times New Roman" w:eastAsia="Times New Roman" w:hAnsi="Times New Roman" w:cs="Times New Roman"/>
          <w:sz w:val="24"/>
          <w:szCs w:val="24"/>
          <w:lang w:eastAsia="hr-HR"/>
        </w:rPr>
        <w:t>Tijela iz članka 47. ovoga Zakona i pravne osobe iz članka 48. ovoga Zakona prilikom raspisivanja javnog natječaja ili oglasa za zapošljavanje,</w:t>
      </w:r>
      <w:r w:rsidR="00B42271" w:rsidRPr="003122C7">
        <w:rPr>
          <w:rFonts w:ascii="Times New Roman" w:eastAsia="Times New Roman" w:hAnsi="Times New Roman" w:cs="Times New Roman"/>
          <w:sz w:val="24"/>
          <w:szCs w:val="24"/>
          <w:lang w:eastAsia="hr-HR"/>
        </w:rPr>
        <w:t xml:space="preserve"> </w:t>
      </w:r>
      <w:r w:rsidR="0059389F" w:rsidRPr="003122C7">
        <w:rPr>
          <w:rFonts w:ascii="Times New Roman" w:eastAsia="Times New Roman" w:hAnsi="Times New Roman" w:cs="Times New Roman"/>
          <w:sz w:val="24"/>
          <w:szCs w:val="24"/>
          <w:lang w:eastAsia="hr-HR"/>
        </w:rPr>
        <w:t xml:space="preserve">popunjavanja radnog mjesta temeljem internog oglasa ili u postupku zapošljavanja provedenom na drugi način, objavljenog putem internetskih stranica, dužna su objaviti poveznicu na internetsku stranicu </w:t>
      </w:r>
      <w:r w:rsidR="00B82AC9" w:rsidRPr="003122C7">
        <w:rPr>
          <w:rFonts w:ascii="Times New Roman" w:eastAsia="Times New Roman" w:hAnsi="Times New Roman" w:cs="Times New Roman"/>
          <w:sz w:val="24"/>
          <w:szCs w:val="24"/>
          <w:lang w:eastAsia="hr-HR"/>
        </w:rPr>
        <w:t xml:space="preserve">tijela državne uprave nadležnog za hrvatske branitelje (u daljnjem tekstu: Ministarstvo) </w:t>
      </w:r>
      <w:r w:rsidR="0059389F" w:rsidRPr="003122C7">
        <w:rPr>
          <w:rFonts w:ascii="Times New Roman" w:eastAsia="Times New Roman" w:hAnsi="Times New Roman" w:cs="Times New Roman"/>
          <w:sz w:val="24"/>
          <w:szCs w:val="24"/>
          <w:lang w:eastAsia="hr-HR"/>
        </w:rPr>
        <w:t>na kojoj su navedeni dokazi potrebni za ostvarivanje prava prednosti pri zapošljavanju</w:t>
      </w:r>
      <w:r w:rsidR="00C95317" w:rsidRPr="003122C7">
        <w:rPr>
          <w:rFonts w:ascii="Times New Roman" w:hAnsi="Times New Roman" w:cs="Times New Roman"/>
          <w:sz w:val="24"/>
          <w:szCs w:val="24"/>
        </w:rPr>
        <w:t xml:space="preserve"> </w:t>
      </w:r>
      <w:r w:rsidR="00C95317" w:rsidRPr="003122C7">
        <w:rPr>
          <w:rFonts w:ascii="Times New Roman" w:eastAsia="Times New Roman" w:hAnsi="Times New Roman" w:cs="Times New Roman"/>
          <w:sz w:val="24"/>
          <w:szCs w:val="24"/>
          <w:lang w:eastAsia="hr-HR"/>
        </w:rPr>
        <w:t xml:space="preserve">i popunjavanju radnog mjesta. </w:t>
      </w:r>
    </w:p>
    <w:p w14:paraId="168F7DFA" w14:textId="77777777" w:rsidR="00D77D50" w:rsidRPr="003122C7" w:rsidRDefault="00D77D50" w:rsidP="00EC7398">
      <w:pPr>
        <w:spacing w:after="0" w:line="240" w:lineRule="auto"/>
        <w:jc w:val="center"/>
        <w:textAlignment w:val="baseline"/>
        <w:rPr>
          <w:rFonts w:ascii="Times New Roman" w:eastAsia="Times New Roman" w:hAnsi="Times New Roman" w:cs="Times New Roman"/>
          <w:sz w:val="24"/>
          <w:szCs w:val="24"/>
          <w:lang w:eastAsia="hr-HR"/>
        </w:rPr>
      </w:pPr>
    </w:p>
    <w:p w14:paraId="19E09998" w14:textId="77777777" w:rsidR="00E25D9B" w:rsidRPr="003122C7" w:rsidRDefault="00E25D9B" w:rsidP="00EC7398">
      <w:pPr>
        <w:spacing w:after="0" w:line="240" w:lineRule="auto"/>
        <w:jc w:val="center"/>
        <w:textAlignment w:val="baseline"/>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5</w:t>
      </w:r>
      <w:r w:rsidR="004D6485" w:rsidRPr="003122C7">
        <w:rPr>
          <w:rFonts w:ascii="Times New Roman" w:eastAsia="Times New Roman" w:hAnsi="Times New Roman" w:cs="Times New Roman"/>
          <w:b/>
          <w:sz w:val="24"/>
          <w:szCs w:val="24"/>
          <w:lang w:eastAsia="hr-HR"/>
        </w:rPr>
        <w:t>0</w:t>
      </w:r>
      <w:r w:rsidRPr="003122C7">
        <w:rPr>
          <w:rFonts w:ascii="Times New Roman" w:eastAsia="Times New Roman" w:hAnsi="Times New Roman" w:cs="Times New Roman"/>
          <w:b/>
          <w:sz w:val="24"/>
          <w:szCs w:val="24"/>
          <w:lang w:eastAsia="hr-HR"/>
        </w:rPr>
        <w:t>.</w:t>
      </w:r>
    </w:p>
    <w:p w14:paraId="5871116B" w14:textId="77777777" w:rsidR="00637760" w:rsidRPr="003122C7" w:rsidRDefault="00637760" w:rsidP="00EC7398">
      <w:pPr>
        <w:spacing w:after="0" w:line="240" w:lineRule="auto"/>
        <w:jc w:val="center"/>
        <w:textAlignment w:val="baseline"/>
        <w:rPr>
          <w:rFonts w:ascii="Times New Roman" w:eastAsia="Times New Roman" w:hAnsi="Times New Roman" w:cs="Times New Roman"/>
          <w:sz w:val="24"/>
          <w:szCs w:val="24"/>
          <w:lang w:eastAsia="hr-HR"/>
        </w:rPr>
      </w:pPr>
    </w:p>
    <w:p w14:paraId="04B60E5E" w14:textId="77777777" w:rsidR="00E25D9B" w:rsidRPr="003122C7" w:rsidRDefault="00332C73"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Prednost pri zapošljavanju ne mogu ostvariti osobe iz članka 4</w:t>
      </w:r>
      <w:r w:rsidR="00DF79EE" w:rsidRPr="003122C7">
        <w:rPr>
          <w:rFonts w:ascii="Times New Roman" w:eastAsia="Times New Roman" w:hAnsi="Times New Roman" w:cs="Times New Roman"/>
          <w:sz w:val="24"/>
          <w:szCs w:val="24"/>
          <w:lang w:eastAsia="hr-HR"/>
        </w:rPr>
        <w:t>7</w:t>
      </w:r>
      <w:r w:rsidR="00E25D9B" w:rsidRPr="003122C7">
        <w:rPr>
          <w:rFonts w:ascii="Times New Roman" w:eastAsia="Times New Roman" w:hAnsi="Times New Roman" w:cs="Times New Roman"/>
          <w:sz w:val="24"/>
          <w:szCs w:val="24"/>
          <w:lang w:eastAsia="hr-HR"/>
        </w:rPr>
        <w:t>. stavka 1. i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stavka 1. ovoga Zakona kojima je:</w:t>
      </w:r>
    </w:p>
    <w:p w14:paraId="5751CD1E" w14:textId="77777777" w:rsidR="00332C73" w:rsidRPr="003122C7" w:rsidRDefault="00332C73" w:rsidP="00EC7398">
      <w:pPr>
        <w:spacing w:after="0" w:line="240" w:lineRule="auto"/>
        <w:jc w:val="both"/>
        <w:textAlignment w:val="baseline"/>
        <w:rPr>
          <w:rFonts w:ascii="Times New Roman" w:eastAsia="Times New Roman" w:hAnsi="Times New Roman" w:cs="Times New Roman"/>
          <w:sz w:val="24"/>
          <w:szCs w:val="24"/>
          <w:lang w:eastAsia="hr-HR"/>
        </w:rPr>
      </w:pPr>
    </w:p>
    <w:p w14:paraId="7836CEBD" w14:textId="77777777" w:rsidR="00E25D9B" w:rsidRPr="003122C7" w:rsidRDefault="00E25D9B" w:rsidP="00EC7398">
      <w:p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a)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zadnji radni odnos prije prijave na javni natječaj ili oglas prestao temeljem izvršnog rješenja o:</w:t>
      </w:r>
    </w:p>
    <w:p w14:paraId="69A61681" w14:textId="77777777" w:rsidR="00E25D9B" w:rsidRPr="003122C7" w:rsidRDefault="00E25D9B" w:rsidP="00EC7398">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1.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prestanku službe po sili zakona</w:t>
      </w:r>
      <w:r w:rsidR="005E37DE" w:rsidRPr="003122C7">
        <w:rPr>
          <w:rFonts w:ascii="Times New Roman" w:hAnsi="Times New Roman" w:cs="Times New Roman"/>
          <w:sz w:val="24"/>
          <w:szCs w:val="24"/>
        </w:rPr>
        <w:t xml:space="preserve">, </w:t>
      </w:r>
      <w:r w:rsidR="005E37DE" w:rsidRPr="003122C7">
        <w:rPr>
          <w:rFonts w:ascii="Times New Roman" w:eastAsia="Times New Roman" w:hAnsi="Times New Roman" w:cs="Times New Roman"/>
          <w:sz w:val="24"/>
          <w:szCs w:val="24"/>
          <w:lang w:eastAsia="hr-HR"/>
        </w:rPr>
        <w:t>osim kada je zadnja služba prestala po sili zakona istekom roka raspolaganja</w:t>
      </w:r>
    </w:p>
    <w:p w14:paraId="23BA37CB" w14:textId="77777777" w:rsidR="00E25D9B" w:rsidRPr="003122C7" w:rsidRDefault="00E25D9B" w:rsidP="00EC7398">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2.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prestanku službe otkazom ili</w:t>
      </w:r>
    </w:p>
    <w:p w14:paraId="39FB33EC" w14:textId="77777777" w:rsidR="00E25D9B" w:rsidRPr="003122C7" w:rsidRDefault="00E25D9B" w:rsidP="00EC7398">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3.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izvanrednom otkazu</w:t>
      </w:r>
    </w:p>
    <w:p w14:paraId="7503C204" w14:textId="77777777" w:rsidR="00E25D9B" w:rsidRPr="003122C7" w:rsidRDefault="00E25D9B" w:rsidP="00EC7398">
      <w:p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b)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radni odnos kod posljednjeg poslodavca prestao u slučaju:</w:t>
      </w:r>
    </w:p>
    <w:p w14:paraId="2C371920" w14:textId="77777777" w:rsidR="00E25D9B" w:rsidRPr="003122C7" w:rsidRDefault="00E25D9B" w:rsidP="00EC7398">
      <w:pPr>
        <w:spacing w:after="0" w:line="240" w:lineRule="auto"/>
        <w:ind w:left="1276" w:hanging="142"/>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1.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redovitog otkaza ugovora o radu kada je ugovor o radu otkazao radnik</w:t>
      </w:r>
    </w:p>
    <w:p w14:paraId="58CBBC43" w14:textId="77777777" w:rsidR="00E25D9B" w:rsidRPr="003122C7" w:rsidRDefault="00E25D9B" w:rsidP="00EC7398">
      <w:pPr>
        <w:spacing w:after="0" w:line="240" w:lineRule="auto"/>
        <w:ind w:left="1276" w:hanging="142"/>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2.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redovitog otkaza uvjetovanog skrivljenim ponašanjem radnika ili</w:t>
      </w:r>
    </w:p>
    <w:p w14:paraId="1B0235CD" w14:textId="77777777" w:rsidR="00E25D9B" w:rsidRPr="003122C7" w:rsidRDefault="00E25D9B" w:rsidP="00EC7398">
      <w:pPr>
        <w:spacing w:after="0" w:line="240" w:lineRule="auto"/>
        <w:ind w:left="1418" w:hanging="284"/>
        <w:jc w:val="both"/>
        <w:rPr>
          <w:rFonts w:ascii="Times New Roman" w:hAnsi="Times New Roman" w:cs="Times New Roman"/>
          <w:sz w:val="24"/>
          <w:szCs w:val="24"/>
        </w:rPr>
      </w:pPr>
      <w:r w:rsidRPr="003122C7">
        <w:rPr>
          <w:rFonts w:ascii="Times New Roman" w:eastAsia="Times New Roman" w:hAnsi="Times New Roman" w:cs="Times New Roman"/>
          <w:sz w:val="24"/>
          <w:szCs w:val="24"/>
          <w:lang w:eastAsia="hr-HR"/>
        </w:rPr>
        <w:t xml:space="preserve">3. </w:t>
      </w:r>
      <w:r w:rsidR="00332C73"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izvanrednog otkaza, osim kada ugovor o radu izvanredno otkaže radnik zbog osobito teške povrede obveze</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iz radnog odnosa </w:t>
      </w:r>
      <w:r w:rsidRPr="003122C7">
        <w:rPr>
          <w:rFonts w:ascii="Times New Roman" w:hAnsi="Times New Roman" w:cs="Times New Roman"/>
          <w:sz w:val="24"/>
          <w:szCs w:val="24"/>
        </w:rPr>
        <w:t>od strane poslodavca.</w:t>
      </w:r>
    </w:p>
    <w:p w14:paraId="3ED6BCAF" w14:textId="77777777" w:rsidR="003F0FDC" w:rsidRPr="003122C7" w:rsidRDefault="003F0FDC" w:rsidP="00EC7398">
      <w:pPr>
        <w:spacing w:after="0" w:line="240" w:lineRule="auto"/>
        <w:ind w:left="1418" w:hanging="284"/>
        <w:jc w:val="both"/>
        <w:rPr>
          <w:rFonts w:ascii="Times New Roman" w:hAnsi="Times New Roman" w:cs="Times New Roman"/>
          <w:sz w:val="24"/>
          <w:szCs w:val="24"/>
        </w:rPr>
      </w:pPr>
    </w:p>
    <w:p w14:paraId="4F115CCA" w14:textId="6C062C73" w:rsidR="00E25D9B" w:rsidRPr="003122C7" w:rsidRDefault="00E25D9B" w:rsidP="00EC7398">
      <w:pPr>
        <w:spacing w:after="0" w:line="240" w:lineRule="auto"/>
        <w:ind w:firstLine="11"/>
        <w:jc w:val="center"/>
        <w:outlineLvl w:val="1"/>
        <w:rPr>
          <w:rFonts w:ascii="Times New Roman" w:eastAsia="Times New Roman" w:hAnsi="Times New Roman" w:cs="Times New Roman"/>
          <w:b/>
          <w:bCs/>
          <w:sz w:val="24"/>
          <w:szCs w:val="24"/>
          <w:lang w:eastAsia="hr-HR"/>
        </w:rPr>
      </w:pPr>
      <w:bookmarkStart w:id="21" w:name="_Toc432498817"/>
      <w:bookmarkStart w:id="22" w:name="_Hlk56011040"/>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H</w:t>
      </w:r>
    </w:p>
    <w:p w14:paraId="68219BB4" w14:textId="77777777" w:rsidR="003F0FDC" w:rsidRPr="003122C7" w:rsidRDefault="003F0FDC"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6C5F3EED" w14:textId="77777777" w:rsidR="00E25D9B" w:rsidRPr="003122C7" w:rsidRDefault="00E25D9B"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PREDNOST PRI SMJEŠTAJU U USTANOVE SOCIJALNE SKRBI</w:t>
      </w:r>
      <w:bookmarkEnd w:id="21"/>
    </w:p>
    <w:bookmarkEnd w:id="22"/>
    <w:p w14:paraId="1CFDF193"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hr-HR"/>
        </w:rPr>
      </w:pPr>
    </w:p>
    <w:p w14:paraId="55296865"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5</w:t>
      </w:r>
      <w:r w:rsidR="004D6485"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w:t>
      </w:r>
    </w:p>
    <w:p w14:paraId="3096DC49" w14:textId="77777777" w:rsidR="003F0FDC" w:rsidRPr="003122C7" w:rsidRDefault="003F0FDC"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268D9E15" w14:textId="77777777" w:rsidR="00E25D9B" w:rsidRPr="003122C7" w:rsidRDefault="003F0FDC"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Prednost pri smještaju u ustanove socijalne skrbi koje pružaju usluge smještaja sukladno propisima o socijalnoj skrbi, a kojima je osnivač Republika Hrvatska ili jedinica lokalne</w:t>
      </w:r>
      <w:r w:rsidR="00145152" w:rsidRPr="003122C7">
        <w:rPr>
          <w:rFonts w:ascii="Times New Roman" w:eastAsia="Times New Roman" w:hAnsi="Times New Roman" w:cs="Times New Roman"/>
          <w:sz w:val="24"/>
          <w:szCs w:val="24"/>
          <w:lang w:eastAsia="hr-HR"/>
        </w:rPr>
        <w:t xml:space="preserve"> ili</w:t>
      </w:r>
      <w:r w:rsidR="00E25D9B" w:rsidRPr="003122C7">
        <w:rPr>
          <w:rFonts w:ascii="Times New Roman" w:eastAsia="Times New Roman" w:hAnsi="Times New Roman" w:cs="Times New Roman"/>
          <w:sz w:val="24"/>
          <w:szCs w:val="24"/>
          <w:lang w:eastAsia="hr-HR"/>
        </w:rPr>
        <w:t xml:space="preserve"> područne (regionalne) samouprave imaju sljedeće osobe, prema redoslijedu:</w:t>
      </w:r>
    </w:p>
    <w:p w14:paraId="21F662FF" w14:textId="77777777" w:rsidR="003F0FDC" w:rsidRPr="003122C7" w:rsidRDefault="003F0FDC"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440A28A" w14:textId="77777777" w:rsidR="00E25D9B" w:rsidRPr="003122C7" w:rsidRDefault="00E25D9B" w:rsidP="00EC7398">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civilni invalidi iz Domovinskog rata i</w:t>
      </w:r>
    </w:p>
    <w:p w14:paraId="3EA829B3" w14:textId="77777777" w:rsidR="00E25D9B" w:rsidRPr="003122C7" w:rsidRDefault="00E25D9B" w:rsidP="00EC7398">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roditelji i bračni ili izvanbračni drug civilnih osoba poginulih, umrlih ili nes</w:t>
      </w:r>
      <w:r w:rsidRPr="003122C7">
        <w:rPr>
          <w:rFonts w:ascii="Times New Roman" w:eastAsia="Times New Roman" w:hAnsi="Times New Roman" w:cs="Times New Roman"/>
          <w:sz w:val="24"/>
          <w:szCs w:val="24"/>
          <w:lang w:eastAsia="hr-HR"/>
        </w:rPr>
        <w:softHyphen/>
        <w:t>talih u Domovinskom ratu.</w:t>
      </w:r>
    </w:p>
    <w:p w14:paraId="5A5C3590" w14:textId="77777777" w:rsidR="003F0FDC" w:rsidRPr="003122C7" w:rsidRDefault="003F0FDC"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7FC4BC" w14:textId="745E1897" w:rsidR="009A6E95" w:rsidRPr="003122C7" w:rsidRDefault="009A6E95"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ODJELJAK</w:t>
      </w:r>
      <w:r w:rsidR="00B42271" w:rsidRPr="003122C7">
        <w:rPr>
          <w:rFonts w:ascii="Times New Roman" w:eastAsia="Times New Roman" w:hAnsi="Times New Roman" w:cs="Times New Roman"/>
          <w:b/>
          <w:bCs/>
          <w:sz w:val="24"/>
          <w:szCs w:val="24"/>
          <w:lang w:eastAsia="hr-HR"/>
        </w:rPr>
        <w:t xml:space="preserve"> </w:t>
      </w:r>
      <w:r w:rsidR="001B3EBC" w:rsidRPr="003122C7">
        <w:rPr>
          <w:rFonts w:ascii="Times New Roman" w:eastAsia="Times New Roman" w:hAnsi="Times New Roman" w:cs="Times New Roman"/>
          <w:b/>
          <w:bCs/>
          <w:sz w:val="24"/>
          <w:szCs w:val="24"/>
          <w:lang w:eastAsia="hr-HR"/>
        </w:rPr>
        <w:t>I</w:t>
      </w:r>
    </w:p>
    <w:p w14:paraId="26AB1799" w14:textId="77777777" w:rsidR="0034785F" w:rsidRPr="003122C7" w:rsidRDefault="0034785F" w:rsidP="00EC7398">
      <w:pPr>
        <w:spacing w:after="0" w:line="240" w:lineRule="auto"/>
        <w:ind w:left="360"/>
        <w:jc w:val="center"/>
        <w:outlineLvl w:val="1"/>
        <w:rPr>
          <w:rFonts w:ascii="Times New Roman" w:eastAsia="Times New Roman" w:hAnsi="Times New Roman" w:cs="Times New Roman"/>
          <w:b/>
          <w:bCs/>
          <w:sz w:val="24"/>
          <w:szCs w:val="24"/>
          <w:lang w:eastAsia="hr-HR"/>
        </w:rPr>
      </w:pPr>
    </w:p>
    <w:p w14:paraId="0CB4FE02" w14:textId="34CF9945" w:rsidR="009A6E95" w:rsidRPr="003122C7" w:rsidRDefault="009A6E95" w:rsidP="00EC7398">
      <w:pPr>
        <w:spacing w:after="0" w:line="240" w:lineRule="auto"/>
        <w:ind w:left="36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PRAVO NA KORIŠTENJE USLUGA VETERANSK</w:t>
      </w:r>
      <w:r w:rsidR="00FA4C7F">
        <w:rPr>
          <w:rFonts w:ascii="Times New Roman" w:eastAsia="Times New Roman" w:hAnsi="Times New Roman" w:cs="Times New Roman"/>
          <w:b/>
          <w:bCs/>
          <w:sz w:val="24"/>
          <w:szCs w:val="24"/>
          <w:lang w:eastAsia="hr-HR"/>
        </w:rPr>
        <w:t>OG</w:t>
      </w:r>
      <w:r w:rsidRPr="003122C7">
        <w:rPr>
          <w:rFonts w:ascii="Times New Roman" w:eastAsia="Times New Roman" w:hAnsi="Times New Roman" w:cs="Times New Roman"/>
          <w:b/>
          <w:bCs/>
          <w:sz w:val="24"/>
          <w:szCs w:val="24"/>
          <w:lang w:eastAsia="hr-HR"/>
        </w:rPr>
        <w:t xml:space="preserve"> CENTRA</w:t>
      </w:r>
    </w:p>
    <w:p w14:paraId="168159C3" w14:textId="77777777" w:rsidR="00654685" w:rsidRPr="003122C7" w:rsidRDefault="00654685" w:rsidP="00EC7398">
      <w:pPr>
        <w:spacing w:after="0" w:line="240" w:lineRule="auto"/>
        <w:jc w:val="center"/>
        <w:rPr>
          <w:rFonts w:ascii="Times New Roman" w:eastAsia="Times New Roman" w:hAnsi="Times New Roman" w:cs="Times New Roman"/>
          <w:sz w:val="24"/>
          <w:szCs w:val="24"/>
          <w:lang w:eastAsia="hr-HR"/>
        </w:rPr>
      </w:pPr>
    </w:p>
    <w:p w14:paraId="7B5D48CE" w14:textId="77777777" w:rsidR="009A6E95" w:rsidRPr="003122C7" w:rsidRDefault="009A6E95"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w:t>
      </w:r>
      <w:r w:rsidR="003852BD" w:rsidRPr="003122C7">
        <w:rPr>
          <w:rFonts w:ascii="Times New Roman" w:eastAsia="Times New Roman" w:hAnsi="Times New Roman" w:cs="Times New Roman"/>
          <w:b/>
          <w:sz w:val="24"/>
          <w:szCs w:val="24"/>
          <w:lang w:eastAsia="hr-HR"/>
        </w:rPr>
        <w:t xml:space="preserve"> 52</w:t>
      </w:r>
      <w:r w:rsidRPr="003122C7">
        <w:rPr>
          <w:rFonts w:ascii="Times New Roman" w:eastAsia="Times New Roman" w:hAnsi="Times New Roman" w:cs="Times New Roman"/>
          <w:b/>
          <w:sz w:val="24"/>
          <w:szCs w:val="24"/>
          <w:lang w:eastAsia="hr-HR"/>
        </w:rPr>
        <w:t>.</w:t>
      </w:r>
    </w:p>
    <w:p w14:paraId="44BF052A" w14:textId="77777777" w:rsidR="0034785F" w:rsidRPr="003122C7" w:rsidRDefault="0034785F" w:rsidP="00EC7398">
      <w:pPr>
        <w:spacing w:after="0" w:line="240" w:lineRule="auto"/>
        <w:jc w:val="center"/>
        <w:rPr>
          <w:rFonts w:ascii="Times New Roman" w:eastAsia="Times New Roman" w:hAnsi="Times New Roman" w:cs="Times New Roman"/>
          <w:sz w:val="24"/>
          <w:szCs w:val="24"/>
          <w:lang w:eastAsia="hr-HR"/>
        </w:rPr>
      </w:pPr>
    </w:p>
    <w:p w14:paraId="6F35FFAF" w14:textId="4AECDF98" w:rsidR="009A6E95" w:rsidRPr="003122C7" w:rsidRDefault="0034785F"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ab/>
      </w:r>
      <w:r w:rsidR="009A6E95" w:rsidRPr="003122C7">
        <w:rPr>
          <w:rFonts w:ascii="Times New Roman" w:hAnsi="Times New Roman" w:cs="Times New Roman"/>
          <w:sz w:val="24"/>
          <w:szCs w:val="24"/>
          <w:lang w:eastAsia="hr-HR"/>
        </w:rPr>
        <w:t xml:space="preserve">Pravo na korištenje usluga </w:t>
      </w:r>
      <w:r w:rsidR="00FA4C7F">
        <w:rPr>
          <w:rFonts w:ascii="Times New Roman" w:hAnsi="Times New Roman" w:cs="Times New Roman"/>
          <w:sz w:val="24"/>
          <w:szCs w:val="24"/>
          <w:lang w:eastAsia="hr-HR"/>
        </w:rPr>
        <w:t>V</w:t>
      </w:r>
      <w:r w:rsidR="009A6E95" w:rsidRPr="003122C7">
        <w:rPr>
          <w:rFonts w:ascii="Times New Roman" w:hAnsi="Times New Roman" w:cs="Times New Roman"/>
          <w:sz w:val="24"/>
          <w:szCs w:val="24"/>
          <w:lang w:eastAsia="hr-HR"/>
        </w:rPr>
        <w:t>eteransk</w:t>
      </w:r>
      <w:r w:rsidR="00FA4C7F">
        <w:rPr>
          <w:rFonts w:ascii="Times New Roman" w:hAnsi="Times New Roman" w:cs="Times New Roman"/>
          <w:sz w:val="24"/>
          <w:szCs w:val="24"/>
          <w:lang w:eastAsia="hr-HR"/>
        </w:rPr>
        <w:t>og</w:t>
      </w:r>
      <w:r w:rsidR="009A6E95" w:rsidRPr="003122C7">
        <w:rPr>
          <w:rFonts w:ascii="Times New Roman" w:hAnsi="Times New Roman" w:cs="Times New Roman"/>
          <w:sz w:val="24"/>
          <w:szCs w:val="24"/>
          <w:lang w:eastAsia="hr-HR"/>
        </w:rPr>
        <w:t xml:space="preserve"> cent</w:t>
      </w:r>
      <w:r w:rsidR="00FA4C7F">
        <w:rPr>
          <w:rFonts w:ascii="Times New Roman" w:hAnsi="Times New Roman" w:cs="Times New Roman"/>
          <w:sz w:val="24"/>
          <w:szCs w:val="24"/>
          <w:lang w:eastAsia="hr-HR"/>
        </w:rPr>
        <w:t>ra</w:t>
      </w:r>
      <w:r w:rsidR="009A6E95" w:rsidRPr="003122C7">
        <w:rPr>
          <w:rFonts w:ascii="Times New Roman" w:hAnsi="Times New Roman" w:cs="Times New Roman"/>
          <w:sz w:val="24"/>
          <w:szCs w:val="24"/>
          <w:lang w:eastAsia="hr-HR"/>
        </w:rPr>
        <w:t xml:space="preserve"> pod uvjetima određenim općim aktima tih ustanova mogu ostvariti civilni invalidi iz Domovinskog rata i članovi obitelji civilnih osoba poginulih, umrlih ili nestalih u Domovinskom ratu.</w:t>
      </w:r>
    </w:p>
    <w:p w14:paraId="059EDE34" w14:textId="77777777" w:rsidR="0034785F" w:rsidRPr="003122C7" w:rsidRDefault="0034785F" w:rsidP="00EC7398">
      <w:pPr>
        <w:spacing w:after="0" w:line="240" w:lineRule="auto"/>
        <w:jc w:val="both"/>
        <w:rPr>
          <w:rFonts w:ascii="Times New Roman" w:hAnsi="Times New Roman" w:cs="Times New Roman"/>
          <w:sz w:val="24"/>
          <w:szCs w:val="24"/>
          <w:lang w:eastAsia="hr-HR"/>
        </w:rPr>
      </w:pPr>
    </w:p>
    <w:p w14:paraId="3ABF2DA8" w14:textId="58E24EDE" w:rsidR="009A6E95" w:rsidRPr="003122C7" w:rsidRDefault="009A6E95" w:rsidP="00EC7398">
      <w:pPr>
        <w:spacing w:after="0" w:line="240" w:lineRule="auto"/>
        <w:jc w:val="center"/>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ODJELJAK </w:t>
      </w:r>
      <w:r w:rsidR="001B3EBC" w:rsidRPr="003122C7">
        <w:rPr>
          <w:rFonts w:ascii="Times New Roman" w:hAnsi="Times New Roman" w:cs="Times New Roman"/>
          <w:b/>
          <w:sz w:val="24"/>
          <w:szCs w:val="24"/>
          <w:lang w:eastAsia="hr-HR"/>
        </w:rPr>
        <w:t>J</w:t>
      </w:r>
    </w:p>
    <w:p w14:paraId="53476BC8" w14:textId="77777777" w:rsidR="0034785F" w:rsidRPr="003122C7" w:rsidRDefault="0034785F" w:rsidP="00EC7398">
      <w:pPr>
        <w:spacing w:after="0" w:line="240" w:lineRule="auto"/>
        <w:jc w:val="center"/>
        <w:rPr>
          <w:rFonts w:ascii="Times New Roman" w:hAnsi="Times New Roman" w:cs="Times New Roman"/>
          <w:b/>
          <w:sz w:val="24"/>
          <w:szCs w:val="24"/>
          <w:lang w:eastAsia="hr-HR"/>
        </w:rPr>
      </w:pPr>
    </w:p>
    <w:p w14:paraId="75FECB1E" w14:textId="77777777" w:rsidR="009A6E95" w:rsidRPr="003122C7" w:rsidRDefault="009A6E95" w:rsidP="00EC7398">
      <w:pPr>
        <w:pStyle w:val="NormalWeb"/>
        <w:spacing w:before="0" w:beforeAutospacing="0" w:after="0" w:afterAutospacing="0"/>
        <w:jc w:val="center"/>
        <w:rPr>
          <w:b/>
        </w:rPr>
      </w:pPr>
      <w:r w:rsidRPr="003122C7">
        <w:rPr>
          <w:b/>
        </w:rPr>
        <w:t>PRAVO NA PSIHOSOCIJALNU POMOĆ</w:t>
      </w:r>
    </w:p>
    <w:p w14:paraId="4AC33A94" w14:textId="77777777" w:rsidR="0034785F" w:rsidRPr="003122C7" w:rsidRDefault="0034785F" w:rsidP="00EC7398">
      <w:pPr>
        <w:pStyle w:val="NormalWeb"/>
        <w:spacing w:before="0" w:beforeAutospacing="0" w:after="0" w:afterAutospacing="0"/>
        <w:jc w:val="center"/>
        <w:rPr>
          <w:b/>
        </w:rPr>
      </w:pPr>
    </w:p>
    <w:p w14:paraId="3EAB2332" w14:textId="77777777" w:rsidR="009A6E95" w:rsidRPr="003122C7" w:rsidRDefault="003852BD" w:rsidP="00EC7398">
      <w:pPr>
        <w:pStyle w:val="NormalWeb"/>
        <w:spacing w:before="0" w:beforeAutospacing="0" w:after="0" w:afterAutospacing="0"/>
        <w:jc w:val="center"/>
        <w:rPr>
          <w:b/>
        </w:rPr>
      </w:pPr>
      <w:r w:rsidRPr="003122C7">
        <w:rPr>
          <w:b/>
        </w:rPr>
        <w:t>Članak 53</w:t>
      </w:r>
      <w:r w:rsidR="009A6E95" w:rsidRPr="003122C7">
        <w:rPr>
          <w:b/>
        </w:rPr>
        <w:t>.</w:t>
      </w:r>
    </w:p>
    <w:p w14:paraId="4672106D" w14:textId="77777777" w:rsidR="0034785F" w:rsidRPr="003122C7" w:rsidRDefault="0034785F" w:rsidP="00EC7398">
      <w:pPr>
        <w:pStyle w:val="NormalWeb"/>
        <w:spacing w:before="0" w:beforeAutospacing="0" w:after="0" w:afterAutospacing="0"/>
        <w:jc w:val="center"/>
      </w:pPr>
    </w:p>
    <w:p w14:paraId="20ED0895" w14:textId="38BDBAD0" w:rsidR="009A6E95" w:rsidRPr="003122C7" w:rsidRDefault="0034785F" w:rsidP="00EC7398">
      <w:pPr>
        <w:pStyle w:val="NormalWeb"/>
        <w:spacing w:before="0" w:beforeAutospacing="0" w:after="0" w:afterAutospacing="0"/>
        <w:jc w:val="both"/>
      </w:pPr>
      <w:r w:rsidRPr="003122C7">
        <w:tab/>
      </w:r>
      <w:r w:rsidR="009A6E95" w:rsidRPr="003122C7">
        <w:t xml:space="preserve">(1) </w:t>
      </w:r>
      <w:r w:rsidRPr="003122C7">
        <w:tab/>
      </w:r>
      <w:r w:rsidR="00CA4382" w:rsidRPr="003122C7">
        <w:t xml:space="preserve">Civilni stradalnici </w:t>
      </w:r>
      <w:r w:rsidR="009A6E95" w:rsidRPr="003122C7">
        <w:t>iz Domovinskog rata imaju pravo na psihosocijalnu pomoć, sukladno ovom Zakonu.</w:t>
      </w:r>
    </w:p>
    <w:p w14:paraId="406EED95" w14:textId="77777777" w:rsidR="0034785F" w:rsidRPr="003122C7" w:rsidRDefault="0034785F" w:rsidP="00EC7398">
      <w:pPr>
        <w:pStyle w:val="NormalWeb"/>
        <w:spacing w:before="0" w:beforeAutospacing="0" w:after="0" w:afterAutospacing="0"/>
        <w:jc w:val="both"/>
      </w:pPr>
    </w:p>
    <w:p w14:paraId="7A9D4278" w14:textId="77777777" w:rsidR="009A6E95" w:rsidRPr="003122C7" w:rsidRDefault="0034785F" w:rsidP="00EC7398">
      <w:pPr>
        <w:pStyle w:val="NormalWeb"/>
        <w:spacing w:before="0" w:beforeAutospacing="0" w:after="0" w:afterAutospacing="0"/>
        <w:jc w:val="both"/>
      </w:pPr>
      <w:r w:rsidRPr="003122C7">
        <w:tab/>
      </w:r>
      <w:r w:rsidR="009A6E95" w:rsidRPr="003122C7">
        <w:t xml:space="preserve">(2) </w:t>
      </w:r>
      <w:r w:rsidRPr="003122C7">
        <w:tab/>
      </w:r>
      <w:r w:rsidR="009A6E95" w:rsidRPr="003122C7">
        <w:t xml:space="preserve">Psihosocijalna pomoć sastoji se od individualnog psihosocijalnog savjetovanja, grupnog psihosocijalnog tretmana, mobilnih obilazaka radi redovitog praćenja stanja i potreba </w:t>
      </w:r>
      <w:r w:rsidR="00CA4382" w:rsidRPr="003122C7">
        <w:t>civilnih stradalnika iz Domovinskog rata</w:t>
      </w:r>
      <w:r w:rsidR="009A6E95" w:rsidRPr="003122C7">
        <w:t xml:space="preserve"> te žurnih obilazaka i kriznih intervencija u slučajevima prosuicidalnih izjava, smrti, izrazito lošeg socijalno ekonomskog, stambenog i/ili zdravstvenog stanja </w:t>
      </w:r>
      <w:r w:rsidR="00CA4382" w:rsidRPr="003122C7">
        <w:t>civilnih stradalnika iz Domovinskog rata.</w:t>
      </w:r>
    </w:p>
    <w:p w14:paraId="7E0BF186" w14:textId="77777777" w:rsidR="0034785F" w:rsidRPr="003122C7" w:rsidRDefault="0034785F" w:rsidP="00EC7398">
      <w:pPr>
        <w:pStyle w:val="NormalWeb"/>
        <w:spacing w:before="0" w:beforeAutospacing="0" w:after="0" w:afterAutospacing="0"/>
        <w:jc w:val="both"/>
      </w:pPr>
    </w:p>
    <w:p w14:paraId="2B3D8C4E" w14:textId="63182B64" w:rsidR="009A6E95" w:rsidRPr="003122C7" w:rsidRDefault="0034785F" w:rsidP="00EC7398">
      <w:pPr>
        <w:pStyle w:val="NormalWeb"/>
        <w:spacing w:before="0" w:beforeAutospacing="0" w:after="0" w:afterAutospacing="0"/>
        <w:jc w:val="both"/>
      </w:pPr>
      <w:r w:rsidRPr="003122C7">
        <w:tab/>
      </w:r>
      <w:r w:rsidR="009A6E95" w:rsidRPr="003122C7">
        <w:t xml:space="preserve">(3) </w:t>
      </w:r>
      <w:r w:rsidRPr="003122C7">
        <w:tab/>
      </w:r>
      <w:r w:rsidR="009A6E95" w:rsidRPr="003122C7">
        <w:t>Nositelj organizacije psihosocijalne pomoći je Ministarstvo</w:t>
      </w:r>
      <w:r w:rsidR="0023566B" w:rsidRPr="003122C7">
        <w:t>.</w:t>
      </w:r>
    </w:p>
    <w:p w14:paraId="733C5217" w14:textId="77777777" w:rsidR="0034785F" w:rsidRPr="003122C7" w:rsidRDefault="0034785F" w:rsidP="00EC7398">
      <w:pPr>
        <w:pStyle w:val="NormalWeb"/>
        <w:spacing w:before="0" w:beforeAutospacing="0" w:after="0" w:afterAutospacing="0"/>
        <w:jc w:val="both"/>
      </w:pPr>
    </w:p>
    <w:p w14:paraId="6C2640AD" w14:textId="0431D3E7" w:rsidR="009A6E95" w:rsidRPr="003122C7" w:rsidRDefault="0034785F" w:rsidP="00EC7398">
      <w:pPr>
        <w:pStyle w:val="NormalWeb"/>
        <w:spacing w:before="0" w:beforeAutospacing="0" w:after="0" w:afterAutospacing="0"/>
        <w:jc w:val="both"/>
      </w:pPr>
      <w:r w:rsidRPr="003122C7">
        <w:tab/>
      </w:r>
      <w:r w:rsidR="009A6E95" w:rsidRPr="003122C7">
        <w:t xml:space="preserve">(4) </w:t>
      </w:r>
      <w:r w:rsidRPr="003122C7">
        <w:tab/>
      </w:r>
      <w:r w:rsidR="009A6E95" w:rsidRPr="003122C7">
        <w:t>Psihosocijalna pomoć organizira se na lokalnoj odnosno županijskoj razini, stacionarno u prostorijama područnih jedinica i centara za psihosocijalnu pomoć i mobilno putem organiziranih posjeta domu i obitelji.</w:t>
      </w:r>
    </w:p>
    <w:p w14:paraId="128C24A9" w14:textId="77777777" w:rsidR="0034785F" w:rsidRPr="003122C7" w:rsidRDefault="0034785F" w:rsidP="00EC7398">
      <w:pPr>
        <w:pStyle w:val="NormalWeb"/>
        <w:spacing w:before="0" w:beforeAutospacing="0" w:after="0" w:afterAutospacing="0"/>
        <w:jc w:val="both"/>
      </w:pPr>
    </w:p>
    <w:p w14:paraId="25672BF5" w14:textId="77777777" w:rsidR="009A6E95" w:rsidRPr="003122C7" w:rsidRDefault="0034785F" w:rsidP="00EC7398">
      <w:pPr>
        <w:pStyle w:val="NormalWeb"/>
        <w:spacing w:before="0" w:beforeAutospacing="0" w:after="0" w:afterAutospacing="0"/>
        <w:jc w:val="both"/>
      </w:pPr>
      <w:r w:rsidRPr="003122C7">
        <w:lastRenderedPageBreak/>
        <w:tab/>
      </w:r>
      <w:r w:rsidR="009A6E95" w:rsidRPr="003122C7">
        <w:t xml:space="preserve">(5) </w:t>
      </w:r>
      <w:r w:rsidRPr="003122C7">
        <w:tab/>
      </w:r>
      <w:r w:rsidR="009A6E95" w:rsidRPr="003122C7">
        <w:t>Psihosocijalnu pomoć pruža Ministarstvo putem stalno zaposlenih djelatnika područnih jedinica i vanjskih honorarnih suradnika centara za psihosocijalnu pomoć koje angažira</w:t>
      </w:r>
      <w:r w:rsidR="003852BD" w:rsidRPr="003122C7">
        <w:t xml:space="preserve"> temeljem ugovora o djelu</w:t>
      </w:r>
      <w:r w:rsidR="00B42271" w:rsidRPr="003122C7">
        <w:t xml:space="preserve"> </w:t>
      </w:r>
      <w:r w:rsidR="009A6E95" w:rsidRPr="003122C7">
        <w:t>s obzirom na njihova stručna znanja s područja skrbi za specifične potrebe osoba iz stavka 1. ovoga članka.</w:t>
      </w:r>
    </w:p>
    <w:p w14:paraId="020E1134" w14:textId="77777777" w:rsidR="0034785F" w:rsidRPr="003122C7" w:rsidRDefault="0034785F" w:rsidP="00EC7398">
      <w:pPr>
        <w:pStyle w:val="NormalWeb"/>
        <w:spacing w:before="0" w:beforeAutospacing="0" w:after="0" w:afterAutospacing="0"/>
        <w:jc w:val="both"/>
      </w:pPr>
    </w:p>
    <w:p w14:paraId="70B69808" w14:textId="77777777" w:rsidR="009A6E95" w:rsidRPr="003122C7" w:rsidRDefault="0034785F" w:rsidP="00EC7398">
      <w:pPr>
        <w:pStyle w:val="NormalWeb"/>
        <w:spacing w:before="0" w:beforeAutospacing="0" w:after="0" w:afterAutospacing="0"/>
        <w:jc w:val="both"/>
      </w:pPr>
      <w:r w:rsidRPr="003122C7">
        <w:tab/>
      </w:r>
      <w:r w:rsidR="009A6E95" w:rsidRPr="003122C7">
        <w:t xml:space="preserve">(6) </w:t>
      </w:r>
      <w:r w:rsidRPr="003122C7">
        <w:tab/>
      </w:r>
      <w:r w:rsidR="009A6E95" w:rsidRPr="003122C7">
        <w:t>Ministarstvo surađuje sa zdravstvenim i drugim ustanovama te udrugama građana radi što učinkovitijeg rješavanja problema odnosno pružanja odgovarajuće psihosocijalne pomoći.</w:t>
      </w:r>
    </w:p>
    <w:p w14:paraId="27F36831" w14:textId="77777777" w:rsidR="0034785F" w:rsidRPr="003122C7" w:rsidRDefault="0034785F" w:rsidP="00EC7398">
      <w:pPr>
        <w:pStyle w:val="NormalWeb"/>
        <w:spacing w:before="0" w:beforeAutospacing="0" w:after="0" w:afterAutospacing="0"/>
        <w:jc w:val="both"/>
      </w:pPr>
    </w:p>
    <w:p w14:paraId="3FF0DEF7" w14:textId="77777777" w:rsidR="009A6E95" w:rsidRPr="003122C7" w:rsidRDefault="0034785F" w:rsidP="00EC7398">
      <w:pPr>
        <w:pStyle w:val="NormalWeb"/>
        <w:spacing w:before="0" w:beforeAutospacing="0" w:after="0" w:afterAutospacing="0"/>
        <w:jc w:val="both"/>
      </w:pPr>
      <w:r w:rsidRPr="003122C7">
        <w:tab/>
      </w:r>
      <w:r w:rsidR="009A6E95" w:rsidRPr="003122C7">
        <w:t xml:space="preserve">(7) </w:t>
      </w:r>
      <w:r w:rsidRPr="003122C7">
        <w:tab/>
      </w:r>
      <w:r w:rsidR="009A6E95" w:rsidRPr="003122C7">
        <w:t>Ministarstvo u svrhu pružanja psihosocijalne pomoći angažira i druge vanjske suradnike</w:t>
      </w:r>
      <w:r w:rsidR="003852BD" w:rsidRPr="003122C7">
        <w:t xml:space="preserve"> temeljem ugovora o djelu</w:t>
      </w:r>
      <w:r w:rsidR="009A6E95" w:rsidRPr="003122C7">
        <w:t>.</w:t>
      </w:r>
    </w:p>
    <w:p w14:paraId="16A6884B" w14:textId="77777777" w:rsidR="0034785F" w:rsidRPr="003122C7" w:rsidRDefault="0034785F" w:rsidP="00EC7398">
      <w:pPr>
        <w:pStyle w:val="NormalWeb"/>
        <w:spacing w:before="0" w:beforeAutospacing="0" w:after="0" w:afterAutospacing="0"/>
        <w:jc w:val="both"/>
      </w:pPr>
    </w:p>
    <w:p w14:paraId="0DC76191" w14:textId="77777777" w:rsidR="00CA4382" w:rsidRPr="003122C7" w:rsidRDefault="0034785F" w:rsidP="00EC7398">
      <w:pPr>
        <w:pStyle w:val="NormalWeb"/>
        <w:spacing w:before="0" w:beforeAutospacing="0" w:after="0" w:afterAutospacing="0"/>
        <w:jc w:val="both"/>
      </w:pPr>
      <w:r w:rsidRPr="003122C7">
        <w:tab/>
      </w:r>
      <w:r w:rsidR="00CA4382" w:rsidRPr="003122C7">
        <w:t xml:space="preserve">(8) </w:t>
      </w:r>
      <w:r w:rsidRPr="003122C7">
        <w:tab/>
      </w:r>
      <w:r w:rsidR="00CA4382" w:rsidRPr="003122C7">
        <w:t>Na izdatke za vanjske suradnike iz stavaka 5. i 7. ovoga članka ne primjenjuje se ograničenje izdataka za pružatelje stručnih usluga izvan državne službe sukladno propisu kojim se uređuju</w:t>
      </w:r>
      <w:r w:rsidR="00B42271" w:rsidRPr="003122C7">
        <w:t xml:space="preserve"> </w:t>
      </w:r>
      <w:r w:rsidR="00CA4382" w:rsidRPr="003122C7">
        <w:t>prava i obveze državnih službenika.</w:t>
      </w:r>
    </w:p>
    <w:p w14:paraId="34F6B39F" w14:textId="77777777" w:rsidR="0034785F" w:rsidRPr="003122C7" w:rsidRDefault="0034785F" w:rsidP="00EC7398">
      <w:pPr>
        <w:pStyle w:val="NormalWeb"/>
        <w:spacing w:before="0" w:beforeAutospacing="0" w:after="0" w:afterAutospacing="0"/>
        <w:jc w:val="both"/>
      </w:pPr>
    </w:p>
    <w:p w14:paraId="775C4612" w14:textId="77777777" w:rsidR="00AD17A9" w:rsidRPr="003122C7" w:rsidRDefault="00AD17A9" w:rsidP="00EC7398">
      <w:pPr>
        <w:pStyle w:val="NormalWeb"/>
        <w:spacing w:before="0" w:beforeAutospacing="0" w:after="0" w:afterAutospacing="0"/>
        <w:jc w:val="center"/>
        <w:rPr>
          <w:b/>
        </w:rPr>
      </w:pPr>
    </w:p>
    <w:p w14:paraId="29F78AFA" w14:textId="311114EB" w:rsidR="009A6E95" w:rsidRPr="003122C7" w:rsidRDefault="009A6E95" w:rsidP="00EC7398">
      <w:pPr>
        <w:pStyle w:val="NormalWeb"/>
        <w:spacing w:before="0" w:beforeAutospacing="0" w:after="0" w:afterAutospacing="0"/>
        <w:jc w:val="center"/>
        <w:rPr>
          <w:b/>
        </w:rPr>
      </w:pPr>
      <w:r w:rsidRPr="003122C7">
        <w:rPr>
          <w:b/>
        </w:rPr>
        <w:t xml:space="preserve">ODJELJAK </w:t>
      </w:r>
      <w:r w:rsidR="001B3EBC" w:rsidRPr="003122C7">
        <w:rPr>
          <w:b/>
        </w:rPr>
        <w:t>K</w:t>
      </w:r>
    </w:p>
    <w:p w14:paraId="189B6879" w14:textId="77777777" w:rsidR="0034785F" w:rsidRPr="003122C7" w:rsidRDefault="0034785F" w:rsidP="00EC7398">
      <w:pPr>
        <w:pStyle w:val="NormalWeb"/>
        <w:spacing w:before="0" w:beforeAutospacing="0" w:after="0" w:afterAutospacing="0"/>
        <w:jc w:val="center"/>
        <w:rPr>
          <w:b/>
        </w:rPr>
      </w:pPr>
    </w:p>
    <w:p w14:paraId="1D03A0A8" w14:textId="77777777" w:rsidR="009A6E95" w:rsidRPr="003122C7" w:rsidRDefault="009A6E95" w:rsidP="00EC7398">
      <w:pPr>
        <w:pStyle w:val="NormalWeb"/>
        <w:spacing w:before="0" w:beforeAutospacing="0" w:after="0" w:afterAutospacing="0"/>
        <w:jc w:val="center"/>
        <w:rPr>
          <w:b/>
        </w:rPr>
      </w:pPr>
      <w:r w:rsidRPr="003122C7">
        <w:rPr>
          <w:b/>
        </w:rPr>
        <w:t>PRAVO NA PRAVNU POMOĆ</w:t>
      </w:r>
    </w:p>
    <w:p w14:paraId="2F371770" w14:textId="77777777" w:rsidR="0034785F" w:rsidRPr="003122C7" w:rsidRDefault="0034785F" w:rsidP="00EC7398">
      <w:pPr>
        <w:pStyle w:val="NormalWeb"/>
        <w:spacing w:before="0" w:beforeAutospacing="0" w:after="0" w:afterAutospacing="0"/>
        <w:jc w:val="center"/>
        <w:rPr>
          <w:b/>
        </w:rPr>
      </w:pPr>
    </w:p>
    <w:p w14:paraId="6F8AE552" w14:textId="77777777" w:rsidR="009A6E95" w:rsidRPr="003122C7" w:rsidRDefault="003852BD" w:rsidP="00EC7398">
      <w:pPr>
        <w:pStyle w:val="NormalWeb"/>
        <w:spacing w:before="0" w:beforeAutospacing="0" w:after="0" w:afterAutospacing="0"/>
        <w:jc w:val="center"/>
        <w:rPr>
          <w:b/>
        </w:rPr>
      </w:pPr>
      <w:r w:rsidRPr="003122C7">
        <w:rPr>
          <w:b/>
        </w:rPr>
        <w:t>Članak 54</w:t>
      </w:r>
      <w:r w:rsidR="009A6E95" w:rsidRPr="003122C7">
        <w:rPr>
          <w:b/>
        </w:rPr>
        <w:t>.</w:t>
      </w:r>
    </w:p>
    <w:p w14:paraId="3E8C7F7D" w14:textId="77777777" w:rsidR="0034785F" w:rsidRPr="003122C7" w:rsidRDefault="0034785F" w:rsidP="00EC7398">
      <w:pPr>
        <w:pStyle w:val="NormalWeb"/>
        <w:spacing w:before="0" w:beforeAutospacing="0" w:after="0" w:afterAutospacing="0"/>
        <w:jc w:val="center"/>
        <w:rPr>
          <w:color w:val="414145"/>
        </w:rPr>
      </w:pPr>
    </w:p>
    <w:p w14:paraId="2F03AC43" w14:textId="65FC1D44" w:rsidR="009A6E95" w:rsidRPr="003122C7" w:rsidRDefault="00B15FC8" w:rsidP="00EC7398">
      <w:pPr>
        <w:pStyle w:val="NormalWeb"/>
        <w:spacing w:before="0" w:beforeAutospacing="0" w:after="0" w:afterAutospacing="0"/>
        <w:jc w:val="both"/>
      </w:pPr>
      <w:r w:rsidRPr="003122C7">
        <w:rPr>
          <w:color w:val="414145"/>
        </w:rPr>
        <w:tab/>
      </w:r>
      <w:r w:rsidR="009A6E95" w:rsidRPr="003122C7">
        <w:rPr>
          <w:color w:val="414145"/>
        </w:rPr>
        <w:t>(</w:t>
      </w:r>
      <w:r w:rsidR="009A6E95" w:rsidRPr="003122C7">
        <w:t xml:space="preserve">1) </w:t>
      </w:r>
      <w:r w:rsidRPr="003122C7">
        <w:tab/>
      </w:r>
      <w:r w:rsidR="003852BD" w:rsidRPr="003122C7">
        <w:t>Civilni stradalnici</w:t>
      </w:r>
      <w:r w:rsidR="009A6E95" w:rsidRPr="003122C7">
        <w:t xml:space="preserve"> iz Domovinskog rata imaju pravo na primarnu pravnu pomoć.</w:t>
      </w:r>
    </w:p>
    <w:p w14:paraId="3AF4559D" w14:textId="77777777" w:rsidR="00B15FC8" w:rsidRPr="003122C7" w:rsidRDefault="00B15FC8" w:rsidP="00EC7398">
      <w:pPr>
        <w:pStyle w:val="NormalWeb"/>
        <w:spacing w:before="0" w:beforeAutospacing="0" w:after="0" w:afterAutospacing="0"/>
        <w:jc w:val="both"/>
      </w:pPr>
    </w:p>
    <w:p w14:paraId="4A85489E" w14:textId="77777777" w:rsidR="009A6E95" w:rsidRPr="003122C7" w:rsidRDefault="00B15FC8" w:rsidP="00EC7398">
      <w:pPr>
        <w:pStyle w:val="NormalWeb"/>
        <w:spacing w:before="0" w:beforeAutospacing="0" w:after="0" w:afterAutospacing="0"/>
        <w:jc w:val="both"/>
      </w:pPr>
      <w:r w:rsidRPr="003122C7">
        <w:tab/>
      </w:r>
      <w:r w:rsidR="009A6E95" w:rsidRPr="003122C7">
        <w:t xml:space="preserve">(2) </w:t>
      </w:r>
      <w:r w:rsidRPr="003122C7">
        <w:tab/>
      </w:r>
      <w:r w:rsidR="009A6E95" w:rsidRPr="003122C7">
        <w:t>Primarna pravna pomoć iz stavka 1. ovoga članka obuhvaća pomoć u ostvarivanju prava iz ovoga Zakona:</w:t>
      </w:r>
    </w:p>
    <w:p w14:paraId="763FB468" w14:textId="77777777" w:rsidR="00B15FC8" w:rsidRPr="003122C7" w:rsidRDefault="00B15FC8" w:rsidP="00EC7398">
      <w:pPr>
        <w:pStyle w:val="NormalWeb"/>
        <w:spacing w:before="0" w:beforeAutospacing="0" w:after="0" w:afterAutospacing="0"/>
        <w:jc w:val="both"/>
      </w:pPr>
    </w:p>
    <w:p w14:paraId="04F8DFEA" w14:textId="77777777" w:rsidR="009A6E95" w:rsidRPr="003122C7" w:rsidRDefault="009A6E95" w:rsidP="00EC7398">
      <w:pPr>
        <w:pStyle w:val="NormalWeb"/>
        <w:spacing w:before="0" w:beforeAutospacing="0" w:after="0" w:afterAutospacing="0"/>
        <w:ind w:left="1134" w:hanging="425"/>
        <w:jc w:val="both"/>
      </w:pPr>
      <w:r w:rsidRPr="003122C7">
        <w:t xml:space="preserve">a) </w:t>
      </w:r>
      <w:r w:rsidR="00B15FC8" w:rsidRPr="003122C7">
        <w:tab/>
      </w:r>
      <w:r w:rsidRPr="003122C7">
        <w:t>davanje općih pravnih informacija (opća i načelna pravna uputa) i</w:t>
      </w:r>
    </w:p>
    <w:p w14:paraId="5AB2B74C" w14:textId="77777777" w:rsidR="009A6E95" w:rsidRPr="003122C7" w:rsidRDefault="009A6E95" w:rsidP="00EC7398">
      <w:pPr>
        <w:pStyle w:val="NormalWeb"/>
        <w:spacing w:before="0" w:beforeAutospacing="0" w:after="0" w:afterAutospacing="0"/>
        <w:ind w:left="1134" w:hanging="425"/>
        <w:jc w:val="both"/>
      </w:pPr>
      <w:r w:rsidRPr="003122C7">
        <w:t xml:space="preserve">b) </w:t>
      </w:r>
      <w:r w:rsidR="00B15FC8" w:rsidRPr="003122C7">
        <w:tab/>
      </w:r>
      <w:r w:rsidRPr="003122C7">
        <w:t>davanje pravnih savjeta (uputa o načinu i mogućnostima rješavanja odnosno ostvarivanja prava).</w:t>
      </w:r>
    </w:p>
    <w:p w14:paraId="152ECDA8" w14:textId="77777777" w:rsidR="00B15FC8" w:rsidRPr="003122C7" w:rsidRDefault="00B15FC8" w:rsidP="00EC7398">
      <w:pPr>
        <w:pStyle w:val="NormalWeb"/>
        <w:spacing w:before="0" w:beforeAutospacing="0" w:after="0" w:afterAutospacing="0"/>
        <w:jc w:val="both"/>
      </w:pPr>
    </w:p>
    <w:p w14:paraId="3F9460DA" w14:textId="77777777" w:rsidR="009A6E95" w:rsidRPr="003122C7" w:rsidRDefault="00B15FC8" w:rsidP="00EC7398">
      <w:pPr>
        <w:pStyle w:val="NormalWeb"/>
        <w:spacing w:before="0" w:beforeAutospacing="0" w:after="0" w:afterAutospacing="0"/>
        <w:jc w:val="both"/>
      </w:pPr>
      <w:r w:rsidRPr="003122C7">
        <w:tab/>
      </w:r>
      <w:r w:rsidR="009A6E95" w:rsidRPr="003122C7">
        <w:t xml:space="preserve">(3) </w:t>
      </w:r>
      <w:r w:rsidRPr="003122C7">
        <w:tab/>
      </w:r>
      <w:r w:rsidR="009A6E95" w:rsidRPr="003122C7">
        <w:t xml:space="preserve">Primarnu pravnu pomoć iz stavaka 1. ovoga članka pruža Ministarstvo, područne jedinice Ministarstva, centri za psihosocijalnu pomoć i nadležno upravno tijelo županije odnosno Grada Zagreba u čijem je djelokrugu obavljanje povjerenih poslova državne uprave koji se odnose na ostvarivanje prava </w:t>
      </w:r>
      <w:r w:rsidR="003852BD" w:rsidRPr="003122C7">
        <w:t>iz ovoga Zakona</w:t>
      </w:r>
      <w:r w:rsidR="009A6E95" w:rsidRPr="003122C7">
        <w:t>.</w:t>
      </w:r>
    </w:p>
    <w:p w14:paraId="3A54553A" w14:textId="77777777" w:rsidR="00B15FC8" w:rsidRPr="003122C7" w:rsidRDefault="00B15FC8" w:rsidP="00EC7398">
      <w:pPr>
        <w:pStyle w:val="NormalWeb"/>
        <w:spacing w:before="0" w:beforeAutospacing="0" w:after="0" w:afterAutospacing="0"/>
        <w:jc w:val="both"/>
      </w:pPr>
    </w:p>
    <w:p w14:paraId="5056573A" w14:textId="77777777" w:rsidR="009A6E95" w:rsidRPr="003122C7" w:rsidRDefault="00B15FC8" w:rsidP="00EC7398">
      <w:pPr>
        <w:pStyle w:val="NormalWeb"/>
        <w:spacing w:before="0" w:beforeAutospacing="0" w:after="0" w:afterAutospacing="0"/>
        <w:jc w:val="both"/>
      </w:pPr>
      <w:r w:rsidRPr="003122C7">
        <w:tab/>
      </w:r>
      <w:r w:rsidR="009A6E95" w:rsidRPr="003122C7">
        <w:t xml:space="preserve">(4) </w:t>
      </w:r>
      <w:r w:rsidRPr="003122C7">
        <w:tab/>
      </w:r>
      <w:r w:rsidR="009A6E95" w:rsidRPr="003122C7">
        <w:t>Osobe iz stavka 1. ovoga članka primarnu pravnu pomoć koja nije obuhvaćena ovim Zakonom i sekundarnu pravnu pomoć ostvaruju sukladno propisu kojim se uređuje ostvarivanje prava na besplatnu pravnu pomoć.</w:t>
      </w:r>
    </w:p>
    <w:p w14:paraId="1B5D3F03" w14:textId="77777777" w:rsidR="00B15FC8" w:rsidRPr="003122C7" w:rsidRDefault="00B15FC8" w:rsidP="00EC7398">
      <w:pPr>
        <w:pStyle w:val="NormalWeb"/>
        <w:spacing w:before="0" w:beforeAutospacing="0" w:after="0" w:afterAutospacing="0"/>
        <w:jc w:val="both"/>
      </w:pPr>
    </w:p>
    <w:p w14:paraId="634721FE" w14:textId="5233B2B4" w:rsidR="00A22E73" w:rsidRPr="003122C7" w:rsidRDefault="00A22E73"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L</w:t>
      </w:r>
    </w:p>
    <w:p w14:paraId="3AEFE730" w14:textId="77777777" w:rsidR="00B15FC8" w:rsidRPr="003122C7" w:rsidRDefault="00B15FC8" w:rsidP="00EC7398">
      <w:pPr>
        <w:spacing w:after="0" w:line="240" w:lineRule="auto"/>
        <w:jc w:val="center"/>
        <w:outlineLvl w:val="1"/>
        <w:rPr>
          <w:rFonts w:ascii="Times New Roman" w:eastAsia="Times New Roman" w:hAnsi="Times New Roman" w:cs="Times New Roman"/>
          <w:b/>
          <w:bCs/>
          <w:sz w:val="24"/>
          <w:szCs w:val="24"/>
          <w:lang w:eastAsia="hr-HR"/>
        </w:rPr>
      </w:pPr>
    </w:p>
    <w:p w14:paraId="2084F514" w14:textId="77777777" w:rsidR="00A22E73" w:rsidRPr="003122C7" w:rsidRDefault="00A22E73" w:rsidP="00EC7398">
      <w:pPr>
        <w:spacing w:after="0" w:line="240" w:lineRule="auto"/>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POSEBNI STAŽ</w:t>
      </w:r>
    </w:p>
    <w:p w14:paraId="27BAD589" w14:textId="77777777" w:rsidR="00B15FC8" w:rsidRPr="003122C7" w:rsidRDefault="00B15FC8" w:rsidP="00EC7398">
      <w:pPr>
        <w:spacing w:after="0" w:line="240" w:lineRule="auto"/>
        <w:jc w:val="center"/>
        <w:outlineLvl w:val="1"/>
        <w:rPr>
          <w:rFonts w:ascii="Times New Roman" w:eastAsia="Times New Roman" w:hAnsi="Times New Roman" w:cs="Times New Roman"/>
          <w:b/>
          <w:bCs/>
          <w:sz w:val="24"/>
          <w:szCs w:val="24"/>
          <w:lang w:eastAsia="hr-HR"/>
        </w:rPr>
      </w:pPr>
    </w:p>
    <w:p w14:paraId="459EB75F" w14:textId="77777777" w:rsidR="00A22E73" w:rsidRPr="003122C7" w:rsidRDefault="00A22E73" w:rsidP="00EC7398">
      <w:pPr>
        <w:spacing w:after="0" w:line="240" w:lineRule="auto"/>
        <w:jc w:val="center"/>
        <w:outlineLvl w:val="1"/>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3852BD" w:rsidRPr="003122C7">
        <w:rPr>
          <w:rFonts w:ascii="Times New Roman" w:eastAsia="Times New Roman" w:hAnsi="Times New Roman" w:cs="Times New Roman"/>
          <w:b/>
          <w:sz w:val="24"/>
          <w:szCs w:val="24"/>
          <w:lang w:eastAsia="hr-HR"/>
        </w:rPr>
        <w:t>55</w:t>
      </w:r>
      <w:r w:rsidRPr="003122C7">
        <w:rPr>
          <w:rFonts w:ascii="Times New Roman" w:eastAsia="Times New Roman" w:hAnsi="Times New Roman" w:cs="Times New Roman"/>
          <w:b/>
          <w:sz w:val="24"/>
          <w:szCs w:val="24"/>
          <w:lang w:eastAsia="hr-HR"/>
        </w:rPr>
        <w:t>.</w:t>
      </w:r>
    </w:p>
    <w:p w14:paraId="74ED7FBD" w14:textId="77777777" w:rsidR="00B15FC8" w:rsidRPr="003122C7" w:rsidRDefault="00B15FC8" w:rsidP="00EC7398">
      <w:pPr>
        <w:spacing w:after="0" w:line="240" w:lineRule="auto"/>
        <w:jc w:val="center"/>
        <w:outlineLvl w:val="1"/>
        <w:rPr>
          <w:rFonts w:ascii="Times New Roman" w:eastAsia="Times New Roman" w:hAnsi="Times New Roman" w:cs="Times New Roman"/>
          <w:sz w:val="24"/>
          <w:szCs w:val="24"/>
          <w:lang w:eastAsia="hr-HR"/>
        </w:rPr>
      </w:pPr>
    </w:p>
    <w:p w14:paraId="564A79C2" w14:textId="069AEB23" w:rsidR="00E25D9B" w:rsidRPr="003122C7" w:rsidRDefault="00B15FC8"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9A6E95" w:rsidRPr="003122C7">
        <w:rPr>
          <w:rFonts w:ascii="Times New Roman" w:eastAsia="Times New Roman" w:hAnsi="Times New Roman" w:cs="Times New Roman"/>
          <w:sz w:val="24"/>
          <w:szCs w:val="24"/>
          <w:lang w:eastAsia="hr-HR"/>
        </w:rPr>
        <w:t>Civilni</w:t>
      </w:r>
      <w:r w:rsidR="00B82AC9" w:rsidRPr="003122C7">
        <w:rPr>
          <w:rFonts w:ascii="Times New Roman" w:eastAsia="Times New Roman" w:hAnsi="Times New Roman" w:cs="Times New Roman"/>
          <w:sz w:val="24"/>
          <w:szCs w:val="24"/>
          <w:lang w:eastAsia="hr-HR"/>
        </w:rPr>
        <w:t>m</w:t>
      </w:r>
      <w:r w:rsidR="009A6E95" w:rsidRPr="003122C7">
        <w:rPr>
          <w:rFonts w:ascii="Times New Roman" w:eastAsia="Times New Roman" w:hAnsi="Times New Roman" w:cs="Times New Roman"/>
          <w:sz w:val="24"/>
          <w:szCs w:val="24"/>
          <w:lang w:eastAsia="hr-HR"/>
        </w:rPr>
        <w:t xml:space="preserve"> invalid</w:t>
      </w:r>
      <w:r w:rsidR="00C95317" w:rsidRPr="003122C7">
        <w:rPr>
          <w:rFonts w:ascii="Times New Roman" w:eastAsia="Times New Roman" w:hAnsi="Times New Roman" w:cs="Times New Roman"/>
          <w:sz w:val="24"/>
          <w:szCs w:val="24"/>
          <w:lang w:eastAsia="hr-HR"/>
        </w:rPr>
        <w:t>i</w:t>
      </w:r>
      <w:r w:rsidR="00B82AC9" w:rsidRPr="003122C7">
        <w:rPr>
          <w:rFonts w:ascii="Times New Roman" w:eastAsia="Times New Roman" w:hAnsi="Times New Roman" w:cs="Times New Roman"/>
          <w:sz w:val="24"/>
          <w:szCs w:val="24"/>
          <w:lang w:eastAsia="hr-HR"/>
        </w:rPr>
        <w:t>ma</w:t>
      </w:r>
      <w:r w:rsidR="009A6E95" w:rsidRPr="003122C7">
        <w:rPr>
          <w:rFonts w:ascii="Times New Roman" w:eastAsia="Times New Roman" w:hAnsi="Times New Roman" w:cs="Times New Roman"/>
          <w:sz w:val="24"/>
          <w:szCs w:val="24"/>
          <w:lang w:eastAsia="hr-HR"/>
        </w:rPr>
        <w:t xml:space="preserve"> iz Domovinskog rata </w:t>
      </w:r>
      <w:r w:rsidR="00A22E73" w:rsidRPr="003122C7">
        <w:rPr>
          <w:rFonts w:ascii="Times New Roman" w:eastAsia="Times New Roman" w:hAnsi="Times New Roman" w:cs="Times New Roman"/>
          <w:sz w:val="24"/>
          <w:szCs w:val="24"/>
          <w:lang w:eastAsia="hr-HR"/>
        </w:rPr>
        <w:t xml:space="preserve">iz članka </w:t>
      </w:r>
      <w:r w:rsidR="00FD3817" w:rsidRPr="003122C7">
        <w:rPr>
          <w:rFonts w:ascii="Times New Roman" w:eastAsia="Times New Roman" w:hAnsi="Times New Roman" w:cs="Times New Roman"/>
          <w:sz w:val="24"/>
          <w:szCs w:val="24"/>
          <w:lang w:eastAsia="hr-HR"/>
        </w:rPr>
        <w:t>9</w:t>
      </w:r>
      <w:r w:rsidR="00A22E73" w:rsidRPr="003122C7">
        <w:rPr>
          <w:rFonts w:ascii="Times New Roman" w:eastAsia="Times New Roman" w:hAnsi="Times New Roman" w:cs="Times New Roman"/>
          <w:sz w:val="24"/>
          <w:szCs w:val="24"/>
          <w:lang w:eastAsia="hr-HR"/>
        </w:rPr>
        <w:t>. stavka 1.</w:t>
      </w:r>
      <w:r w:rsidR="00FD3817" w:rsidRPr="003122C7">
        <w:rPr>
          <w:rFonts w:ascii="Times New Roman" w:eastAsia="Times New Roman" w:hAnsi="Times New Roman" w:cs="Times New Roman"/>
          <w:sz w:val="24"/>
          <w:szCs w:val="24"/>
          <w:lang w:eastAsia="hr-HR"/>
        </w:rPr>
        <w:t xml:space="preserve"> </w:t>
      </w:r>
      <w:r w:rsidR="00A22E73" w:rsidRPr="003122C7">
        <w:rPr>
          <w:rFonts w:ascii="Times New Roman" w:eastAsia="Times New Roman" w:hAnsi="Times New Roman" w:cs="Times New Roman"/>
          <w:sz w:val="24"/>
          <w:szCs w:val="24"/>
          <w:lang w:eastAsia="hr-HR"/>
        </w:rPr>
        <w:t xml:space="preserve">točke </w:t>
      </w:r>
      <w:r w:rsidR="00FD3817" w:rsidRPr="003122C7">
        <w:rPr>
          <w:rFonts w:ascii="Times New Roman" w:eastAsia="Times New Roman" w:hAnsi="Times New Roman" w:cs="Times New Roman"/>
          <w:sz w:val="24"/>
          <w:szCs w:val="24"/>
          <w:lang w:eastAsia="hr-HR"/>
        </w:rPr>
        <w:t>a)</w:t>
      </w:r>
      <w:r w:rsidR="00A22E73" w:rsidRPr="003122C7">
        <w:rPr>
          <w:rFonts w:ascii="Times New Roman" w:eastAsia="Times New Roman" w:hAnsi="Times New Roman" w:cs="Times New Roman"/>
          <w:sz w:val="24"/>
          <w:szCs w:val="24"/>
          <w:lang w:eastAsia="hr-HR"/>
        </w:rPr>
        <w:t xml:space="preserve"> i stavka 2. ovoga Zakona koj</w:t>
      </w:r>
      <w:r w:rsidR="009A6E95" w:rsidRPr="003122C7">
        <w:rPr>
          <w:rFonts w:ascii="Times New Roman" w:eastAsia="Times New Roman" w:hAnsi="Times New Roman" w:cs="Times New Roman"/>
          <w:sz w:val="24"/>
          <w:szCs w:val="24"/>
          <w:lang w:eastAsia="hr-HR"/>
        </w:rPr>
        <w:t>i</w:t>
      </w:r>
      <w:r w:rsidR="00A22E73" w:rsidRPr="003122C7">
        <w:rPr>
          <w:rFonts w:ascii="Times New Roman" w:eastAsia="Times New Roman" w:hAnsi="Times New Roman" w:cs="Times New Roman"/>
          <w:sz w:val="24"/>
          <w:szCs w:val="24"/>
          <w:lang w:eastAsia="hr-HR"/>
        </w:rPr>
        <w:t xml:space="preserve"> su kao zaposlen</w:t>
      </w:r>
      <w:r w:rsidR="009A6E95" w:rsidRPr="003122C7">
        <w:rPr>
          <w:rFonts w:ascii="Times New Roman" w:eastAsia="Times New Roman" w:hAnsi="Times New Roman" w:cs="Times New Roman"/>
          <w:sz w:val="24"/>
          <w:szCs w:val="24"/>
          <w:lang w:eastAsia="hr-HR"/>
        </w:rPr>
        <w:t>i</w:t>
      </w:r>
      <w:r w:rsidR="00A22E73" w:rsidRPr="003122C7">
        <w:rPr>
          <w:rFonts w:ascii="Times New Roman" w:eastAsia="Times New Roman" w:hAnsi="Times New Roman" w:cs="Times New Roman"/>
          <w:sz w:val="24"/>
          <w:szCs w:val="24"/>
          <w:lang w:eastAsia="hr-HR"/>
        </w:rPr>
        <w:t xml:space="preserve"> odveden</w:t>
      </w:r>
      <w:r w:rsidR="009A6E95" w:rsidRPr="003122C7">
        <w:rPr>
          <w:rFonts w:ascii="Times New Roman" w:eastAsia="Times New Roman" w:hAnsi="Times New Roman" w:cs="Times New Roman"/>
          <w:sz w:val="24"/>
          <w:szCs w:val="24"/>
          <w:lang w:eastAsia="hr-HR"/>
        </w:rPr>
        <w:t>i</w:t>
      </w:r>
      <w:r w:rsidR="00A22E73" w:rsidRPr="003122C7">
        <w:rPr>
          <w:rFonts w:ascii="Times New Roman" w:eastAsia="Times New Roman" w:hAnsi="Times New Roman" w:cs="Times New Roman"/>
          <w:sz w:val="24"/>
          <w:szCs w:val="24"/>
          <w:lang w:eastAsia="hr-HR"/>
        </w:rPr>
        <w:t xml:space="preserve"> u zatočeništvo, vrijeme provedeno u zatočeništvu računa se kao staž osiguranja u dvostrukom trajanju, a ako nisu bil</w:t>
      </w:r>
      <w:r w:rsidR="00B82AC9" w:rsidRPr="003122C7">
        <w:rPr>
          <w:rFonts w:ascii="Times New Roman" w:eastAsia="Times New Roman" w:hAnsi="Times New Roman" w:cs="Times New Roman"/>
          <w:sz w:val="24"/>
          <w:szCs w:val="24"/>
          <w:lang w:eastAsia="hr-HR"/>
        </w:rPr>
        <w:t>i</w:t>
      </w:r>
      <w:r w:rsidR="00A22E73" w:rsidRPr="003122C7">
        <w:rPr>
          <w:rFonts w:ascii="Times New Roman" w:eastAsia="Times New Roman" w:hAnsi="Times New Roman" w:cs="Times New Roman"/>
          <w:sz w:val="24"/>
          <w:szCs w:val="24"/>
          <w:lang w:eastAsia="hr-HR"/>
        </w:rPr>
        <w:t xml:space="preserve"> zaposlen</w:t>
      </w:r>
      <w:r w:rsidR="00B82AC9" w:rsidRPr="003122C7">
        <w:rPr>
          <w:rFonts w:ascii="Times New Roman" w:eastAsia="Times New Roman" w:hAnsi="Times New Roman" w:cs="Times New Roman"/>
          <w:sz w:val="24"/>
          <w:szCs w:val="24"/>
          <w:lang w:eastAsia="hr-HR"/>
        </w:rPr>
        <w:t>i</w:t>
      </w:r>
      <w:r w:rsidR="00A22E73" w:rsidRPr="003122C7">
        <w:rPr>
          <w:rFonts w:ascii="Times New Roman" w:eastAsia="Times New Roman" w:hAnsi="Times New Roman" w:cs="Times New Roman"/>
          <w:sz w:val="24"/>
          <w:szCs w:val="24"/>
          <w:lang w:eastAsia="hr-HR"/>
        </w:rPr>
        <w:t xml:space="preserve"> vrijeme provedeno u zatočeništvu računa se kao poseban staž u jednostrukom trajanju.</w:t>
      </w:r>
    </w:p>
    <w:p w14:paraId="022DEA50" w14:textId="77777777" w:rsidR="00B15FC8" w:rsidRPr="003122C7" w:rsidRDefault="00B15FC8" w:rsidP="00EC7398">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682A294" w14:textId="147FADFD" w:rsidR="00E25D9B" w:rsidRPr="003122C7" w:rsidRDefault="00E25D9B"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3" w:name="_Toc432498818"/>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M</w:t>
      </w:r>
    </w:p>
    <w:p w14:paraId="4CA3E55A" w14:textId="77777777" w:rsidR="00B15FC8" w:rsidRPr="003122C7" w:rsidRDefault="00B15FC8"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46A29984" w14:textId="77777777" w:rsidR="00E25D9B" w:rsidRPr="003122C7" w:rsidRDefault="00E25D9B" w:rsidP="00EC7398">
      <w:pPr>
        <w:spacing w:after="0" w:line="240" w:lineRule="auto"/>
        <w:ind w:left="72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OSLOBAĐANJE PLAĆANJA NAKNADE ZA PRENAMJENU POLJOPRIVREDNOG ZEMLJIŠTA</w:t>
      </w:r>
      <w:bookmarkEnd w:id="23"/>
    </w:p>
    <w:p w14:paraId="66E84567" w14:textId="77777777" w:rsidR="00B15FC8" w:rsidRPr="003122C7" w:rsidRDefault="00B15FC8"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77BB6232"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3852BD" w:rsidRPr="003122C7">
        <w:rPr>
          <w:rFonts w:ascii="Times New Roman" w:eastAsia="Times New Roman" w:hAnsi="Times New Roman" w:cs="Times New Roman"/>
          <w:b/>
          <w:sz w:val="24"/>
          <w:szCs w:val="24"/>
          <w:lang w:eastAsia="hr-HR"/>
        </w:rPr>
        <w:t>56</w:t>
      </w:r>
      <w:r w:rsidRPr="003122C7">
        <w:rPr>
          <w:rFonts w:ascii="Times New Roman" w:eastAsia="Times New Roman" w:hAnsi="Times New Roman" w:cs="Times New Roman"/>
          <w:b/>
          <w:sz w:val="24"/>
          <w:szCs w:val="24"/>
          <w:lang w:eastAsia="hr-HR"/>
        </w:rPr>
        <w:t>.</w:t>
      </w:r>
    </w:p>
    <w:p w14:paraId="6AB319F0"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73F6FD1A" w14:textId="77777777" w:rsidR="00E25D9B" w:rsidRPr="003122C7" w:rsidRDefault="00B15FC8" w:rsidP="00EC7398">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0E570A" w:rsidRPr="003122C7">
        <w:rPr>
          <w:rFonts w:ascii="Times New Roman" w:eastAsia="Times New Roman" w:hAnsi="Times New Roman" w:cs="Times New Roman"/>
          <w:sz w:val="24"/>
          <w:szCs w:val="24"/>
          <w:lang w:eastAsia="hr-HR"/>
        </w:rPr>
        <w:t>(1)</w:t>
      </w:r>
      <w:r w:rsidR="000E570A"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Civilni invalidi iz Domovinskog rata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imaju pravo na oslobođenje od plaćanja jednokratne naknade zbog umanjenja vrijednosti i površine poljoprivrednog zemljišta kao dobra od interesa za Republiku Hrvatsku kada s pravnom osnovom na temelju građevinske dozvole ili drugog akta mijenjaju namjenu poljoprivrednog zemljišta tako da se ono više ne iskorištava za poljoprivrednu proizvodnju.</w:t>
      </w:r>
    </w:p>
    <w:p w14:paraId="068C4933" w14:textId="2B087A18" w:rsidR="00981CAE" w:rsidRPr="00565A8C" w:rsidRDefault="00981CAE" w:rsidP="00565A8C">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972B9D9" w14:textId="11939BE4" w:rsidR="008A7EAB" w:rsidRPr="003122C7" w:rsidRDefault="000E570A" w:rsidP="00EC7398">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8A7EAB" w:rsidRPr="003122C7">
        <w:rPr>
          <w:rFonts w:ascii="Times New Roman" w:eastAsia="Times New Roman" w:hAnsi="Times New Roman" w:cs="Times New Roman"/>
          <w:sz w:val="24"/>
          <w:szCs w:val="24"/>
          <w:lang w:eastAsia="hr-HR"/>
        </w:rPr>
        <w:t>Pravo iz stavka 1. ovoga članka može se ostvariti samo jednokratno.</w:t>
      </w:r>
    </w:p>
    <w:p w14:paraId="66D04355" w14:textId="77777777" w:rsidR="00D15072" w:rsidRPr="003122C7" w:rsidRDefault="00D15072" w:rsidP="00EC7398">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p>
    <w:p w14:paraId="65E2DCD8" w14:textId="05325F6A" w:rsidR="00E25D9B" w:rsidRPr="003122C7" w:rsidRDefault="00E25D9B"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4" w:name="_Toc432498820"/>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N</w:t>
      </w:r>
    </w:p>
    <w:p w14:paraId="4B3F2D13" w14:textId="77777777" w:rsidR="000E570A" w:rsidRPr="003122C7" w:rsidRDefault="000E570A"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51B10D3D" w14:textId="77777777" w:rsidR="00E25D9B" w:rsidRPr="003122C7" w:rsidRDefault="00E25D9B" w:rsidP="00EC7398">
      <w:pPr>
        <w:spacing w:after="0" w:line="240" w:lineRule="auto"/>
        <w:ind w:left="72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PRAVO NA TROŠKOVE PRIJEVOZA I </w:t>
      </w:r>
      <w:bookmarkEnd w:id="24"/>
      <w:r w:rsidRPr="003122C7">
        <w:rPr>
          <w:rFonts w:ascii="Times New Roman" w:eastAsia="Times New Roman" w:hAnsi="Times New Roman" w:cs="Times New Roman"/>
          <w:b/>
          <w:bCs/>
          <w:sz w:val="24"/>
          <w:szCs w:val="24"/>
          <w:lang w:eastAsia="hr-HR"/>
        </w:rPr>
        <w:t>UKOPA</w:t>
      </w:r>
      <w:r w:rsidRPr="003122C7">
        <w:rPr>
          <w:rFonts w:ascii="Times New Roman" w:hAnsi="Times New Roman" w:cs="Times New Roman"/>
          <w:sz w:val="24"/>
          <w:szCs w:val="24"/>
        </w:rPr>
        <w:t xml:space="preserve"> </w:t>
      </w:r>
      <w:r w:rsidRPr="003122C7">
        <w:rPr>
          <w:rFonts w:ascii="Times New Roman" w:eastAsia="Times New Roman" w:hAnsi="Times New Roman" w:cs="Times New Roman"/>
          <w:b/>
          <w:bCs/>
          <w:sz w:val="24"/>
          <w:szCs w:val="24"/>
          <w:lang w:eastAsia="hr-HR"/>
        </w:rPr>
        <w:t>POSMRTNIH OSTATAKA</w:t>
      </w:r>
    </w:p>
    <w:p w14:paraId="1055C71D" w14:textId="77777777" w:rsidR="000E570A" w:rsidRPr="003122C7" w:rsidRDefault="000E570A"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45C450DE"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5</w:t>
      </w:r>
      <w:r w:rsidR="003852BD" w:rsidRPr="003122C7">
        <w:rPr>
          <w:rFonts w:ascii="Times New Roman" w:eastAsia="Times New Roman" w:hAnsi="Times New Roman" w:cs="Times New Roman"/>
          <w:b/>
          <w:sz w:val="24"/>
          <w:szCs w:val="24"/>
          <w:lang w:eastAsia="hr-HR"/>
        </w:rPr>
        <w:t>7</w:t>
      </w:r>
      <w:r w:rsidRPr="003122C7">
        <w:rPr>
          <w:rFonts w:ascii="Times New Roman" w:eastAsia="Times New Roman" w:hAnsi="Times New Roman" w:cs="Times New Roman"/>
          <w:b/>
          <w:sz w:val="24"/>
          <w:szCs w:val="24"/>
          <w:lang w:eastAsia="hr-HR"/>
        </w:rPr>
        <w:t>.</w:t>
      </w:r>
    </w:p>
    <w:p w14:paraId="175F2A5F"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38E92A32" w14:textId="77777777" w:rsidR="00E25D9B" w:rsidRPr="003122C7" w:rsidRDefault="000E570A"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Ministarstvo snosi troškove prijevoza i ukopa posmrtnih ostataka ekshumiranih i identificiranih </w:t>
      </w:r>
      <w:r w:rsidR="00152538" w:rsidRPr="003122C7">
        <w:rPr>
          <w:rFonts w:ascii="Times New Roman" w:eastAsia="Times New Roman" w:hAnsi="Times New Roman" w:cs="Times New Roman"/>
          <w:sz w:val="24"/>
          <w:szCs w:val="24"/>
          <w:lang w:eastAsia="hr-HR"/>
        </w:rPr>
        <w:t xml:space="preserve">civilnih </w:t>
      </w:r>
      <w:r w:rsidR="00E25D9B" w:rsidRPr="003122C7">
        <w:rPr>
          <w:rFonts w:ascii="Times New Roman" w:eastAsia="Times New Roman" w:hAnsi="Times New Roman" w:cs="Times New Roman"/>
          <w:sz w:val="24"/>
          <w:szCs w:val="24"/>
          <w:lang w:eastAsia="hr-HR"/>
        </w:rPr>
        <w:t>osoba nestalih u Domovinskom ratu na području Republike Hrvatske.</w:t>
      </w:r>
    </w:p>
    <w:p w14:paraId="64049608" w14:textId="77777777" w:rsidR="000E570A" w:rsidRPr="003122C7" w:rsidRDefault="000E570A"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EFC90E4" w14:textId="77777777" w:rsidR="00E25D9B" w:rsidRPr="003122C7" w:rsidRDefault="000E570A"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A5191E" w:rsidRPr="003122C7">
        <w:rPr>
          <w:rFonts w:ascii="Times New Roman" w:eastAsia="Times New Roman" w:hAnsi="Times New Roman" w:cs="Times New Roman"/>
          <w:sz w:val="24"/>
          <w:szCs w:val="24"/>
          <w:lang w:eastAsia="hr-HR"/>
        </w:rPr>
        <w:t>Odredbe o načinu ostvarivanja prava iz stavka 1. ovoga članka razradit će se pravilnikom kojeg donosi ministar</w:t>
      </w:r>
      <w:r w:rsidR="00E25D9B" w:rsidRPr="003122C7">
        <w:rPr>
          <w:rFonts w:ascii="Times New Roman" w:eastAsia="Times New Roman" w:hAnsi="Times New Roman" w:cs="Times New Roman"/>
          <w:sz w:val="24"/>
          <w:szCs w:val="24"/>
          <w:lang w:eastAsia="hr-HR"/>
        </w:rPr>
        <w:t>.</w:t>
      </w:r>
    </w:p>
    <w:p w14:paraId="5A4F4874" w14:textId="77777777" w:rsidR="000E570A" w:rsidRPr="003122C7" w:rsidRDefault="000E570A"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2E9B6AE0" w14:textId="058D5AA3" w:rsidR="00E25D9B" w:rsidRPr="003122C7" w:rsidRDefault="00E25D9B"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5" w:name="_Toc432498822"/>
      <w:r w:rsidRPr="003122C7">
        <w:rPr>
          <w:rFonts w:ascii="Times New Roman" w:eastAsia="Times New Roman" w:hAnsi="Times New Roman" w:cs="Times New Roman"/>
          <w:b/>
          <w:bCs/>
          <w:sz w:val="24"/>
          <w:szCs w:val="24"/>
          <w:lang w:eastAsia="hr-HR"/>
        </w:rPr>
        <w:t xml:space="preserve">ODJELJAK </w:t>
      </w:r>
      <w:r w:rsidR="001B3EBC" w:rsidRPr="003122C7">
        <w:rPr>
          <w:rFonts w:ascii="Times New Roman" w:eastAsia="Times New Roman" w:hAnsi="Times New Roman" w:cs="Times New Roman"/>
          <w:b/>
          <w:bCs/>
          <w:sz w:val="24"/>
          <w:szCs w:val="24"/>
          <w:lang w:eastAsia="hr-HR"/>
        </w:rPr>
        <w:t>O</w:t>
      </w:r>
    </w:p>
    <w:p w14:paraId="1B5FD9F6" w14:textId="77777777" w:rsidR="000E570A" w:rsidRPr="003122C7" w:rsidRDefault="000E570A" w:rsidP="00EC7398">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473969E4" w14:textId="77777777" w:rsidR="00E25D9B" w:rsidRPr="003122C7" w:rsidRDefault="00E25D9B" w:rsidP="00EC7398">
      <w:pPr>
        <w:spacing w:after="0" w:line="240" w:lineRule="auto"/>
        <w:ind w:left="720"/>
        <w:jc w:val="center"/>
        <w:outlineLvl w:val="1"/>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OSLOBOĐENJE OD PLAĆANJA SUDSKIH, UPRAVNIH I JAVNOBILJEŽNIČKIH PRISTOJBI</w:t>
      </w:r>
      <w:bookmarkEnd w:id="25"/>
    </w:p>
    <w:p w14:paraId="00A01A29" w14:textId="77777777" w:rsidR="000E570A" w:rsidRPr="003122C7" w:rsidRDefault="000E570A" w:rsidP="00EC7398">
      <w:pPr>
        <w:spacing w:after="0" w:line="240" w:lineRule="auto"/>
        <w:ind w:left="720"/>
        <w:jc w:val="center"/>
        <w:outlineLvl w:val="1"/>
        <w:rPr>
          <w:rFonts w:ascii="Times New Roman" w:eastAsia="Times New Roman" w:hAnsi="Times New Roman" w:cs="Times New Roman"/>
          <w:b/>
          <w:bCs/>
          <w:sz w:val="24"/>
          <w:szCs w:val="24"/>
          <w:lang w:eastAsia="hr-HR"/>
        </w:rPr>
      </w:pPr>
    </w:p>
    <w:p w14:paraId="19185191" w14:textId="77777777" w:rsidR="00E25D9B" w:rsidRPr="003122C7" w:rsidRDefault="00E25D9B" w:rsidP="00EC7398">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Članak 5</w:t>
      </w:r>
      <w:r w:rsidR="003852BD" w:rsidRPr="003122C7">
        <w:rPr>
          <w:rFonts w:ascii="Times New Roman" w:hAnsi="Times New Roman" w:cs="Times New Roman"/>
          <w:b/>
          <w:sz w:val="24"/>
          <w:szCs w:val="24"/>
        </w:rPr>
        <w:t>8</w:t>
      </w:r>
      <w:r w:rsidRPr="003122C7">
        <w:rPr>
          <w:rFonts w:ascii="Times New Roman" w:hAnsi="Times New Roman" w:cs="Times New Roman"/>
          <w:b/>
          <w:sz w:val="24"/>
          <w:szCs w:val="24"/>
        </w:rPr>
        <w:t>.</w:t>
      </w:r>
    </w:p>
    <w:p w14:paraId="54FDE3C5" w14:textId="77777777" w:rsidR="000E570A" w:rsidRPr="003122C7" w:rsidRDefault="000E570A" w:rsidP="00EC7398">
      <w:pPr>
        <w:spacing w:after="0" w:line="240" w:lineRule="auto"/>
        <w:jc w:val="center"/>
        <w:rPr>
          <w:rFonts w:ascii="Times New Roman" w:hAnsi="Times New Roman" w:cs="Times New Roman"/>
          <w:sz w:val="24"/>
          <w:szCs w:val="24"/>
        </w:rPr>
      </w:pPr>
    </w:p>
    <w:p w14:paraId="2B17D578"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hAnsi="Times New Roman" w:cs="Times New Roman"/>
          <w:sz w:val="24"/>
          <w:szCs w:val="24"/>
        </w:rPr>
        <w:lastRenderedPageBreak/>
        <w:tab/>
      </w:r>
      <w:r w:rsidR="00E25D9B" w:rsidRPr="003122C7">
        <w:rPr>
          <w:rFonts w:ascii="Times New Roman" w:hAnsi="Times New Roman" w:cs="Times New Roman"/>
          <w:sz w:val="24"/>
          <w:szCs w:val="24"/>
        </w:rPr>
        <w:t xml:space="preserve"> </w:t>
      </w:r>
      <w:r w:rsidR="00E25D9B" w:rsidRPr="003122C7">
        <w:rPr>
          <w:rFonts w:ascii="Times New Roman" w:eastAsia="Times New Roman" w:hAnsi="Times New Roman" w:cs="Times New Roman"/>
          <w:sz w:val="24"/>
          <w:szCs w:val="24"/>
          <w:lang w:eastAsia="hr-HR"/>
        </w:rPr>
        <w:t>U postupku ostvarivanja prava iz ovoga Zakona stranke su oslobođene od plaćanja sudskih, upravnih i javnobilježničkih pristojbi na temelju odgovarajućih isprava kojima dokazuju svoj status.</w:t>
      </w:r>
    </w:p>
    <w:p w14:paraId="4C65371B" w14:textId="77777777" w:rsidR="000E570A" w:rsidRPr="003122C7" w:rsidRDefault="000E570A" w:rsidP="00EC7398">
      <w:pPr>
        <w:spacing w:after="0" w:line="240" w:lineRule="auto"/>
        <w:jc w:val="both"/>
        <w:rPr>
          <w:rFonts w:ascii="Times New Roman" w:hAnsi="Times New Roman" w:cs="Times New Roman"/>
          <w:sz w:val="24"/>
          <w:szCs w:val="24"/>
        </w:rPr>
      </w:pPr>
    </w:p>
    <w:p w14:paraId="61FFF0D5" w14:textId="15764725"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bookmarkStart w:id="26" w:name="_Toc432498823"/>
      <w:r w:rsidRPr="003122C7">
        <w:rPr>
          <w:rFonts w:ascii="Times New Roman" w:eastAsia="Times New Roman" w:hAnsi="Times New Roman" w:cs="Times New Roman"/>
          <w:b/>
          <w:sz w:val="24"/>
          <w:szCs w:val="24"/>
          <w:lang w:eastAsia="hr-HR"/>
        </w:rPr>
        <w:t xml:space="preserve">ODJELJAK </w:t>
      </w:r>
      <w:r w:rsidR="001B3EBC" w:rsidRPr="003122C7">
        <w:rPr>
          <w:rFonts w:ascii="Times New Roman" w:eastAsia="Times New Roman" w:hAnsi="Times New Roman" w:cs="Times New Roman"/>
          <w:b/>
          <w:sz w:val="24"/>
          <w:szCs w:val="24"/>
          <w:lang w:eastAsia="hr-HR"/>
        </w:rPr>
        <w:t>P</w:t>
      </w:r>
    </w:p>
    <w:p w14:paraId="32C6F60B" w14:textId="77777777" w:rsidR="000E570A" w:rsidRPr="003122C7" w:rsidRDefault="000E570A" w:rsidP="00EC7398">
      <w:pPr>
        <w:spacing w:after="0" w:line="240" w:lineRule="auto"/>
        <w:jc w:val="center"/>
        <w:rPr>
          <w:rFonts w:ascii="Times New Roman" w:eastAsia="Times New Roman" w:hAnsi="Times New Roman" w:cs="Times New Roman"/>
          <w:b/>
          <w:sz w:val="24"/>
          <w:szCs w:val="24"/>
          <w:lang w:eastAsia="hr-HR"/>
        </w:rPr>
      </w:pPr>
    </w:p>
    <w:p w14:paraId="15D9D599"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PROJEKTI</w:t>
      </w:r>
      <w:r w:rsidR="00B42271" w:rsidRPr="003122C7">
        <w:rPr>
          <w:rFonts w:ascii="Times New Roman" w:eastAsia="Times New Roman" w:hAnsi="Times New Roman" w:cs="Times New Roman"/>
          <w:b/>
          <w:sz w:val="24"/>
          <w:szCs w:val="24"/>
          <w:lang w:eastAsia="hr-HR"/>
        </w:rPr>
        <w:t xml:space="preserve"> </w:t>
      </w:r>
      <w:r w:rsidRPr="003122C7">
        <w:rPr>
          <w:rFonts w:ascii="Times New Roman" w:eastAsia="Times New Roman" w:hAnsi="Times New Roman" w:cs="Times New Roman"/>
          <w:b/>
          <w:sz w:val="24"/>
          <w:szCs w:val="24"/>
          <w:lang w:eastAsia="hr-HR"/>
        </w:rPr>
        <w:t>ZA POBOLJŠANJE KVALITETE ŽIVLJENJA CIVILNIH STRADALNIKA IZ DOMOVINSKOG RATA</w:t>
      </w:r>
    </w:p>
    <w:p w14:paraId="60E3FAA3" w14:textId="77777777" w:rsidR="00E25D9B" w:rsidRPr="003122C7" w:rsidRDefault="00E25D9B" w:rsidP="00EC7398">
      <w:pPr>
        <w:spacing w:after="0" w:line="240" w:lineRule="auto"/>
        <w:jc w:val="center"/>
        <w:rPr>
          <w:rFonts w:ascii="Times New Roman" w:eastAsia="Times New Roman" w:hAnsi="Times New Roman" w:cs="Times New Roman"/>
          <w:sz w:val="24"/>
          <w:szCs w:val="24"/>
          <w:lang w:eastAsia="hr-HR"/>
        </w:rPr>
      </w:pPr>
    </w:p>
    <w:p w14:paraId="251337ED"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5</w:t>
      </w:r>
      <w:r w:rsidR="000C535A" w:rsidRPr="003122C7">
        <w:rPr>
          <w:rFonts w:ascii="Times New Roman" w:eastAsia="Times New Roman" w:hAnsi="Times New Roman" w:cs="Times New Roman"/>
          <w:b/>
          <w:sz w:val="24"/>
          <w:szCs w:val="24"/>
          <w:lang w:eastAsia="hr-HR"/>
        </w:rPr>
        <w:t>9</w:t>
      </w:r>
      <w:r w:rsidRPr="003122C7">
        <w:rPr>
          <w:rFonts w:ascii="Times New Roman" w:eastAsia="Times New Roman" w:hAnsi="Times New Roman" w:cs="Times New Roman"/>
          <w:b/>
          <w:sz w:val="24"/>
          <w:szCs w:val="24"/>
          <w:lang w:eastAsia="hr-HR"/>
        </w:rPr>
        <w:t>.</w:t>
      </w:r>
    </w:p>
    <w:p w14:paraId="6D554A79" w14:textId="77777777" w:rsidR="00E25D9B" w:rsidRPr="003122C7" w:rsidRDefault="00E25D9B" w:rsidP="00EC7398">
      <w:pPr>
        <w:spacing w:after="0" w:line="240" w:lineRule="auto"/>
        <w:jc w:val="center"/>
        <w:rPr>
          <w:rFonts w:ascii="Times New Roman" w:eastAsia="Times New Roman" w:hAnsi="Times New Roman" w:cs="Times New Roman"/>
          <w:sz w:val="24"/>
          <w:szCs w:val="24"/>
          <w:lang w:eastAsia="hr-HR"/>
        </w:rPr>
      </w:pPr>
    </w:p>
    <w:p w14:paraId="7C16F9D1"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5B2ED5" w:rsidRPr="003122C7">
        <w:rPr>
          <w:rFonts w:ascii="Times New Roman" w:eastAsia="Times New Roman" w:hAnsi="Times New Roman" w:cs="Times New Roman"/>
          <w:sz w:val="24"/>
          <w:szCs w:val="24"/>
          <w:lang w:eastAsia="hr-HR"/>
        </w:rPr>
        <w:t>Ministarstvo razvija i provodi projekte i inicijative usmjerene povećanju kvalitete življenja civilnih stradalnika iz Domovinskog rata iz svoje nadležnosti te sudjeluje u provedbi istih pokrenutih od strane drugih nadležnih tijela.</w:t>
      </w:r>
    </w:p>
    <w:p w14:paraId="187ABC7E" w14:textId="77777777" w:rsidR="000E570A" w:rsidRPr="003122C7" w:rsidRDefault="000E570A" w:rsidP="00EC7398">
      <w:pPr>
        <w:spacing w:after="0" w:line="240" w:lineRule="auto"/>
        <w:jc w:val="both"/>
        <w:rPr>
          <w:rFonts w:ascii="Times New Roman" w:eastAsia="Times New Roman" w:hAnsi="Times New Roman" w:cs="Times New Roman"/>
          <w:sz w:val="24"/>
          <w:szCs w:val="24"/>
          <w:lang w:eastAsia="hr-HR"/>
        </w:rPr>
      </w:pPr>
    </w:p>
    <w:p w14:paraId="379DE11A"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POGLAVLJE IV.</w:t>
      </w:r>
      <w:bookmarkEnd w:id="26"/>
    </w:p>
    <w:p w14:paraId="3ED1662E"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0249D459"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 xml:space="preserve"> </w:t>
      </w:r>
      <w:bookmarkStart w:id="27" w:name="_Toc432498824"/>
      <w:r w:rsidRPr="003122C7">
        <w:rPr>
          <w:rFonts w:ascii="Times New Roman" w:eastAsia="Times New Roman" w:hAnsi="Times New Roman" w:cs="Times New Roman"/>
          <w:b/>
          <w:bCs/>
          <w:kern w:val="36"/>
          <w:sz w:val="24"/>
          <w:szCs w:val="24"/>
          <w:lang w:eastAsia="hr-HR"/>
        </w:rPr>
        <w:t>SREDSTVA ZA PROVOĐENJE ZAKONA</w:t>
      </w:r>
      <w:bookmarkEnd w:id="27"/>
    </w:p>
    <w:p w14:paraId="65640171"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48984536"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0C535A" w:rsidRPr="003122C7">
        <w:rPr>
          <w:rFonts w:ascii="Times New Roman" w:eastAsia="Times New Roman" w:hAnsi="Times New Roman" w:cs="Times New Roman"/>
          <w:b/>
          <w:sz w:val="24"/>
          <w:szCs w:val="24"/>
          <w:lang w:eastAsia="hr-HR"/>
        </w:rPr>
        <w:t>60</w:t>
      </w:r>
      <w:r w:rsidRPr="003122C7">
        <w:rPr>
          <w:rFonts w:ascii="Times New Roman" w:eastAsia="Times New Roman" w:hAnsi="Times New Roman" w:cs="Times New Roman"/>
          <w:b/>
          <w:sz w:val="24"/>
          <w:szCs w:val="24"/>
          <w:lang w:eastAsia="hr-HR"/>
        </w:rPr>
        <w:t>.</w:t>
      </w:r>
    </w:p>
    <w:p w14:paraId="14A40E73"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74CAFF7B" w14:textId="058657A8"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Proračunska osnovica kao osnovica za utvrđivanje prava iz ovoga Zakona utvrđuje se svake godine </w:t>
      </w:r>
      <w:r w:rsidR="00145152" w:rsidRPr="003122C7">
        <w:rPr>
          <w:rFonts w:ascii="Times New Roman" w:eastAsia="Times New Roman" w:hAnsi="Times New Roman" w:cs="Times New Roman"/>
          <w:sz w:val="24"/>
          <w:szCs w:val="24"/>
          <w:lang w:eastAsia="hr-HR"/>
        </w:rPr>
        <w:t>zakonom kojim se uređuje</w:t>
      </w:r>
      <w:r w:rsidR="00E25D9B" w:rsidRPr="003122C7">
        <w:rPr>
          <w:rFonts w:ascii="Times New Roman" w:eastAsia="Times New Roman" w:hAnsi="Times New Roman" w:cs="Times New Roman"/>
          <w:sz w:val="24"/>
          <w:szCs w:val="24"/>
          <w:lang w:eastAsia="hr-HR"/>
        </w:rPr>
        <w:t xml:space="preserve"> izvršavanj</w:t>
      </w:r>
      <w:r w:rsidR="00145152"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državnog proračuna za tekuću godinu.</w:t>
      </w:r>
    </w:p>
    <w:p w14:paraId="2A1DD882" w14:textId="77777777" w:rsidR="00301E6A" w:rsidRPr="003122C7" w:rsidRDefault="00301E6A" w:rsidP="00EC7398">
      <w:pPr>
        <w:spacing w:after="0" w:line="240" w:lineRule="auto"/>
        <w:jc w:val="center"/>
        <w:rPr>
          <w:rFonts w:ascii="Times New Roman" w:eastAsia="Times New Roman" w:hAnsi="Times New Roman" w:cs="Times New Roman"/>
          <w:b/>
          <w:sz w:val="24"/>
          <w:szCs w:val="24"/>
          <w:lang w:eastAsia="hr-HR"/>
        </w:rPr>
      </w:pPr>
    </w:p>
    <w:p w14:paraId="716DD066" w14:textId="540049D8"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0C535A" w:rsidRPr="003122C7">
        <w:rPr>
          <w:rFonts w:ascii="Times New Roman" w:eastAsia="Times New Roman" w:hAnsi="Times New Roman" w:cs="Times New Roman"/>
          <w:b/>
          <w:sz w:val="24"/>
          <w:szCs w:val="24"/>
          <w:lang w:eastAsia="hr-HR"/>
        </w:rPr>
        <w:t>61</w:t>
      </w:r>
      <w:r w:rsidRPr="003122C7">
        <w:rPr>
          <w:rFonts w:ascii="Times New Roman" w:eastAsia="Times New Roman" w:hAnsi="Times New Roman" w:cs="Times New Roman"/>
          <w:b/>
          <w:sz w:val="24"/>
          <w:szCs w:val="24"/>
          <w:lang w:eastAsia="hr-HR"/>
        </w:rPr>
        <w:t>.</w:t>
      </w:r>
    </w:p>
    <w:p w14:paraId="1CE0DE21"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64E3BE96" w14:textId="0D067D70" w:rsidR="000E570A"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Sredstva za ostvarivanje prava iz ovoga Zakona</w:t>
      </w:r>
      <w:r w:rsidR="002C3108"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kao i sredstva koja čine razliku između prava koja su priznata po ovome Zakonu i prava koja bi pripadala po posebnim propisima</w:t>
      </w:r>
      <w:r w:rsidR="002C3108"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osiguravaju se iz državnog proračuna.</w:t>
      </w:r>
    </w:p>
    <w:p w14:paraId="11F323E1" w14:textId="77777777" w:rsidR="00AD17A9" w:rsidRPr="003122C7" w:rsidRDefault="00AD17A9"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28" w:name="_Toc432498825"/>
    </w:p>
    <w:p w14:paraId="10136739" w14:textId="4350E878"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DIO ČETVRTI</w:t>
      </w:r>
      <w:bookmarkEnd w:id="28"/>
    </w:p>
    <w:p w14:paraId="536BAA4E"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64715FCE"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29" w:name="_Toc432498826"/>
      <w:r w:rsidRPr="003122C7">
        <w:rPr>
          <w:rFonts w:ascii="Times New Roman" w:eastAsia="Times New Roman" w:hAnsi="Times New Roman" w:cs="Times New Roman"/>
          <w:b/>
          <w:bCs/>
          <w:kern w:val="36"/>
          <w:sz w:val="24"/>
          <w:szCs w:val="24"/>
          <w:lang w:eastAsia="hr-HR"/>
        </w:rPr>
        <w:t>EVIDENCIJA CIVILNIH STRADALNIKA IZ DOMOVINSKOG RATA</w:t>
      </w:r>
      <w:bookmarkEnd w:id="29"/>
    </w:p>
    <w:p w14:paraId="6C754A22"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6AA9F48F" w14:textId="777777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0C535A" w:rsidRPr="003122C7">
        <w:rPr>
          <w:rFonts w:ascii="Times New Roman" w:eastAsia="Times New Roman" w:hAnsi="Times New Roman" w:cs="Times New Roman"/>
          <w:b/>
          <w:sz w:val="24"/>
          <w:szCs w:val="24"/>
          <w:lang w:eastAsia="hr-HR"/>
        </w:rPr>
        <w:t>62</w:t>
      </w:r>
      <w:r w:rsidRPr="003122C7">
        <w:rPr>
          <w:rFonts w:ascii="Times New Roman" w:eastAsia="Times New Roman" w:hAnsi="Times New Roman" w:cs="Times New Roman"/>
          <w:b/>
          <w:sz w:val="24"/>
          <w:szCs w:val="24"/>
          <w:lang w:eastAsia="hr-HR"/>
        </w:rPr>
        <w:t>.</w:t>
      </w:r>
    </w:p>
    <w:p w14:paraId="1517F5AF"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5338E4FC"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2C2F70" w:rsidRPr="003122C7">
        <w:rPr>
          <w:rFonts w:ascii="Times New Roman" w:eastAsia="Times New Roman" w:hAnsi="Times New Roman" w:cs="Times New Roman"/>
          <w:sz w:val="24"/>
          <w:szCs w:val="24"/>
          <w:lang w:eastAsia="hr-HR"/>
        </w:rPr>
        <w:t xml:space="preserve">Uspostavlja </w:t>
      </w:r>
      <w:r w:rsidR="00E25D9B" w:rsidRPr="003122C7">
        <w:rPr>
          <w:rFonts w:ascii="Times New Roman" w:eastAsia="Times New Roman" w:hAnsi="Times New Roman" w:cs="Times New Roman"/>
          <w:sz w:val="24"/>
          <w:szCs w:val="24"/>
          <w:lang w:eastAsia="hr-HR"/>
        </w:rPr>
        <w:t>se Evidencija civilnih stradalnika iz Domovinskog rata (u daljnjem tekstu: Evidencija).</w:t>
      </w:r>
    </w:p>
    <w:p w14:paraId="48B56A0B"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72B2014F" w14:textId="7C4A99F0"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Evidencija je službena evidencija osoba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u koju se upisuju civilni </w:t>
      </w:r>
      <w:r w:rsidR="00335AE2">
        <w:rPr>
          <w:rFonts w:ascii="Times New Roman" w:eastAsia="Times New Roman" w:hAnsi="Times New Roman" w:cs="Times New Roman"/>
          <w:sz w:val="24"/>
          <w:szCs w:val="24"/>
          <w:lang w:eastAsia="hr-HR"/>
        </w:rPr>
        <w:t>stradalnici iz Domovinskog rata</w:t>
      </w:r>
      <w:r w:rsidR="00E25D9B" w:rsidRPr="003122C7">
        <w:rPr>
          <w:rFonts w:ascii="Times New Roman" w:eastAsia="Times New Roman" w:hAnsi="Times New Roman" w:cs="Times New Roman"/>
          <w:sz w:val="24"/>
          <w:szCs w:val="24"/>
          <w:lang w:eastAsia="hr-HR"/>
        </w:rPr>
        <w:t>.</w:t>
      </w:r>
    </w:p>
    <w:p w14:paraId="3694301B" w14:textId="77777777" w:rsidR="00A27662" w:rsidRPr="003122C7" w:rsidRDefault="00A27662" w:rsidP="00EC7398">
      <w:pPr>
        <w:spacing w:after="0" w:line="240" w:lineRule="auto"/>
        <w:jc w:val="both"/>
        <w:rPr>
          <w:rFonts w:ascii="Times New Roman" w:eastAsia="Times New Roman" w:hAnsi="Times New Roman" w:cs="Times New Roman"/>
          <w:sz w:val="24"/>
          <w:szCs w:val="24"/>
          <w:lang w:eastAsia="hr-HR"/>
        </w:rPr>
      </w:pPr>
    </w:p>
    <w:p w14:paraId="71104910" w14:textId="427D89A4" w:rsidR="00A27662" w:rsidRPr="003122C7" w:rsidRDefault="00A27662"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 xml:space="preserve">(3) </w:t>
      </w:r>
      <w:r w:rsidRPr="003122C7">
        <w:rPr>
          <w:rFonts w:ascii="Times New Roman" w:eastAsia="Times New Roman" w:hAnsi="Times New Roman" w:cs="Times New Roman"/>
          <w:sz w:val="24"/>
          <w:szCs w:val="24"/>
          <w:lang w:eastAsia="hr-HR"/>
        </w:rPr>
        <w:tab/>
        <w:t>Evidenciju vodi Ministarstvo na temelju službenih podataka.</w:t>
      </w:r>
    </w:p>
    <w:p w14:paraId="2E39BDAD" w14:textId="77777777" w:rsidR="00A27662" w:rsidRPr="003122C7" w:rsidRDefault="00A27662" w:rsidP="00EC7398">
      <w:pPr>
        <w:spacing w:after="0" w:line="240" w:lineRule="auto"/>
        <w:jc w:val="both"/>
        <w:rPr>
          <w:rFonts w:ascii="Times New Roman" w:eastAsia="Times New Roman" w:hAnsi="Times New Roman" w:cs="Times New Roman"/>
          <w:sz w:val="24"/>
          <w:szCs w:val="24"/>
          <w:lang w:eastAsia="hr-HR"/>
        </w:rPr>
      </w:pPr>
    </w:p>
    <w:p w14:paraId="00414F0F" w14:textId="3000CFEB" w:rsidR="00A27662" w:rsidRPr="003122C7" w:rsidRDefault="00A27662"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 xml:space="preserve">(4) </w:t>
      </w:r>
      <w:r w:rsidRPr="003122C7">
        <w:rPr>
          <w:rFonts w:ascii="Times New Roman" w:eastAsia="Times New Roman" w:hAnsi="Times New Roman" w:cs="Times New Roman"/>
          <w:sz w:val="24"/>
          <w:szCs w:val="24"/>
          <w:lang w:eastAsia="hr-HR"/>
        </w:rPr>
        <w:tab/>
        <w:t>Evidencija nije javno dostupna i koristi se u službene svrhe.</w:t>
      </w:r>
    </w:p>
    <w:p w14:paraId="0F5936E9" w14:textId="77777777" w:rsidR="00A27662" w:rsidRPr="003122C7" w:rsidRDefault="00A27662" w:rsidP="00EC7398">
      <w:pPr>
        <w:spacing w:after="0" w:line="240" w:lineRule="auto"/>
        <w:ind w:firstLine="708"/>
        <w:jc w:val="both"/>
        <w:rPr>
          <w:rFonts w:ascii="Times New Roman" w:eastAsia="Times New Roman" w:hAnsi="Times New Roman" w:cs="Times New Roman"/>
          <w:sz w:val="24"/>
          <w:szCs w:val="24"/>
          <w:lang w:eastAsia="hr-HR"/>
        </w:rPr>
      </w:pPr>
    </w:p>
    <w:p w14:paraId="1BD5CD79" w14:textId="4EC2E8A7" w:rsidR="00A27662" w:rsidRPr="003122C7" w:rsidRDefault="00A27662" w:rsidP="00EC7398">
      <w:pPr>
        <w:spacing w:after="0" w:line="240" w:lineRule="auto"/>
        <w:ind w:firstLine="708"/>
        <w:jc w:val="both"/>
        <w:rPr>
          <w:rStyle w:val="Strong"/>
          <w:rFonts w:ascii="Times New Roman" w:eastAsia="Times New Roman" w:hAnsi="Times New Roman" w:cs="Times New Roman"/>
          <w:b w:val="0"/>
          <w:bCs w:val="0"/>
          <w:sz w:val="24"/>
          <w:szCs w:val="24"/>
          <w:lang w:eastAsia="hr-HR"/>
        </w:rPr>
      </w:pPr>
      <w:r w:rsidRPr="003122C7">
        <w:rPr>
          <w:rFonts w:ascii="Times New Roman" w:eastAsia="Times New Roman" w:hAnsi="Times New Roman" w:cs="Times New Roman"/>
          <w:sz w:val="24"/>
          <w:szCs w:val="24"/>
          <w:lang w:eastAsia="hr-HR"/>
        </w:rPr>
        <w:t xml:space="preserve">(5) </w:t>
      </w:r>
      <w:r w:rsidRPr="003122C7">
        <w:rPr>
          <w:rFonts w:ascii="Times New Roman" w:eastAsia="Times New Roman" w:hAnsi="Times New Roman" w:cs="Times New Roman"/>
          <w:sz w:val="24"/>
          <w:szCs w:val="24"/>
          <w:lang w:eastAsia="hr-HR"/>
        </w:rPr>
        <w:tab/>
        <w:t>Način vođenja, sadržaj, pristup i ostalo u vezi vođenja Evidencije uređuje se pravilnikom kojeg donosi ministar.</w:t>
      </w:r>
    </w:p>
    <w:p w14:paraId="31E92152" w14:textId="77777777" w:rsidR="00F70E2F" w:rsidRPr="003122C7" w:rsidRDefault="00F70E2F" w:rsidP="00EC7398">
      <w:pPr>
        <w:spacing w:after="0" w:line="240" w:lineRule="auto"/>
        <w:ind w:left="360"/>
        <w:jc w:val="both"/>
        <w:rPr>
          <w:rFonts w:ascii="Times New Roman" w:eastAsia="Times New Roman" w:hAnsi="Times New Roman" w:cs="Times New Roman"/>
          <w:sz w:val="24"/>
          <w:szCs w:val="24"/>
          <w:lang w:eastAsia="hr-HR"/>
        </w:rPr>
      </w:pPr>
    </w:p>
    <w:p w14:paraId="300A3F7C" w14:textId="77777777" w:rsidR="00E25D9B" w:rsidRPr="003122C7" w:rsidRDefault="00E25D9B" w:rsidP="00EC7398">
      <w:pPr>
        <w:spacing w:after="0" w:line="240" w:lineRule="auto"/>
        <w:jc w:val="center"/>
        <w:rPr>
          <w:rFonts w:ascii="Times New Roman" w:eastAsia="Times New Roman" w:hAnsi="Times New Roman" w:cs="Times New Roman"/>
          <w:sz w:val="24"/>
          <w:szCs w:val="24"/>
          <w:lang w:eastAsia="hr-HR"/>
        </w:rPr>
      </w:pPr>
    </w:p>
    <w:p w14:paraId="14323BDC"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0" w:name="_Toc432498829"/>
      <w:r w:rsidRPr="003122C7">
        <w:rPr>
          <w:rFonts w:ascii="Times New Roman" w:eastAsia="Times New Roman" w:hAnsi="Times New Roman" w:cs="Times New Roman"/>
          <w:b/>
          <w:bCs/>
          <w:kern w:val="36"/>
          <w:sz w:val="24"/>
          <w:szCs w:val="24"/>
          <w:lang w:eastAsia="hr-HR"/>
        </w:rPr>
        <w:t xml:space="preserve">DIO </w:t>
      </w:r>
      <w:bookmarkEnd w:id="30"/>
      <w:r w:rsidRPr="003122C7">
        <w:rPr>
          <w:rFonts w:ascii="Times New Roman" w:eastAsia="Times New Roman" w:hAnsi="Times New Roman" w:cs="Times New Roman"/>
          <w:b/>
          <w:bCs/>
          <w:kern w:val="36"/>
          <w:sz w:val="24"/>
          <w:szCs w:val="24"/>
          <w:lang w:eastAsia="hr-HR"/>
        </w:rPr>
        <w:t>PETI</w:t>
      </w:r>
    </w:p>
    <w:p w14:paraId="662F2928"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3A4AD340" w14:textId="62E47E4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1" w:name="_Toc432498830"/>
      <w:r w:rsidRPr="003122C7">
        <w:rPr>
          <w:rFonts w:ascii="Times New Roman" w:eastAsia="Times New Roman" w:hAnsi="Times New Roman" w:cs="Times New Roman"/>
          <w:b/>
          <w:bCs/>
          <w:kern w:val="36"/>
          <w:sz w:val="24"/>
          <w:szCs w:val="24"/>
          <w:lang w:eastAsia="hr-HR"/>
        </w:rPr>
        <w:t>POČETAK, TRAJANJE I PRESTANAK PRAVA</w:t>
      </w:r>
      <w:bookmarkEnd w:id="31"/>
    </w:p>
    <w:p w14:paraId="6397116B"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3584278A" w14:textId="5BFFB2D2"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6</w:t>
      </w:r>
      <w:r w:rsidR="009E4BFA"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 xml:space="preserve">. </w:t>
      </w:r>
    </w:p>
    <w:p w14:paraId="29EDA1AA"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1C5FCA01" w14:textId="141EEC4E"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Osobna invalidnina, dodatak za njegu i pomoć druge osobe, ortopedski dodatak, posebni dodatak, obiteljska invalidnina, povećana i uvećana obiteljska invalidnina, </w:t>
      </w:r>
      <w:r w:rsidR="000050C4" w:rsidRPr="003122C7">
        <w:rPr>
          <w:rFonts w:ascii="Times New Roman" w:eastAsia="Times New Roman" w:hAnsi="Times New Roman" w:cs="Times New Roman"/>
          <w:sz w:val="24"/>
          <w:szCs w:val="24"/>
          <w:lang w:eastAsia="hr-HR"/>
        </w:rPr>
        <w:t xml:space="preserve">novčana naknada u iznosu obiteljske invalidnine, povećane i uvećane obiteljske invalidnine, </w:t>
      </w:r>
      <w:r w:rsidR="00E25D9B" w:rsidRPr="003122C7">
        <w:rPr>
          <w:rFonts w:ascii="Times New Roman" w:eastAsia="Times New Roman" w:hAnsi="Times New Roman" w:cs="Times New Roman"/>
          <w:sz w:val="24"/>
          <w:szCs w:val="24"/>
          <w:lang w:eastAsia="hr-HR"/>
        </w:rPr>
        <w:t>novčana naknada</w:t>
      </w:r>
      <w:r w:rsidR="000050C4" w:rsidRPr="003122C7">
        <w:rPr>
          <w:rFonts w:ascii="Times New Roman" w:eastAsia="Times New Roman" w:hAnsi="Times New Roman" w:cs="Times New Roman"/>
          <w:sz w:val="24"/>
          <w:szCs w:val="24"/>
          <w:lang w:eastAsia="hr-HR"/>
        </w:rPr>
        <w:t xml:space="preserve"> za civilne stradalnike iz Domovinskog rata i</w:t>
      </w:r>
      <w:r w:rsidR="00E25D9B" w:rsidRPr="003122C7">
        <w:rPr>
          <w:rFonts w:ascii="Times New Roman" w:eastAsia="Times New Roman" w:hAnsi="Times New Roman" w:cs="Times New Roman"/>
          <w:sz w:val="24"/>
          <w:szCs w:val="24"/>
          <w:lang w:eastAsia="hr-HR"/>
        </w:rPr>
        <w:t xml:space="preserve"> dodatak za pripomoć u kući, pripadaju</w:t>
      </w:r>
      <w:r w:rsidR="000050C4" w:rsidRPr="003122C7">
        <w:rPr>
          <w:rFonts w:ascii="Times New Roman" w:eastAsia="Times New Roman" w:hAnsi="Times New Roman" w:cs="Times New Roman"/>
          <w:sz w:val="24"/>
          <w:szCs w:val="24"/>
          <w:lang w:eastAsia="hr-HR"/>
        </w:rPr>
        <w:t xml:space="preserve"> korisniku prava</w:t>
      </w:r>
      <w:r w:rsidR="00E25D9B" w:rsidRPr="003122C7">
        <w:rPr>
          <w:rFonts w:ascii="Times New Roman" w:eastAsia="Times New Roman" w:hAnsi="Times New Roman" w:cs="Times New Roman"/>
          <w:sz w:val="24"/>
          <w:szCs w:val="24"/>
          <w:lang w:eastAsia="hr-HR"/>
        </w:rPr>
        <w:t xml:space="preserve"> od prvog dana idućeg mjeseca od dana podnošenja </w:t>
      </w:r>
      <w:r w:rsidR="00145152" w:rsidRPr="003122C7">
        <w:rPr>
          <w:rFonts w:ascii="Times New Roman" w:eastAsia="Times New Roman" w:hAnsi="Times New Roman" w:cs="Times New Roman"/>
          <w:sz w:val="24"/>
          <w:szCs w:val="24"/>
          <w:lang w:eastAsia="hr-HR"/>
        </w:rPr>
        <w:t xml:space="preserve">urednog </w:t>
      </w:r>
      <w:r w:rsidR="00E25D9B" w:rsidRPr="003122C7">
        <w:rPr>
          <w:rFonts w:ascii="Times New Roman" w:eastAsia="Times New Roman" w:hAnsi="Times New Roman" w:cs="Times New Roman"/>
          <w:sz w:val="24"/>
          <w:szCs w:val="24"/>
          <w:lang w:eastAsia="hr-HR"/>
        </w:rPr>
        <w:t>zahtjeva, ako su ispunjeni uvjeti</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za ostvarivanje prava</w:t>
      </w:r>
      <w:r w:rsidR="000050C4" w:rsidRPr="003122C7">
        <w:rPr>
          <w:rFonts w:ascii="Times New Roman" w:eastAsia="Times New Roman" w:hAnsi="Times New Roman" w:cs="Times New Roman"/>
          <w:sz w:val="24"/>
          <w:szCs w:val="24"/>
          <w:lang w:eastAsia="hr-HR"/>
        </w:rPr>
        <w:t xml:space="preserve"> te ako drugo nije propisano ovim Zakonom</w:t>
      </w:r>
      <w:r w:rsidR="00E25D9B" w:rsidRPr="003122C7">
        <w:rPr>
          <w:rFonts w:ascii="Times New Roman" w:eastAsia="Times New Roman" w:hAnsi="Times New Roman" w:cs="Times New Roman"/>
          <w:sz w:val="24"/>
          <w:szCs w:val="24"/>
          <w:lang w:eastAsia="hr-HR"/>
        </w:rPr>
        <w:t>.</w:t>
      </w:r>
    </w:p>
    <w:p w14:paraId="21D55AA3" w14:textId="77777777" w:rsidR="000E570A" w:rsidRPr="003122C7" w:rsidRDefault="000E570A" w:rsidP="00EC7398">
      <w:pPr>
        <w:spacing w:after="0" w:line="240" w:lineRule="auto"/>
        <w:jc w:val="both"/>
        <w:rPr>
          <w:rFonts w:ascii="Times New Roman" w:eastAsia="Times New Roman" w:hAnsi="Times New Roman" w:cs="Times New Roman"/>
          <w:b/>
          <w:sz w:val="24"/>
          <w:szCs w:val="24"/>
          <w:lang w:eastAsia="hr-HR"/>
        </w:rPr>
      </w:pPr>
    </w:p>
    <w:p w14:paraId="1102E3A1" w14:textId="7B7C1A9F"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6</w:t>
      </w:r>
      <w:r w:rsidR="009E4BFA"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 xml:space="preserve">. </w:t>
      </w:r>
    </w:p>
    <w:p w14:paraId="36E344BF" w14:textId="77777777" w:rsidR="000E570A" w:rsidRPr="003122C7" w:rsidRDefault="000E570A" w:rsidP="00EC7398">
      <w:pPr>
        <w:spacing w:after="0" w:line="240" w:lineRule="auto"/>
        <w:jc w:val="center"/>
        <w:rPr>
          <w:rFonts w:ascii="Times New Roman" w:eastAsia="Times New Roman" w:hAnsi="Times New Roman" w:cs="Times New Roman"/>
          <w:b/>
          <w:sz w:val="24"/>
          <w:szCs w:val="24"/>
          <w:lang w:eastAsia="hr-HR"/>
        </w:rPr>
      </w:pPr>
    </w:p>
    <w:p w14:paraId="47D12223"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Civilni invalidi iz Domovinskog rata koji za isto oštećenje organizma koriste pravo na novčanu naknadu za tjelesno oštećenje po propisima o mirovinskom osiguranju ne mogu koristiti pravo na invalidninu po ovom Zakonu. </w:t>
      </w:r>
    </w:p>
    <w:p w14:paraId="3D176EE2" w14:textId="33AF8165" w:rsidR="000E570A" w:rsidRDefault="000E570A" w:rsidP="00EC7398">
      <w:pPr>
        <w:spacing w:after="0" w:line="240" w:lineRule="auto"/>
        <w:jc w:val="both"/>
        <w:rPr>
          <w:rFonts w:ascii="Times New Roman" w:eastAsia="Times New Roman" w:hAnsi="Times New Roman" w:cs="Times New Roman"/>
          <w:b/>
          <w:sz w:val="24"/>
          <w:szCs w:val="24"/>
          <w:lang w:eastAsia="hr-HR"/>
        </w:rPr>
      </w:pPr>
    </w:p>
    <w:p w14:paraId="6F03C48C" w14:textId="2CB13156" w:rsidR="00565A8C" w:rsidRDefault="00565A8C" w:rsidP="00EC7398">
      <w:pPr>
        <w:spacing w:after="0" w:line="240" w:lineRule="auto"/>
        <w:jc w:val="both"/>
        <w:rPr>
          <w:rFonts w:ascii="Times New Roman" w:eastAsia="Times New Roman" w:hAnsi="Times New Roman" w:cs="Times New Roman"/>
          <w:b/>
          <w:sz w:val="24"/>
          <w:szCs w:val="24"/>
          <w:lang w:eastAsia="hr-HR"/>
        </w:rPr>
      </w:pPr>
    </w:p>
    <w:p w14:paraId="24BE7315" w14:textId="77777777" w:rsidR="00565A8C" w:rsidRPr="003122C7" w:rsidRDefault="00565A8C" w:rsidP="00EC7398">
      <w:pPr>
        <w:spacing w:after="0" w:line="240" w:lineRule="auto"/>
        <w:jc w:val="both"/>
        <w:rPr>
          <w:rFonts w:ascii="Times New Roman" w:eastAsia="Times New Roman" w:hAnsi="Times New Roman" w:cs="Times New Roman"/>
          <w:b/>
          <w:sz w:val="24"/>
          <w:szCs w:val="24"/>
          <w:lang w:eastAsia="hr-HR"/>
        </w:rPr>
      </w:pPr>
    </w:p>
    <w:p w14:paraId="4705A998" w14:textId="63163B06"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6</w:t>
      </w:r>
      <w:r w:rsidR="009E4BFA"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 xml:space="preserve">. </w:t>
      </w:r>
    </w:p>
    <w:p w14:paraId="3F480FB9"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4A900E70"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Korisnik dodatka za njegu i pomoć druge osobe koji ispunjava uvjete za ostvarivanje toga prava po drugim propisima ima pravo na razliku iznosa do</w:t>
      </w:r>
      <w:r w:rsidR="008417CA" w:rsidRPr="003122C7">
        <w:rPr>
          <w:rFonts w:ascii="Times New Roman" w:eastAsia="Times New Roman" w:hAnsi="Times New Roman" w:cs="Times New Roman"/>
          <w:sz w:val="24"/>
          <w:szCs w:val="24"/>
          <w:lang w:eastAsia="hr-HR"/>
        </w:rPr>
        <w:t>d</w:t>
      </w:r>
      <w:r w:rsidR="00E25D9B" w:rsidRPr="003122C7">
        <w:rPr>
          <w:rFonts w:ascii="Times New Roman" w:eastAsia="Times New Roman" w:hAnsi="Times New Roman" w:cs="Times New Roman"/>
          <w:sz w:val="24"/>
          <w:szCs w:val="24"/>
          <w:lang w:eastAsia="hr-HR"/>
        </w:rPr>
        <w:t xml:space="preserve">atka za njegu i pomoć druge osobe po ovom Zakonu, ako takva razlika postoji. </w:t>
      </w:r>
    </w:p>
    <w:p w14:paraId="1386BD8D" w14:textId="77777777" w:rsidR="000E570A" w:rsidRPr="003122C7" w:rsidRDefault="000E570A" w:rsidP="00EC7398">
      <w:pPr>
        <w:spacing w:after="0" w:line="240" w:lineRule="auto"/>
        <w:jc w:val="center"/>
        <w:rPr>
          <w:rFonts w:ascii="Times New Roman" w:eastAsia="Times New Roman" w:hAnsi="Times New Roman" w:cs="Times New Roman"/>
          <w:b/>
          <w:sz w:val="24"/>
          <w:szCs w:val="24"/>
          <w:lang w:eastAsia="hr-HR"/>
        </w:rPr>
      </w:pPr>
    </w:p>
    <w:p w14:paraId="33227C0D" w14:textId="66E3395B"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6</w:t>
      </w:r>
      <w:r w:rsidR="009E4BFA"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 xml:space="preserve">. </w:t>
      </w:r>
    </w:p>
    <w:p w14:paraId="4CFDD08B"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40364BD3"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0050C4" w:rsidRPr="003122C7">
        <w:rPr>
          <w:rFonts w:ascii="Times New Roman" w:eastAsia="Times New Roman" w:hAnsi="Times New Roman" w:cs="Times New Roman"/>
          <w:sz w:val="24"/>
          <w:szCs w:val="24"/>
          <w:lang w:eastAsia="hr-HR"/>
        </w:rPr>
        <w:t>Osobna invalidnina, dodatak za njegu i pomoć druge osobe, ortopedski dodatak, posebni dodatak, obiteljska invalidnina, povećana i uvećana obiteljska invalidnina, novčana naknada u iznosu obiteljske invalidnine, povećane i uvećane obiteljske invalidnine, novčana naknada za civilne stradalnike iz Domovinskog rata i dodatak za pripomoć u kući isplaćuju</w:t>
      </w:r>
      <w:r w:rsidR="00E25D9B" w:rsidRPr="003122C7">
        <w:rPr>
          <w:rFonts w:ascii="Times New Roman" w:eastAsia="Times New Roman" w:hAnsi="Times New Roman" w:cs="Times New Roman"/>
          <w:sz w:val="24"/>
          <w:szCs w:val="24"/>
          <w:lang w:eastAsia="hr-HR"/>
        </w:rPr>
        <w:t xml:space="preserve"> se u mjesečnim iznosima i to unazad. </w:t>
      </w:r>
    </w:p>
    <w:p w14:paraId="7E07A3A2" w14:textId="77777777" w:rsidR="000E570A" w:rsidRPr="003122C7" w:rsidRDefault="000E570A" w:rsidP="00EC7398">
      <w:pPr>
        <w:spacing w:after="0" w:line="240" w:lineRule="auto"/>
        <w:jc w:val="both"/>
        <w:rPr>
          <w:rFonts w:ascii="Times New Roman" w:eastAsia="Times New Roman" w:hAnsi="Times New Roman" w:cs="Times New Roman"/>
          <w:sz w:val="24"/>
          <w:szCs w:val="24"/>
          <w:lang w:eastAsia="hr-HR"/>
        </w:rPr>
      </w:pPr>
    </w:p>
    <w:p w14:paraId="061D70B8" w14:textId="361C52A4"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w:t>
      </w:r>
      <w:r w:rsidR="00B42271" w:rsidRPr="003122C7">
        <w:rPr>
          <w:rFonts w:ascii="Times New Roman" w:eastAsia="Times New Roman" w:hAnsi="Times New Roman" w:cs="Times New Roman"/>
          <w:b/>
          <w:sz w:val="24"/>
          <w:szCs w:val="24"/>
          <w:lang w:eastAsia="hr-HR"/>
        </w:rPr>
        <w:t xml:space="preserve"> </w:t>
      </w:r>
      <w:r w:rsidR="009E4BFA" w:rsidRPr="003122C7">
        <w:rPr>
          <w:rFonts w:ascii="Times New Roman" w:eastAsia="Times New Roman" w:hAnsi="Times New Roman" w:cs="Times New Roman"/>
          <w:b/>
          <w:sz w:val="24"/>
          <w:szCs w:val="24"/>
          <w:lang w:eastAsia="hr-HR"/>
        </w:rPr>
        <w:t>67</w:t>
      </w:r>
      <w:r w:rsidRPr="003122C7">
        <w:rPr>
          <w:rFonts w:ascii="Times New Roman" w:eastAsia="Times New Roman" w:hAnsi="Times New Roman" w:cs="Times New Roman"/>
          <w:b/>
          <w:sz w:val="24"/>
          <w:szCs w:val="24"/>
          <w:lang w:eastAsia="hr-HR"/>
        </w:rPr>
        <w:t>.</w:t>
      </w:r>
    </w:p>
    <w:p w14:paraId="327A07DB"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0E8C1B34" w14:textId="77777777" w:rsidR="00E25D9B" w:rsidRPr="003122C7" w:rsidRDefault="000E570A"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U slučaju smrti korisnika prava iz ovoga Zakona prestanak prava </w:t>
      </w:r>
      <w:r w:rsidR="00E25D9B" w:rsidRPr="003122C7">
        <w:rPr>
          <w:rFonts w:ascii="Times New Roman" w:eastAsia="Times New Roman" w:hAnsi="Times New Roman" w:cs="Times New Roman"/>
          <w:sz w:val="24"/>
          <w:szCs w:val="24"/>
          <w:lang w:eastAsia="hr-HR"/>
        </w:rPr>
        <w:lastRenderedPageBreak/>
        <w:t>utvrđuje se zaključno sa zadnjim danom u mjesecu u kojem je korisnik umro.</w:t>
      </w:r>
    </w:p>
    <w:p w14:paraId="2FFC47AC" w14:textId="77777777" w:rsidR="000E570A" w:rsidRPr="003122C7" w:rsidRDefault="000E570A"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7C566AA5" w14:textId="77777777" w:rsidR="00A30659" w:rsidRPr="003122C7" w:rsidRDefault="000E570A"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A30659" w:rsidRPr="003122C7">
        <w:rPr>
          <w:rFonts w:ascii="Times New Roman" w:eastAsia="Times New Roman" w:hAnsi="Times New Roman" w:cs="Times New Roman"/>
          <w:sz w:val="24"/>
          <w:szCs w:val="24"/>
          <w:lang w:eastAsia="hr-HR"/>
        </w:rPr>
        <w:t>Dospjela novčana primanja iz ovoga Zakona koja nisu isplaćena zbog smrti korisnika isplatit će se nasljednicima korisnika prava, sukladno propisima o nasljeđivanju.</w:t>
      </w:r>
    </w:p>
    <w:p w14:paraId="1A4641FE" w14:textId="77777777" w:rsidR="000E570A" w:rsidRPr="003122C7" w:rsidRDefault="000E570A"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45E5F1B" w14:textId="77777777" w:rsidR="00A30659" w:rsidRPr="003122C7" w:rsidRDefault="000E570A"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A30659" w:rsidRPr="003122C7">
        <w:rPr>
          <w:rFonts w:ascii="Times New Roman" w:eastAsia="Times New Roman" w:hAnsi="Times New Roman" w:cs="Times New Roman"/>
          <w:sz w:val="24"/>
          <w:szCs w:val="24"/>
          <w:lang w:eastAsia="hr-HR"/>
        </w:rPr>
        <w:t>Prava ostvarena temeljem ovoga Zakona ne mogu se prenijeti na drugu osobu i ne mogu se nasljeđivati, osim novčanih primanja iz stavka 2. ovoga članka.</w:t>
      </w:r>
    </w:p>
    <w:p w14:paraId="03733A45" w14:textId="77777777" w:rsidR="000E570A" w:rsidRPr="003122C7" w:rsidRDefault="000E570A"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768F2A07" w14:textId="779B3DB5"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9E4BFA" w:rsidRPr="003122C7">
        <w:rPr>
          <w:rFonts w:ascii="Times New Roman" w:eastAsia="Times New Roman" w:hAnsi="Times New Roman" w:cs="Times New Roman"/>
          <w:b/>
          <w:sz w:val="24"/>
          <w:szCs w:val="24"/>
          <w:lang w:eastAsia="hr-HR"/>
        </w:rPr>
        <w:t>68</w:t>
      </w:r>
      <w:r w:rsidRPr="003122C7">
        <w:rPr>
          <w:rFonts w:ascii="Times New Roman" w:eastAsia="Times New Roman" w:hAnsi="Times New Roman" w:cs="Times New Roman"/>
          <w:b/>
          <w:sz w:val="24"/>
          <w:szCs w:val="24"/>
          <w:lang w:eastAsia="hr-HR"/>
        </w:rPr>
        <w:t xml:space="preserve">. </w:t>
      </w:r>
    </w:p>
    <w:p w14:paraId="6D4C3AE3"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207C097B" w14:textId="77777777" w:rsidR="00E25D9B" w:rsidRPr="003122C7" w:rsidRDefault="000E570A" w:rsidP="00EC7398">
      <w:pPr>
        <w:spacing w:after="0" w:line="240" w:lineRule="auto"/>
        <w:jc w:val="both"/>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(1)</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 xml:space="preserve">Bračni drug stupanjem u brak gubi prava iz ovoga Zakona koja je ostvario kao član obitelji. </w:t>
      </w:r>
    </w:p>
    <w:p w14:paraId="518486A1" w14:textId="77777777" w:rsidR="000E570A" w:rsidRPr="003122C7" w:rsidRDefault="000E570A" w:rsidP="00EC7398">
      <w:pPr>
        <w:spacing w:after="0" w:line="240" w:lineRule="auto"/>
        <w:ind w:left="360"/>
        <w:jc w:val="both"/>
        <w:rPr>
          <w:rFonts w:ascii="Times New Roman" w:eastAsia="Times New Roman" w:hAnsi="Times New Roman" w:cs="Times New Roman"/>
          <w:color w:val="231F20"/>
          <w:sz w:val="24"/>
          <w:szCs w:val="24"/>
          <w:lang w:eastAsia="hr-HR"/>
        </w:rPr>
      </w:pPr>
    </w:p>
    <w:p w14:paraId="642DAB3F" w14:textId="77777777" w:rsidR="00145152" w:rsidRPr="003122C7" w:rsidRDefault="000E570A" w:rsidP="00EC7398">
      <w:pPr>
        <w:spacing w:after="0" w:line="240" w:lineRule="auto"/>
        <w:jc w:val="both"/>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(2)</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 xml:space="preserve">Bračni drug gubi prava iz ovoga Zakona i ako je napustio djecu s kojom koristi prava i zanemario njihovo uzdržavanje, podizanje i odgoj. </w:t>
      </w:r>
    </w:p>
    <w:p w14:paraId="470F8B25" w14:textId="77777777" w:rsidR="000E570A" w:rsidRPr="003122C7" w:rsidRDefault="000E570A" w:rsidP="00EC7398">
      <w:pPr>
        <w:spacing w:after="0" w:line="240" w:lineRule="auto"/>
        <w:ind w:left="360"/>
        <w:jc w:val="both"/>
        <w:rPr>
          <w:rFonts w:ascii="Times New Roman" w:eastAsia="Times New Roman" w:hAnsi="Times New Roman" w:cs="Times New Roman"/>
          <w:color w:val="231F20"/>
          <w:sz w:val="24"/>
          <w:szCs w:val="24"/>
          <w:lang w:eastAsia="hr-HR"/>
        </w:rPr>
      </w:pPr>
    </w:p>
    <w:p w14:paraId="3A59DC90" w14:textId="77777777" w:rsidR="00E25D9B" w:rsidRPr="003122C7" w:rsidRDefault="000E570A" w:rsidP="00EC7398">
      <w:pPr>
        <w:spacing w:after="0" w:line="240" w:lineRule="auto"/>
        <w:jc w:val="both"/>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(3)</w:t>
      </w:r>
      <w:r w:rsidRPr="003122C7">
        <w:rPr>
          <w:rFonts w:ascii="Times New Roman" w:eastAsia="Times New Roman" w:hAnsi="Times New Roman" w:cs="Times New Roman"/>
          <w:color w:val="231F20"/>
          <w:sz w:val="24"/>
          <w:szCs w:val="24"/>
          <w:lang w:eastAsia="hr-HR"/>
        </w:rPr>
        <w:tab/>
      </w:r>
      <w:r w:rsidR="00145152" w:rsidRPr="003122C7">
        <w:rPr>
          <w:rFonts w:ascii="Times New Roman" w:eastAsia="Times New Roman" w:hAnsi="Times New Roman" w:cs="Times New Roman"/>
          <w:color w:val="231F20"/>
          <w:sz w:val="24"/>
          <w:szCs w:val="24"/>
          <w:lang w:eastAsia="hr-HR"/>
        </w:rPr>
        <w:t>U slučaju iz stavka 2. ovoga članka</w:t>
      </w:r>
      <w:r w:rsidR="00B42271" w:rsidRPr="003122C7">
        <w:rPr>
          <w:rFonts w:ascii="Times New Roman" w:eastAsia="Times New Roman" w:hAnsi="Times New Roman" w:cs="Times New Roman"/>
          <w:color w:val="231F20"/>
          <w:sz w:val="24"/>
          <w:szCs w:val="24"/>
          <w:lang w:eastAsia="hr-HR"/>
        </w:rPr>
        <w:t xml:space="preserve"> </w:t>
      </w:r>
      <w:r w:rsidR="00E25D9B" w:rsidRPr="003122C7">
        <w:rPr>
          <w:rFonts w:ascii="Times New Roman" w:eastAsia="Times New Roman" w:hAnsi="Times New Roman" w:cs="Times New Roman"/>
          <w:color w:val="231F20"/>
          <w:sz w:val="24"/>
          <w:szCs w:val="24"/>
          <w:lang w:eastAsia="hr-HR"/>
        </w:rPr>
        <w:t>prava</w:t>
      </w:r>
      <w:r w:rsidR="00145152" w:rsidRPr="003122C7">
        <w:rPr>
          <w:rFonts w:ascii="Times New Roman" w:eastAsia="Times New Roman" w:hAnsi="Times New Roman" w:cs="Times New Roman"/>
          <w:color w:val="231F20"/>
          <w:sz w:val="24"/>
          <w:szCs w:val="24"/>
          <w:lang w:eastAsia="hr-HR"/>
        </w:rPr>
        <w:t xml:space="preserve"> iz ovoga Zakona</w:t>
      </w:r>
      <w:r w:rsidR="00E25D9B" w:rsidRPr="003122C7">
        <w:rPr>
          <w:rFonts w:ascii="Times New Roman" w:eastAsia="Times New Roman" w:hAnsi="Times New Roman" w:cs="Times New Roman"/>
          <w:color w:val="231F20"/>
          <w:sz w:val="24"/>
          <w:szCs w:val="24"/>
          <w:lang w:eastAsia="hr-HR"/>
        </w:rPr>
        <w:t xml:space="preserve"> mogu se ponovno uspostaviti ako bračni drug nastavi obavljati roditeljske dužnosti za vrijeme dok se djeca koriste pravima iz ovoga Zakona. </w:t>
      </w:r>
    </w:p>
    <w:p w14:paraId="246F5D27" w14:textId="77777777" w:rsidR="008A7EAB" w:rsidRPr="003122C7" w:rsidRDefault="008A7EAB" w:rsidP="00EC7398">
      <w:pPr>
        <w:spacing w:after="0" w:line="240" w:lineRule="auto"/>
        <w:ind w:left="360"/>
        <w:jc w:val="both"/>
        <w:rPr>
          <w:rFonts w:ascii="Times New Roman" w:eastAsia="Times New Roman" w:hAnsi="Times New Roman" w:cs="Times New Roman"/>
          <w:color w:val="231F20"/>
          <w:sz w:val="24"/>
          <w:szCs w:val="24"/>
          <w:lang w:eastAsia="hr-HR"/>
        </w:rPr>
      </w:pPr>
    </w:p>
    <w:p w14:paraId="5F5556AA" w14:textId="199B4AAF"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9E4BFA" w:rsidRPr="003122C7">
        <w:rPr>
          <w:rFonts w:ascii="Times New Roman" w:eastAsia="Times New Roman" w:hAnsi="Times New Roman" w:cs="Times New Roman"/>
          <w:b/>
          <w:sz w:val="24"/>
          <w:szCs w:val="24"/>
          <w:lang w:eastAsia="hr-HR"/>
        </w:rPr>
        <w:t>69</w:t>
      </w:r>
      <w:r w:rsidRPr="003122C7">
        <w:rPr>
          <w:rFonts w:ascii="Times New Roman" w:eastAsia="Times New Roman" w:hAnsi="Times New Roman" w:cs="Times New Roman"/>
          <w:b/>
          <w:sz w:val="24"/>
          <w:szCs w:val="24"/>
          <w:lang w:eastAsia="hr-HR"/>
        </w:rPr>
        <w:t xml:space="preserve">. </w:t>
      </w:r>
    </w:p>
    <w:p w14:paraId="67EAAC1F"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30D9FE79"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Prava po ovom Zakonu mogu se koristiti dok postoje ovim Zakonom propisani uvjeti za korištenje tim pravima. </w:t>
      </w:r>
    </w:p>
    <w:p w14:paraId="3604404C" w14:textId="77777777" w:rsidR="000E570A" w:rsidRPr="003122C7" w:rsidRDefault="000E570A" w:rsidP="00EC7398">
      <w:pPr>
        <w:spacing w:after="0" w:line="240" w:lineRule="auto"/>
        <w:jc w:val="both"/>
        <w:rPr>
          <w:rFonts w:ascii="Times New Roman" w:eastAsia="Times New Roman" w:hAnsi="Times New Roman" w:cs="Times New Roman"/>
          <w:sz w:val="24"/>
          <w:szCs w:val="24"/>
          <w:lang w:eastAsia="hr-HR"/>
        </w:rPr>
      </w:pPr>
    </w:p>
    <w:p w14:paraId="5C23835E" w14:textId="77777777"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Korisnici prava iz ovoga Zakona dužni su u roku od 15 dana prijaviti nadležnom upravnom tijelu županije, odnosno Grada Zagreba svaku promjenu činjenica, koje utječu na gubitak pojedinog prava ili na smanjenje opsega korištenja tim pravom. </w:t>
      </w:r>
    </w:p>
    <w:p w14:paraId="59738C3B"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40D7A088" w14:textId="35C1F97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9E4BFA" w:rsidRPr="003122C7">
        <w:rPr>
          <w:rFonts w:ascii="Times New Roman" w:eastAsia="Times New Roman" w:hAnsi="Times New Roman" w:cs="Times New Roman"/>
          <w:b/>
          <w:sz w:val="24"/>
          <w:szCs w:val="24"/>
          <w:lang w:eastAsia="hr-HR"/>
        </w:rPr>
        <w:t>70</w:t>
      </w:r>
      <w:r w:rsidRPr="003122C7">
        <w:rPr>
          <w:rFonts w:ascii="Times New Roman" w:eastAsia="Times New Roman" w:hAnsi="Times New Roman" w:cs="Times New Roman"/>
          <w:b/>
          <w:sz w:val="24"/>
          <w:szCs w:val="24"/>
          <w:lang w:eastAsia="hr-HR"/>
        </w:rPr>
        <w:t>.</w:t>
      </w:r>
    </w:p>
    <w:p w14:paraId="2B3646DE"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180071B9" w14:textId="373843F7" w:rsidR="0073779D" w:rsidRPr="003122C7" w:rsidRDefault="000E570A" w:rsidP="009E4BFA">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U pogledu zastare isplate novčanih primanja po ovom Zakonu primjenjuju se odredbe zakona kojim se uređuju obvezni odnosi. </w:t>
      </w:r>
      <w:bookmarkStart w:id="32" w:name="_Toc432498831"/>
    </w:p>
    <w:p w14:paraId="324D16D0" w14:textId="17311D9D" w:rsidR="00565A8C" w:rsidRPr="003122C7" w:rsidRDefault="00565A8C" w:rsidP="009E4BFA">
      <w:pPr>
        <w:spacing w:after="0" w:line="240" w:lineRule="auto"/>
        <w:jc w:val="both"/>
        <w:rPr>
          <w:rFonts w:ascii="Times New Roman" w:eastAsia="Times New Roman" w:hAnsi="Times New Roman" w:cs="Times New Roman"/>
          <w:b/>
          <w:bCs/>
          <w:kern w:val="36"/>
          <w:sz w:val="24"/>
          <w:szCs w:val="24"/>
          <w:lang w:eastAsia="hr-HR"/>
        </w:rPr>
      </w:pPr>
    </w:p>
    <w:p w14:paraId="21665F7E" w14:textId="64A1A0F5"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 xml:space="preserve">DIO </w:t>
      </w:r>
      <w:bookmarkEnd w:id="32"/>
      <w:r w:rsidRPr="003122C7">
        <w:rPr>
          <w:rFonts w:ascii="Times New Roman" w:eastAsia="Times New Roman" w:hAnsi="Times New Roman" w:cs="Times New Roman"/>
          <w:b/>
          <w:bCs/>
          <w:kern w:val="36"/>
          <w:sz w:val="24"/>
          <w:szCs w:val="24"/>
          <w:lang w:eastAsia="hr-HR"/>
        </w:rPr>
        <w:t>ŠESTI</w:t>
      </w:r>
    </w:p>
    <w:p w14:paraId="6F6A2609"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56420920"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3" w:name="_Toc432498832"/>
      <w:r w:rsidRPr="003122C7">
        <w:rPr>
          <w:rFonts w:ascii="Times New Roman" w:eastAsia="Times New Roman" w:hAnsi="Times New Roman" w:cs="Times New Roman"/>
          <w:b/>
          <w:bCs/>
          <w:kern w:val="36"/>
          <w:sz w:val="24"/>
          <w:szCs w:val="24"/>
          <w:lang w:eastAsia="hr-HR"/>
        </w:rPr>
        <w:t>POSTUPAK ZA OSTVARIVANJE PRAVA</w:t>
      </w:r>
      <w:bookmarkEnd w:id="33"/>
    </w:p>
    <w:p w14:paraId="3E64F328" w14:textId="77777777" w:rsidR="000E570A" w:rsidRPr="003122C7" w:rsidRDefault="000E570A"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41D119E7" w14:textId="6D8C18FA"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7</w:t>
      </w:r>
      <w:r w:rsidR="009E4BFA"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w:t>
      </w:r>
    </w:p>
    <w:p w14:paraId="0DDB7AA1"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37FC1F72" w14:textId="55009694" w:rsidR="00E25D9B" w:rsidRPr="003122C7" w:rsidRDefault="000E570A"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9C167E" w:rsidRPr="003122C7">
        <w:rPr>
          <w:rFonts w:ascii="Times New Roman" w:eastAsia="Times New Roman" w:hAnsi="Times New Roman" w:cs="Times New Roman"/>
          <w:sz w:val="24"/>
          <w:szCs w:val="24"/>
          <w:lang w:eastAsia="hr-HR"/>
        </w:rPr>
        <w:t>(1)</w:t>
      </w:r>
      <w:r w:rsidR="009C167E" w:rsidRPr="003122C7">
        <w:rPr>
          <w:rFonts w:ascii="Times New Roman" w:eastAsia="Times New Roman" w:hAnsi="Times New Roman" w:cs="Times New Roman"/>
          <w:sz w:val="24"/>
          <w:szCs w:val="24"/>
          <w:lang w:eastAsia="hr-HR"/>
        </w:rPr>
        <w:tab/>
      </w:r>
      <w:r w:rsidR="005424C7" w:rsidRPr="003122C7">
        <w:rPr>
          <w:rFonts w:ascii="Times New Roman" w:eastAsia="Times New Roman" w:hAnsi="Times New Roman" w:cs="Times New Roman"/>
          <w:sz w:val="24"/>
          <w:szCs w:val="24"/>
          <w:lang w:eastAsia="hr-HR"/>
        </w:rPr>
        <w:t>Nadležno upravno tijelo županije odnosno Grada Zagreba u čijem je djelokrugu obavljanje povjerenih poslova državne uprave koji se odnose na ostvarivanje prava civilnih stradalnika</w:t>
      </w:r>
      <w:r w:rsidR="00B42271" w:rsidRPr="003122C7">
        <w:rPr>
          <w:rFonts w:ascii="Times New Roman" w:eastAsia="Times New Roman" w:hAnsi="Times New Roman" w:cs="Times New Roman"/>
          <w:sz w:val="24"/>
          <w:szCs w:val="24"/>
          <w:lang w:eastAsia="hr-HR"/>
        </w:rPr>
        <w:t xml:space="preserve"> </w:t>
      </w:r>
      <w:r w:rsidR="005424C7" w:rsidRPr="003122C7">
        <w:rPr>
          <w:rFonts w:ascii="Times New Roman" w:eastAsia="Times New Roman" w:hAnsi="Times New Roman" w:cs="Times New Roman"/>
          <w:sz w:val="24"/>
          <w:szCs w:val="24"/>
          <w:lang w:eastAsia="hr-HR"/>
        </w:rPr>
        <w:t xml:space="preserve">iz Domovinskog rata i članova njihovih obitelji je </w:t>
      </w:r>
      <w:r w:rsidR="005424C7" w:rsidRPr="003122C7">
        <w:rPr>
          <w:rFonts w:ascii="Times New Roman" w:eastAsia="Times New Roman" w:hAnsi="Times New Roman" w:cs="Times New Roman"/>
          <w:sz w:val="24"/>
          <w:szCs w:val="24"/>
          <w:lang w:eastAsia="hr-HR"/>
        </w:rPr>
        <w:lastRenderedPageBreak/>
        <w:t>prvostupanjsko tijelo koje po zahtjevu stranke postupa u upravnim stvarima i rješava o</w:t>
      </w:r>
      <w:r w:rsidR="00E25D9B" w:rsidRPr="003122C7">
        <w:rPr>
          <w:rFonts w:ascii="Times New Roman" w:eastAsia="Times New Roman" w:hAnsi="Times New Roman" w:cs="Times New Roman"/>
          <w:sz w:val="24"/>
          <w:szCs w:val="24"/>
          <w:lang w:eastAsia="hr-HR"/>
        </w:rPr>
        <w:t xml:space="preserve"> pravima iz ovoga Zakona</w:t>
      </w:r>
      <w:r w:rsidR="00E419DA" w:rsidRPr="003122C7">
        <w:rPr>
          <w:rFonts w:ascii="Times New Roman" w:eastAsia="Times New Roman" w:hAnsi="Times New Roman" w:cs="Times New Roman"/>
          <w:sz w:val="24"/>
          <w:szCs w:val="24"/>
          <w:lang w:eastAsia="hr-HR"/>
        </w:rPr>
        <w:t xml:space="preserve">, ako </w:t>
      </w:r>
      <w:r w:rsidR="00DF19B4">
        <w:rPr>
          <w:rFonts w:ascii="Times New Roman" w:eastAsia="Times New Roman" w:hAnsi="Times New Roman" w:cs="Times New Roman"/>
          <w:sz w:val="24"/>
          <w:szCs w:val="24"/>
          <w:lang w:eastAsia="hr-HR"/>
        </w:rPr>
        <w:t xml:space="preserve"> prema ovom Zakonu ili drugim posebnim propisima nisu u nadležnosti drugih javnopravnih tijela</w:t>
      </w:r>
      <w:r w:rsidR="00081443" w:rsidRPr="003122C7">
        <w:rPr>
          <w:rFonts w:ascii="Times New Roman" w:eastAsia="Times New Roman" w:hAnsi="Times New Roman" w:cs="Times New Roman"/>
          <w:sz w:val="24"/>
          <w:szCs w:val="24"/>
          <w:lang w:eastAsia="hr-HR"/>
        </w:rPr>
        <w:t>.</w:t>
      </w:r>
    </w:p>
    <w:p w14:paraId="5E4F31A7"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1F30BA52" w14:textId="129D987D" w:rsidR="00E25D9B"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0B6EAE" w:rsidRPr="003122C7">
        <w:rPr>
          <w:rFonts w:ascii="Times New Roman" w:eastAsia="Times New Roman" w:hAnsi="Times New Roman" w:cs="Times New Roman"/>
          <w:sz w:val="24"/>
          <w:szCs w:val="24"/>
          <w:lang w:eastAsia="hr-HR"/>
        </w:rPr>
        <w:t>Prvostupanjsko tijelo koje rješava o statusima i pravima iz ovoga Zakona za osobe koje nemaju prebivalište na državnom području Republike Hrvatske je nadležno upravno tijelo Grada Zagreba</w:t>
      </w:r>
      <w:r w:rsidR="00E25D9B" w:rsidRPr="003122C7">
        <w:rPr>
          <w:rFonts w:ascii="Times New Roman" w:eastAsia="Times New Roman" w:hAnsi="Times New Roman" w:cs="Times New Roman"/>
          <w:sz w:val="24"/>
          <w:szCs w:val="24"/>
          <w:lang w:eastAsia="hr-HR"/>
        </w:rPr>
        <w:t>,</w:t>
      </w:r>
      <w:r w:rsidR="0028710C" w:rsidRPr="003122C7">
        <w:rPr>
          <w:rFonts w:ascii="Times New Roman" w:hAnsi="Times New Roman" w:cs="Times New Roman"/>
          <w:sz w:val="24"/>
          <w:szCs w:val="24"/>
        </w:rPr>
        <w:t xml:space="preserve"> </w:t>
      </w:r>
      <w:r w:rsidR="00DF19B4">
        <w:rPr>
          <w:rFonts w:ascii="Times New Roman" w:hAnsi="Times New Roman" w:cs="Times New Roman"/>
          <w:sz w:val="24"/>
          <w:szCs w:val="24"/>
        </w:rPr>
        <w:t xml:space="preserve">ako </w:t>
      </w:r>
      <w:r w:rsidR="00DF19B4" w:rsidRPr="00DF19B4">
        <w:rPr>
          <w:rFonts w:ascii="Times New Roman" w:eastAsia="Times New Roman" w:hAnsi="Times New Roman" w:cs="Times New Roman"/>
          <w:sz w:val="24"/>
          <w:szCs w:val="24"/>
          <w:lang w:eastAsia="hr-HR"/>
        </w:rPr>
        <w:t>prema ovom Zakonu i</w:t>
      </w:r>
      <w:r w:rsidR="00DF19B4">
        <w:rPr>
          <w:rFonts w:ascii="Times New Roman" w:eastAsia="Times New Roman" w:hAnsi="Times New Roman" w:cs="Times New Roman"/>
          <w:sz w:val="24"/>
          <w:szCs w:val="24"/>
          <w:lang w:eastAsia="hr-HR"/>
        </w:rPr>
        <w:t>li</w:t>
      </w:r>
      <w:r w:rsidR="00DF19B4" w:rsidRPr="00DF19B4">
        <w:rPr>
          <w:rFonts w:ascii="Times New Roman" w:eastAsia="Times New Roman" w:hAnsi="Times New Roman" w:cs="Times New Roman"/>
          <w:sz w:val="24"/>
          <w:szCs w:val="24"/>
          <w:lang w:eastAsia="hr-HR"/>
        </w:rPr>
        <w:t xml:space="preserve"> drugim posebnim propisima nisu u nadležnosti drugih javnopravnih tijela</w:t>
      </w:r>
      <w:r w:rsidR="00E25D9B" w:rsidRPr="003122C7">
        <w:rPr>
          <w:rFonts w:ascii="Times New Roman" w:eastAsia="Times New Roman" w:hAnsi="Times New Roman" w:cs="Times New Roman"/>
          <w:sz w:val="24"/>
          <w:szCs w:val="24"/>
          <w:lang w:eastAsia="hr-HR"/>
        </w:rPr>
        <w:t>.</w:t>
      </w:r>
    </w:p>
    <w:p w14:paraId="2B68AFC9"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6A2C7D3F" w14:textId="42EFBC64" w:rsidR="000B6EAE"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0B6EAE" w:rsidRPr="003122C7">
        <w:rPr>
          <w:rFonts w:ascii="Times New Roman" w:eastAsia="Times New Roman" w:hAnsi="Times New Roman" w:cs="Times New Roman"/>
          <w:sz w:val="24"/>
          <w:szCs w:val="24"/>
          <w:lang w:eastAsia="hr-HR"/>
        </w:rPr>
        <w:t>Drugostupanjsko tijelo nadležno za postupanje po žalbama na rješenja javnopravnih tijela iz stav</w:t>
      </w:r>
      <w:r w:rsidR="00282679" w:rsidRPr="003122C7">
        <w:rPr>
          <w:rFonts w:ascii="Times New Roman" w:eastAsia="Times New Roman" w:hAnsi="Times New Roman" w:cs="Times New Roman"/>
          <w:sz w:val="24"/>
          <w:szCs w:val="24"/>
          <w:lang w:eastAsia="hr-HR"/>
        </w:rPr>
        <w:t>a</w:t>
      </w:r>
      <w:r w:rsidR="000B6EAE" w:rsidRPr="003122C7">
        <w:rPr>
          <w:rFonts w:ascii="Times New Roman" w:eastAsia="Times New Roman" w:hAnsi="Times New Roman" w:cs="Times New Roman"/>
          <w:sz w:val="24"/>
          <w:szCs w:val="24"/>
          <w:lang w:eastAsia="hr-HR"/>
        </w:rPr>
        <w:t>ka 1. i 2. ovoga članka je Ministarstvo</w:t>
      </w:r>
      <w:r w:rsidR="00E419DA" w:rsidRPr="003122C7">
        <w:rPr>
          <w:rFonts w:ascii="Times New Roman" w:eastAsia="Times New Roman" w:hAnsi="Times New Roman" w:cs="Times New Roman"/>
          <w:sz w:val="24"/>
          <w:szCs w:val="24"/>
          <w:lang w:eastAsia="hr-HR"/>
        </w:rPr>
        <w:t xml:space="preserve">, </w:t>
      </w:r>
      <w:r w:rsidR="00DF19B4">
        <w:rPr>
          <w:rFonts w:ascii="Times New Roman" w:eastAsia="Times New Roman" w:hAnsi="Times New Roman" w:cs="Times New Roman"/>
          <w:sz w:val="24"/>
          <w:szCs w:val="24"/>
          <w:lang w:eastAsia="hr-HR"/>
        </w:rPr>
        <w:t xml:space="preserve">ako </w:t>
      </w:r>
      <w:r w:rsidR="00DF19B4" w:rsidRPr="00DF19B4">
        <w:rPr>
          <w:rFonts w:ascii="Times New Roman" w:eastAsia="Times New Roman" w:hAnsi="Times New Roman" w:cs="Times New Roman"/>
          <w:sz w:val="24"/>
          <w:szCs w:val="24"/>
          <w:lang w:eastAsia="hr-HR"/>
        </w:rPr>
        <w:t>prema ovom Zakonu i</w:t>
      </w:r>
      <w:r w:rsidR="00DF19B4">
        <w:rPr>
          <w:rFonts w:ascii="Times New Roman" w:eastAsia="Times New Roman" w:hAnsi="Times New Roman" w:cs="Times New Roman"/>
          <w:sz w:val="24"/>
          <w:szCs w:val="24"/>
          <w:lang w:eastAsia="hr-HR"/>
        </w:rPr>
        <w:t>li</w:t>
      </w:r>
      <w:r w:rsidR="00DF19B4" w:rsidRPr="00DF19B4">
        <w:rPr>
          <w:rFonts w:ascii="Times New Roman" w:eastAsia="Times New Roman" w:hAnsi="Times New Roman" w:cs="Times New Roman"/>
          <w:sz w:val="24"/>
          <w:szCs w:val="24"/>
          <w:lang w:eastAsia="hr-HR"/>
        </w:rPr>
        <w:t xml:space="preserve"> drugim posebnim propisima nisu u nadležnosti drugih javnopravnih tijela</w:t>
      </w:r>
      <w:r w:rsidR="000B6EAE" w:rsidRPr="003122C7">
        <w:rPr>
          <w:rFonts w:ascii="Times New Roman" w:eastAsia="Times New Roman" w:hAnsi="Times New Roman" w:cs="Times New Roman"/>
          <w:sz w:val="24"/>
          <w:szCs w:val="24"/>
          <w:lang w:eastAsia="hr-HR"/>
        </w:rPr>
        <w:t>.</w:t>
      </w:r>
    </w:p>
    <w:p w14:paraId="47CDC1D0" w14:textId="77777777" w:rsidR="0023566B" w:rsidRPr="003122C7" w:rsidRDefault="0023566B" w:rsidP="00EC7398">
      <w:pPr>
        <w:spacing w:after="0" w:line="240" w:lineRule="auto"/>
        <w:jc w:val="both"/>
        <w:rPr>
          <w:rFonts w:ascii="Times New Roman" w:eastAsia="Times New Roman" w:hAnsi="Times New Roman" w:cs="Times New Roman"/>
          <w:sz w:val="24"/>
          <w:szCs w:val="24"/>
          <w:lang w:eastAsia="hr-HR"/>
        </w:rPr>
      </w:pPr>
    </w:p>
    <w:p w14:paraId="3B911FEE"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(4)</w:t>
      </w:r>
      <w:r w:rsidRPr="003122C7">
        <w:rPr>
          <w:rFonts w:ascii="Times New Roman" w:eastAsia="Times New Roman" w:hAnsi="Times New Roman" w:cs="Times New Roman"/>
          <w:sz w:val="24"/>
          <w:szCs w:val="24"/>
          <w:lang w:eastAsia="hr-HR"/>
        </w:rPr>
        <w:tab/>
        <w:t>Prvostupanjsko tijelo nadležno za rješavanje o pravu na naknadu troškova prilagodbe osobnog automobila iz članka 19. ovoga Zakona je Ministarstvo.</w:t>
      </w:r>
    </w:p>
    <w:p w14:paraId="4982BF5B" w14:textId="77777777" w:rsidR="0023566B" w:rsidRPr="003122C7" w:rsidRDefault="0023566B" w:rsidP="00EC7398">
      <w:pPr>
        <w:spacing w:after="0" w:line="240" w:lineRule="auto"/>
        <w:jc w:val="both"/>
        <w:rPr>
          <w:rFonts w:ascii="Times New Roman" w:eastAsia="Times New Roman" w:hAnsi="Times New Roman" w:cs="Times New Roman"/>
          <w:sz w:val="24"/>
          <w:szCs w:val="24"/>
          <w:lang w:eastAsia="hr-HR"/>
        </w:rPr>
      </w:pPr>
    </w:p>
    <w:p w14:paraId="37F3F45B"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(5)</w:t>
      </w:r>
      <w:r w:rsidRPr="003122C7">
        <w:rPr>
          <w:rFonts w:ascii="Times New Roman" w:eastAsia="Times New Roman" w:hAnsi="Times New Roman" w:cs="Times New Roman"/>
          <w:sz w:val="24"/>
          <w:szCs w:val="24"/>
          <w:lang w:eastAsia="hr-HR"/>
        </w:rPr>
        <w:tab/>
        <w:t>Protiv rješenja iz stavka 4. ovoga članka žalba nije dopuštena, ali se može tužbom pokrenuti upravni spor.</w:t>
      </w:r>
    </w:p>
    <w:p w14:paraId="24F208EC" w14:textId="77777777" w:rsidR="00C1665B" w:rsidRPr="003122C7" w:rsidRDefault="00C1665B" w:rsidP="00EC7398">
      <w:pPr>
        <w:spacing w:after="0" w:line="240" w:lineRule="auto"/>
        <w:jc w:val="both"/>
        <w:rPr>
          <w:rFonts w:ascii="Times New Roman" w:eastAsia="Times New Roman" w:hAnsi="Times New Roman" w:cs="Times New Roman"/>
          <w:sz w:val="24"/>
          <w:szCs w:val="24"/>
          <w:lang w:eastAsia="hr-HR"/>
        </w:rPr>
      </w:pPr>
    </w:p>
    <w:p w14:paraId="744D129C" w14:textId="32A72B5A" w:rsidR="00C1665B" w:rsidRPr="003122C7" w:rsidRDefault="00C1665B" w:rsidP="00EC7398">
      <w:pPr>
        <w:spacing w:after="0" w:line="240" w:lineRule="auto"/>
        <w:ind w:left="360"/>
        <w:jc w:val="center"/>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Članak 7</w:t>
      </w:r>
      <w:r w:rsidR="009E4BFA" w:rsidRPr="003122C7">
        <w:rPr>
          <w:rFonts w:ascii="Times New Roman" w:eastAsia="Times New Roman" w:hAnsi="Times New Roman" w:cs="Times New Roman"/>
          <w:b/>
          <w:bCs/>
          <w:sz w:val="24"/>
          <w:szCs w:val="24"/>
          <w:lang w:eastAsia="hr-HR"/>
        </w:rPr>
        <w:t>2</w:t>
      </w:r>
      <w:r w:rsidRPr="003122C7">
        <w:rPr>
          <w:rFonts w:ascii="Times New Roman" w:eastAsia="Times New Roman" w:hAnsi="Times New Roman" w:cs="Times New Roman"/>
          <w:b/>
          <w:bCs/>
          <w:sz w:val="24"/>
          <w:szCs w:val="24"/>
          <w:lang w:eastAsia="hr-HR"/>
        </w:rPr>
        <w:t>.</w:t>
      </w:r>
    </w:p>
    <w:p w14:paraId="4BCFD272" w14:textId="77777777" w:rsidR="00C1665B" w:rsidRPr="003122C7" w:rsidRDefault="00C1665B" w:rsidP="00EC7398">
      <w:pPr>
        <w:spacing w:after="0" w:line="240" w:lineRule="auto"/>
        <w:ind w:left="360"/>
        <w:jc w:val="center"/>
        <w:rPr>
          <w:rFonts w:ascii="Times New Roman" w:eastAsia="Times New Roman" w:hAnsi="Times New Roman" w:cs="Times New Roman"/>
          <w:bCs/>
          <w:sz w:val="24"/>
          <w:szCs w:val="24"/>
          <w:lang w:eastAsia="hr-HR"/>
        </w:rPr>
      </w:pPr>
    </w:p>
    <w:p w14:paraId="7EC94F47" w14:textId="7C2AB374" w:rsidR="00C1665B" w:rsidRPr="003122C7" w:rsidRDefault="00C1665B" w:rsidP="00EC7398">
      <w:pPr>
        <w:spacing w:after="0" w:line="240" w:lineRule="auto"/>
        <w:ind w:firstLine="708"/>
        <w:jc w:val="both"/>
        <w:rPr>
          <w:rFonts w:ascii="Times New Roman" w:eastAsia="Times New Roman" w:hAnsi="Times New Roman" w:cs="Times New Roman"/>
          <w:bCs/>
          <w:sz w:val="24"/>
          <w:szCs w:val="24"/>
          <w:lang w:eastAsia="hr-HR"/>
        </w:rPr>
      </w:pPr>
      <w:r w:rsidRPr="003122C7">
        <w:rPr>
          <w:rFonts w:ascii="Times New Roman" w:eastAsia="Times New Roman" w:hAnsi="Times New Roman" w:cs="Times New Roman"/>
          <w:sz w:val="24"/>
          <w:szCs w:val="24"/>
          <w:lang w:eastAsia="hr-HR"/>
        </w:rPr>
        <w:t>Odredbe o načinu ostvarivanja statusa civilnog invalida iz Domovinskog rata i statusa člana obitelji civilne osobe poginule, umrle ili nestale u Domovinsko</w:t>
      </w:r>
      <w:r w:rsidR="00223AA5" w:rsidRPr="003122C7">
        <w:rPr>
          <w:rFonts w:ascii="Times New Roman" w:eastAsia="Times New Roman" w:hAnsi="Times New Roman" w:cs="Times New Roman"/>
          <w:sz w:val="24"/>
          <w:szCs w:val="24"/>
          <w:lang w:eastAsia="hr-HR"/>
        </w:rPr>
        <w:t>m</w:t>
      </w:r>
      <w:r w:rsidRPr="003122C7">
        <w:rPr>
          <w:rFonts w:ascii="Times New Roman" w:eastAsia="Times New Roman" w:hAnsi="Times New Roman" w:cs="Times New Roman"/>
          <w:sz w:val="24"/>
          <w:szCs w:val="24"/>
          <w:lang w:eastAsia="hr-HR"/>
        </w:rPr>
        <w:t xml:space="preserve"> rat</w:t>
      </w:r>
      <w:r w:rsidR="00223AA5" w:rsidRPr="003122C7">
        <w:rPr>
          <w:rFonts w:ascii="Times New Roman" w:eastAsia="Times New Roman" w:hAnsi="Times New Roman" w:cs="Times New Roman"/>
          <w:sz w:val="24"/>
          <w:szCs w:val="24"/>
          <w:lang w:eastAsia="hr-HR"/>
        </w:rPr>
        <w:t>u</w:t>
      </w:r>
      <w:r w:rsidRPr="003122C7">
        <w:rPr>
          <w:rFonts w:ascii="Times New Roman" w:eastAsia="Times New Roman" w:hAnsi="Times New Roman" w:cs="Times New Roman"/>
          <w:sz w:val="24"/>
          <w:szCs w:val="24"/>
          <w:lang w:eastAsia="hr-HR"/>
        </w:rPr>
        <w:t xml:space="preserve"> kao i odredbe o načinu ostvarivanja prava iz član</w:t>
      </w:r>
      <w:r w:rsidR="00223AA5" w:rsidRPr="003122C7">
        <w:rPr>
          <w:rFonts w:ascii="Times New Roman" w:eastAsia="Times New Roman" w:hAnsi="Times New Roman" w:cs="Times New Roman"/>
          <w:sz w:val="24"/>
          <w:szCs w:val="24"/>
          <w:lang w:eastAsia="hr-HR"/>
        </w:rPr>
        <w:t>a</w:t>
      </w:r>
      <w:r w:rsidRPr="003122C7">
        <w:rPr>
          <w:rFonts w:ascii="Times New Roman" w:eastAsia="Times New Roman" w:hAnsi="Times New Roman" w:cs="Times New Roman"/>
          <w:sz w:val="24"/>
          <w:szCs w:val="24"/>
          <w:lang w:eastAsia="hr-HR"/>
        </w:rPr>
        <w:t>ka 11. i 21. ovoga Zakona, a osobito metodologija utvrđivanja statusa i prava iz član</w:t>
      </w:r>
      <w:r w:rsidR="00223AA5" w:rsidRPr="003122C7">
        <w:rPr>
          <w:rFonts w:ascii="Times New Roman" w:eastAsia="Times New Roman" w:hAnsi="Times New Roman" w:cs="Times New Roman"/>
          <w:sz w:val="24"/>
          <w:szCs w:val="24"/>
          <w:lang w:eastAsia="hr-HR"/>
        </w:rPr>
        <w:t>a</w:t>
      </w:r>
      <w:r w:rsidRPr="003122C7">
        <w:rPr>
          <w:rFonts w:ascii="Times New Roman" w:eastAsia="Times New Roman" w:hAnsi="Times New Roman" w:cs="Times New Roman"/>
          <w:sz w:val="24"/>
          <w:szCs w:val="24"/>
          <w:lang w:eastAsia="hr-HR"/>
        </w:rPr>
        <w:t>ka 11. i 21. ovoga Zakona, sadržaj obrazaca za podnošenje zahtjeva te ostalo u svezi načina ostvarivanja statusa i prava iz član</w:t>
      </w:r>
      <w:r w:rsidR="00223AA5" w:rsidRPr="003122C7">
        <w:rPr>
          <w:rFonts w:ascii="Times New Roman" w:eastAsia="Times New Roman" w:hAnsi="Times New Roman" w:cs="Times New Roman"/>
          <w:sz w:val="24"/>
          <w:szCs w:val="24"/>
          <w:lang w:eastAsia="hr-HR"/>
        </w:rPr>
        <w:t>a</w:t>
      </w:r>
      <w:r w:rsidRPr="003122C7">
        <w:rPr>
          <w:rFonts w:ascii="Times New Roman" w:eastAsia="Times New Roman" w:hAnsi="Times New Roman" w:cs="Times New Roman"/>
          <w:sz w:val="24"/>
          <w:szCs w:val="24"/>
          <w:lang w:eastAsia="hr-HR"/>
        </w:rPr>
        <w:t xml:space="preserve">ka 11. i 21. ovoga Zakona, sukladno uvjetima iz ovoga Zakona, razradit će </w:t>
      </w:r>
      <w:r w:rsidR="00223AA5" w:rsidRPr="003122C7">
        <w:rPr>
          <w:rFonts w:ascii="Times New Roman" w:eastAsia="Times New Roman" w:hAnsi="Times New Roman" w:cs="Times New Roman"/>
          <w:sz w:val="24"/>
          <w:szCs w:val="24"/>
          <w:lang w:eastAsia="hr-HR"/>
        </w:rPr>
        <w:t xml:space="preserve">se </w:t>
      </w:r>
      <w:r w:rsidRPr="003122C7">
        <w:rPr>
          <w:rFonts w:ascii="Times New Roman" w:eastAsia="Times New Roman" w:hAnsi="Times New Roman" w:cs="Times New Roman"/>
          <w:sz w:val="24"/>
          <w:szCs w:val="24"/>
          <w:lang w:eastAsia="hr-HR"/>
        </w:rPr>
        <w:t>pravilnikom kojeg donosi ministar.</w:t>
      </w:r>
    </w:p>
    <w:p w14:paraId="0BF35E44"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127419C4" w14:textId="5236F156"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7</w:t>
      </w:r>
      <w:r w:rsidR="009E4BFA"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 xml:space="preserve">. </w:t>
      </w:r>
    </w:p>
    <w:p w14:paraId="0B0D3D7D" w14:textId="77777777" w:rsidR="000E570A" w:rsidRPr="003122C7" w:rsidRDefault="000E570A" w:rsidP="00EC7398">
      <w:pPr>
        <w:spacing w:after="0" w:line="240" w:lineRule="auto"/>
        <w:jc w:val="center"/>
        <w:rPr>
          <w:rFonts w:ascii="Times New Roman" w:eastAsia="Times New Roman" w:hAnsi="Times New Roman" w:cs="Times New Roman"/>
          <w:sz w:val="24"/>
          <w:szCs w:val="24"/>
          <w:lang w:eastAsia="hr-HR"/>
        </w:rPr>
      </w:pPr>
    </w:p>
    <w:p w14:paraId="15FC8A40" w14:textId="77777777" w:rsidR="00E25D9B"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Činjenica da je rana ili ozljeda dobivena pod okolnostima iz članka 9. ovoga Zakona utvrđuje se </w:t>
      </w:r>
      <w:r w:rsidR="003D527A" w:rsidRPr="003122C7">
        <w:rPr>
          <w:rFonts w:ascii="Times New Roman" w:eastAsia="Times New Roman" w:hAnsi="Times New Roman" w:cs="Times New Roman"/>
          <w:sz w:val="24"/>
          <w:szCs w:val="24"/>
          <w:lang w:eastAsia="hr-HR"/>
        </w:rPr>
        <w:t>ispravama</w:t>
      </w:r>
      <w:r w:rsidR="00E25D9B" w:rsidRPr="003122C7">
        <w:rPr>
          <w:rFonts w:ascii="Times New Roman" w:eastAsia="Times New Roman" w:hAnsi="Times New Roman" w:cs="Times New Roman"/>
          <w:sz w:val="24"/>
          <w:szCs w:val="24"/>
          <w:lang w:eastAsia="hr-HR"/>
        </w:rPr>
        <w:t xml:space="preserve">. </w:t>
      </w:r>
    </w:p>
    <w:p w14:paraId="145088AD"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70981D00" w14:textId="77777777" w:rsidR="00287825"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3D527A" w:rsidRPr="003122C7">
        <w:rPr>
          <w:rFonts w:ascii="Times New Roman" w:eastAsia="Times New Roman" w:hAnsi="Times New Roman" w:cs="Times New Roman"/>
          <w:sz w:val="24"/>
          <w:szCs w:val="24"/>
          <w:lang w:eastAsia="hr-HR"/>
        </w:rPr>
        <w:t>Ispravama</w:t>
      </w:r>
      <w:r w:rsidR="00E25D9B" w:rsidRPr="003122C7">
        <w:rPr>
          <w:rFonts w:ascii="Times New Roman" w:eastAsia="Times New Roman" w:hAnsi="Times New Roman" w:cs="Times New Roman"/>
          <w:sz w:val="24"/>
          <w:szCs w:val="24"/>
          <w:lang w:eastAsia="hr-HR"/>
        </w:rPr>
        <w:t xml:space="preserve"> u smislu stavka 1. ovoga članka za utvrđivanje činjenice da </w:t>
      </w:r>
      <w:r w:rsidR="00287825" w:rsidRPr="003122C7">
        <w:rPr>
          <w:rFonts w:ascii="Times New Roman" w:eastAsia="Times New Roman" w:hAnsi="Times New Roman" w:cs="Times New Roman"/>
          <w:sz w:val="24"/>
          <w:szCs w:val="24"/>
          <w:lang w:eastAsia="hr-HR"/>
        </w:rPr>
        <w:t>je</w:t>
      </w:r>
      <w:r w:rsidR="00E25D9B" w:rsidRPr="003122C7">
        <w:rPr>
          <w:rFonts w:ascii="Times New Roman" w:eastAsia="Times New Roman" w:hAnsi="Times New Roman" w:cs="Times New Roman"/>
          <w:sz w:val="24"/>
          <w:szCs w:val="24"/>
          <w:lang w:eastAsia="hr-HR"/>
        </w:rPr>
        <w:t xml:space="preserve"> rana ili ozljeda dobivena pod okolnostima iz članka 9. ovoga Zakona smatra se</w:t>
      </w:r>
      <w:r w:rsidR="00287825" w:rsidRPr="003122C7">
        <w:rPr>
          <w:rFonts w:ascii="Times New Roman" w:eastAsia="Times New Roman" w:hAnsi="Times New Roman" w:cs="Times New Roman"/>
          <w:sz w:val="24"/>
          <w:szCs w:val="24"/>
          <w:lang w:eastAsia="hr-HR"/>
        </w:rPr>
        <w:t xml:space="preserve"> sljedeća dokumentacija izdana od nadležnih tijela Republike Hrvatske:</w:t>
      </w:r>
    </w:p>
    <w:p w14:paraId="169D8622" w14:textId="77777777" w:rsidR="000E570A" w:rsidRPr="003122C7" w:rsidRDefault="000E570A" w:rsidP="00EC7398">
      <w:pPr>
        <w:spacing w:after="0" w:line="240" w:lineRule="auto"/>
        <w:ind w:left="360"/>
        <w:jc w:val="both"/>
        <w:rPr>
          <w:rFonts w:ascii="Times New Roman" w:eastAsia="Times New Roman" w:hAnsi="Times New Roman" w:cs="Times New Roman"/>
          <w:sz w:val="24"/>
          <w:szCs w:val="24"/>
          <w:lang w:eastAsia="hr-HR"/>
        </w:rPr>
      </w:pPr>
    </w:p>
    <w:p w14:paraId="342F8704" w14:textId="00B12386" w:rsidR="00287825" w:rsidRPr="003122C7" w:rsidRDefault="00287825" w:rsidP="00EC7398">
      <w:pPr>
        <w:pStyle w:val="ListParagraph"/>
        <w:numPr>
          <w:ilvl w:val="1"/>
          <w:numId w:val="78"/>
        </w:numPr>
        <w:spacing w:after="0" w:line="240" w:lineRule="auto"/>
        <w:ind w:left="1134" w:hanging="414"/>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potvrda o uzroku i okolnostima pod kojima se slučaj dogodio</w:t>
      </w:r>
      <w:r w:rsidR="00FA69C4" w:rsidRPr="003122C7">
        <w:rPr>
          <w:rFonts w:ascii="Times New Roman" w:eastAsia="Times New Roman" w:hAnsi="Times New Roman" w:cs="Times New Roman"/>
          <w:sz w:val="24"/>
          <w:szCs w:val="24"/>
          <w:lang w:eastAsia="hr-HR"/>
        </w:rPr>
        <w:t>,</w:t>
      </w:r>
      <w:r w:rsidRPr="003122C7">
        <w:rPr>
          <w:rFonts w:ascii="Times New Roman" w:eastAsia="Times New Roman" w:hAnsi="Times New Roman" w:cs="Times New Roman"/>
          <w:sz w:val="24"/>
          <w:szCs w:val="24"/>
          <w:lang w:eastAsia="hr-HR"/>
        </w:rPr>
        <w:t xml:space="preserve"> izdana od nadležne policijske uprave i drugih nadležnih tijela </w:t>
      </w:r>
      <w:r w:rsidR="00E4138C" w:rsidRPr="003122C7">
        <w:rPr>
          <w:rFonts w:ascii="Times New Roman" w:eastAsia="Times New Roman" w:hAnsi="Times New Roman" w:cs="Times New Roman"/>
          <w:sz w:val="24"/>
          <w:szCs w:val="24"/>
          <w:lang w:eastAsia="hr-HR"/>
        </w:rPr>
        <w:t>i</w:t>
      </w:r>
    </w:p>
    <w:p w14:paraId="4AAB5E51" w14:textId="0D33726A" w:rsidR="00222A43" w:rsidRPr="003122C7" w:rsidRDefault="00B42271" w:rsidP="00EC7398">
      <w:pPr>
        <w:pStyle w:val="ListParagraph"/>
        <w:numPr>
          <w:ilvl w:val="1"/>
          <w:numId w:val="78"/>
        </w:numPr>
        <w:spacing w:after="0" w:line="240" w:lineRule="auto"/>
        <w:ind w:left="1134" w:hanging="414"/>
        <w:contextualSpacing w:val="0"/>
        <w:jc w:val="both"/>
        <w:rPr>
          <w:lang w:eastAsia="hr-HR"/>
        </w:rPr>
      </w:pPr>
      <w:r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medicinska dokumentacija o liječenju neposredno nakon ranjavanja ili ozljeđivanja, a</w:t>
      </w:r>
      <w:r w:rsidR="00FA69C4" w:rsidRPr="003122C7">
        <w:rPr>
          <w:rFonts w:ascii="Times New Roman" w:eastAsia="Times New Roman" w:hAnsi="Times New Roman" w:cs="Times New Roman"/>
          <w:sz w:val="24"/>
          <w:szCs w:val="24"/>
          <w:lang w:eastAsia="hr-HR"/>
        </w:rPr>
        <w:t xml:space="preserve"> u slučaju ranjavanja ili ozljeđivanja pod okolnostima iz članka 9. stavka 1. točaka a), b) i d) ovoga Zakona medicinska dokumentacija </w:t>
      </w:r>
      <w:r w:rsidR="00E25D9B" w:rsidRPr="003122C7">
        <w:rPr>
          <w:rFonts w:ascii="Times New Roman" w:eastAsia="Times New Roman" w:hAnsi="Times New Roman" w:cs="Times New Roman"/>
          <w:sz w:val="24"/>
          <w:szCs w:val="24"/>
          <w:lang w:eastAsia="hr-HR"/>
        </w:rPr>
        <w:t xml:space="preserve">najkasnije </w:t>
      </w:r>
      <w:r w:rsidR="00413BEC" w:rsidRPr="003122C7">
        <w:rPr>
          <w:rFonts w:ascii="Times New Roman" w:eastAsia="Times New Roman" w:hAnsi="Times New Roman" w:cs="Times New Roman"/>
          <w:sz w:val="24"/>
          <w:szCs w:val="24"/>
          <w:lang w:eastAsia="hr-HR"/>
        </w:rPr>
        <w:t>od 30.</w:t>
      </w:r>
      <w:r w:rsidRPr="003122C7">
        <w:rPr>
          <w:rFonts w:ascii="Times New Roman" w:eastAsia="Times New Roman" w:hAnsi="Times New Roman" w:cs="Times New Roman"/>
          <w:sz w:val="24"/>
          <w:szCs w:val="24"/>
          <w:lang w:eastAsia="hr-HR"/>
        </w:rPr>
        <w:t xml:space="preserve"> </w:t>
      </w:r>
      <w:r w:rsidR="00413BEC" w:rsidRPr="003122C7">
        <w:rPr>
          <w:rFonts w:ascii="Times New Roman" w:eastAsia="Times New Roman" w:hAnsi="Times New Roman" w:cs="Times New Roman"/>
          <w:sz w:val="24"/>
          <w:szCs w:val="24"/>
          <w:lang w:eastAsia="hr-HR"/>
        </w:rPr>
        <w:t>rujna 1996.</w:t>
      </w:r>
      <w:r w:rsidR="0088407B" w:rsidRPr="003122C7">
        <w:rPr>
          <w:rFonts w:ascii="Times New Roman" w:eastAsia="Times New Roman" w:hAnsi="Times New Roman" w:cs="Times New Roman"/>
          <w:sz w:val="24"/>
          <w:szCs w:val="24"/>
          <w:lang w:eastAsia="hr-HR"/>
        </w:rPr>
        <w:t xml:space="preserve"> </w:t>
      </w:r>
    </w:p>
    <w:p w14:paraId="6B5E634A" w14:textId="77777777" w:rsidR="00966AE8" w:rsidRPr="003122C7" w:rsidRDefault="00966AE8" w:rsidP="00EC7398">
      <w:pPr>
        <w:spacing w:after="0" w:line="240" w:lineRule="auto"/>
        <w:ind w:firstLine="708"/>
        <w:jc w:val="both"/>
        <w:rPr>
          <w:rFonts w:ascii="Times New Roman" w:eastAsia="Times New Roman" w:hAnsi="Times New Roman" w:cs="Times New Roman"/>
          <w:sz w:val="24"/>
          <w:szCs w:val="24"/>
          <w:lang w:eastAsia="hr-HR"/>
        </w:rPr>
      </w:pPr>
    </w:p>
    <w:p w14:paraId="49906750" w14:textId="3812AAE1" w:rsidR="008B63FE" w:rsidRPr="003122C7" w:rsidRDefault="00222A43"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 xml:space="preserve">(3) </w:t>
      </w:r>
      <w:r w:rsidRPr="003122C7">
        <w:rPr>
          <w:rFonts w:ascii="Times New Roman" w:eastAsia="Times New Roman" w:hAnsi="Times New Roman" w:cs="Times New Roman"/>
          <w:sz w:val="24"/>
          <w:szCs w:val="24"/>
          <w:lang w:eastAsia="hr-HR"/>
        </w:rPr>
        <w:tab/>
        <w:t>Osim dokumentacije iz stavka 2. ovoga članka, za utvrđivanje činjenice da je rana ili ozljeda dobivena pod okolnostima iz članka 9. ovoga Zakona pribavit će se i drugi dokazi propisani pravilnikom</w:t>
      </w:r>
      <w:r w:rsidR="006A5C84" w:rsidRPr="003122C7">
        <w:rPr>
          <w:rFonts w:ascii="Times New Roman" w:eastAsia="Times New Roman" w:hAnsi="Times New Roman" w:cs="Times New Roman"/>
          <w:sz w:val="24"/>
          <w:szCs w:val="24"/>
          <w:lang w:eastAsia="hr-HR"/>
        </w:rPr>
        <w:t xml:space="preserve"> iz članka 7</w:t>
      </w:r>
      <w:r w:rsidR="000D03D2" w:rsidRPr="003122C7">
        <w:rPr>
          <w:rFonts w:ascii="Times New Roman" w:eastAsia="Times New Roman" w:hAnsi="Times New Roman" w:cs="Times New Roman"/>
          <w:sz w:val="24"/>
          <w:szCs w:val="24"/>
          <w:lang w:eastAsia="hr-HR"/>
        </w:rPr>
        <w:t>2</w:t>
      </w:r>
      <w:r w:rsidR="006A5C84" w:rsidRPr="003122C7">
        <w:rPr>
          <w:rFonts w:ascii="Times New Roman" w:eastAsia="Times New Roman" w:hAnsi="Times New Roman" w:cs="Times New Roman"/>
          <w:sz w:val="24"/>
          <w:szCs w:val="24"/>
          <w:lang w:eastAsia="hr-HR"/>
        </w:rPr>
        <w:t>. ovoga Zakona.</w:t>
      </w:r>
    </w:p>
    <w:p w14:paraId="52A49193" w14:textId="77777777" w:rsidR="00AD17A9" w:rsidRPr="003122C7" w:rsidRDefault="00AD17A9" w:rsidP="00EC7398">
      <w:pPr>
        <w:spacing w:after="0" w:line="240" w:lineRule="auto"/>
        <w:jc w:val="center"/>
        <w:rPr>
          <w:rFonts w:ascii="Times New Roman" w:eastAsia="Times New Roman" w:hAnsi="Times New Roman" w:cs="Times New Roman"/>
          <w:b/>
          <w:sz w:val="24"/>
          <w:szCs w:val="24"/>
          <w:lang w:eastAsia="hr-HR"/>
        </w:rPr>
      </w:pPr>
    </w:p>
    <w:p w14:paraId="682F21B8" w14:textId="20D561B0"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7</w:t>
      </w:r>
      <w:r w:rsidR="009E4BFA"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 xml:space="preserve">. </w:t>
      </w:r>
    </w:p>
    <w:p w14:paraId="732D6DCD" w14:textId="77777777" w:rsidR="000E570A" w:rsidRPr="003122C7" w:rsidRDefault="000E570A" w:rsidP="00EC7398">
      <w:pPr>
        <w:spacing w:after="0" w:line="240" w:lineRule="auto"/>
        <w:jc w:val="center"/>
        <w:rPr>
          <w:rFonts w:ascii="Times New Roman" w:eastAsia="Times New Roman" w:hAnsi="Times New Roman" w:cs="Times New Roman"/>
          <w:b/>
          <w:sz w:val="24"/>
          <w:szCs w:val="24"/>
          <w:lang w:eastAsia="hr-HR"/>
        </w:rPr>
      </w:pPr>
    </w:p>
    <w:p w14:paraId="30DA4922" w14:textId="6581E2B9" w:rsidR="00E25D9B" w:rsidRPr="003122C7" w:rsidRDefault="009C167E"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Činjenica da je bolest nastala, pogoršala se, odnosno pojavila pod okolnostima iz članka 9. </w:t>
      </w:r>
      <w:r w:rsidR="007D25C0" w:rsidRPr="003122C7">
        <w:rPr>
          <w:rFonts w:ascii="Times New Roman" w:eastAsia="Times New Roman" w:hAnsi="Times New Roman" w:cs="Times New Roman"/>
          <w:sz w:val="24"/>
          <w:szCs w:val="24"/>
          <w:lang w:eastAsia="hr-HR"/>
        </w:rPr>
        <w:t xml:space="preserve">stavka </w:t>
      </w:r>
      <w:r w:rsidR="00E25D9B" w:rsidRPr="003122C7">
        <w:rPr>
          <w:rFonts w:ascii="Times New Roman" w:eastAsia="Times New Roman" w:hAnsi="Times New Roman" w:cs="Times New Roman"/>
          <w:sz w:val="24"/>
          <w:szCs w:val="24"/>
          <w:lang w:eastAsia="hr-HR"/>
        </w:rPr>
        <w:t>2.</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ovoga Zakona utvrđuje se na osnovi medicinske dokumentacije koja potječe iz vremena zlostavljanja odnosno otpusta iz zatočeništva ili iz vremena od </w:t>
      </w:r>
      <w:r w:rsidR="00C926FA">
        <w:rPr>
          <w:rFonts w:ascii="Times New Roman" w:eastAsia="Times New Roman" w:hAnsi="Times New Roman" w:cs="Times New Roman"/>
          <w:sz w:val="24"/>
          <w:szCs w:val="24"/>
          <w:lang w:eastAsia="hr-HR"/>
        </w:rPr>
        <w:t>30</w:t>
      </w:r>
      <w:r w:rsidR="00C926FA"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dana nakon zlostavljanja, odnosno otpusta iz zatočeništva</w:t>
      </w:r>
      <w:r w:rsidR="0088407B" w:rsidRPr="003122C7">
        <w:rPr>
          <w:rFonts w:ascii="Times New Roman" w:eastAsia="Times New Roman" w:hAnsi="Times New Roman" w:cs="Times New Roman"/>
          <w:sz w:val="24"/>
          <w:szCs w:val="24"/>
          <w:lang w:eastAsia="hr-HR"/>
        </w:rPr>
        <w:t xml:space="preserve"> i</w:t>
      </w:r>
      <w:r w:rsidR="0088407B" w:rsidRPr="003122C7">
        <w:rPr>
          <w:rFonts w:ascii="Times New Roman" w:hAnsi="Times New Roman" w:cs="Times New Roman"/>
          <w:sz w:val="24"/>
          <w:szCs w:val="24"/>
        </w:rPr>
        <w:t xml:space="preserve"> </w:t>
      </w:r>
      <w:r w:rsidR="0088407B" w:rsidRPr="003122C7">
        <w:rPr>
          <w:rFonts w:ascii="Times New Roman" w:eastAsia="Times New Roman" w:hAnsi="Times New Roman" w:cs="Times New Roman"/>
          <w:sz w:val="24"/>
          <w:szCs w:val="24"/>
          <w:lang w:eastAsia="hr-HR"/>
        </w:rPr>
        <w:t>drug</w:t>
      </w:r>
      <w:r w:rsidR="00E71AB3" w:rsidRPr="003122C7">
        <w:rPr>
          <w:rFonts w:ascii="Times New Roman" w:eastAsia="Times New Roman" w:hAnsi="Times New Roman" w:cs="Times New Roman"/>
          <w:sz w:val="24"/>
          <w:szCs w:val="24"/>
          <w:lang w:eastAsia="hr-HR"/>
        </w:rPr>
        <w:t>im</w:t>
      </w:r>
      <w:r w:rsidR="0088407B" w:rsidRPr="003122C7">
        <w:rPr>
          <w:rFonts w:ascii="Times New Roman" w:eastAsia="Times New Roman" w:hAnsi="Times New Roman" w:cs="Times New Roman"/>
          <w:sz w:val="24"/>
          <w:szCs w:val="24"/>
          <w:lang w:eastAsia="hr-HR"/>
        </w:rPr>
        <w:t xml:space="preserve"> </w:t>
      </w:r>
      <w:r w:rsidR="00E71AB3" w:rsidRPr="003122C7">
        <w:rPr>
          <w:rFonts w:ascii="Times New Roman" w:eastAsia="Times New Roman" w:hAnsi="Times New Roman" w:cs="Times New Roman"/>
          <w:sz w:val="24"/>
          <w:szCs w:val="24"/>
          <w:lang w:eastAsia="hr-HR"/>
        </w:rPr>
        <w:t xml:space="preserve">dokazima </w:t>
      </w:r>
      <w:r w:rsidR="0088407B" w:rsidRPr="003122C7">
        <w:rPr>
          <w:rFonts w:ascii="Times New Roman" w:eastAsia="Times New Roman" w:hAnsi="Times New Roman" w:cs="Times New Roman"/>
          <w:sz w:val="24"/>
          <w:szCs w:val="24"/>
          <w:lang w:eastAsia="hr-HR"/>
        </w:rPr>
        <w:t>propisan</w:t>
      </w:r>
      <w:r w:rsidR="00223AA5" w:rsidRPr="003122C7">
        <w:rPr>
          <w:rFonts w:ascii="Times New Roman" w:eastAsia="Times New Roman" w:hAnsi="Times New Roman" w:cs="Times New Roman"/>
          <w:sz w:val="24"/>
          <w:szCs w:val="24"/>
          <w:lang w:eastAsia="hr-HR"/>
        </w:rPr>
        <w:t>i</w:t>
      </w:r>
      <w:r w:rsidR="0088407B" w:rsidRPr="003122C7">
        <w:rPr>
          <w:rFonts w:ascii="Times New Roman" w:eastAsia="Times New Roman" w:hAnsi="Times New Roman" w:cs="Times New Roman"/>
          <w:sz w:val="24"/>
          <w:szCs w:val="24"/>
          <w:lang w:eastAsia="hr-HR"/>
        </w:rPr>
        <w:t xml:space="preserve">m pravilnikom iz članka </w:t>
      </w:r>
      <w:r w:rsidR="0023566B" w:rsidRPr="003122C7">
        <w:rPr>
          <w:rFonts w:ascii="Times New Roman" w:eastAsia="Times New Roman" w:hAnsi="Times New Roman" w:cs="Times New Roman"/>
          <w:sz w:val="24"/>
          <w:szCs w:val="24"/>
          <w:lang w:eastAsia="hr-HR"/>
        </w:rPr>
        <w:t>7</w:t>
      </w:r>
      <w:r w:rsidR="00335AE2">
        <w:rPr>
          <w:rFonts w:ascii="Times New Roman" w:eastAsia="Times New Roman" w:hAnsi="Times New Roman" w:cs="Times New Roman"/>
          <w:sz w:val="24"/>
          <w:szCs w:val="24"/>
          <w:lang w:eastAsia="hr-HR"/>
        </w:rPr>
        <w:t>2</w:t>
      </w:r>
      <w:r w:rsidR="0088407B" w:rsidRPr="003122C7">
        <w:rPr>
          <w:rFonts w:ascii="Times New Roman" w:eastAsia="Times New Roman" w:hAnsi="Times New Roman" w:cs="Times New Roman"/>
          <w:sz w:val="24"/>
          <w:szCs w:val="24"/>
          <w:lang w:eastAsia="hr-HR"/>
        </w:rPr>
        <w:t>. ovoga Zakona</w:t>
      </w:r>
      <w:r w:rsidR="00E25D9B" w:rsidRPr="003122C7">
        <w:rPr>
          <w:rFonts w:ascii="Times New Roman" w:eastAsia="Times New Roman" w:hAnsi="Times New Roman" w:cs="Times New Roman"/>
          <w:sz w:val="24"/>
          <w:szCs w:val="24"/>
          <w:lang w:eastAsia="hr-HR"/>
        </w:rPr>
        <w:t>.</w:t>
      </w:r>
    </w:p>
    <w:p w14:paraId="41347A56" w14:textId="77777777" w:rsidR="009C167E" w:rsidRPr="003122C7" w:rsidRDefault="009C167E" w:rsidP="00EC7398">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5461F0B" w14:textId="77777777" w:rsidR="00E25D9B" w:rsidRPr="003122C7" w:rsidRDefault="009C167E"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Iznimno od stavka </w:t>
      </w:r>
      <w:r w:rsidR="00520A6E" w:rsidRPr="003122C7">
        <w:rPr>
          <w:rFonts w:ascii="Times New Roman" w:eastAsia="Times New Roman" w:hAnsi="Times New Roman" w:cs="Times New Roman"/>
          <w:sz w:val="24"/>
          <w:szCs w:val="24"/>
          <w:lang w:eastAsia="hr-HR"/>
        </w:rPr>
        <w:t>1</w:t>
      </w:r>
      <w:r w:rsidR="00E25D9B" w:rsidRPr="003122C7">
        <w:rPr>
          <w:rFonts w:ascii="Times New Roman" w:eastAsia="Times New Roman" w:hAnsi="Times New Roman" w:cs="Times New Roman"/>
          <w:sz w:val="24"/>
          <w:szCs w:val="24"/>
          <w:lang w:eastAsia="hr-HR"/>
        </w:rPr>
        <w:t xml:space="preserve">. ovoga članka činjenica da je bolest </w:t>
      </w:r>
      <w:r w:rsidR="00B53055" w:rsidRPr="003122C7">
        <w:rPr>
          <w:rFonts w:ascii="Times New Roman" w:eastAsia="Times New Roman" w:hAnsi="Times New Roman" w:cs="Times New Roman"/>
          <w:sz w:val="24"/>
          <w:szCs w:val="24"/>
          <w:lang w:eastAsia="hr-HR"/>
        </w:rPr>
        <w:t xml:space="preserve">psihe </w:t>
      </w:r>
      <w:r w:rsidR="00E25D9B" w:rsidRPr="003122C7">
        <w:rPr>
          <w:rFonts w:ascii="Times New Roman" w:eastAsia="Times New Roman" w:hAnsi="Times New Roman" w:cs="Times New Roman"/>
          <w:sz w:val="24"/>
          <w:szCs w:val="24"/>
          <w:lang w:eastAsia="hr-HR"/>
        </w:rPr>
        <w:t xml:space="preserve">nastala, pogoršala se odnosno pojavila pod okolnostima iz članka 9. </w:t>
      </w:r>
      <w:r w:rsidR="007D25C0" w:rsidRPr="003122C7">
        <w:rPr>
          <w:rFonts w:ascii="Times New Roman" w:eastAsia="Times New Roman" w:hAnsi="Times New Roman" w:cs="Times New Roman"/>
          <w:sz w:val="24"/>
          <w:szCs w:val="24"/>
          <w:lang w:eastAsia="hr-HR"/>
        </w:rPr>
        <w:t xml:space="preserve">stavka </w:t>
      </w:r>
      <w:r w:rsidR="00E25D9B" w:rsidRPr="003122C7">
        <w:rPr>
          <w:rFonts w:ascii="Times New Roman" w:eastAsia="Times New Roman" w:hAnsi="Times New Roman" w:cs="Times New Roman"/>
          <w:sz w:val="24"/>
          <w:szCs w:val="24"/>
          <w:lang w:eastAsia="hr-HR"/>
        </w:rPr>
        <w:t>2.</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ovoga Zakona može se utvrditi na osnovi </w:t>
      </w:r>
      <w:r w:rsidR="00E71AB3" w:rsidRPr="003122C7">
        <w:rPr>
          <w:rFonts w:ascii="Times New Roman" w:eastAsia="Times New Roman" w:hAnsi="Times New Roman" w:cs="Times New Roman"/>
          <w:sz w:val="24"/>
          <w:szCs w:val="24"/>
          <w:lang w:eastAsia="hr-HR"/>
        </w:rPr>
        <w:t xml:space="preserve">prve </w:t>
      </w:r>
      <w:r w:rsidR="00E25D9B" w:rsidRPr="003122C7">
        <w:rPr>
          <w:rFonts w:ascii="Times New Roman" w:eastAsia="Times New Roman" w:hAnsi="Times New Roman" w:cs="Times New Roman"/>
          <w:sz w:val="24"/>
          <w:szCs w:val="24"/>
          <w:lang w:eastAsia="hr-HR"/>
        </w:rPr>
        <w:t>medicinske dokumentacije koja nije starija od dvije godine nakon zlostavljanja, odnosno otpusta iz zatočeništva.</w:t>
      </w:r>
    </w:p>
    <w:p w14:paraId="3E21AEC1" w14:textId="77777777" w:rsidR="009C167E" w:rsidRPr="003122C7" w:rsidRDefault="009C167E" w:rsidP="00EC7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D3A0013" w14:textId="35115090"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7</w:t>
      </w:r>
      <w:r w:rsidR="009E4BFA"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 xml:space="preserve">. </w:t>
      </w:r>
    </w:p>
    <w:p w14:paraId="2521AA34" w14:textId="77777777" w:rsidR="009C167E" w:rsidRPr="003122C7" w:rsidRDefault="009C167E" w:rsidP="00EC7398">
      <w:pPr>
        <w:spacing w:after="0" w:line="240" w:lineRule="auto"/>
        <w:jc w:val="center"/>
        <w:rPr>
          <w:rFonts w:ascii="Times New Roman" w:eastAsia="Times New Roman" w:hAnsi="Times New Roman" w:cs="Times New Roman"/>
          <w:b/>
          <w:sz w:val="24"/>
          <w:szCs w:val="24"/>
          <w:lang w:eastAsia="hr-HR"/>
        </w:rPr>
      </w:pPr>
    </w:p>
    <w:p w14:paraId="178B4371" w14:textId="65B4604E" w:rsidR="00E25D9B"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Činjenica da je osoba od koje članovi obitelji izvode prava po odredbama ovoga Zakona poginula</w:t>
      </w:r>
      <w:r w:rsidR="00E4138C"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umrla ili nestala pod okolnostima iz članka 9. ovoga Zakona utvrđuje se </w:t>
      </w:r>
      <w:r w:rsidR="003D527A" w:rsidRPr="003122C7">
        <w:rPr>
          <w:rFonts w:ascii="Times New Roman" w:eastAsia="Times New Roman" w:hAnsi="Times New Roman" w:cs="Times New Roman"/>
          <w:sz w:val="24"/>
          <w:szCs w:val="24"/>
          <w:lang w:eastAsia="hr-HR"/>
        </w:rPr>
        <w:t>ispravama</w:t>
      </w:r>
      <w:r w:rsidR="00E25D9B" w:rsidRPr="003122C7">
        <w:rPr>
          <w:rFonts w:ascii="Times New Roman" w:eastAsia="Times New Roman" w:hAnsi="Times New Roman" w:cs="Times New Roman"/>
          <w:sz w:val="24"/>
          <w:szCs w:val="24"/>
          <w:lang w:eastAsia="hr-HR"/>
        </w:rPr>
        <w:t xml:space="preserve">. </w:t>
      </w:r>
    </w:p>
    <w:p w14:paraId="54A70284" w14:textId="77777777" w:rsidR="009C167E" w:rsidRPr="003122C7" w:rsidRDefault="009C167E" w:rsidP="00EC7398">
      <w:pPr>
        <w:spacing w:after="0" w:line="240" w:lineRule="auto"/>
        <w:ind w:left="360"/>
        <w:jc w:val="both"/>
        <w:rPr>
          <w:rFonts w:ascii="Times New Roman" w:eastAsia="Times New Roman" w:hAnsi="Times New Roman" w:cs="Times New Roman"/>
          <w:sz w:val="24"/>
          <w:szCs w:val="24"/>
          <w:lang w:eastAsia="hr-HR"/>
        </w:rPr>
      </w:pPr>
    </w:p>
    <w:p w14:paraId="26187233" w14:textId="298CF197" w:rsidR="00F0110C" w:rsidRPr="003122C7" w:rsidRDefault="009C167E"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F0110C" w:rsidRPr="003122C7">
        <w:rPr>
          <w:rFonts w:ascii="Times New Roman" w:eastAsia="Times New Roman" w:hAnsi="Times New Roman" w:cs="Times New Roman"/>
          <w:sz w:val="24"/>
          <w:szCs w:val="24"/>
          <w:lang w:eastAsia="hr-HR"/>
        </w:rPr>
        <w:t xml:space="preserve">Ispravama u smislu stavka 1. ovoga članka za utvrđivanje činjenice da </w:t>
      </w:r>
      <w:r w:rsidR="009A4F5A" w:rsidRPr="003122C7">
        <w:rPr>
          <w:rFonts w:ascii="Times New Roman" w:eastAsia="Times New Roman" w:hAnsi="Times New Roman" w:cs="Times New Roman"/>
          <w:sz w:val="24"/>
          <w:szCs w:val="24"/>
          <w:lang w:eastAsia="hr-HR"/>
        </w:rPr>
        <w:t xml:space="preserve">je </w:t>
      </w:r>
      <w:r w:rsidR="00E4138C" w:rsidRPr="003122C7">
        <w:rPr>
          <w:rFonts w:ascii="Times New Roman" w:eastAsia="Times New Roman" w:hAnsi="Times New Roman" w:cs="Times New Roman"/>
          <w:sz w:val="24"/>
          <w:szCs w:val="24"/>
          <w:lang w:eastAsia="hr-HR"/>
        </w:rPr>
        <w:t xml:space="preserve">civilna osoba poginula, umrla ili nestala pod okolnostima iz članka 9. ovoga Zakona </w:t>
      </w:r>
      <w:r w:rsidR="00F0110C" w:rsidRPr="003122C7">
        <w:rPr>
          <w:rFonts w:ascii="Times New Roman" w:eastAsia="Times New Roman" w:hAnsi="Times New Roman" w:cs="Times New Roman"/>
          <w:sz w:val="24"/>
          <w:szCs w:val="24"/>
          <w:lang w:eastAsia="hr-HR"/>
        </w:rPr>
        <w:t>smatra se sljedeća dokumentacija izdana od nadležnih tijela Republike Hrvatske:</w:t>
      </w:r>
    </w:p>
    <w:p w14:paraId="12E1C5C1" w14:textId="77777777" w:rsidR="009C167E" w:rsidRPr="003122C7" w:rsidRDefault="009C167E" w:rsidP="00EC7398">
      <w:pPr>
        <w:spacing w:after="0" w:line="240" w:lineRule="auto"/>
        <w:ind w:left="360"/>
        <w:jc w:val="both"/>
        <w:rPr>
          <w:rFonts w:ascii="Times New Roman" w:eastAsia="Times New Roman" w:hAnsi="Times New Roman" w:cs="Times New Roman"/>
          <w:sz w:val="24"/>
          <w:szCs w:val="24"/>
          <w:lang w:eastAsia="hr-HR"/>
        </w:rPr>
      </w:pPr>
    </w:p>
    <w:p w14:paraId="7A6C2B91" w14:textId="670BA6A3" w:rsidR="00F0110C" w:rsidRPr="003122C7" w:rsidRDefault="00E01CBC" w:rsidP="00EC7398">
      <w:pPr>
        <w:numPr>
          <w:ilvl w:val="1"/>
          <w:numId w:val="20"/>
        </w:numPr>
        <w:spacing w:after="0" w:line="240" w:lineRule="auto"/>
        <w:ind w:left="1134" w:hanging="414"/>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w:t>
      </w:r>
      <w:r w:rsidR="00F0110C" w:rsidRPr="003122C7">
        <w:rPr>
          <w:rFonts w:ascii="Times New Roman" w:eastAsia="Times New Roman" w:hAnsi="Times New Roman" w:cs="Times New Roman"/>
          <w:sz w:val="24"/>
          <w:szCs w:val="24"/>
          <w:lang w:eastAsia="hr-HR"/>
        </w:rPr>
        <w:t>otvrda o uzroku i okolnostima pod kojima se slučaj dogodio izdana od nadležne policijske uprave i drugih nadležnih tijela, odnosno rješenje općinskog suda o proglašenju nestale osobe umrlom</w:t>
      </w:r>
      <w:r w:rsidR="00E4138C" w:rsidRPr="003122C7">
        <w:rPr>
          <w:rFonts w:ascii="Times New Roman" w:eastAsia="Times New Roman" w:hAnsi="Times New Roman" w:cs="Times New Roman"/>
          <w:sz w:val="24"/>
          <w:szCs w:val="24"/>
          <w:lang w:eastAsia="hr-HR"/>
        </w:rPr>
        <w:t xml:space="preserve"> i</w:t>
      </w:r>
    </w:p>
    <w:p w14:paraId="22D04B32" w14:textId="450497C0" w:rsidR="006D4DF3" w:rsidRPr="003122C7" w:rsidRDefault="00F0110C" w:rsidP="00EC7398">
      <w:pPr>
        <w:pStyle w:val="ListParagraph"/>
        <w:numPr>
          <w:ilvl w:val="1"/>
          <w:numId w:val="20"/>
        </w:numPr>
        <w:spacing w:after="0" w:line="240" w:lineRule="auto"/>
        <w:ind w:left="1134" w:hanging="414"/>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medicinska dokumentacija o liječenju, odnosno uzroku smrti osobe od koje se izvodi pravo, ako su iz te dokumentacije</w:t>
      </w:r>
      <w:r w:rsidR="0088407B" w:rsidRPr="003122C7">
        <w:rPr>
          <w:rFonts w:ascii="Times New Roman" w:eastAsia="Times New Roman" w:hAnsi="Times New Roman" w:cs="Times New Roman"/>
          <w:sz w:val="24"/>
          <w:szCs w:val="24"/>
          <w:lang w:eastAsia="hr-HR"/>
        </w:rPr>
        <w:t xml:space="preserve"> vidljive okolnosti stradavanja</w:t>
      </w:r>
      <w:r w:rsidR="00E4138C" w:rsidRPr="003122C7">
        <w:rPr>
          <w:rFonts w:ascii="Times New Roman" w:eastAsia="Times New Roman" w:hAnsi="Times New Roman" w:cs="Times New Roman"/>
          <w:sz w:val="24"/>
          <w:szCs w:val="24"/>
          <w:lang w:eastAsia="hr-HR"/>
        </w:rPr>
        <w:t>.</w:t>
      </w:r>
      <w:r w:rsidR="0088407B"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 </w:t>
      </w:r>
    </w:p>
    <w:p w14:paraId="2BE177D6" w14:textId="74DE2DA0" w:rsidR="00F0110C" w:rsidRPr="003122C7" w:rsidRDefault="00F0110C" w:rsidP="00EC7398">
      <w:pPr>
        <w:pStyle w:val="ListParagraph"/>
        <w:spacing w:after="0" w:line="240" w:lineRule="auto"/>
        <w:ind w:left="1134"/>
        <w:contextualSpacing w:val="0"/>
        <w:jc w:val="both"/>
        <w:rPr>
          <w:rFonts w:ascii="Times New Roman" w:eastAsia="Times New Roman" w:hAnsi="Times New Roman" w:cs="Times New Roman"/>
          <w:sz w:val="24"/>
          <w:szCs w:val="24"/>
          <w:lang w:eastAsia="hr-HR"/>
        </w:rPr>
      </w:pPr>
    </w:p>
    <w:p w14:paraId="3DFABA84" w14:textId="712510FF" w:rsidR="00E4138C" w:rsidRPr="003122C7" w:rsidRDefault="00E4138C"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(3) </w:t>
      </w:r>
      <w:r w:rsidRPr="003122C7">
        <w:rPr>
          <w:rFonts w:ascii="Times New Roman" w:eastAsia="Times New Roman" w:hAnsi="Times New Roman" w:cs="Times New Roman"/>
          <w:sz w:val="24"/>
          <w:szCs w:val="24"/>
          <w:lang w:eastAsia="hr-HR"/>
        </w:rPr>
        <w:tab/>
        <w:t>Osim dokumentacije iz stavka 2. ovoga članka, za utvrđivanje činjenice da je civilna osoba poginula, umrla ili nestala pod okolnostima iz članka 9. ovoga Zakona pribavit će se i drugi dokazi propisani pravilnikom iz članka 7</w:t>
      </w:r>
      <w:r w:rsidR="000D03D2" w:rsidRPr="003122C7">
        <w:rPr>
          <w:rFonts w:ascii="Times New Roman" w:eastAsia="Times New Roman" w:hAnsi="Times New Roman" w:cs="Times New Roman"/>
          <w:sz w:val="24"/>
          <w:szCs w:val="24"/>
          <w:lang w:eastAsia="hr-HR"/>
        </w:rPr>
        <w:t>2</w:t>
      </w:r>
      <w:r w:rsidRPr="003122C7">
        <w:rPr>
          <w:rFonts w:ascii="Times New Roman" w:eastAsia="Times New Roman" w:hAnsi="Times New Roman" w:cs="Times New Roman"/>
          <w:sz w:val="24"/>
          <w:szCs w:val="24"/>
          <w:lang w:eastAsia="hr-HR"/>
        </w:rPr>
        <w:t>. ovoga Zakona.</w:t>
      </w:r>
    </w:p>
    <w:p w14:paraId="03BF08D7" w14:textId="77777777" w:rsidR="009C167E" w:rsidRPr="003122C7" w:rsidRDefault="009C167E" w:rsidP="00EC7398">
      <w:pPr>
        <w:pStyle w:val="ListParagraph"/>
        <w:spacing w:after="0" w:line="240" w:lineRule="auto"/>
        <w:ind w:left="1080"/>
        <w:contextualSpacing w:val="0"/>
        <w:jc w:val="both"/>
        <w:rPr>
          <w:rFonts w:ascii="Times New Roman" w:eastAsia="Times New Roman" w:hAnsi="Times New Roman" w:cs="Times New Roman"/>
          <w:sz w:val="24"/>
          <w:szCs w:val="24"/>
          <w:lang w:eastAsia="hr-HR"/>
        </w:rPr>
      </w:pPr>
    </w:p>
    <w:p w14:paraId="52C2C724" w14:textId="744C83EB"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7</w:t>
      </w:r>
      <w:r w:rsidR="009E4BFA"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 xml:space="preserve">. </w:t>
      </w:r>
    </w:p>
    <w:p w14:paraId="155EA246" w14:textId="77777777" w:rsidR="009C167E" w:rsidRPr="003122C7" w:rsidRDefault="009C167E" w:rsidP="00EC7398">
      <w:pPr>
        <w:spacing w:after="0" w:line="240" w:lineRule="auto"/>
        <w:jc w:val="center"/>
        <w:rPr>
          <w:rFonts w:ascii="Times New Roman" w:eastAsia="Times New Roman" w:hAnsi="Times New Roman" w:cs="Times New Roman"/>
          <w:sz w:val="24"/>
          <w:szCs w:val="24"/>
          <w:lang w:eastAsia="hr-HR"/>
        </w:rPr>
      </w:pPr>
    </w:p>
    <w:p w14:paraId="6A840402" w14:textId="2A5629D9" w:rsidR="00B53055" w:rsidRPr="003122C7" w:rsidRDefault="009C167E" w:rsidP="00EC7398">
      <w:pPr>
        <w:spacing w:after="0" w:line="240" w:lineRule="auto"/>
        <w:jc w:val="both"/>
        <w:rPr>
          <w:rFonts w:ascii="Times New Roman" w:eastAsia="Times New Roman" w:hAnsi="Times New Roman" w:cs="Times New Roman"/>
          <w:bCs/>
          <w:sz w:val="24"/>
          <w:szCs w:val="24"/>
          <w:lang w:eastAsia="hr-HR"/>
        </w:rPr>
      </w:pPr>
      <w:r w:rsidRPr="003122C7">
        <w:rPr>
          <w:rFonts w:ascii="Times New Roman" w:eastAsia="Times New Roman" w:hAnsi="Times New Roman" w:cs="Times New Roman"/>
          <w:bCs/>
          <w:sz w:val="24"/>
          <w:szCs w:val="24"/>
          <w:lang w:eastAsia="hr-HR"/>
        </w:rPr>
        <w:tab/>
      </w:r>
      <w:r w:rsidR="00B53055" w:rsidRPr="003122C7">
        <w:rPr>
          <w:rFonts w:ascii="Times New Roman" w:eastAsia="Times New Roman" w:hAnsi="Times New Roman" w:cs="Times New Roman"/>
          <w:bCs/>
          <w:sz w:val="24"/>
          <w:szCs w:val="24"/>
          <w:lang w:eastAsia="hr-HR"/>
        </w:rPr>
        <w:t>Činjenica o uzroku i postotku oštećenja organizma civilnog invalida iz Domovinskog rata,</w:t>
      </w:r>
      <w:r w:rsidR="00B42271" w:rsidRPr="003122C7">
        <w:rPr>
          <w:rFonts w:ascii="Times New Roman" w:eastAsia="Times New Roman" w:hAnsi="Times New Roman" w:cs="Times New Roman"/>
          <w:bCs/>
          <w:sz w:val="24"/>
          <w:szCs w:val="24"/>
          <w:lang w:eastAsia="hr-HR"/>
        </w:rPr>
        <w:t xml:space="preserve"> </w:t>
      </w:r>
      <w:r w:rsidR="00B53055" w:rsidRPr="003122C7">
        <w:rPr>
          <w:rFonts w:ascii="Times New Roman" w:eastAsia="Times New Roman" w:hAnsi="Times New Roman" w:cs="Times New Roman"/>
          <w:bCs/>
          <w:sz w:val="24"/>
          <w:szCs w:val="24"/>
          <w:lang w:eastAsia="hr-HR"/>
        </w:rPr>
        <w:t xml:space="preserve">činjenica postojanja oštećenja organizma radi priznavanja prava na dodatak za njegu i pomoć druge osobe, činjenica postojanja oštećenja organizma radi </w:t>
      </w:r>
      <w:r w:rsidR="00B53055" w:rsidRPr="003122C7">
        <w:rPr>
          <w:rFonts w:ascii="Times New Roman" w:eastAsia="Times New Roman" w:hAnsi="Times New Roman" w:cs="Times New Roman"/>
          <w:bCs/>
          <w:sz w:val="24"/>
          <w:szCs w:val="24"/>
          <w:lang w:eastAsia="hr-HR"/>
        </w:rPr>
        <w:lastRenderedPageBreak/>
        <w:t>priznavanja prava na ortopedski dodatak, činjenica postojanja oštećenja organizma radi priznavanja prava na dodatak za pripomoć u kući</w:t>
      </w:r>
      <w:r w:rsidR="004160F5" w:rsidRPr="003122C7">
        <w:rPr>
          <w:rFonts w:ascii="Times New Roman" w:eastAsia="Times New Roman" w:hAnsi="Times New Roman" w:cs="Times New Roman"/>
          <w:bCs/>
          <w:sz w:val="24"/>
          <w:szCs w:val="24"/>
          <w:lang w:eastAsia="hr-HR"/>
        </w:rPr>
        <w:t>, činjenica oštećenja organizma radi ostvarivanja prava na naknadu troška prilagodbe osobnog automobila</w:t>
      </w:r>
      <w:r w:rsidR="00B53055" w:rsidRPr="003122C7">
        <w:rPr>
          <w:rFonts w:ascii="Times New Roman" w:eastAsia="Times New Roman" w:hAnsi="Times New Roman" w:cs="Times New Roman"/>
          <w:bCs/>
          <w:sz w:val="24"/>
          <w:szCs w:val="24"/>
          <w:lang w:eastAsia="hr-HR"/>
        </w:rPr>
        <w:t xml:space="preserve"> i činjenica nesposobnosti za privređivanje utvrđuje se na temelju nalaza i mišljenja liječničkog </w:t>
      </w:r>
      <w:r w:rsidR="00150A2D" w:rsidRPr="003122C7">
        <w:rPr>
          <w:rFonts w:ascii="Times New Roman" w:eastAsia="Times New Roman" w:hAnsi="Times New Roman" w:cs="Times New Roman"/>
          <w:bCs/>
          <w:sz w:val="24"/>
          <w:szCs w:val="24"/>
          <w:lang w:eastAsia="hr-HR"/>
        </w:rPr>
        <w:t xml:space="preserve">vijeća </w:t>
      </w:r>
      <w:r w:rsidR="0086751A" w:rsidRPr="003122C7">
        <w:rPr>
          <w:rFonts w:ascii="Times New Roman" w:eastAsia="Times New Roman" w:hAnsi="Times New Roman" w:cs="Times New Roman"/>
          <w:bCs/>
          <w:sz w:val="24"/>
          <w:szCs w:val="24"/>
          <w:lang w:eastAsia="hr-HR"/>
        </w:rPr>
        <w:t xml:space="preserve">iz članka </w:t>
      </w:r>
      <w:r w:rsidR="00FF7847" w:rsidRPr="003122C7">
        <w:rPr>
          <w:rFonts w:ascii="Times New Roman" w:eastAsia="Times New Roman" w:hAnsi="Times New Roman" w:cs="Times New Roman"/>
          <w:bCs/>
          <w:sz w:val="24"/>
          <w:szCs w:val="24"/>
          <w:lang w:eastAsia="hr-HR"/>
        </w:rPr>
        <w:t>77</w:t>
      </w:r>
      <w:r w:rsidR="00B53055" w:rsidRPr="003122C7">
        <w:rPr>
          <w:rFonts w:ascii="Times New Roman" w:eastAsia="Times New Roman" w:hAnsi="Times New Roman" w:cs="Times New Roman"/>
          <w:bCs/>
          <w:sz w:val="24"/>
          <w:szCs w:val="24"/>
          <w:lang w:eastAsia="hr-HR"/>
        </w:rPr>
        <w:t>. ovoga Zakona.</w:t>
      </w:r>
    </w:p>
    <w:p w14:paraId="679A79E6" w14:textId="77777777" w:rsidR="00D53138" w:rsidRPr="003122C7" w:rsidRDefault="00D53138" w:rsidP="00EC7398">
      <w:pPr>
        <w:spacing w:after="0" w:line="240" w:lineRule="auto"/>
        <w:jc w:val="both"/>
        <w:rPr>
          <w:rFonts w:ascii="Times New Roman" w:eastAsia="Times New Roman" w:hAnsi="Times New Roman" w:cs="Times New Roman"/>
          <w:bCs/>
          <w:sz w:val="24"/>
          <w:szCs w:val="24"/>
          <w:lang w:eastAsia="hr-HR"/>
        </w:rPr>
      </w:pPr>
    </w:p>
    <w:p w14:paraId="7D585716" w14:textId="46902ED7" w:rsidR="00E25D9B" w:rsidRPr="003122C7" w:rsidRDefault="00C1665B" w:rsidP="00EC7398">
      <w:pPr>
        <w:spacing w:after="0" w:line="240" w:lineRule="auto"/>
        <w:jc w:val="center"/>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Članak </w:t>
      </w:r>
      <w:r w:rsidR="009E4BFA" w:rsidRPr="003122C7">
        <w:rPr>
          <w:rFonts w:ascii="Times New Roman" w:eastAsia="Times New Roman" w:hAnsi="Times New Roman" w:cs="Times New Roman"/>
          <w:b/>
          <w:bCs/>
          <w:sz w:val="24"/>
          <w:szCs w:val="24"/>
          <w:lang w:eastAsia="hr-HR"/>
        </w:rPr>
        <w:t>77</w:t>
      </w:r>
      <w:r w:rsidR="00E25D9B" w:rsidRPr="003122C7">
        <w:rPr>
          <w:rFonts w:ascii="Times New Roman" w:eastAsia="Times New Roman" w:hAnsi="Times New Roman" w:cs="Times New Roman"/>
          <w:b/>
          <w:bCs/>
          <w:sz w:val="24"/>
          <w:szCs w:val="24"/>
          <w:lang w:eastAsia="hr-HR"/>
        </w:rPr>
        <w:t>.</w:t>
      </w:r>
    </w:p>
    <w:p w14:paraId="4111DF7A" w14:textId="77777777" w:rsidR="009C167E" w:rsidRPr="003122C7" w:rsidRDefault="009C167E" w:rsidP="00EC7398">
      <w:pPr>
        <w:spacing w:after="0" w:line="240" w:lineRule="auto"/>
        <w:jc w:val="center"/>
        <w:rPr>
          <w:rFonts w:ascii="Times New Roman" w:eastAsia="Times New Roman" w:hAnsi="Times New Roman" w:cs="Times New Roman"/>
          <w:bCs/>
          <w:sz w:val="24"/>
          <w:szCs w:val="24"/>
          <w:lang w:eastAsia="hr-HR"/>
        </w:rPr>
      </w:pPr>
    </w:p>
    <w:p w14:paraId="65B72828" w14:textId="2DC1D598" w:rsidR="00B53055" w:rsidRPr="003122C7" w:rsidRDefault="00B53055"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 xml:space="preserve"> </w:t>
      </w:r>
      <w:r w:rsidR="008104DB" w:rsidRPr="003122C7">
        <w:rPr>
          <w:rFonts w:ascii="Times New Roman" w:eastAsia="Times New Roman" w:hAnsi="Times New Roman" w:cs="Times New Roman"/>
          <w:color w:val="231F20"/>
          <w:sz w:val="24"/>
          <w:szCs w:val="24"/>
          <w:lang w:eastAsia="hr-HR"/>
        </w:rPr>
        <w:tab/>
        <w:t>(1)</w:t>
      </w:r>
      <w:r w:rsidR="008104DB" w:rsidRPr="003122C7">
        <w:rPr>
          <w:rFonts w:ascii="Times New Roman" w:eastAsia="Times New Roman" w:hAnsi="Times New Roman" w:cs="Times New Roman"/>
          <w:color w:val="231F20"/>
          <w:sz w:val="24"/>
          <w:szCs w:val="24"/>
          <w:lang w:eastAsia="hr-HR"/>
        </w:rPr>
        <w:tab/>
      </w:r>
      <w:r w:rsidRPr="003122C7">
        <w:rPr>
          <w:rFonts w:ascii="Times New Roman" w:eastAsia="Times New Roman" w:hAnsi="Times New Roman" w:cs="Times New Roman"/>
          <w:color w:val="231F20"/>
          <w:sz w:val="24"/>
          <w:szCs w:val="24"/>
          <w:lang w:eastAsia="hr-HR"/>
        </w:rPr>
        <w:t>Nalaz i mišljenje u prvostupanjskom postupku daje prvostupanjsko liječničko</w:t>
      </w:r>
      <w:r w:rsidR="00EC791E" w:rsidRPr="003122C7">
        <w:rPr>
          <w:rFonts w:ascii="Times New Roman" w:eastAsia="Times New Roman" w:hAnsi="Times New Roman" w:cs="Times New Roman"/>
          <w:color w:val="231F20"/>
          <w:sz w:val="24"/>
          <w:szCs w:val="24"/>
          <w:lang w:eastAsia="hr-HR"/>
        </w:rPr>
        <w:t xml:space="preserve"> </w:t>
      </w:r>
      <w:r w:rsidR="00150A2D" w:rsidRPr="003122C7">
        <w:rPr>
          <w:rFonts w:ascii="Times New Roman" w:eastAsia="Times New Roman" w:hAnsi="Times New Roman" w:cs="Times New Roman"/>
          <w:color w:val="231F20"/>
          <w:sz w:val="24"/>
          <w:szCs w:val="24"/>
          <w:lang w:eastAsia="hr-HR"/>
        </w:rPr>
        <w:t xml:space="preserve">vijeće </w:t>
      </w:r>
      <w:r w:rsidRPr="003122C7">
        <w:rPr>
          <w:rFonts w:ascii="Times New Roman" w:eastAsia="Times New Roman" w:hAnsi="Times New Roman" w:cs="Times New Roman"/>
          <w:color w:val="231F20"/>
          <w:sz w:val="24"/>
          <w:szCs w:val="24"/>
          <w:lang w:eastAsia="hr-HR"/>
        </w:rPr>
        <w:t xml:space="preserve">sastavljeno od triju liječnika specijalista (u daljnjem tekstu: </w:t>
      </w:r>
      <w:r w:rsidR="00150A2D" w:rsidRPr="003122C7">
        <w:rPr>
          <w:rFonts w:ascii="Times New Roman" w:eastAsia="Times New Roman" w:hAnsi="Times New Roman" w:cs="Times New Roman"/>
          <w:color w:val="231F20"/>
          <w:sz w:val="24"/>
          <w:szCs w:val="24"/>
          <w:lang w:eastAsia="hr-HR"/>
        </w:rPr>
        <w:t>prvostupanjsko vijeće</w:t>
      </w:r>
      <w:r w:rsidRPr="003122C7">
        <w:rPr>
          <w:rFonts w:ascii="Times New Roman" w:eastAsia="Times New Roman" w:hAnsi="Times New Roman" w:cs="Times New Roman"/>
          <w:color w:val="231F20"/>
          <w:sz w:val="24"/>
          <w:szCs w:val="24"/>
          <w:lang w:eastAsia="hr-HR"/>
        </w:rPr>
        <w:t xml:space="preserve">). </w:t>
      </w:r>
    </w:p>
    <w:p w14:paraId="3E8C6265" w14:textId="77777777" w:rsidR="009C167E" w:rsidRPr="003122C7" w:rsidRDefault="009C167E"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2AA78AB2" w14:textId="07A21448" w:rsidR="00B53055" w:rsidRPr="003122C7" w:rsidRDefault="008104D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(2)</w:t>
      </w:r>
      <w:r w:rsidRPr="003122C7">
        <w:rPr>
          <w:rFonts w:ascii="Times New Roman" w:eastAsia="Times New Roman" w:hAnsi="Times New Roman" w:cs="Times New Roman"/>
          <w:color w:val="231F20"/>
          <w:sz w:val="24"/>
          <w:szCs w:val="24"/>
          <w:lang w:eastAsia="hr-HR"/>
        </w:rPr>
        <w:tab/>
      </w:r>
      <w:r w:rsidR="00B53055" w:rsidRPr="003122C7">
        <w:rPr>
          <w:rFonts w:ascii="Times New Roman" w:eastAsia="Times New Roman" w:hAnsi="Times New Roman" w:cs="Times New Roman"/>
          <w:color w:val="231F20"/>
          <w:sz w:val="24"/>
          <w:szCs w:val="24"/>
          <w:lang w:eastAsia="hr-HR"/>
        </w:rPr>
        <w:t xml:space="preserve">Nalaz i mišljenje </w:t>
      </w:r>
      <w:r w:rsidR="00150A2D" w:rsidRPr="003122C7">
        <w:rPr>
          <w:rFonts w:ascii="Times New Roman" w:eastAsia="Times New Roman" w:hAnsi="Times New Roman" w:cs="Times New Roman"/>
          <w:color w:val="231F20"/>
          <w:sz w:val="24"/>
          <w:szCs w:val="24"/>
          <w:lang w:eastAsia="hr-HR"/>
        </w:rPr>
        <w:t>prvostupanjskog vijeća</w:t>
      </w:r>
      <w:r w:rsidR="00B53055" w:rsidRPr="003122C7">
        <w:rPr>
          <w:rFonts w:ascii="Times New Roman" w:eastAsia="Times New Roman" w:hAnsi="Times New Roman" w:cs="Times New Roman"/>
          <w:color w:val="231F20"/>
          <w:sz w:val="24"/>
          <w:szCs w:val="24"/>
          <w:lang w:eastAsia="hr-HR"/>
        </w:rPr>
        <w:t xml:space="preserve">, kojim su utvrđene činjenice za stjecanje prava prema ovom Zakonu, prije donošenja prvostupanjskog rješenja kojim se priznaje pravo iz ovoga Zakona, podliježe reviziji liječničkog </w:t>
      </w:r>
      <w:r w:rsidR="00150A2D" w:rsidRPr="003122C7">
        <w:rPr>
          <w:rFonts w:ascii="Times New Roman" w:eastAsia="Times New Roman" w:hAnsi="Times New Roman" w:cs="Times New Roman"/>
          <w:color w:val="231F20"/>
          <w:sz w:val="24"/>
          <w:szCs w:val="24"/>
          <w:lang w:eastAsia="hr-HR"/>
        </w:rPr>
        <w:t xml:space="preserve">vijeća </w:t>
      </w:r>
      <w:r w:rsidR="00B53055" w:rsidRPr="003122C7">
        <w:rPr>
          <w:rFonts w:ascii="Times New Roman" w:eastAsia="Times New Roman" w:hAnsi="Times New Roman" w:cs="Times New Roman"/>
          <w:color w:val="231F20"/>
          <w:sz w:val="24"/>
          <w:szCs w:val="24"/>
          <w:lang w:eastAsia="hr-HR"/>
        </w:rPr>
        <w:t>sastavljeno</w:t>
      </w:r>
      <w:r w:rsidR="007720CA" w:rsidRPr="003122C7">
        <w:rPr>
          <w:rFonts w:ascii="Times New Roman" w:eastAsia="Times New Roman" w:hAnsi="Times New Roman" w:cs="Times New Roman"/>
          <w:color w:val="231F20"/>
          <w:sz w:val="24"/>
          <w:szCs w:val="24"/>
          <w:lang w:eastAsia="hr-HR"/>
        </w:rPr>
        <w:t>g</w:t>
      </w:r>
      <w:r w:rsidR="00B53055" w:rsidRPr="003122C7">
        <w:rPr>
          <w:rFonts w:ascii="Times New Roman" w:eastAsia="Times New Roman" w:hAnsi="Times New Roman" w:cs="Times New Roman"/>
          <w:color w:val="231F20"/>
          <w:sz w:val="24"/>
          <w:szCs w:val="24"/>
          <w:lang w:eastAsia="hr-HR"/>
        </w:rPr>
        <w:t xml:space="preserve"> od pet liječnika specijalista (u daljnjem tekstu: revizijsko </w:t>
      </w:r>
      <w:r w:rsidR="00150A2D" w:rsidRPr="003122C7">
        <w:rPr>
          <w:rFonts w:ascii="Times New Roman" w:eastAsia="Times New Roman" w:hAnsi="Times New Roman" w:cs="Times New Roman"/>
          <w:color w:val="231F20"/>
          <w:sz w:val="24"/>
          <w:szCs w:val="24"/>
          <w:lang w:eastAsia="hr-HR"/>
        </w:rPr>
        <w:t>vijeće</w:t>
      </w:r>
      <w:r w:rsidR="00B53055" w:rsidRPr="003122C7">
        <w:rPr>
          <w:rFonts w:ascii="Times New Roman" w:eastAsia="Times New Roman" w:hAnsi="Times New Roman" w:cs="Times New Roman"/>
          <w:color w:val="231F20"/>
          <w:sz w:val="24"/>
          <w:szCs w:val="24"/>
          <w:lang w:eastAsia="hr-HR"/>
        </w:rPr>
        <w:t>).</w:t>
      </w:r>
    </w:p>
    <w:p w14:paraId="78808582" w14:textId="77777777" w:rsidR="008104DB" w:rsidRPr="003122C7" w:rsidRDefault="008104D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58ECAED" w14:textId="243651A6" w:rsidR="00B53055" w:rsidRPr="003122C7" w:rsidRDefault="008104D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(3)</w:t>
      </w:r>
      <w:r w:rsidRPr="003122C7">
        <w:rPr>
          <w:rFonts w:ascii="Times New Roman" w:eastAsia="Times New Roman" w:hAnsi="Times New Roman" w:cs="Times New Roman"/>
          <w:color w:val="231F20"/>
          <w:sz w:val="24"/>
          <w:szCs w:val="24"/>
          <w:lang w:eastAsia="hr-HR"/>
        </w:rPr>
        <w:tab/>
      </w:r>
      <w:r w:rsidR="00B53055" w:rsidRPr="003122C7">
        <w:rPr>
          <w:rFonts w:ascii="Times New Roman" w:eastAsia="Times New Roman" w:hAnsi="Times New Roman" w:cs="Times New Roman"/>
          <w:color w:val="231F20"/>
          <w:sz w:val="24"/>
          <w:szCs w:val="24"/>
          <w:lang w:eastAsia="hr-HR"/>
        </w:rPr>
        <w:t>Nalaz i mišljenje u drugostupanjskom postupku</w:t>
      </w:r>
      <w:r w:rsidR="00D74A87">
        <w:rPr>
          <w:rFonts w:ascii="Times New Roman" w:eastAsia="Times New Roman" w:hAnsi="Times New Roman" w:cs="Times New Roman"/>
          <w:color w:val="231F20"/>
          <w:sz w:val="24"/>
          <w:szCs w:val="24"/>
          <w:lang w:eastAsia="hr-HR"/>
        </w:rPr>
        <w:t>,</w:t>
      </w:r>
      <w:r w:rsidR="00B53055" w:rsidRPr="003122C7">
        <w:rPr>
          <w:rFonts w:ascii="Times New Roman" w:eastAsia="Times New Roman" w:hAnsi="Times New Roman" w:cs="Times New Roman"/>
          <w:color w:val="231F20"/>
          <w:sz w:val="24"/>
          <w:szCs w:val="24"/>
          <w:lang w:eastAsia="hr-HR"/>
        </w:rPr>
        <w:t xml:space="preserve"> </w:t>
      </w:r>
      <w:r w:rsidR="00081443" w:rsidRPr="003122C7">
        <w:rPr>
          <w:rFonts w:ascii="Times New Roman" w:eastAsia="Times New Roman" w:hAnsi="Times New Roman" w:cs="Times New Roman"/>
          <w:color w:val="231F20"/>
          <w:sz w:val="24"/>
          <w:szCs w:val="24"/>
          <w:lang w:eastAsia="hr-HR"/>
        </w:rPr>
        <w:t>povodom izjavljene žalbe na prvostupanjsko rješenje</w:t>
      </w:r>
      <w:r w:rsidR="00D74A87" w:rsidRPr="00D74A87">
        <w:t xml:space="preserve"> </w:t>
      </w:r>
      <w:r w:rsidR="00D74A87" w:rsidRPr="00D74A87">
        <w:rPr>
          <w:rFonts w:ascii="Times New Roman" w:eastAsia="Times New Roman" w:hAnsi="Times New Roman" w:cs="Times New Roman"/>
          <w:color w:val="231F20"/>
          <w:sz w:val="24"/>
          <w:szCs w:val="24"/>
          <w:lang w:eastAsia="hr-HR"/>
        </w:rPr>
        <w:t>koja se odnosi na nalaz i mišljenje u prvostupanjskom postupku</w:t>
      </w:r>
      <w:r w:rsidR="00D74A87">
        <w:rPr>
          <w:rFonts w:ascii="Times New Roman" w:eastAsia="Times New Roman" w:hAnsi="Times New Roman" w:cs="Times New Roman"/>
          <w:color w:val="231F20"/>
          <w:sz w:val="24"/>
          <w:szCs w:val="24"/>
          <w:lang w:eastAsia="hr-HR"/>
        </w:rPr>
        <w:t>,</w:t>
      </w:r>
      <w:r w:rsidR="00081443" w:rsidRPr="003122C7">
        <w:rPr>
          <w:rFonts w:ascii="Times New Roman" w:eastAsia="Times New Roman" w:hAnsi="Times New Roman" w:cs="Times New Roman"/>
          <w:color w:val="231F20"/>
          <w:sz w:val="24"/>
          <w:szCs w:val="24"/>
          <w:lang w:eastAsia="hr-HR"/>
        </w:rPr>
        <w:t xml:space="preserve"> </w:t>
      </w:r>
      <w:r w:rsidR="00B53055" w:rsidRPr="003122C7">
        <w:rPr>
          <w:rFonts w:ascii="Times New Roman" w:eastAsia="Times New Roman" w:hAnsi="Times New Roman" w:cs="Times New Roman"/>
          <w:color w:val="231F20"/>
          <w:sz w:val="24"/>
          <w:szCs w:val="24"/>
          <w:lang w:eastAsia="hr-HR"/>
        </w:rPr>
        <w:t xml:space="preserve">daje drugostupanjsko liječničko </w:t>
      </w:r>
      <w:r w:rsidR="00150A2D" w:rsidRPr="003122C7">
        <w:rPr>
          <w:rFonts w:ascii="Times New Roman" w:eastAsia="Times New Roman" w:hAnsi="Times New Roman" w:cs="Times New Roman"/>
          <w:color w:val="231F20"/>
          <w:sz w:val="24"/>
          <w:szCs w:val="24"/>
          <w:lang w:eastAsia="hr-HR"/>
        </w:rPr>
        <w:t>vijeće</w:t>
      </w:r>
      <w:r w:rsidR="00B53055" w:rsidRPr="003122C7">
        <w:rPr>
          <w:rFonts w:ascii="Times New Roman" w:eastAsia="Times New Roman" w:hAnsi="Times New Roman" w:cs="Times New Roman"/>
          <w:color w:val="231F20"/>
          <w:sz w:val="24"/>
          <w:szCs w:val="24"/>
          <w:lang w:eastAsia="hr-HR"/>
        </w:rPr>
        <w:t xml:space="preserve"> sastavljeno od pet liječnika specijalista (u daljnjem tekstu: žalbeno </w:t>
      </w:r>
      <w:r w:rsidR="00150A2D" w:rsidRPr="003122C7">
        <w:rPr>
          <w:rFonts w:ascii="Times New Roman" w:eastAsia="Times New Roman" w:hAnsi="Times New Roman" w:cs="Times New Roman"/>
          <w:color w:val="231F20"/>
          <w:sz w:val="24"/>
          <w:szCs w:val="24"/>
          <w:lang w:eastAsia="hr-HR"/>
        </w:rPr>
        <w:t>vijeće</w:t>
      </w:r>
      <w:r w:rsidR="00B53055" w:rsidRPr="003122C7">
        <w:rPr>
          <w:rFonts w:ascii="Times New Roman" w:eastAsia="Times New Roman" w:hAnsi="Times New Roman" w:cs="Times New Roman"/>
          <w:color w:val="231F20"/>
          <w:sz w:val="24"/>
          <w:szCs w:val="24"/>
          <w:lang w:eastAsia="hr-HR"/>
        </w:rPr>
        <w:t xml:space="preserve">). </w:t>
      </w:r>
    </w:p>
    <w:p w14:paraId="020BEC4C" w14:textId="77777777" w:rsidR="008104DB" w:rsidRPr="003122C7" w:rsidRDefault="008104D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1E74DF60" w14:textId="1FC15B0C" w:rsidR="00B53055" w:rsidRPr="003122C7" w:rsidRDefault="008104D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(4)</w:t>
      </w:r>
      <w:r w:rsidRPr="003122C7">
        <w:rPr>
          <w:rFonts w:ascii="Times New Roman" w:eastAsia="Times New Roman" w:hAnsi="Times New Roman" w:cs="Times New Roman"/>
          <w:color w:val="231F20"/>
          <w:sz w:val="24"/>
          <w:szCs w:val="24"/>
          <w:lang w:eastAsia="hr-HR"/>
        </w:rPr>
        <w:tab/>
      </w:r>
      <w:r w:rsidR="00B53055" w:rsidRPr="003122C7">
        <w:rPr>
          <w:rFonts w:ascii="Times New Roman" w:eastAsia="Times New Roman" w:hAnsi="Times New Roman" w:cs="Times New Roman"/>
          <w:color w:val="231F20"/>
          <w:sz w:val="24"/>
          <w:szCs w:val="24"/>
          <w:lang w:eastAsia="hr-HR"/>
        </w:rPr>
        <w:t xml:space="preserve">Predsjednike i članove liječničkih </w:t>
      </w:r>
      <w:r w:rsidR="00150A2D" w:rsidRPr="003122C7">
        <w:rPr>
          <w:rFonts w:ascii="Times New Roman" w:eastAsia="Times New Roman" w:hAnsi="Times New Roman" w:cs="Times New Roman"/>
          <w:color w:val="231F20"/>
          <w:sz w:val="24"/>
          <w:szCs w:val="24"/>
          <w:lang w:eastAsia="hr-HR"/>
        </w:rPr>
        <w:t xml:space="preserve">vijeća </w:t>
      </w:r>
      <w:r w:rsidR="00B53055" w:rsidRPr="003122C7">
        <w:rPr>
          <w:rFonts w:ascii="Times New Roman" w:eastAsia="Times New Roman" w:hAnsi="Times New Roman" w:cs="Times New Roman"/>
          <w:color w:val="231F20"/>
          <w:sz w:val="24"/>
          <w:szCs w:val="24"/>
          <w:lang w:eastAsia="hr-HR"/>
        </w:rPr>
        <w:t xml:space="preserve">iz stavaka 1. do 3. ovoga članka imenuje </w:t>
      </w:r>
      <w:r w:rsidR="002C2F70" w:rsidRPr="003122C7">
        <w:rPr>
          <w:rFonts w:ascii="Times New Roman" w:eastAsia="Times New Roman" w:hAnsi="Times New Roman" w:cs="Times New Roman"/>
          <w:color w:val="231F20"/>
          <w:sz w:val="24"/>
          <w:szCs w:val="24"/>
          <w:lang w:eastAsia="hr-HR"/>
        </w:rPr>
        <w:t xml:space="preserve">odlukom </w:t>
      </w:r>
      <w:r w:rsidR="00B53055" w:rsidRPr="003122C7">
        <w:rPr>
          <w:rFonts w:ascii="Times New Roman" w:eastAsia="Times New Roman" w:hAnsi="Times New Roman" w:cs="Times New Roman"/>
          <w:color w:val="231F20"/>
          <w:sz w:val="24"/>
          <w:szCs w:val="24"/>
          <w:lang w:eastAsia="hr-HR"/>
        </w:rPr>
        <w:t xml:space="preserve">ministar i određuje sjedište i područje rada </w:t>
      </w:r>
      <w:r w:rsidR="00150A2D" w:rsidRPr="003122C7">
        <w:rPr>
          <w:rFonts w:ascii="Times New Roman" w:eastAsia="Times New Roman" w:hAnsi="Times New Roman" w:cs="Times New Roman"/>
          <w:color w:val="231F20"/>
          <w:sz w:val="24"/>
          <w:szCs w:val="24"/>
          <w:lang w:eastAsia="hr-HR"/>
        </w:rPr>
        <w:t>vijeća</w:t>
      </w:r>
      <w:r w:rsidR="00B53055" w:rsidRPr="003122C7">
        <w:rPr>
          <w:rFonts w:ascii="Times New Roman" w:eastAsia="Times New Roman" w:hAnsi="Times New Roman" w:cs="Times New Roman"/>
          <w:color w:val="231F20"/>
          <w:sz w:val="24"/>
          <w:szCs w:val="24"/>
          <w:lang w:eastAsia="hr-HR"/>
        </w:rPr>
        <w:t>.</w:t>
      </w:r>
    </w:p>
    <w:p w14:paraId="04AA2F76" w14:textId="77777777" w:rsidR="008104DB" w:rsidRPr="003122C7" w:rsidRDefault="008104D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0FEB7439" w14:textId="30AF77F5" w:rsidR="00B53055" w:rsidRPr="003122C7" w:rsidRDefault="008104D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(5)</w:t>
      </w:r>
      <w:r w:rsidRPr="003122C7">
        <w:rPr>
          <w:rFonts w:ascii="Times New Roman" w:eastAsia="Times New Roman" w:hAnsi="Times New Roman" w:cs="Times New Roman"/>
          <w:color w:val="231F20"/>
          <w:sz w:val="24"/>
          <w:szCs w:val="24"/>
          <w:lang w:eastAsia="hr-HR"/>
        </w:rPr>
        <w:tab/>
      </w:r>
      <w:r w:rsidR="00B53055" w:rsidRPr="003122C7">
        <w:rPr>
          <w:rFonts w:ascii="Times New Roman" w:eastAsia="Times New Roman" w:hAnsi="Times New Roman" w:cs="Times New Roman"/>
          <w:color w:val="231F20"/>
          <w:sz w:val="24"/>
          <w:szCs w:val="24"/>
          <w:lang w:eastAsia="hr-HR"/>
        </w:rPr>
        <w:t xml:space="preserve">Ministar može imenovati više liječničkih </w:t>
      </w:r>
      <w:r w:rsidR="00150A2D" w:rsidRPr="003122C7">
        <w:rPr>
          <w:rFonts w:ascii="Times New Roman" w:eastAsia="Times New Roman" w:hAnsi="Times New Roman" w:cs="Times New Roman"/>
          <w:color w:val="231F20"/>
          <w:sz w:val="24"/>
          <w:szCs w:val="24"/>
          <w:lang w:eastAsia="hr-HR"/>
        </w:rPr>
        <w:t xml:space="preserve">vijeća </w:t>
      </w:r>
      <w:r w:rsidR="00B53055" w:rsidRPr="003122C7">
        <w:rPr>
          <w:rFonts w:ascii="Times New Roman" w:eastAsia="Times New Roman" w:hAnsi="Times New Roman" w:cs="Times New Roman"/>
          <w:color w:val="231F20"/>
          <w:sz w:val="24"/>
          <w:szCs w:val="24"/>
          <w:lang w:eastAsia="hr-HR"/>
        </w:rPr>
        <w:t>iz stavaka 1. do 3.</w:t>
      </w:r>
      <w:r w:rsidR="00B42271" w:rsidRPr="003122C7">
        <w:rPr>
          <w:rFonts w:ascii="Times New Roman" w:eastAsia="Times New Roman" w:hAnsi="Times New Roman" w:cs="Times New Roman"/>
          <w:color w:val="231F20"/>
          <w:sz w:val="24"/>
          <w:szCs w:val="24"/>
          <w:lang w:eastAsia="hr-HR"/>
        </w:rPr>
        <w:t xml:space="preserve"> </w:t>
      </w:r>
      <w:r w:rsidR="00B53055" w:rsidRPr="003122C7">
        <w:rPr>
          <w:rFonts w:ascii="Times New Roman" w:eastAsia="Times New Roman" w:hAnsi="Times New Roman" w:cs="Times New Roman"/>
          <w:color w:val="231F20"/>
          <w:sz w:val="24"/>
          <w:szCs w:val="24"/>
          <w:lang w:eastAsia="hr-HR"/>
        </w:rPr>
        <w:t>ovoga članka.</w:t>
      </w:r>
    </w:p>
    <w:p w14:paraId="56D66494" w14:textId="77777777" w:rsidR="008104DB" w:rsidRPr="003122C7" w:rsidRDefault="008104D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9DD729B" w14:textId="7D412C8E" w:rsidR="001C1568" w:rsidRPr="003122C7" w:rsidRDefault="008104DB"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(6)</w:t>
      </w: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Sastav liječničkih </w:t>
      </w:r>
      <w:r w:rsidR="00150A2D" w:rsidRPr="003122C7">
        <w:rPr>
          <w:rFonts w:ascii="Times New Roman" w:eastAsia="Times New Roman" w:hAnsi="Times New Roman" w:cs="Times New Roman"/>
          <w:sz w:val="24"/>
          <w:szCs w:val="24"/>
          <w:lang w:eastAsia="hr-HR"/>
        </w:rPr>
        <w:t xml:space="preserve">vijeća </w:t>
      </w:r>
      <w:r w:rsidR="001C1568" w:rsidRPr="003122C7">
        <w:rPr>
          <w:rFonts w:ascii="Times New Roman" w:eastAsia="Times New Roman" w:hAnsi="Times New Roman" w:cs="Times New Roman"/>
          <w:sz w:val="24"/>
          <w:szCs w:val="24"/>
          <w:lang w:eastAsia="hr-HR"/>
        </w:rPr>
        <w:t xml:space="preserve">iz </w:t>
      </w:r>
      <w:r w:rsidR="00081443" w:rsidRPr="003122C7">
        <w:rPr>
          <w:rFonts w:ascii="Times New Roman" w:eastAsia="Times New Roman" w:hAnsi="Times New Roman" w:cs="Times New Roman"/>
          <w:sz w:val="24"/>
          <w:szCs w:val="24"/>
          <w:lang w:eastAsia="hr-HR"/>
        </w:rPr>
        <w:t>stav</w:t>
      </w:r>
      <w:r w:rsidR="00E01CBC" w:rsidRPr="003122C7">
        <w:rPr>
          <w:rFonts w:ascii="Times New Roman" w:eastAsia="Times New Roman" w:hAnsi="Times New Roman" w:cs="Times New Roman"/>
          <w:sz w:val="24"/>
          <w:szCs w:val="24"/>
          <w:lang w:eastAsia="hr-HR"/>
        </w:rPr>
        <w:t>a</w:t>
      </w:r>
      <w:r w:rsidR="00081443" w:rsidRPr="003122C7">
        <w:rPr>
          <w:rFonts w:ascii="Times New Roman" w:eastAsia="Times New Roman" w:hAnsi="Times New Roman" w:cs="Times New Roman"/>
          <w:sz w:val="24"/>
          <w:szCs w:val="24"/>
          <w:lang w:eastAsia="hr-HR"/>
        </w:rPr>
        <w:t>ka 1. do 3. ovoga članka</w:t>
      </w:r>
      <w:r w:rsidR="00B42271" w:rsidRPr="003122C7">
        <w:rPr>
          <w:rFonts w:ascii="Times New Roman" w:eastAsia="Times New Roman" w:hAnsi="Times New Roman" w:cs="Times New Roman"/>
          <w:sz w:val="24"/>
          <w:szCs w:val="24"/>
          <w:lang w:eastAsia="hr-HR"/>
        </w:rPr>
        <w:t xml:space="preserve"> </w:t>
      </w:r>
      <w:r w:rsidR="001C1568" w:rsidRPr="003122C7">
        <w:rPr>
          <w:rFonts w:ascii="Times New Roman" w:eastAsia="Times New Roman" w:hAnsi="Times New Roman" w:cs="Times New Roman"/>
          <w:sz w:val="24"/>
          <w:szCs w:val="24"/>
          <w:lang w:eastAsia="hr-HR"/>
        </w:rPr>
        <w:t xml:space="preserve">ovisi o vrsti stradavanja, ranjavanju, ozljedi ili bolesti. </w:t>
      </w:r>
    </w:p>
    <w:p w14:paraId="3F829347" w14:textId="77777777" w:rsidR="008104DB" w:rsidRPr="003122C7" w:rsidRDefault="008104DB"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0F58E516" w14:textId="32A03328" w:rsidR="001C1568" w:rsidRPr="003122C7" w:rsidRDefault="001C1568"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w:t>
      </w:r>
      <w:r w:rsidR="008104DB" w:rsidRPr="003122C7">
        <w:rPr>
          <w:rFonts w:ascii="Times New Roman" w:eastAsia="Times New Roman" w:hAnsi="Times New Roman" w:cs="Times New Roman"/>
          <w:sz w:val="24"/>
          <w:szCs w:val="24"/>
          <w:lang w:eastAsia="hr-HR"/>
        </w:rPr>
        <w:tab/>
        <w:t>(7)</w:t>
      </w:r>
      <w:r w:rsidR="008104DB"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 xml:space="preserve">U sastavu žalbenog </w:t>
      </w:r>
      <w:r w:rsidR="00150A2D" w:rsidRPr="003122C7">
        <w:rPr>
          <w:rFonts w:ascii="Times New Roman" w:eastAsia="Times New Roman" w:hAnsi="Times New Roman" w:cs="Times New Roman"/>
          <w:sz w:val="24"/>
          <w:szCs w:val="24"/>
          <w:lang w:eastAsia="hr-HR"/>
        </w:rPr>
        <w:t>vijeća</w:t>
      </w:r>
      <w:r w:rsidRPr="003122C7">
        <w:rPr>
          <w:rFonts w:ascii="Times New Roman" w:eastAsia="Times New Roman" w:hAnsi="Times New Roman" w:cs="Times New Roman"/>
          <w:sz w:val="24"/>
          <w:szCs w:val="24"/>
          <w:lang w:eastAsia="hr-HR"/>
        </w:rPr>
        <w:t xml:space="preserve"> ne smiju biti osobe koje su bile u sastavu </w:t>
      </w:r>
      <w:r w:rsidR="00150A2D" w:rsidRPr="003122C7">
        <w:rPr>
          <w:rFonts w:ascii="Times New Roman" w:eastAsia="Times New Roman" w:hAnsi="Times New Roman" w:cs="Times New Roman"/>
          <w:sz w:val="24"/>
          <w:szCs w:val="24"/>
          <w:lang w:eastAsia="hr-HR"/>
        </w:rPr>
        <w:t>prvostupanjskog vijeće</w:t>
      </w:r>
      <w:r w:rsidR="004C0538" w:rsidRPr="003122C7">
        <w:rPr>
          <w:rFonts w:ascii="Times New Roman" w:eastAsia="Times New Roman" w:hAnsi="Times New Roman" w:cs="Times New Roman"/>
          <w:sz w:val="24"/>
          <w:szCs w:val="24"/>
          <w:lang w:eastAsia="hr-HR"/>
        </w:rPr>
        <w:t xml:space="preserve"> i </w:t>
      </w:r>
      <w:r w:rsidRPr="003122C7">
        <w:rPr>
          <w:rFonts w:ascii="Times New Roman" w:eastAsia="Times New Roman" w:hAnsi="Times New Roman" w:cs="Times New Roman"/>
          <w:sz w:val="24"/>
          <w:szCs w:val="24"/>
          <w:lang w:eastAsia="hr-HR"/>
        </w:rPr>
        <w:t xml:space="preserve">revizijskog </w:t>
      </w:r>
      <w:r w:rsidR="00150A2D" w:rsidRPr="003122C7">
        <w:rPr>
          <w:rFonts w:ascii="Times New Roman" w:eastAsia="Times New Roman" w:hAnsi="Times New Roman" w:cs="Times New Roman"/>
          <w:sz w:val="24"/>
          <w:szCs w:val="24"/>
          <w:lang w:eastAsia="hr-HR"/>
        </w:rPr>
        <w:t>vijeća</w:t>
      </w:r>
      <w:r w:rsidRPr="003122C7">
        <w:rPr>
          <w:rFonts w:ascii="Times New Roman" w:eastAsia="Times New Roman" w:hAnsi="Times New Roman" w:cs="Times New Roman"/>
          <w:sz w:val="24"/>
          <w:szCs w:val="24"/>
          <w:lang w:eastAsia="hr-HR"/>
        </w:rPr>
        <w:t xml:space="preserve"> koje je dalo nalaz i mišljenje u postupku donošenja prvostupanjskog rješenja.</w:t>
      </w:r>
    </w:p>
    <w:p w14:paraId="60592BBF" w14:textId="77777777" w:rsidR="008104DB" w:rsidRPr="003122C7" w:rsidRDefault="008104DB"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57F02569" w14:textId="46D760A5" w:rsidR="001C1568" w:rsidRPr="003122C7" w:rsidRDefault="008104DB"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(8)</w:t>
      </w: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Način imenovanja i metodologiju rada </w:t>
      </w:r>
      <w:r w:rsidR="00081443" w:rsidRPr="003122C7">
        <w:rPr>
          <w:rFonts w:ascii="Times New Roman" w:eastAsia="Times New Roman" w:hAnsi="Times New Roman" w:cs="Times New Roman"/>
          <w:sz w:val="24"/>
          <w:szCs w:val="24"/>
          <w:lang w:eastAsia="hr-HR"/>
        </w:rPr>
        <w:t xml:space="preserve">liječničkih </w:t>
      </w:r>
      <w:r w:rsidR="00150A2D" w:rsidRPr="003122C7">
        <w:rPr>
          <w:rFonts w:ascii="Times New Roman" w:eastAsia="Times New Roman" w:hAnsi="Times New Roman" w:cs="Times New Roman"/>
          <w:sz w:val="24"/>
          <w:szCs w:val="24"/>
          <w:lang w:eastAsia="hr-HR"/>
        </w:rPr>
        <w:t xml:space="preserve">vijeća </w:t>
      </w:r>
      <w:r w:rsidR="001C1568" w:rsidRPr="003122C7">
        <w:rPr>
          <w:rFonts w:ascii="Times New Roman" w:eastAsia="Times New Roman" w:hAnsi="Times New Roman" w:cs="Times New Roman"/>
          <w:sz w:val="24"/>
          <w:szCs w:val="24"/>
          <w:lang w:eastAsia="hr-HR"/>
        </w:rPr>
        <w:t>iz stavaka 1. do 3.</w:t>
      </w:r>
      <w:r w:rsidR="00B42271" w:rsidRPr="003122C7">
        <w:rPr>
          <w:rFonts w:ascii="Times New Roman" w:eastAsia="Times New Roman" w:hAnsi="Times New Roman" w:cs="Times New Roman"/>
          <w:sz w:val="24"/>
          <w:szCs w:val="24"/>
          <w:lang w:eastAsia="hr-HR"/>
        </w:rPr>
        <w:t xml:space="preserve"> </w:t>
      </w:r>
      <w:r w:rsidR="001C1568" w:rsidRPr="003122C7">
        <w:rPr>
          <w:rFonts w:ascii="Times New Roman" w:eastAsia="Times New Roman" w:hAnsi="Times New Roman" w:cs="Times New Roman"/>
          <w:sz w:val="24"/>
          <w:szCs w:val="24"/>
          <w:lang w:eastAsia="hr-HR"/>
        </w:rPr>
        <w:t>ovoga članka propisuje ministar pravilnikom.</w:t>
      </w:r>
    </w:p>
    <w:p w14:paraId="32D823FB" w14:textId="77777777" w:rsidR="00654685" w:rsidRPr="003122C7" w:rsidRDefault="00654685" w:rsidP="00EC7398">
      <w:pPr>
        <w:spacing w:after="0" w:line="240" w:lineRule="auto"/>
        <w:jc w:val="center"/>
        <w:textAlignment w:val="baseline"/>
        <w:rPr>
          <w:rFonts w:ascii="Times New Roman" w:eastAsia="Times New Roman" w:hAnsi="Times New Roman" w:cs="Times New Roman"/>
          <w:color w:val="231F20"/>
          <w:sz w:val="24"/>
          <w:szCs w:val="24"/>
          <w:lang w:eastAsia="hr-HR"/>
        </w:rPr>
      </w:pPr>
    </w:p>
    <w:p w14:paraId="28E9312C" w14:textId="4BE5999B" w:rsidR="00E25D9B" w:rsidRPr="003122C7" w:rsidRDefault="00E25D9B" w:rsidP="00EC7398">
      <w:pPr>
        <w:spacing w:after="0" w:line="240" w:lineRule="auto"/>
        <w:jc w:val="center"/>
        <w:textAlignment w:val="baseline"/>
        <w:rPr>
          <w:rFonts w:ascii="Times New Roman" w:eastAsia="Times New Roman" w:hAnsi="Times New Roman" w:cs="Times New Roman"/>
          <w:b/>
          <w:color w:val="231F20"/>
          <w:sz w:val="24"/>
          <w:szCs w:val="24"/>
          <w:lang w:eastAsia="hr-HR"/>
        </w:rPr>
      </w:pPr>
      <w:r w:rsidRPr="003122C7">
        <w:rPr>
          <w:rFonts w:ascii="Times New Roman" w:eastAsia="Times New Roman" w:hAnsi="Times New Roman" w:cs="Times New Roman"/>
          <w:b/>
          <w:color w:val="231F20"/>
          <w:sz w:val="24"/>
          <w:szCs w:val="24"/>
          <w:lang w:eastAsia="hr-HR"/>
        </w:rPr>
        <w:t xml:space="preserve">Članak </w:t>
      </w:r>
      <w:r w:rsidR="009E4BFA" w:rsidRPr="003122C7">
        <w:rPr>
          <w:rFonts w:ascii="Times New Roman" w:eastAsia="Times New Roman" w:hAnsi="Times New Roman" w:cs="Times New Roman"/>
          <w:b/>
          <w:color w:val="231F20"/>
          <w:sz w:val="24"/>
          <w:szCs w:val="24"/>
          <w:lang w:eastAsia="hr-HR"/>
        </w:rPr>
        <w:t>78</w:t>
      </w:r>
      <w:r w:rsidRPr="003122C7">
        <w:rPr>
          <w:rFonts w:ascii="Times New Roman" w:eastAsia="Times New Roman" w:hAnsi="Times New Roman" w:cs="Times New Roman"/>
          <w:b/>
          <w:color w:val="231F20"/>
          <w:sz w:val="24"/>
          <w:szCs w:val="24"/>
          <w:lang w:eastAsia="hr-HR"/>
        </w:rPr>
        <w:t>.</w:t>
      </w:r>
    </w:p>
    <w:p w14:paraId="1510286C" w14:textId="77777777" w:rsidR="008104DB" w:rsidRPr="003122C7" w:rsidRDefault="008104DB" w:rsidP="00EC7398">
      <w:pPr>
        <w:spacing w:after="0" w:line="240" w:lineRule="auto"/>
        <w:jc w:val="center"/>
        <w:textAlignment w:val="baseline"/>
        <w:rPr>
          <w:rFonts w:ascii="Times New Roman" w:eastAsia="Times New Roman" w:hAnsi="Times New Roman" w:cs="Times New Roman"/>
          <w:color w:val="231F20"/>
          <w:sz w:val="24"/>
          <w:szCs w:val="24"/>
          <w:lang w:eastAsia="hr-HR"/>
        </w:rPr>
      </w:pPr>
    </w:p>
    <w:p w14:paraId="27EB7CFF" w14:textId="4242A3E7" w:rsidR="001C1568" w:rsidRPr="003122C7" w:rsidRDefault="00B2474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(1) </w:t>
      </w:r>
      <w:r w:rsidRPr="003122C7">
        <w:rPr>
          <w:rFonts w:ascii="Times New Roman" w:eastAsia="Times New Roman" w:hAnsi="Times New Roman" w:cs="Times New Roman"/>
          <w:sz w:val="24"/>
          <w:szCs w:val="24"/>
          <w:lang w:eastAsia="hr-HR"/>
        </w:rPr>
        <w:tab/>
      </w:r>
      <w:bookmarkStart w:id="34" w:name="_Hlk49086967"/>
      <w:r w:rsidR="00150A2D" w:rsidRPr="003122C7">
        <w:rPr>
          <w:rFonts w:ascii="Times New Roman" w:eastAsia="Times New Roman" w:hAnsi="Times New Roman" w:cs="Times New Roman"/>
          <w:sz w:val="24"/>
          <w:szCs w:val="24"/>
          <w:lang w:eastAsia="hr-HR"/>
        </w:rPr>
        <w:t xml:space="preserve">Prvostupanjsko vijeće </w:t>
      </w:r>
      <w:r w:rsidR="001C1568" w:rsidRPr="003122C7">
        <w:rPr>
          <w:rFonts w:ascii="Times New Roman" w:eastAsia="Times New Roman" w:hAnsi="Times New Roman" w:cs="Times New Roman"/>
          <w:sz w:val="24"/>
          <w:szCs w:val="24"/>
          <w:lang w:eastAsia="hr-HR"/>
        </w:rPr>
        <w:t>donosi nalaz i mišljenje isključivo nakon neposrednog pregleda stranke</w:t>
      </w:r>
      <w:bookmarkEnd w:id="34"/>
      <w:r w:rsidR="001C1568" w:rsidRPr="003122C7">
        <w:rPr>
          <w:rFonts w:ascii="Times New Roman" w:eastAsia="Times New Roman" w:hAnsi="Times New Roman" w:cs="Times New Roman"/>
          <w:sz w:val="24"/>
          <w:szCs w:val="24"/>
          <w:lang w:eastAsia="hr-HR"/>
        </w:rPr>
        <w:t>, osim u postupku utvrđivanja činjenica o uzroku smrti</w:t>
      </w:r>
      <w:r w:rsidR="00D01943" w:rsidRPr="003122C7">
        <w:rPr>
          <w:rFonts w:ascii="Times New Roman" w:eastAsia="Times New Roman" w:hAnsi="Times New Roman" w:cs="Times New Roman"/>
          <w:sz w:val="24"/>
          <w:szCs w:val="24"/>
          <w:lang w:eastAsia="hr-HR"/>
        </w:rPr>
        <w:t xml:space="preserve"> civilne osobe poginule u Domovinskom ratu</w:t>
      </w:r>
      <w:r w:rsidR="00B42271" w:rsidRPr="003122C7">
        <w:rPr>
          <w:rFonts w:ascii="Times New Roman" w:eastAsia="Times New Roman" w:hAnsi="Times New Roman" w:cs="Times New Roman"/>
          <w:sz w:val="24"/>
          <w:szCs w:val="24"/>
          <w:lang w:eastAsia="hr-HR"/>
        </w:rPr>
        <w:t xml:space="preserve"> </w:t>
      </w:r>
      <w:r w:rsidR="001C1568" w:rsidRPr="003122C7">
        <w:rPr>
          <w:rFonts w:ascii="Times New Roman" w:eastAsia="Times New Roman" w:hAnsi="Times New Roman" w:cs="Times New Roman"/>
          <w:sz w:val="24"/>
          <w:szCs w:val="24"/>
          <w:lang w:eastAsia="hr-HR"/>
        </w:rPr>
        <w:t xml:space="preserve">radi ostvarivanja </w:t>
      </w:r>
      <w:r w:rsidR="009609A5" w:rsidRPr="003122C7">
        <w:rPr>
          <w:rFonts w:ascii="Times New Roman" w:eastAsia="Times New Roman" w:hAnsi="Times New Roman" w:cs="Times New Roman"/>
          <w:sz w:val="24"/>
          <w:szCs w:val="24"/>
          <w:lang w:eastAsia="hr-HR"/>
        </w:rPr>
        <w:t>prava članova</w:t>
      </w:r>
      <w:r w:rsidR="001C1568" w:rsidRPr="003122C7">
        <w:rPr>
          <w:rFonts w:ascii="Times New Roman" w:eastAsia="Times New Roman" w:hAnsi="Times New Roman" w:cs="Times New Roman"/>
          <w:sz w:val="24"/>
          <w:szCs w:val="24"/>
          <w:lang w:eastAsia="hr-HR"/>
        </w:rPr>
        <w:t xml:space="preserve"> </w:t>
      </w:r>
      <w:r w:rsidR="009609A5" w:rsidRPr="003122C7">
        <w:rPr>
          <w:rFonts w:ascii="Times New Roman" w:eastAsia="Times New Roman" w:hAnsi="Times New Roman" w:cs="Times New Roman"/>
          <w:sz w:val="24"/>
          <w:szCs w:val="24"/>
          <w:lang w:eastAsia="hr-HR"/>
        </w:rPr>
        <w:t>civilne osobe poginule u Domovinskom ratu prema ovome Zakonu</w:t>
      </w:r>
      <w:r w:rsidR="001C1568" w:rsidRPr="003122C7">
        <w:rPr>
          <w:rFonts w:ascii="Times New Roman" w:eastAsia="Times New Roman" w:hAnsi="Times New Roman" w:cs="Times New Roman"/>
          <w:sz w:val="24"/>
          <w:szCs w:val="24"/>
          <w:lang w:eastAsia="hr-HR"/>
        </w:rPr>
        <w:t>.</w:t>
      </w:r>
    </w:p>
    <w:p w14:paraId="1026FA3D" w14:textId="77777777" w:rsidR="00B24749" w:rsidRPr="003122C7" w:rsidRDefault="00B24749" w:rsidP="00EC7398">
      <w:pPr>
        <w:spacing w:after="0" w:line="240" w:lineRule="auto"/>
        <w:jc w:val="both"/>
        <w:rPr>
          <w:rFonts w:ascii="Times New Roman" w:eastAsia="Times New Roman" w:hAnsi="Times New Roman" w:cs="Times New Roman"/>
          <w:sz w:val="24"/>
          <w:szCs w:val="24"/>
          <w:lang w:eastAsia="hr-HR"/>
        </w:rPr>
      </w:pPr>
    </w:p>
    <w:p w14:paraId="425AA118" w14:textId="4ED5EDA5" w:rsidR="001C1568" w:rsidRPr="003122C7" w:rsidRDefault="00B2474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ab/>
      </w:r>
      <w:r w:rsidR="001C1568" w:rsidRPr="003122C7">
        <w:rPr>
          <w:rFonts w:ascii="Times New Roman" w:eastAsia="Times New Roman" w:hAnsi="Times New Roman" w:cs="Times New Roman"/>
          <w:sz w:val="24"/>
          <w:szCs w:val="24"/>
          <w:lang w:eastAsia="hr-HR"/>
        </w:rPr>
        <w:t xml:space="preserve">(2) </w:t>
      </w: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Revizijsko </w:t>
      </w:r>
      <w:r w:rsidR="00150A2D" w:rsidRPr="003122C7">
        <w:rPr>
          <w:rFonts w:ascii="Times New Roman" w:eastAsia="Times New Roman" w:hAnsi="Times New Roman" w:cs="Times New Roman"/>
          <w:sz w:val="24"/>
          <w:szCs w:val="24"/>
          <w:lang w:eastAsia="hr-HR"/>
        </w:rPr>
        <w:t xml:space="preserve">vijeće </w:t>
      </w:r>
      <w:r w:rsidR="001C1568" w:rsidRPr="003122C7">
        <w:rPr>
          <w:rFonts w:ascii="Times New Roman" w:eastAsia="Times New Roman" w:hAnsi="Times New Roman" w:cs="Times New Roman"/>
          <w:sz w:val="24"/>
          <w:szCs w:val="24"/>
          <w:lang w:eastAsia="hr-HR"/>
        </w:rPr>
        <w:t xml:space="preserve">prilikom obavljanja revizije nalaza i mišljenja </w:t>
      </w:r>
      <w:r w:rsidR="00150A2D" w:rsidRPr="003122C7">
        <w:rPr>
          <w:rFonts w:ascii="Times New Roman" w:eastAsia="Times New Roman" w:hAnsi="Times New Roman" w:cs="Times New Roman"/>
          <w:sz w:val="24"/>
          <w:szCs w:val="24"/>
          <w:lang w:eastAsia="hr-HR"/>
        </w:rPr>
        <w:t>prvostupanjskog vijeća</w:t>
      </w:r>
      <w:r w:rsidR="001C1568" w:rsidRPr="003122C7">
        <w:rPr>
          <w:rFonts w:ascii="Times New Roman" w:eastAsia="Times New Roman" w:hAnsi="Times New Roman" w:cs="Times New Roman"/>
          <w:sz w:val="24"/>
          <w:szCs w:val="24"/>
          <w:lang w:eastAsia="hr-HR"/>
        </w:rPr>
        <w:t xml:space="preserve"> donosi nalaz i mišljenje isključivo nakon neposrednog pregleda </w:t>
      </w:r>
      <w:r w:rsidR="00D01943" w:rsidRPr="003122C7">
        <w:rPr>
          <w:rFonts w:ascii="Times New Roman" w:eastAsia="Times New Roman" w:hAnsi="Times New Roman" w:cs="Times New Roman"/>
          <w:sz w:val="24"/>
          <w:szCs w:val="24"/>
          <w:lang w:eastAsia="hr-HR"/>
        </w:rPr>
        <w:t>stranke</w:t>
      </w:r>
      <w:r w:rsidR="001C1568" w:rsidRPr="003122C7">
        <w:rPr>
          <w:rFonts w:ascii="Times New Roman" w:eastAsia="Times New Roman" w:hAnsi="Times New Roman" w:cs="Times New Roman"/>
          <w:sz w:val="24"/>
          <w:szCs w:val="24"/>
          <w:lang w:eastAsia="hr-HR"/>
        </w:rPr>
        <w:t xml:space="preserve"> odnosno nakon neposrednog vještačenja u kojem sudjeluje stranka u sljedećim slučajevima:</w:t>
      </w:r>
    </w:p>
    <w:p w14:paraId="29E2F2A2" w14:textId="77777777" w:rsidR="00B24749" w:rsidRPr="003122C7" w:rsidRDefault="00B24749" w:rsidP="00EC7398">
      <w:pPr>
        <w:spacing w:after="0" w:line="240" w:lineRule="auto"/>
        <w:jc w:val="both"/>
        <w:rPr>
          <w:rFonts w:ascii="Times New Roman" w:eastAsia="Times New Roman" w:hAnsi="Times New Roman" w:cs="Times New Roman"/>
          <w:sz w:val="24"/>
          <w:szCs w:val="24"/>
          <w:lang w:eastAsia="hr-HR"/>
        </w:rPr>
      </w:pPr>
    </w:p>
    <w:p w14:paraId="0282ED53" w14:textId="000AA418" w:rsidR="001C1568" w:rsidRPr="003122C7" w:rsidRDefault="001C1568"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a) </w:t>
      </w:r>
      <w:r w:rsidR="00B24749"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 xml:space="preserve">kada je </w:t>
      </w:r>
      <w:r w:rsidR="00150A2D" w:rsidRPr="003122C7">
        <w:rPr>
          <w:rFonts w:ascii="Times New Roman" w:eastAsia="Times New Roman" w:hAnsi="Times New Roman" w:cs="Times New Roman"/>
          <w:sz w:val="24"/>
          <w:szCs w:val="24"/>
          <w:lang w:eastAsia="hr-HR"/>
        </w:rPr>
        <w:t xml:space="preserve">prvostupanjsko vijeća  </w:t>
      </w:r>
      <w:r w:rsidRPr="003122C7">
        <w:rPr>
          <w:rFonts w:ascii="Times New Roman" w:eastAsia="Times New Roman" w:hAnsi="Times New Roman" w:cs="Times New Roman"/>
          <w:sz w:val="24"/>
          <w:szCs w:val="24"/>
          <w:lang w:eastAsia="hr-HR"/>
        </w:rPr>
        <w:t xml:space="preserve">oštećenje organizma ocijenilo sa </w:t>
      </w:r>
      <w:r w:rsidR="0058213D" w:rsidRPr="003122C7">
        <w:rPr>
          <w:rFonts w:ascii="Times New Roman" w:eastAsia="Times New Roman" w:hAnsi="Times New Roman" w:cs="Times New Roman"/>
          <w:sz w:val="24"/>
          <w:szCs w:val="24"/>
          <w:lang w:eastAsia="hr-HR"/>
        </w:rPr>
        <w:t>do 80</w:t>
      </w:r>
      <w:r w:rsidR="00282679" w:rsidRPr="003122C7">
        <w:rPr>
          <w:rFonts w:ascii="Times New Roman" w:eastAsia="Times New Roman" w:hAnsi="Times New Roman" w:cs="Times New Roman"/>
          <w:sz w:val="24"/>
          <w:szCs w:val="24"/>
          <w:lang w:eastAsia="hr-HR"/>
        </w:rPr>
        <w:t xml:space="preserve"> </w:t>
      </w:r>
      <w:r w:rsidR="0058213D" w:rsidRPr="003122C7">
        <w:rPr>
          <w:rFonts w:ascii="Times New Roman" w:eastAsia="Times New Roman" w:hAnsi="Times New Roman" w:cs="Times New Roman"/>
          <w:sz w:val="24"/>
          <w:szCs w:val="24"/>
          <w:lang w:eastAsia="hr-HR"/>
        </w:rPr>
        <w:t xml:space="preserve">% do </w:t>
      </w:r>
      <w:r w:rsidRPr="003122C7">
        <w:rPr>
          <w:rFonts w:ascii="Times New Roman" w:eastAsia="Times New Roman" w:hAnsi="Times New Roman" w:cs="Times New Roman"/>
          <w:sz w:val="24"/>
          <w:szCs w:val="24"/>
          <w:lang w:eastAsia="hr-HR"/>
        </w:rPr>
        <w:t>100</w:t>
      </w:r>
      <w:r w:rsidR="00282679"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 xml:space="preserve">% </w:t>
      </w:r>
    </w:p>
    <w:p w14:paraId="73D72CAA" w14:textId="77777777" w:rsidR="001C1568" w:rsidRPr="003122C7" w:rsidRDefault="001C1568"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b) </w:t>
      </w:r>
      <w:r w:rsidR="00B24749"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u postupku ostvarivanja prava na do</w:t>
      </w:r>
      <w:r w:rsidR="008417CA" w:rsidRPr="003122C7">
        <w:rPr>
          <w:rFonts w:ascii="Times New Roman" w:eastAsia="Times New Roman" w:hAnsi="Times New Roman" w:cs="Times New Roman"/>
          <w:sz w:val="24"/>
          <w:szCs w:val="24"/>
          <w:lang w:eastAsia="hr-HR"/>
        </w:rPr>
        <w:t>d</w:t>
      </w:r>
      <w:r w:rsidRPr="003122C7">
        <w:rPr>
          <w:rFonts w:ascii="Times New Roman" w:eastAsia="Times New Roman" w:hAnsi="Times New Roman" w:cs="Times New Roman"/>
          <w:sz w:val="24"/>
          <w:szCs w:val="24"/>
          <w:lang w:eastAsia="hr-HR"/>
        </w:rPr>
        <w:t>atak za njegu i pomoć druge osobe ili</w:t>
      </w:r>
    </w:p>
    <w:p w14:paraId="20D979B6" w14:textId="3345D555" w:rsidR="001C1568" w:rsidRPr="003122C7" w:rsidRDefault="001C1568" w:rsidP="00EC7398">
      <w:pPr>
        <w:spacing w:after="0" w:line="240" w:lineRule="auto"/>
        <w:ind w:left="1134" w:hanging="425"/>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c) </w:t>
      </w:r>
      <w:r w:rsidR="00B24749"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 xml:space="preserve">kada revizijsko </w:t>
      </w:r>
      <w:r w:rsidR="00150A2D" w:rsidRPr="003122C7">
        <w:rPr>
          <w:rFonts w:ascii="Times New Roman" w:eastAsia="Times New Roman" w:hAnsi="Times New Roman" w:cs="Times New Roman"/>
          <w:sz w:val="24"/>
          <w:szCs w:val="24"/>
          <w:lang w:eastAsia="hr-HR"/>
        </w:rPr>
        <w:t xml:space="preserve">vijeće </w:t>
      </w:r>
      <w:r w:rsidRPr="003122C7">
        <w:rPr>
          <w:rFonts w:ascii="Times New Roman" w:eastAsia="Times New Roman" w:hAnsi="Times New Roman" w:cs="Times New Roman"/>
          <w:sz w:val="24"/>
          <w:szCs w:val="24"/>
          <w:lang w:eastAsia="hr-HR"/>
        </w:rPr>
        <w:t>ocijeni da je neposredan pregled potreban.</w:t>
      </w:r>
    </w:p>
    <w:p w14:paraId="521F0093" w14:textId="77777777" w:rsidR="00B24749" w:rsidRPr="003122C7" w:rsidRDefault="00B24749" w:rsidP="00EC7398">
      <w:pPr>
        <w:spacing w:after="0" w:line="240" w:lineRule="auto"/>
        <w:jc w:val="both"/>
        <w:rPr>
          <w:rFonts w:ascii="Times New Roman" w:eastAsia="Times New Roman" w:hAnsi="Times New Roman" w:cs="Times New Roman"/>
          <w:sz w:val="24"/>
          <w:szCs w:val="24"/>
          <w:lang w:eastAsia="hr-HR"/>
        </w:rPr>
      </w:pPr>
    </w:p>
    <w:p w14:paraId="0A65EFDB" w14:textId="1915E298" w:rsidR="001C1568" w:rsidRPr="003122C7" w:rsidRDefault="00B2474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(3) </w:t>
      </w:r>
      <w:r w:rsidRPr="003122C7">
        <w:rPr>
          <w:rFonts w:ascii="Times New Roman" w:eastAsia="Times New Roman" w:hAnsi="Times New Roman" w:cs="Times New Roman"/>
          <w:sz w:val="24"/>
          <w:szCs w:val="24"/>
          <w:lang w:eastAsia="hr-HR"/>
        </w:rPr>
        <w:tab/>
      </w:r>
      <w:r w:rsidR="001C1568" w:rsidRPr="003122C7">
        <w:rPr>
          <w:rFonts w:ascii="Times New Roman" w:eastAsia="Times New Roman" w:hAnsi="Times New Roman" w:cs="Times New Roman"/>
          <w:sz w:val="24"/>
          <w:szCs w:val="24"/>
          <w:lang w:eastAsia="hr-HR"/>
        </w:rPr>
        <w:t xml:space="preserve">U drugostupanjskom postupku, povodom izjavljene žalbe na prvostupanjsko rješenje, žalbeno </w:t>
      </w:r>
      <w:r w:rsidR="00150A2D" w:rsidRPr="003122C7">
        <w:rPr>
          <w:rFonts w:ascii="Times New Roman" w:eastAsia="Times New Roman" w:hAnsi="Times New Roman" w:cs="Times New Roman"/>
          <w:sz w:val="24"/>
          <w:szCs w:val="24"/>
          <w:lang w:eastAsia="hr-HR"/>
        </w:rPr>
        <w:t xml:space="preserve">vijeće </w:t>
      </w:r>
      <w:r w:rsidR="001C1568" w:rsidRPr="003122C7">
        <w:rPr>
          <w:rFonts w:ascii="Times New Roman" w:eastAsia="Times New Roman" w:hAnsi="Times New Roman" w:cs="Times New Roman"/>
          <w:sz w:val="24"/>
          <w:szCs w:val="24"/>
          <w:lang w:eastAsia="hr-HR"/>
        </w:rPr>
        <w:t xml:space="preserve">donosi nalaz i mišljenje isključivo nakon neposrednog pregleda </w:t>
      </w:r>
      <w:r w:rsidR="00D01943" w:rsidRPr="003122C7">
        <w:rPr>
          <w:rFonts w:ascii="Times New Roman" w:eastAsia="Times New Roman" w:hAnsi="Times New Roman" w:cs="Times New Roman"/>
          <w:sz w:val="24"/>
          <w:szCs w:val="24"/>
          <w:lang w:eastAsia="hr-HR"/>
        </w:rPr>
        <w:t>stranke</w:t>
      </w:r>
      <w:r w:rsidR="001C1568" w:rsidRPr="003122C7">
        <w:rPr>
          <w:rFonts w:ascii="Times New Roman" w:eastAsia="Times New Roman" w:hAnsi="Times New Roman" w:cs="Times New Roman"/>
          <w:sz w:val="24"/>
          <w:szCs w:val="24"/>
          <w:lang w:eastAsia="hr-HR"/>
        </w:rPr>
        <w:t xml:space="preserve"> odnosno nakon neposrednog vještačenja u kojem sudjeluje stranka.</w:t>
      </w:r>
    </w:p>
    <w:p w14:paraId="65740DD1" w14:textId="70A39EAC" w:rsidR="00D53138" w:rsidRDefault="00D53138" w:rsidP="00EC7398">
      <w:pPr>
        <w:spacing w:after="0" w:line="240" w:lineRule="auto"/>
        <w:jc w:val="both"/>
        <w:rPr>
          <w:rFonts w:ascii="Times New Roman" w:eastAsia="Times New Roman" w:hAnsi="Times New Roman" w:cs="Times New Roman"/>
          <w:sz w:val="24"/>
          <w:szCs w:val="24"/>
          <w:lang w:eastAsia="hr-HR"/>
        </w:rPr>
      </w:pPr>
    </w:p>
    <w:p w14:paraId="500B15D5" w14:textId="77777777" w:rsidR="00565A8C" w:rsidRPr="003122C7" w:rsidRDefault="00565A8C" w:rsidP="00EC7398">
      <w:pPr>
        <w:spacing w:after="0" w:line="240" w:lineRule="auto"/>
        <w:jc w:val="both"/>
        <w:rPr>
          <w:rFonts w:ascii="Times New Roman" w:eastAsia="Times New Roman" w:hAnsi="Times New Roman" w:cs="Times New Roman"/>
          <w:sz w:val="24"/>
          <w:szCs w:val="24"/>
          <w:lang w:eastAsia="hr-HR"/>
        </w:rPr>
      </w:pPr>
    </w:p>
    <w:p w14:paraId="7A01D53B" w14:textId="77A2919F"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9E4BFA" w:rsidRPr="003122C7">
        <w:rPr>
          <w:rFonts w:ascii="Times New Roman" w:eastAsia="Times New Roman" w:hAnsi="Times New Roman" w:cs="Times New Roman"/>
          <w:b/>
          <w:sz w:val="24"/>
          <w:szCs w:val="24"/>
          <w:lang w:eastAsia="hr-HR"/>
        </w:rPr>
        <w:t>79</w:t>
      </w:r>
      <w:r w:rsidRPr="003122C7">
        <w:rPr>
          <w:rFonts w:ascii="Times New Roman" w:eastAsia="Times New Roman" w:hAnsi="Times New Roman" w:cs="Times New Roman"/>
          <w:b/>
          <w:sz w:val="24"/>
          <w:szCs w:val="24"/>
          <w:lang w:eastAsia="hr-HR"/>
        </w:rPr>
        <w:t xml:space="preserve">. </w:t>
      </w:r>
    </w:p>
    <w:p w14:paraId="335E295A" w14:textId="77777777" w:rsidR="00B24749" w:rsidRPr="003122C7" w:rsidRDefault="00B24749" w:rsidP="00EC7398">
      <w:pPr>
        <w:spacing w:after="0" w:line="240" w:lineRule="auto"/>
        <w:jc w:val="center"/>
        <w:rPr>
          <w:rFonts w:ascii="Times New Roman" w:eastAsia="Times New Roman" w:hAnsi="Times New Roman" w:cs="Times New Roman"/>
          <w:sz w:val="24"/>
          <w:szCs w:val="24"/>
          <w:lang w:eastAsia="hr-HR"/>
        </w:rPr>
      </w:pPr>
    </w:p>
    <w:p w14:paraId="3E653158"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(1)</w:t>
      </w:r>
      <w:r w:rsidRPr="003122C7">
        <w:rPr>
          <w:rFonts w:ascii="Times New Roman" w:eastAsia="Times New Roman" w:hAnsi="Times New Roman" w:cs="Times New Roman"/>
          <w:sz w:val="24"/>
          <w:szCs w:val="24"/>
          <w:lang w:eastAsia="hr-HR"/>
        </w:rPr>
        <w:tab/>
        <w:t xml:space="preserve">Nadležno prvostupanjsko tijelo, po službenoj dužnosti vodi postupak za donošenje novog rješenja o statusu i pravu koje je prethodnim rješenjem utvrđeno na određeni rok. </w:t>
      </w:r>
    </w:p>
    <w:p w14:paraId="4B22DA08"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p>
    <w:p w14:paraId="13132F50"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(2)</w:t>
      </w:r>
      <w:r w:rsidRPr="003122C7">
        <w:rPr>
          <w:rFonts w:ascii="Times New Roman" w:eastAsia="Times New Roman" w:hAnsi="Times New Roman" w:cs="Times New Roman"/>
          <w:sz w:val="24"/>
          <w:szCs w:val="24"/>
          <w:lang w:eastAsia="hr-HR"/>
        </w:rPr>
        <w:tab/>
        <w:t xml:space="preserve">Novo rješenje iz stavka 1. ovoga članka ima pravni učinak od prvog dana idućeg mjeseca nakon proteka roka određenog  prethodnim rješenjem. </w:t>
      </w:r>
    </w:p>
    <w:p w14:paraId="620AD1B3"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p>
    <w:p w14:paraId="541B9E5C" w14:textId="77FD2D1B"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(3)</w:t>
      </w:r>
      <w:r w:rsidRPr="003122C7">
        <w:rPr>
          <w:rFonts w:ascii="Times New Roman" w:eastAsia="Times New Roman" w:hAnsi="Times New Roman" w:cs="Times New Roman"/>
          <w:sz w:val="24"/>
          <w:szCs w:val="24"/>
          <w:lang w:eastAsia="hr-HR"/>
        </w:rPr>
        <w:tab/>
        <w:t xml:space="preserve">Ako korisnik prava u postupku iz stavka 1. ovoga članka ne pristupi pregledu ili na drugi način onemogući tijelo vještačenja </w:t>
      </w:r>
      <w:r w:rsidR="00E01CBC" w:rsidRPr="003122C7">
        <w:rPr>
          <w:rFonts w:ascii="Times New Roman" w:eastAsia="Times New Roman" w:hAnsi="Times New Roman" w:cs="Times New Roman"/>
          <w:sz w:val="24"/>
          <w:szCs w:val="24"/>
          <w:lang w:eastAsia="hr-HR"/>
        </w:rPr>
        <w:t xml:space="preserve">da </w:t>
      </w:r>
      <w:r w:rsidRPr="003122C7">
        <w:rPr>
          <w:rFonts w:ascii="Times New Roman" w:eastAsia="Times New Roman" w:hAnsi="Times New Roman" w:cs="Times New Roman"/>
          <w:sz w:val="24"/>
          <w:szCs w:val="24"/>
          <w:lang w:eastAsia="hr-HR"/>
        </w:rPr>
        <w:t>d</w:t>
      </w:r>
      <w:r w:rsidR="00E01CBC" w:rsidRPr="003122C7">
        <w:rPr>
          <w:rFonts w:ascii="Times New Roman" w:eastAsia="Times New Roman" w:hAnsi="Times New Roman" w:cs="Times New Roman"/>
          <w:sz w:val="24"/>
          <w:szCs w:val="24"/>
          <w:lang w:eastAsia="hr-HR"/>
        </w:rPr>
        <w:t>onese</w:t>
      </w:r>
      <w:r w:rsidRPr="003122C7">
        <w:rPr>
          <w:rFonts w:ascii="Times New Roman" w:eastAsia="Times New Roman" w:hAnsi="Times New Roman" w:cs="Times New Roman"/>
          <w:sz w:val="24"/>
          <w:szCs w:val="24"/>
          <w:lang w:eastAsia="hr-HR"/>
        </w:rPr>
        <w:t xml:space="preserve"> nalaz i mišljenje, postupak će se obustaviti. </w:t>
      </w:r>
    </w:p>
    <w:p w14:paraId="42972390" w14:textId="77777777" w:rsidR="0023566B"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p>
    <w:p w14:paraId="3B3C139E" w14:textId="77777777" w:rsidR="00B24749" w:rsidRPr="003122C7" w:rsidRDefault="0023566B" w:rsidP="00EC7398">
      <w:pPr>
        <w:spacing w:after="0" w:line="240" w:lineRule="auto"/>
        <w:ind w:firstLine="708"/>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(4)</w:t>
      </w:r>
      <w:r w:rsidRPr="003122C7">
        <w:rPr>
          <w:rFonts w:ascii="Times New Roman" w:eastAsia="Times New Roman" w:hAnsi="Times New Roman" w:cs="Times New Roman"/>
          <w:sz w:val="24"/>
          <w:szCs w:val="24"/>
          <w:lang w:eastAsia="hr-HR"/>
        </w:rPr>
        <w:tab/>
        <w:t>Ako osoba, kojoj je postupak za donošenje novog rješenja obustavljen u smislu stavka 3. ovoga članka, podnese ponovni zahtjev za priznavanje statusa i prava po ovom Zakonu, status i prava utvrđena novim rješenjem pripadaju od prvog dana idućeg mjeseca od dana podnošenja urednog zahtjeva.</w:t>
      </w:r>
    </w:p>
    <w:p w14:paraId="24587050" w14:textId="77777777" w:rsidR="00AD17A9" w:rsidRPr="003122C7" w:rsidRDefault="00AD17A9" w:rsidP="00EC7398">
      <w:pPr>
        <w:spacing w:after="0" w:line="240" w:lineRule="auto"/>
        <w:jc w:val="center"/>
        <w:rPr>
          <w:rFonts w:ascii="Times New Roman" w:eastAsia="Times New Roman" w:hAnsi="Times New Roman" w:cs="Times New Roman"/>
          <w:b/>
          <w:sz w:val="24"/>
          <w:szCs w:val="24"/>
          <w:lang w:eastAsia="hr-HR"/>
        </w:rPr>
      </w:pPr>
    </w:p>
    <w:p w14:paraId="0AC9791B" w14:textId="32B967A4"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w:t>
      </w:r>
      <w:r w:rsidR="00B42271" w:rsidRPr="003122C7">
        <w:rPr>
          <w:rFonts w:ascii="Times New Roman" w:eastAsia="Times New Roman" w:hAnsi="Times New Roman" w:cs="Times New Roman"/>
          <w:b/>
          <w:sz w:val="24"/>
          <w:szCs w:val="24"/>
          <w:lang w:eastAsia="hr-HR"/>
        </w:rPr>
        <w:t xml:space="preserve"> </w:t>
      </w:r>
      <w:r w:rsidR="000C535A" w:rsidRPr="003122C7">
        <w:rPr>
          <w:rFonts w:ascii="Times New Roman" w:eastAsia="Times New Roman" w:hAnsi="Times New Roman" w:cs="Times New Roman"/>
          <w:b/>
          <w:sz w:val="24"/>
          <w:szCs w:val="24"/>
          <w:lang w:eastAsia="hr-HR"/>
        </w:rPr>
        <w:t>8</w:t>
      </w:r>
      <w:r w:rsidR="009E4BFA" w:rsidRPr="003122C7">
        <w:rPr>
          <w:rFonts w:ascii="Times New Roman" w:eastAsia="Times New Roman" w:hAnsi="Times New Roman" w:cs="Times New Roman"/>
          <w:b/>
          <w:sz w:val="24"/>
          <w:szCs w:val="24"/>
          <w:lang w:eastAsia="hr-HR"/>
        </w:rPr>
        <w:t>0</w:t>
      </w:r>
      <w:r w:rsidR="000C535A" w:rsidRPr="003122C7">
        <w:rPr>
          <w:rFonts w:ascii="Times New Roman" w:eastAsia="Times New Roman" w:hAnsi="Times New Roman" w:cs="Times New Roman"/>
          <w:b/>
          <w:sz w:val="24"/>
          <w:szCs w:val="24"/>
          <w:lang w:eastAsia="hr-HR"/>
        </w:rPr>
        <w:t>.</w:t>
      </w:r>
    </w:p>
    <w:p w14:paraId="6E37B914" w14:textId="77777777" w:rsidR="00B24749" w:rsidRPr="003122C7" w:rsidRDefault="00B24749" w:rsidP="00EC7398">
      <w:pPr>
        <w:spacing w:after="0" w:line="240" w:lineRule="auto"/>
        <w:jc w:val="center"/>
        <w:rPr>
          <w:rFonts w:ascii="Times New Roman" w:eastAsia="Times New Roman" w:hAnsi="Times New Roman" w:cs="Times New Roman"/>
          <w:sz w:val="24"/>
          <w:szCs w:val="24"/>
          <w:lang w:eastAsia="hr-HR"/>
        </w:rPr>
      </w:pPr>
    </w:p>
    <w:p w14:paraId="6AC41DEA" w14:textId="77777777" w:rsidR="00E25D9B" w:rsidRPr="003122C7" w:rsidRDefault="00C33DD9"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 </w:t>
      </w:r>
      <w:r w:rsidR="0097349F" w:rsidRPr="003122C7">
        <w:rPr>
          <w:rFonts w:ascii="Times New Roman" w:eastAsia="Times New Roman" w:hAnsi="Times New Roman" w:cs="Times New Roman"/>
          <w:sz w:val="24"/>
          <w:szCs w:val="24"/>
          <w:lang w:eastAsia="hr-HR"/>
        </w:rPr>
        <w:tab/>
        <w:t>(1)</w:t>
      </w:r>
      <w:r w:rsidR="0097349F" w:rsidRPr="003122C7">
        <w:rPr>
          <w:rFonts w:ascii="Times New Roman" w:eastAsia="Times New Roman" w:hAnsi="Times New Roman" w:cs="Times New Roman"/>
          <w:sz w:val="24"/>
          <w:szCs w:val="24"/>
          <w:lang w:eastAsia="hr-HR"/>
        </w:rPr>
        <w:tab/>
      </w:r>
      <w:r w:rsidRPr="003122C7">
        <w:rPr>
          <w:rFonts w:ascii="Times New Roman" w:eastAsia="Times New Roman" w:hAnsi="Times New Roman" w:cs="Times New Roman"/>
          <w:sz w:val="24"/>
          <w:szCs w:val="24"/>
          <w:lang w:eastAsia="hr-HR"/>
        </w:rPr>
        <w:t>Ako nakon izvršnosti rješenja o pravima iz ovoga Zakona kod civilnog invalida iz Domovinskog rata nastupe promjene, koje su od utjecaja na postotak oštećenja organizma utvrđenog izvršnim rješenjem, civilni invalid iz Domovinskog rata može, po isteku dvije godine od dana izvršnosti rješenja, podnijeti zahtjev za utvrđivanje novog postotka oštećenja organizma.</w:t>
      </w:r>
    </w:p>
    <w:p w14:paraId="00BC7859" w14:textId="77777777" w:rsidR="0097349F" w:rsidRPr="003122C7" w:rsidRDefault="0097349F" w:rsidP="00EC7398">
      <w:pPr>
        <w:spacing w:after="0" w:line="240" w:lineRule="auto"/>
        <w:jc w:val="both"/>
        <w:rPr>
          <w:rFonts w:ascii="Times New Roman" w:eastAsia="Times New Roman" w:hAnsi="Times New Roman" w:cs="Times New Roman"/>
          <w:sz w:val="24"/>
          <w:szCs w:val="24"/>
          <w:lang w:eastAsia="hr-HR"/>
        </w:rPr>
      </w:pPr>
    </w:p>
    <w:p w14:paraId="596195D1" w14:textId="0DC9C131" w:rsidR="00EC01DA" w:rsidRPr="003122C7" w:rsidRDefault="0097349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lastRenderedPageBreak/>
        <w:tab/>
        <w:t>(2)</w:t>
      </w:r>
      <w:r w:rsidRPr="003122C7">
        <w:rPr>
          <w:rFonts w:ascii="Times New Roman" w:eastAsia="Times New Roman" w:hAnsi="Times New Roman" w:cs="Times New Roman"/>
          <w:sz w:val="24"/>
          <w:szCs w:val="24"/>
          <w:lang w:eastAsia="hr-HR"/>
        </w:rPr>
        <w:tab/>
      </w:r>
      <w:r w:rsidR="00EC01DA" w:rsidRPr="003122C7">
        <w:rPr>
          <w:rFonts w:ascii="Times New Roman" w:eastAsia="Times New Roman" w:hAnsi="Times New Roman" w:cs="Times New Roman"/>
          <w:sz w:val="24"/>
          <w:szCs w:val="24"/>
          <w:lang w:eastAsia="hr-HR"/>
        </w:rPr>
        <w:t xml:space="preserve">Pravilnikom iz članka </w:t>
      </w:r>
      <w:r w:rsidR="00FF7847" w:rsidRPr="003122C7">
        <w:rPr>
          <w:rFonts w:ascii="Times New Roman" w:eastAsia="Times New Roman" w:hAnsi="Times New Roman" w:cs="Times New Roman"/>
          <w:sz w:val="24"/>
          <w:szCs w:val="24"/>
          <w:lang w:eastAsia="hr-HR"/>
        </w:rPr>
        <w:t>77</w:t>
      </w:r>
      <w:r w:rsidR="0086751A" w:rsidRPr="003122C7">
        <w:rPr>
          <w:rFonts w:ascii="Times New Roman" w:eastAsia="Times New Roman" w:hAnsi="Times New Roman" w:cs="Times New Roman"/>
          <w:sz w:val="24"/>
          <w:szCs w:val="24"/>
          <w:lang w:eastAsia="hr-HR"/>
        </w:rPr>
        <w:t>.</w:t>
      </w:r>
      <w:r w:rsidR="00EC01DA" w:rsidRPr="003122C7">
        <w:rPr>
          <w:rFonts w:ascii="Times New Roman" w:eastAsia="Times New Roman" w:hAnsi="Times New Roman" w:cs="Times New Roman"/>
          <w:sz w:val="24"/>
          <w:szCs w:val="24"/>
          <w:lang w:eastAsia="hr-HR"/>
        </w:rPr>
        <w:t xml:space="preserve"> stavka 8. ovoga </w:t>
      </w:r>
      <w:r w:rsidR="00C33DD9" w:rsidRPr="003122C7">
        <w:rPr>
          <w:rFonts w:ascii="Times New Roman" w:eastAsia="Times New Roman" w:hAnsi="Times New Roman" w:cs="Times New Roman"/>
          <w:sz w:val="24"/>
          <w:szCs w:val="24"/>
          <w:lang w:eastAsia="hr-HR"/>
        </w:rPr>
        <w:t xml:space="preserve">Zakona </w:t>
      </w:r>
      <w:r w:rsidR="00EC01DA" w:rsidRPr="003122C7">
        <w:rPr>
          <w:rFonts w:ascii="Times New Roman" w:eastAsia="Times New Roman" w:hAnsi="Times New Roman" w:cs="Times New Roman"/>
          <w:sz w:val="24"/>
          <w:szCs w:val="24"/>
          <w:lang w:eastAsia="hr-HR"/>
        </w:rPr>
        <w:t xml:space="preserve">propisat će se oštećenja organizma na osnovi kojih se zahtjev za </w:t>
      </w:r>
      <w:r w:rsidR="00E01CBC" w:rsidRPr="003122C7">
        <w:rPr>
          <w:rFonts w:ascii="Times New Roman" w:eastAsia="Times New Roman" w:hAnsi="Times New Roman" w:cs="Times New Roman"/>
          <w:sz w:val="24"/>
          <w:szCs w:val="24"/>
          <w:lang w:eastAsia="hr-HR"/>
        </w:rPr>
        <w:t xml:space="preserve">utvrđivanje novog postotka </w:t>
      </w:r>
      <w:r w:rsidR="00EC01DA" w:rsidRPr="003122C7">
        <w:rPr>
          <w:rFonts w:ascii="Times New Roman" w:eastAsia="Times New Roman" w:hAnsi="Times New Roman" w:cs="Times New Roman"/>
          <w:sz w:val="24"/>
          <w:szCs w:val="24"/>
          <w:lang w:eastAsia="hr-HR"/>
        </w:rPr>
        <w:t>oštećenj</w:t>
      </w:r>
      <w:r w:rsidR="00E01CBC" w:rsidRPr="003122C7">
        <w:rPr>
          <w:rFonts w:ascii="Times New Roman" w:eastAsia="Times New Roman" w:hAnsi="Times New Roman" w:cs="Times New Roman"/>
          <w:sz w:val="24"/>
          <w:szCs w:val="24"/>
          <w:lang w:eastAsia="hr-HR"/>
        </w:rPr>
        <w:t>a</w:t>
      </w:r>
      <w:r w:rsidR="00EC01DA" w:rsidRPr="003122C7">
        <w:rPr>
          <w:rFonts w:ascii="Times New Roman" w:eastAsia="Times New Roman" w:hAnsi="Times New Roman" w:cs="Times New Roman"/>
          <w:sz w:val="24"/>
          <w:szCs w:val="24"/>
          <w:lang w:eastAsia="hr-HR"/>
        </w:rPr>
        <w:t xml:space="preserve"> organizma može podnije</w:t>
      </w:r>
      <w:r w:rsidR="00C23FF4" w:rsidRPr="003122C7">
        <w:rPr>
          <w:rFonts w:ascii="Times New Roman" w:eastAsia="Times New Roman" w:hAnsi="Times New Roman" w:cs="Times New Roman"/>
          <w:sz w:val="24"/>
          <w:szCs w:val="24"/>
          <w:lang w:eastAsia="hr-HR"/>
        </w:rPr>
        <w:t>ti</w:t>
      </w:r>
      <w:r w:rsidR="00EC01DA" w:rsidRPr="003122C7">
        <w:rPr>
          <w:rFonts w:ascii="Times New Roman" w:eastAsia="Times New Roman" w:hAnsi="Times New Roman" w:cs="Times New Roman"/>
          <w:sz w:val="24"/>
          <w:szCs w:val="24"/>
          <w:lang w:eastAsia="hr-HR"/>
        </w:rPr>
        <w:t xml:space="preserve"> i prije isteka roka iz stavka 1. ovoga članka.</w:t>
      </w:r>
    </w:p>
    <w:p w14:paraId="0FBD6891" w14:textId="77777777" w:rsidR="0097349F" w:rsidRPr="003122C7" w:rsidRDefault="0097349F" w:rsidP="00EC7398">
      <w:pPr>
        <w:spacing w:after="0" w:line="240" w:lineRule="auto"/>
        <w:ind w:left="360"/>
        <w:jc w:val="both"/>
        <w:rPr>
          <w:rFonts w:ascii="Times New Roman" w:eastAsia="Times New Roman" w:hAnsi="Times New Roman" w:cs="Times New Roman"/>
          <w:sz w:val="24"/>
          <w:szCs w:val="24"/>
          <w:lang w:eastAsia="hr-HR"/>
        </w:rPr>
      </w:pPr>
    </w:p>
    <w:p w14:paraId="7061485B" w14:textId="77777777" w:rsidR="00E25D9B" w:rsidRPr="003122C7" w:rsidRDefault="0097349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Odredba stavka 1. ovoga članka primjenjuj</w:t>
      </w:r>
      <w:r w:rsidR="00D64066" w:rsidRPr="003122C7">
        <w:rPr>
          <w:rFonts w:ascii="Times New Roman" w:eastAsia="Times New Roman" w:hAnsi="Times New Roman" w:cs="Times New Roman"/>
          <w:sz w:val="24"/>
          <w:szCs w:val="24"/>
          <w:lang w:eastAsia="hr-HR"/>
        </w:rPr>
        <w:t>e</w:t>
      </w:r>
      <w:r w:rsidR="00E25D9B" w:rsidRPr="003122C7">
        <w:rPr>
          <w:rFonts w:ascii="Times New Roman" w:eastAsia="Times New Roman" w:hAnsi="Times New Roman" w:cs="Times New Roman"/>
          <w:sz w:val="24"/>
          <w:szCs w:val="24"/>
          <w:lang w:eastAsia="hr-HR"/>
        </w:rPr>
        <w:t xml:space="preserve"> s</w:t>
      </w:r>
      <w:r w:rsidR="005A0BA4" w:rsidRPr="003122C7">
        <w:rPr>
          <w:rFonts w:ascii="Times New Roman" w:eastAsia="Times New Roman" w:hAnsi="Times New Roman" w:cs="Times New Roman"/>
          <w:sz w:val="24"/>
          <w:szCs w:val="24"/>
          <w:lang w:eastAsia="hr-HR"/>
        </w:rPr>
        <w:t>e i na osobu kojoj nije priznat</w:t>
      </w:r>
      <w:r w:rsidR="00E25D9B" w:rsidRPr="003122C7">
        <w:rPr>
          <w:rFonts w:ascii="Times New Roman" w:eastAsia="Times New Roman" w:hAnsi="Times New Roman" w:cs="Times New Roman"/>
          <w:sz w:val="24"/>
          <w:szCs w:val="24"/>
          <w:lang w:eastAsia="hr-HR"/>
        </w:rPr>
        <w:t xml:space="preserve"> </w:t>
      </w:r>
      <w:r w:rsidR="005A0BA4" w:rsidRPr="003122C7">
        <w:rPr>
          <w:rFonts w:ascii="Times New Roman" w:eastAsia="Times New Roman" w:hAnsi="Times New Roman" w:cs="Times New Roman"/>
          <w:sz w:val="24"/>
          <w:szCs w:val="24"/>
          <w:lang w:eastAsia="hr-HR"/>
        </w:rPr>
        <w:t>status</w:t>
      </w:r>
      <w:r w:rsidR="00E25D9B" w:rsidRPr="003122C7">
        <w:rPr>
          <w:rFonts w:ascii="Times New Roman" w:eastAsia="Times New Roman" w:hAnsi="Times New Roman" w:cs="Times New Roman"/>
          <w:sz w:val="24"/>
          <w:szCs w:val="24"/>
          <w:lang w:eastAsia="hr-HR"/>
        </w:rPr>
        <w:t xml:space="preserve"> civilnog invalida iz Domovinskog rata zbog neudovoljavanja uvjeta propisanih ovim Zakonom za stjecanje tog s</w:t>
      </w:r>
      <w:r w:rsidR="005A0BA4" w:rsidRPr="003122C7">
        <w:rPr>
          <w:rFonts w:ascii="Times New Roman" w:eastAsia="Times New Roman" w:hAnsi="Times New Roman" w:cs="Times New Roman"/>
          <w:sz w:val="24"/>
          <w:szCs w:val="24"/>
          <w:lang w:eastAsia="hr-HR"/>
        </w:rPr>
        <w:t>tatus</w:t>
      </w:r>
      <w:r w:rsidR="00E25D9B" w:rsidRPr="003122C7">
        <w:rPr>
          <w:rFonts w:ascii="Times New Roman" w:eastAsia="Times New Roman" w:hAnsi="Times New Roman" w:cs="Times New Roman"/>
          <w:sz w:val="24"/>
          <w:szCs w:val="24"/>
          <w:lang w:eastAsia="hr-HR"/>
        </w:rPr>
        <w:t xml:space="preserve">a u pogledu postotka oštećenja organizma. </w:t>
      </w:r>
    </w:p>
    <w:p w14:paraId="5F21C869" w14:textId="77777777" w:rsidR="0097349F" w:rsidRPr="003122C7" w:rsidRDefault="0097349F" w:rsidP="00EC7398">
      <w:pPr>
        <w:spacing w:after="0" w:line="240" w:lineRule="auto"/>
        <w:ind w:left="360"/>
        <w:jc w:val="both"/>
        <w:rPr>
          <w:rFonts w:ascii="Times New Roman" w:eastAsia="Times New Roman" w:hAnsi="Times New Roman" w:cs="Times New Roman"/>
          <w:sz w:val="24"/>
          <w:szCs w:val="24"/>
          <w:lang w:eastAsia="hr-HR"/>
        </w:rPr>
      </w:pPr>
    </w:p>
    <w:p w14:paraId="2E126001" w14:textId="10053AA3"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 xml:space="preserve">. </w:t>
      </w:r>
    </w:p>
    <w:p w14:paraId="11F9C382" w14:textId="77777777" w:rsidR="0097349F" w:rsidRPr="003122C7" w:rsidRDefault="0097349F" w:rsidP="00EC7398">
      <w:pPr>
        <w:spacing w:after="0" w:line="240" w:lineRule="auto"/>
        <w:jc w:val="center"/>
        <w:rPr>
          <w:rFonts w:ascii="Times New Roman" w:eastAsia="Times New Roman" w:hAnsi="Times New Roman" w:cs="Times New Roman"/>
          <w:sz w:val="24"/>
          <w:szCs w:val="24"/>
          <w:lang w:eastAsia="hr-HR"/>
        </w:rPr>
      </w:pPr>
    </w:p>
    <w:p w14:paraId="35CE0E18" w14:textId="42E3C03B" w:rsidR="00E25D9B" w:rsidRPr="003122C7" w:rsidRDefault="0097349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C52721">
        <w:rPr>
          <w:rFonts w:ascii="Times New Roman" w:eastAsia="Times New Roman" w:hAnsi="Times New Roman" w:cs="Times New Roman"/>
          <w:sz w:val="24"/>
          <w:szCs w:val="24"/>
          <w:lang w:eastAsia="hr-HR"/>
        </w:rPr>
        <w:t>Izvršna r</w:t>
      </w:r>
      <w:r w:rsidR="00E25D9B" w:rsidRPr="003122C7">
        <w:rPr>
          <w:rFonts w:ascii="Times New Roman" w:eastAsia="Times New Roman" w:hAnsi="Times New Roman" w:cs="Times New Roman"/>
          <w:sz w:val="24"/>
          <w:szCs w:val="24"/>
          <w:lang w:eastAsia="hr-HR"/>
        </w:rPr>
        <w:t xml:space="preserve">ješenja kojima je, prema odredbama ovoga Zakona, priznato pravo na osobnu invalidninu, dodatak za njegu i pomoć druge osobe, ortopedski dodatak, posebni dodatak, obiteljsku invalidninu, uvećanu obiteljsku invalidninu, povećanu obiteljsku invalidninu, novčanu naknadu u iznosu obiteljske invalidnine, povećane i uvećane </w:t>
      </w:r>
      <w:r w:rsidR="00964508" w:rsidRPr="003122C7">
        <w:rPr>
          <w:rFonts w:ascii="Times New Roman" w:eastAsia="Times New Roman" w:hAnsi="Times New Roman" w:cs="Times New Roman"/>
          <w:sz w:val="24"/>
          <w:szCs w:val="24"/>
          <w:lang w:eastAsia="hr-HR"/>
        </w:rPr>
        <w:t xml:space="preserve">obiteljske </w:t>
      </w:r>
      <w:r w:rsidR="00E25D9B" w:rsidRPr="003122C7">
        <w:rPr>
          <w:rFonts w:ascii="Times New Roman" w:eastAsia="Times New Roman" w:hAnsi="Times New Roman" w:cs="Times New Roman"/>
          <w:sz w:val="24"/>
          <w:szCs w:val="24"/>
          <w:lang w:eastAsia="hr-HR"/>
        </w:rPr>
        <w:t>invalidnine,</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 dodatak za pripomoć u kući, novčanu naknadu</w:t>
      </w:r>
      <w:r w:rsidR="0040379B" w:rsidRPr="003122C7">
        <w:rPr>
          <w:rFonts w:ascii="Times New Roman" w:eastAsia="Times New Roman" w:hAnsi="Times New Roman" w:cs="Times New Roman"/>
          <w:sz w:val="24"/>
          <w:szCs w:val="24"/>
          <w:lang w:eastAsia="hr-HR"/>
        </w:rPr>
        <w:t xml:space="preserve"> za civilne stradalnike iz Domovinskog rata</w:t>
      </w:r>
      <w:r w:rsidR="00E25D9B" w:rsidRPr="003122C7">
        <w:rPr>
          <w:rFonts w:ascii="Times New Roman" w:eastAsia="Times New Roman" w:hAnsi="Times New Roman" w:cs="Times New Roman"/>
          <w:sz w:val="24"/>
          <w:szCs w:val="24"/>
          <w:lang w:eastAsia="hr-HR"/>
        </w:rPr>
        <w:t xml:space="preserve">, </w:t>
      </w:r>
      <w:r w:rsidR="0040379B" w:rsidRPr="003122C7">
        <w:rPr>
          <w:rFonts w:ascii="Times New Roman" w:eastAsia="Times New Roman" w:hAnsi="Times New Roman" w:cs="Times New Roman"/>
          <w:sz w:val="24"/>
          <w:szCs w:val="24"/>
          <w:lang w:eastAsia="hr-HR"/>
        </w:rPr>
        <w:t xml:space="preserve">jednokratnu novčanu pomoć, </w:t>
      </w:r>
      <w:r w:rsidR="000F36C1" w:rsidRPr="000F36C1">
        <w:rPr>
          <w:rFonts w:ascii="Times New Roman" w:eastAsia="Times New Roman" w:hAnsi="Times New Roman" w:cs="Times New Roman"/>
          <w:sz w:val="24"/>
          <w:szCs w:val="24"/>
          <w:lang w:eastAsia="hr-HR"/>
        </w:rPr>
        <w:t>pravo na naknadu za besplatne udžbenike</w:t>
      </w:r>
      <w:r w:rsidR="000F36C1">
        <w:rPr>
          <w:rFonts w:ascii="Times New Roman" w:eastAsia="Times New Roman" w:hAnsi="Times New Roman" w:cs="Times New Roman"/>
          <w:sz w:val="24"/>
          <w:szCs w:val="24"/>
          <w:lang w:eastAsia="hr-HR"/>
        </w:rPr>
        <w:t xml:space="preserve">, pravo na naknadu troška prilagodbe osobnog automobila, </w:t>
      </w:r>
      <w:r w:rsidR="0040379B" w:rsidRPr="003122C7">
        <w:rPr>
          <w:rFonts w:ascii="Times New Roman" w:eastAsia="Times New Roman" w:hAnsi="Times New Roman" w:cs="Times New Roman"/>
          <w:sz w:val="24"/>
          <w:szCs w:val="24"/>
          <w:lang w:eastAsia="hr-HR"/>
        </w:rPr>
        <w:t xml:space="preserve">pravo na troškove ukopa </w:t>
      </w:r>
      <w:r w:rsidR="00E25D9B" w:rsidRPr="003122C7">
        <w:rPr>
          <w:rFonts w:ascii="Times New Roman" w:eastAsia="Times New Roman" w:hAnsi="Times New Roman" w:cs="Times New Roman"/>
          <w:sz w:val="24"/>
          <w:szCs w:val="24"/>
          <w:lang w:eastAsia="hr-HR"/>
        </w:rPr>
        <w:t>i pravo na naknadu troškova prijevoza izvršava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nadležno prvostupanjsko tijelo.</w:t>
      </w:r>
    </w:p>
    <w:p w14:paraId="3CFF8D94" w14:textId="77777777" w:rsidR="0097349F" w:rsidRPr="003122C7" w:rsidRDefault="0097349F" w:rsidP="00EC7398">
      <w:pPr>
        <w:spacing w:after="0" w:line="240" w:lineRule="auto"/>
        <w:ind w:left="360"/>
        <w:jc w:val="both"/>
        <w:rPr>
          <w:rFonts w:ascii="Times New Roman" w:eastAsia="Times New Roman" w:hAnsi="Times New Roman" w:cs="Times New Roman"/>
          <w:sz w:val="24"/>
          <w:szCs w:val="24"/>
          <w:lang w:eastAsia="hr-HR"/>
        </w:rPr>
      </w:pPr>
    </w:p>
    <w:p w14:paraId="32E73EF5" w14:textId="77777777" w:rsidR="00D84CCE" w:rsidRPr="003122C7" w:rsidRDefault="0097349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Iznimno od odredbe iz stavka 1. ovoga članka novčana primanja po ovom Zakonu korisnicima s prebivalištem u inozemstvu isplaćuje Ministarstvo.</w:t>
      </w:r>
    </w:p>
    <w:p w14:paraId="6C670ED3" w14:textId="77777777" w:rsidR="0097349F" w:rsidRPr="003122C7" w:rsidRDefault="0097349F" w:rsidP="00EC7398">
      <w:pPr>
        <w:spacing w:after="0" w:line="240" w:lineRule="auto"/>
        <w:ind w:left="360"/>
        <w:jc w:val="both"/>
        <w:rPr>
          <w:rFonts w:ascii="Times New Roman" w:eastAsia="Times New Roman" w:hAnsi="Times New Roman" w:cs="Times New Roman"/>
          <w:sz w:val="24"/>
          <w:szCs w:val="24"/>
          <w:lang w:eastAsia="hr-HR"/>
        </w:rPr>
      </w:pPr>
    </w:p>
    <w:p w14:paraId="48B09BFA" w14:textId="21DE76E1" w:rsidR="00E25D9B" w:rsidRPr="003122C7" w:rsidRDefault="0097349F"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0F36C1">
        <w:rPr>
          <w:rFonts w:ascii="Times New Roman" w:eastAsia="Times New Roman" w:hAnsi="Times New Roman" w:cs="Times New Roman"/>
          <w:sz w:val="24"/>
          <w:szCs w:val="24"/>
          <w:lang w:eastAsia="hr-HR"/>
        </w:rPr>
        <w:t>N</w:t>
      </w:r>
      <w:r w:rsidR="0023566B" w:rsidRPr="003122C7">
        <w:rPr>
          <w:rFonts w:ascii="Times New Roman" w:eastAsia="Times New Roman" w:hAnsi="Times New Roman" w:cs="Times New Roman"/>
          <w:sz w:val="24"/>
          <w:szCs w:val="24"/>
          <w:lang w:eastAsia="hr-HR"/>
        </w:rPr>
        <w:t>adležno p</w:t>
      </w:r>
      <w:r w:rsidR="00E25D9B" w:rsidRPr="003122C7">
        <w:rPr>
          <w:rFonts w:ascii="Times New Roman" w:eastAsia="Times New Roman" w:hAnsi="Times New Roman" w:cs="Times New Roman"/>
          <w:sz w:val="24"/>
          <w:szCs w:val="24"/>
          <w:lang w:eastAsia="hr-HR"/>
        </w:rPr>
        <w:t>rvostupanjsko tijelo</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vodi evidenciju o izvršenim isplatama</w:t>
      </w:r>
      <w:r w:rsidR="000F36C1">
        <w:rPr>
          <w:rFonts w:ascii="Times New Roman" w:eastAsia="Times New Roman" w:hAnsi="Times New Roman" w:cs="Times New Roman"/>
          <w:sz w:val="24"/>
          <w:szCs w:val="24"/>
          <w:lang w:eastAsia="hr-HR"/>
        </w:rPr>
        <w:t>,</w:t>
      </w:r>
      <w:r w:rsidR="00C85323">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o broju i strukturi korisnika. </w:t>
      </w:r>
    </w:p>
    <w:p w14:paraId="3A5CB23E" w14:textId="77777777" w:rsidR="0097349F" w:rsidRPr="003122C7" w:rsidRDefault="0097349F" w:rsidP="00EC7398">
      <w:pPr>
        <w:spacing w:after="0" w:line="240" w:lineRule="auto"/>
        <w:ind w:left="360"/>
        <w:jc w:val="both"/>
        <w:rPr>
          <w:rFonts w:ascii="Times New Roman" w:eastAsia="Times New Roman" w:hAnsi="Times New Roman" w:cs="Times New Roman"/>
          <w:sz w:val="24"/>
          <w:szCs w:val="24"/>
          <w:lang w:eastAsia="hr-HR"/>
        </w:rPr>
      </w:pPr>
    </w:p>
    <w:p w14:paraId="112EC7FF" w14:textId="33A73DC8" w:rsidR="00D84CCE" w:rsidRPr="003122C7" w:rsidRDefault="00D84CCE"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2</w:t>
      </w:r>
      <w:r w:rsidRPr="003122C7">
        <w:rPr>
          <w:rFonts w:ascii="Times New Roman" w:eastAsia="Times New Roman" w:hAnsi="Times New Roman" w:cs="Times New Roman"/>
          <w:b/>
          <w:sz w:val="24"/>
          <w:szCs w:val="24"/>
          <w:lang w:eastAsia="hr-HR"/>
        </w:rPr>
        <w:t>.</w:t>
      </w:r>
    </w:p>
    <w:p w14:paraId="4ABB4273" w14:textId="77777777" w:rsidR="0097349F" w:rsidRPr="003122C7" w:rsidRDefault="0097349F" w:rsidP="00EC7398">
      <w:pPr>
        <w:spacing w:after="0" w:line="240" w:lineRule="auto"/>
        <w:jc w:val="center"/>
        <w:rPr>
          <w:rFonts w:ascii="Times New Roman" w:eastAsia="Times New Roman" w:hAnsi="Times New Roman" w:cs="Times New Roman"/>
          <w:sz w:val="24"/>
          <w:szCs w:val="24"/>
          <w:lang w:eastAsia="hr-HR"/>
        </w:rPr>
      </w:pPr>
    </w:p>
    <w:p w14:paraId="0CF11431" w14:textId="77777777" w:rsidR="00D84CCE" w:rsidRPr="003122C7" w:rsidRDefault="00C1665B" w:rsidP="00EC7398">
      <w:pPr>
        <w:pStyle w:val="ListParagraph"/>
        <w:shd w:val="clear" w:color="auto" w:fill="FFFFFF"/>
        <w:spacing w:after="0" w:line="240" w:lineRule="auto"/>
        <w:ind w:left="0"/>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r>
      <w:r w:rsidR="00D84CCE" w:rsidRPr="003122C7">
        <w:rPr>
          <w:rFonts w:ascii="Times New Roman" w:eastAsia="Times New Roman" w:hAnsi="Times New Roman" w:cs="Times New Roman"/>
          <w:color w:val="231F20"/>
          <w:sz w:val="24"/>
          <w:szCs w:val="24"/>
          <w:lang w:eastAsia="hr-HR"/>
        </w:rPr>
        <w:t>Pri ostvarivanju prava po ovom Zakonu ili po drugim propisima kao prihod od utjecaja na stjecanje ili opseg tog prava ne uzima se:</w:t>
      </w:r>
    </w:p>
    <w:p w14:paraId="17A04A2F" w14:textId="77777777" w:rsidR="0097349F" w:rsidRPr="003122C7" w:rsidRDefault="0097349F" w:rsidP="00EC7398">
      <w:pPr>
        <w:pStyle w:val="ListParagraph"/>
        <w:shd w:val="clear" w:color="auto" w:fill="FFFFFF"/>
        <w:spacing w:after="0" w:line="240" w:lineRule="auto"/>
        <w:ind w:left="360"/>
        <w:contextualSpacing w:val="0"/>
        <w:textAlignment w:val="baseline"/>
        <w:rPr>
          <w:rFonts w:ascii="Times New Roman" w:eastAsia="Times New Roman" w:hAnsi="Times New Roman" w:cs="Times New Roman"/>
          <w:color w:val="231F20"/>
          <w:sz w:val="24"/>
          <w:szCs w:val="24"/>
          <w:lang w:eastAsia="hr-HR"/>
        </w:rPr>
      </w:pPr>
    </w:p>
    <w:p w14:paraId="7B4AB141"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osobna invalidnina</w:t>
      </w:r>
    </w:p>
    <w:p w14:paraId="7B7F160D"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dodatak za njegu i pomoć druge osobe</w:t>
      </w:r>
    </w:p>
    <w:p w14:paraId="557DF246"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dodatak za pripomoć u kući</w:t>
      </w:r>
    </w:p>
    <w:p w14:paraId="5BC44384"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ortopedski dodatak</w:t>
      </w:r>
    </w:p>
    <w:p w14:paraId="135F01DD"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posebni dodatak</w:t>
      </w:r>
    </w:p>
    <w:p w14:paraId="3ED725C5"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jednokratna novčana pomoć</w:t>
      </w:r>
    </w:p>
    <w:p w14:paraId="5ED0D007"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obiteljska invalidnina, uvećana i povećana obiteljska invalidnina</w:t>
      </w:r>
    </w:p>
    <w:p w14:paraId="0BC9981A"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novčana naknada u iznosu obiteljske invalidnine, uvećane i povećane obiteljske invalidnine</w:t>
      </w:r>
    </w:p>
    <w:p w14:paraId="4FDCE513"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novčana naknada za civilne stradalnike iz Domovinskog rata</w:t>
      </w:r>
    </w:p>
    <w:p w14:paraId="684CFC9E"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naknada za troškove ukopa</w:t>
      </w:r>
    </w:p>
    <w:p w14:paraId="6C8416C2" w14:textId="77777777" w:rsidR="00D84CCE" w:rsidRPr="003122C7" w:rsidRDefault="00D84CCE" w:rsidP="00EC7398">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stipendija i</w:t>
      </w:r>
    </w:p>
    <w:p w14:paraId="2269F6C1" w14:textId="77777777" w:rsidR="0097349F" w:rsidRPr="003122C7" w:rsidRDefault="00D84CCE" w:rsidP="00EC7398">
      <w:pPr>
        <w:pStyle w:val="ListParagraph"/>
        <w:numPr>
          <w:ilvl w:val="0"/>
          <w:numId w:val="76"/>
        </w:numPr>
        <w:shd w:val="clear" w:color="auto" w:fill="FFFFFF"/>
        <w:spacing w:after="0" w:line="240" w:lineRule="auto"/>
        <w:ind w:left="1134" w:hanging="425"/>
        <w:contextualSpacing w:val="0"/>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novčana protuvrijednost za besplatne udžbenike.</w:t>
      </w:r>
    </w:p>
    <w:p w14:paraId="562C21B4" w14:textId="77777777" w:rsidR="0097349F" w:rsidRPr="003122C7" w:rsidRDefault="0097349F" w:rsidP="00EC7398">
      <w:pPr>
        <w:spacing w:after="0" w:line="240" w:lineRule="auto"/>
        <w:jc w:val="center"/>
        <w:rPr>
          <w:rFonts w:ascii="Times New Roman" w:eastAsia="Times New Roman" w:hAnsi="Times New Roman" w:cs="Times New Roman"/>
          <w:b/>
          <w:sz w:val="24"/>
          <w:szCs w:val="24"/>
          <w:lang w:eastAsia="hr-HR"/>
        </w:rPr>
      </w:pPr>
    </w:p>
    <w:p w14:paraId="7615DD30" w14:textId="31F9EED5"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 xml:space="preserve">. </w:t>
      </w:r>
    </w:p>
    <w:p w14:paraId="3FD382BB" w14:textId="77777777" w:rsidR="0097349F" w:rsidRPr="003122C7" w:rsidRDefault="0097349F" w:rsidP="00EC7398">
      <w:pPr>
        <w:spacing w:after="0" w:line="240" w:lineRule="auto"/>
        <w:jc w:val="center"/>
        <w:rPr>
          <w:rFonts w:ascii="Times New Roman" w:eastAsia="Times New Roman" w:hAnsi="Times New Roman" w:cs="Times New Roman"/>
          <w:sz w:val="24"/>
          <w:szCs w:val="24"/>
          <w:lang w:eastAsia="hr-HR"/>
        </w:rPr>
      </w:pPr>
    </w:p>
    <w:p w14:paraId="304B295C" w14:textId="77777777" w:rsidR="00E25D9B" w:rsidRPr="003122C7" w:rsidRDefault="00B24FB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(1) </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Pravo na naknadu troškova upravnog postupka za prijevoz u drugo mjesto ima stranka ako je od nadležnog upravnog tijela upućena, odnosno pozvana u drugo mjesto radi pregleda ili sudjelovanja u vještačenju pred tijelom vještačenja u slučaju kada je postupak pokrenut po službenoj dužnosti i kada je postupak pokrenut po zahtjevu stranke povoljno okončan.</w:t>
      </w:r>
    </w:p>
    <w:p w14:paraId="4E7E77B4" w14:textId="77777777" w:rsidR="00B24FBC" w:rsidRPr="003122C7" w:rsidRDefault="00B24FBC" w:rsidP="00EC7398">
      <w:pPr>
        <w:spacing w:after="0" w:line="240" w:lineRule="auto"/>
        <w:jc w:val="both"/>
        <w:rPr>
          <w:rFonts w:ascii="Times New Roman" w:eastAsia="Times New Roman" w:hAnsi="Times New Roman" w:cs="Times New Roman"/>
          <w:sz w:val="24"/>
          <w:szCs w:val="24"/>
          <w:lang w:eastAsia="hr-HR"/>
        </w:rPr>
      </w:pPr>
    </w:p>
    <w:p w14:paraId="64C30097" w14:textId="77777777" w:rsidR="00E25D9B" w:rsidRPr="003122C7" w:rsidRDefault="00B24FB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(2) </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Korisnik prava po ovom Zakonu kojemu je određen pratitelj za putovanja radi pregleda pred tijelom vještačenja ima pravo na naknadu troškova prijevoza i za pratitelja kada osobno ostvari pravo na naknadu ovoga troška upravnog postupka.</w:t>
      </w:r>
    </w:p>
    <w:p w14:paraId="27FA96A5" w14:textId="77777777" w:rsidR="00B24FBC" w:rsidRPr="003122C7" w:rsidRDefault="00B24FBC" w:rsidP="00EC7398">
      <w:pPr>
        <w:spacing w:after="0" w:line="240" w:lineRule="auto"/>
        <w:jc w:val="both"/>
        <w:rPr>
          <w:rFonts w:ascii="Times New Roman" w:eastAsia="Times New Roman" w:hAnsi="Times New Roman" w:cs="Times New Roman"/>
          <w:sz w:val="24"/>
          <w:szCs w:val="24"/>
          <w:lang w:eastAsia="hr-HR"/>
        </w:rPr>
      </w:pPr>
    </w:p>
    <w:p w14:paraId="53720019" w14:textId="77777777" w:rsidR="00E25D9B" w:rsidRPr="003122C7" w:rsidRDefault="00B24FB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Troškovi prijevoza nadoknađuju se prema visini cijene karte za prijevoz autobusom odnosno drugim razredom željeznice ili brodom te sredstvima javnog gradskog prijevoza.</w:t>
      </w:r>
    </w:p>
    <w:p w14:paraId="577A95D9" w14:textId="77777777" w:rsidR="0088407B" w:rsidRPr="003122C7" w:rsidRDefault="0088407B" w:rsidP="00EC7398">
      <w:pPr>
        <w:spacing w:after="0" w:line="240" w:lineRule="auto"/>
        <w:ind w:left="360"/>
        <w:rPr>
          <w:rFonts w:ascii="Times New Roman" w:eastAsia="Times New Roman" w:hAnsi="Times New Roman" w:cs="Times New Roman"/>
          <w:sz w:val="24"/>
          <w:szCs w:val="24"/>
          <w:lang w:eastAsia="hr-HR"/>
        </w:rPr>
      </w:pPr>
    </w:p>
    <w:p w14:paraId="14D38CB6" w14:textId="5C4C3EAA"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4</w:t>
      </w:r>
      <w:r w:rsidRPr="003122C7">
        <w:rPr>
          <w:rFonts w:ascii="Times New Roman" w:eastAsia="Times New Roman" w:hAnsi="Times New Roman" w:cs="Times New Roman"/>
          <w:b/>
          <w:sz w:val="24"/>
          <w:szCs w:val="24"/>
          <w:lang w:eastAsia="hr-HR"/>
        </w:rPr>
        <w:t xml:space="preserve">. </w:t>
      </w:r>
    </w:p>
    <w:p w14:paraId="12C9E4A8" w14:textId="77777777" w:rsidR="00B24FBC" w:rsidRPr="003122C7" w:rsidRDefault="00B24FBC" w:rsidP="00EC7398">
      <w:pPr>
        <w:spacing w:after="0" w:line="240" w:lineRule="auto"/>
        <w:jc w:val="center"/>
        <w:rPr>
          <w:rFonts w:ascii="Times New Roman" w:eastAsia="Times New Roman" w:hAnsi="Times New Roman" w:cs="Times New Roman"/>
          <w:b/>
          <w:sz w:val="24"/>
          <w:szCs w:val="24"/>
          <w:lang w:eastAsia="hr-HR"/>
        </w:rPr>
      </w:pPr>
    </w:p>
    <w:p w14:paraId="6655BFE5" w14:textId="77777777" w:rsidR="00E25D9B" w:rsidRPr="003122C7" w:rsidRDefault="00B24FBC"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Troškove postupka za ostvarivanje prava po ovom Zakonu snosi tijelo koje vodi postupak, ako drugim propisima nije drugačije propisano.</w:t>
      </w:r>
    </w:p>
    <w:p w14:paraId="02AF9D3F" w14:textId="77777777" w:rsidR="00654685" w:rsidRPr="003122C7" w:rsidRDefault="00654685" w:rsidP="00EC7398">
      <w:pPr>
        <w:spacing w:after="0" w:line="240" w:lineRule="auto"/>
        <w:jc w:val="center"/>
        <w:rPr>
          <w:rFonts w:ascii="Times New Roman" w:eastAsia="Times New Roman" w:hAnsi="Times New Roman" w:cs="Times New Roman"/>
          <w:sz w:val="24"/>
          <w:szCs w:val="24"/>
          <w:lang w:eastAsia="hr-HR"/>
        </w:rPr>
      </w:pPr>
    </w:p>
    <w:p w14:paraId="26302054" w14:textId="740CDF10"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5</w:t>
      </w:r>
      <w:r w:rsidRPr="003122C7">
        <w:rPr>
          <w:rFonts w:ascii="Times New Roman" w:eastAsia="Times New Roman" w:hAnsi="Times New Roman" w:cs="Times New Roman"/>
          <w:b/>
          <w:sz w:val="24"/>
          <w:szCs w:val="24"/>
          <w:lang w:eastAsia="hr-HR"/>
        </w:rPr>
        <w:t>.</w:t>
      </w:r>
    </w:p>
    <w:p w14:paraId="1F54F0F7" w14:textId="77777777" w:rsidR="00B24FBC" w:rsidRPr="003122C7" w:rsidRDefault="00B24FBC" w:rsidP="00EC7398">
      <w:pPr>
        <w:spacing w:after="0" w:line="240" w:lineRule="auto"/>
        <w:jc w:val="center"/>
        <w:rPr>
          <w:rFonts w:ascii="Times New Roman" w:eastAsia="Times New Roman" w:hAnsi="Times New Roman" w:cs="Times New Roman"/>
          <w:sz w:val="24"/>
          <w:szCs w:val="24"/>
          <w:lang w:eastAsia="hr-HR"/>
        </w:rPr>
      </w:pPr>
    </w:p>
    <w:p w14:paraId="18ACF1EC" w14:textId="5EF38196" w:rsidR="0023566B" w:rsidRPr="003122C7" w:rsidRDefault="00B24FBC" w:rsidP="00EC7398">
      <w:pPr>
        <w:spacing w:after="0" w:line="240" w:lineRule="auto"/>
        <w:jc w:val="both"/>
        <w:textAlignment w:val="baseline"/>
        <w:rPr>
          <w:rFonts w:ascii="Times New Roman" w:eastAsia="Times New Roman" w:hAnsi="Times New Roman" w:cs="Times New Roman"/>
          <w:color w:val="231F20"/>
          <w:sz w:val="24"/>
          <w:szCs w:val="24"/>
          <w:lang w:eastAsia="hr-HR"/>
        </w:rPr>
      </w:pPr>
      <w:bookmarkStart w:id="35" w:name="_Toc432498833"/>
      <w:r w:rsidRPr="003122C7">
        <w:rPr>
          <w:rFonts w:ascii="Times New Roman" w:eastAsia="Times New Roman" w:hAnsi="Times New Roman" w:cs="Times New Roman"/>
          <w:color w:val="231F20"/>
          <w:sz w:val="24"/>
          <w:szCs w:val="24"/>
          <w:lang w:eastAsia="hr-HR"/>
        </w:rPr>
        <w:tab/>
        <w:t>(1)</w:t>
      </w:r>
      <w:r w:rsidRPr="003122C7">
        <w:rPr>
          <w:rFonts w:ascii="Times New Roman" w:eastAsia="Times New Roman" w:hAnsi="Times New Roman" w:cs="Times New Roman"/>
          <w:color w:val="231F20"/>
          <w:sz w:val="24"/>
          <w:szCs w:val="24"/>
          <w:lang w:eastAsia="hr-HR"/>
        </w:rPr>
        <w:tab/>
      </w:r>
      <w:r w:rsidR="0023566B" w:rsidRPr="003122C7">
        <w:rPr>
          <w:rFonts w:ascii="Times New Roman" w:eastAsia="Times New Roman" w:hAnsi="Times New Roman" w:cs="Times New Roman"/>
          <w:color w:val="231F20"/>
          <w:sz w:val="24"/>
          <w:szCs w:val="24"/>
          <w:lang w:eastAsia="hr-HR"/>
        </w:rPr>
        <w:t>Upravni nadzor nad primjenom ovoga Zakona i propisa donesenih na temelju ovoga Zakona obavlja</w:t>
      </w:r>
      <w:r w:rsidR="0047623B" w:rsidRPr="003122C7">
        <w:rPr>
          <w:rFonts w:ascii="Times New Roman" w:eastAsia="Times New Roman" w:hAnsi="Times New Roman" w:cs="Times New Roman"/>
          <w:color w:val="231F20"/>
          <w:sz w:val="24"/>
          <w:szCs w:val="24"/>
          <w:lang w:eastAsia="hr-HR"/>
        </w:rPr>
        <w:t xml:space="preserve"> Ministarstvo, tijelo državne uprave nadležno za</w:t>
      </w:r>
      <w:r w:rsidR="004E5A6C" w:rsidRPr="003122C7">
        <w:rPr>
          <w:rFonts w:ascii="Times New Roman" w:eastAsia="Times New Roman" w:hAnsi="Times New Roman" w:cs="Times New Roman"/>
          <w:color w:val="231F20"/>
          <w:sz w:val="24"/>
          <w:szCs w:val="24"/>
          <w:lang w:eastAsia="hr-HR"/>
        </w:rPr>
        <w:t xml:space="preserve"> znanost i obrazovanje i</w:t>
      </w:r>
      <w:r w:rsidR="0047623B" w:rsidRPr="003122C7">
        <w:rPr>
          <w:rFonts w:ascii="Times New Roman" w:eastAsia="Times New Roman" w:hAnsi="Times New Roman" w:cs="Times New Roman"/>
          <w:color w:val="231F20"/>
          <w:sz w:val="24"/>
          <w:szCs w:val="24"/>
          <w:lang w:eastAsia="hr-HR"/>
        </w:rPr>
        <w:t xml:space="preserve"> </w:t>
      </w:r>
      <w:r w:rsidR="00C61422" w:rsidRPr="003122C7">
        <w:rPr>
          <w:rFonts w:ascii="Times New Roman" w:eastAsia="Times New Roman" w:hAnsi="Times New Roman" w:cs="Times New Roman"/>
          <w:color w:val="231F20"/>
          <w:sz w:val="24"/>
          <w:szCs w:val="24"/>
          <w:lang w:eastAsia="hr-HR"/>
        </w:rPr>
        <w:t xml:space="preserve">tijelo državne uprave nadležno za </w:t>
      </w:r>
      <w:r w:rsidR="00B502D1" w:rsidRPr="003122C7">
        <w:rPr>
          <w:rFonts w:ascii="Times New Roman" w:eastAsia="Times New Roman" w:hAnsi="Times New Roman" w:cs="Times New Roman"/>
          <w:color w:val="231F20"/>
          <w:sz w:val="24"/>
          <w:szCs w:val="24"/>
          <w:lang w:eastAsia="hr-HR"/>
        </w:rPr>
        <w:t xml:space="preserve">rad, </w:t>
      </w:r>
      <w:r w:rsidR="00C61422" w:rsidRPr="003122C7">
        <w:rPr>
          <w:rFonts w:ascii="Times New Roman" w:eastAsia="Times New Roman" w:hAnsi="Times New Roman" w:cs="Times New Roman"/>
          <w:color w:val="231F20"/>
          <w:sz w:val="24"/>
          <w:szCs w:val="24"/>
          <w:lang w:eastAsia="hr-HR"/>
        </w:rPr>
        <w:t>mirovinski sustav</w:t>
      </w:r>
      <w:r w:rsidR="00C926FA">
        <w:rPr>
          <w:rFonts w:ascii="Times New Roman" w:eastAsia="Times New Roman" w:hAnsi="Times New Roman" w:cs="Times New Roman"/>
          <w:color w:val="231F20"/>
          <w:sz w:val="24"/>
          <w:szCs w:val="24"/>
          <w:lang w:eastAsia="hr-HR"/>
        </w:rPr>
        <w:t>, obitelj</w:t>
      </w:r>
      <w:r w:rsidR="00B502D1" w:rsidRPr="003122C7">
        <w:rPr>
          <w:rFonts w:ascii="Times New Roman" w:hAnsi="Times New Roman" w:cs="Times New Roman"/>
          <w:sz w:val="24"/>
          <w:szCs w:val="24"/>
        </w:rPr>
        <w:t xml:space="preserve"> i </w:t>
      </w:r>
      <w:r w:rsidR="00B502D1" w:rsidRPr="003122C7">
        <w:rPr>
          <w:rFonts w:ascii="Times New Roman" w:eastAsia="Times New Roman" w:hAnsi="Times New Roman" w:cs="Times New Roman"/>
          <w:color w:val="231F20"/>
          <w:sz w:val="24"/>
          <w:szCs w:val="24"/>
          <w:lang w:eastAsia="hr-HR"/>
        </w:rPr>
        <w:t>socijalnu politiku</w:t>
      </w:r>
      <w:r w:rsidR="00C61422" w:rsidRPr="003122C7">
        <w:rPr>
          <w:rFonts w:ascii="Times New Roman" w:eastAsia="Times New Roman" w:hAnsi="Times New Roman" w:cs="Times New Roman"/>
          <w:color w:val="231F20"/>
          <w:sz w:val="24"/>
          <w:szCs w:val="24"/>
          <w:lang w:eastAsia="hr-HR"/>
        </w:rPr>
        <w:t xml:space="preserve">, </w:t>
      </w:r>
      <w:r w:rsidR="0023566B" w:rsidRPr="003122C7">
        <w:rPr>
          <w:rFonts w:ascii="Times New Roman" w:eastAsia="Times New Roman" w:hAnsi="Times New Roman" w:cs="Times New Roman"/>
          <w:color w:val="231F20"/>
          <w:sz w:val="24"/>
          <w:szCs w:val="24"/>
          <w:lang w:eastAsia="hr-HR"/>
        </w:rPr>
        <w:t xml:space="preserve">svako u okviru svog djelokruga rada sukladno posebnim propisima. </w:t>
      </w:r>
    </w:p>
    <w:p w14:paraId="07920DE5" w14:textId="77777777" w:rsidR="00D53138" w:rsidRPr="003122C7" w:rsidRDefault="00D53138" w:rsidP="00EC7398">
      <w:pPr>
        <w:spacing w:after="0" w:line="240" w:lineRule="auto"/>
        <w:jc w:val="both"/>
        <w:textAlignment w:val="baseline"/>
        <w:rPr>
          <w:rFonts w:ascii="Times New Roman" w:eastAsia="Times New Roman" w:hAnsi="Times New Roman" w:cs="Times New Roman"/>
          <w:color w:val="231F20"/>
          <w:sz w:val="24"/>
          <w:szCs w:val="24"/>
          <w:lang w:eastAsia="hr-HR"/>
        </w:rPr>
      </w:pPr>
    </w:p>
    <w:p w14:paraId="3DC9BB6F" w14:textId="33AFF635" w:rsidR="0023566B" w:rsidRPr="003122C7" w:rsidRDefault="0023566B" w:rsidP="00EC7398">
      <w:pPr>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(2)</w:t>
      </w:r>
      <w:r w:rsidRPr="003122C7">
        <w:rPr>
          <w:rFonts w:ascii="Times New Roman" w:eastAsia="Times New Roman" w:hAnsi="Times New Roman" w:cs="Times New Roman"/>
          <w:color w:val="231F20"/>
          <w:sz w:val="24"/>
          <w:szCs w:val="24"/>
          <w:lang w:eastAsia="hr-HR"/>
        </w:rPr>
        <w:tab/>
        <w:t>Inspekcijski nadzor nad provedbom ovoga Zakona i propisa donesenih na temelju ovoga Zakona te pojedinačnim aktima, uvjetima i načinom rada nadziranih pravnih i fizičkih osoba provodi upravna inspekcija, tijelo državne uprave nadležno za inspekciju rada, prosvjetna inspekcija, inspektori i viši inspektori socijalne skrbi</w:t>
      </w:r>
      <w:r w:rsidR="00C61422" w:rsidRPr="003122C7">
        <w:rPr>
          <w:rFonts w:ascii="Times New Roman" w:eastAsia="Times New Roman" w:hAnsi="Times New Roman" w:cs="Times New Roman"/>
          <w:color w:val="231F20"/>
          <w:sz w:val="24"/>
          <w:szCs w:val="24"/>
          <w:lang w:eastAsia="hr-HR"/>
        </w:rPr>
        <w:t xml:space="preserve"> i tijelo državne uprave nadležno za rad</w:t>
      </w:r>
      <w:r w:rsidR="00C926FA">
        <w:rPr>
          <w:rFonts w:ascii="Times New Roman" w:eastAsia="Times New Roman" w:hAnsi="Times New Roman" w:cs="Times New Roman"/>
          <w:color w:val="231F20"/>
          <w:sz w:val="24"/>
          <w:szCs w:val="24"/>
          <w:lang w:eastAsia="hr-HR"/>
        </w:rPr>
        <w:t>,</w:t>
      </w:r>
      <w:r w:rsidR="00C61422" w:rsidRPr="003122C7">
        <w:rPr>
          <w:rFonts w:ascii="Times New Roman" w:eastAsia="Times New Roman" w:hAnsi="Times New Roman" w:cs="Times New Roman"/>
          <w:color w:val="231F20"/>
          <w:sz w:val="24"/>
          <w:szCs w:val="24"/>
          <w:lang w:eastAsia="hr-HR"/>
        </w:rPr>
        <w:t xml:space="preserve"> mirovinski sustav</w:t>
      </w:r>
      <w:r w:rsidRPr="003122C7">
        <w:rPr>
          <w:rFonts w:ascii="Times New Roman" w:eastAsia="Times New Roman" w:hAnsi="Times New Roman" w:cs="Times New Roman"/>
          <w:color w:val="231F20"/>
          <w:sz w:val="24"/>
          <w:szCs w:val="24"/>
          <w:lang w:eastAsia="hr-HR"/>
        </w:rPr>
        <w:t>,</w:t>
      </w:r>
      <w:r w:rsidR="00C926FA">
        <w:rPr>
          <w:rFonts w:ascii="Times New Roman" w:eastAsia="Times New Roman" w:hAnsi="Times New Roman" w:cs="Times New Roman"/>
          <w:color w:val="231F20"/>
          <w:sz w:val="24"/>
          <w:szCs w:val="24"/>
          <w:lang w:eastAsia="hr-HR"/>
        </w:rPr>
        <w:t xml:space="preserve"> obitelj i socijalnu politiku</w:t>
      </w:r>
      <w:r w:rsidRPr="003122C7">
        <w:rPr>
          <w:rFonts w:ascii="Times New Roman" w:eastAsia="Times New Roman" w:hAnsi="Times New Roman" w:cs="Times New Roman"/>
          <w:color w:val="231F20"/>
          <w:sz w:val="24"/>
          <w:szCs w:val="24"/>
          <w:lang w:eastAsia="hr-HR"/>
        </w:rPr>
        <w:t xml:space="preserve"> svako u okviru svog djelokruga rada sukladno posebnim propisima. </w:t>
      </w:r>
    </w:p>
    <w:p w14:paraId="7944F0C7" w14:textId="25B8DC5E" w:rsidR="00AD17A9" w:rsidRPr="003122C7" w:rsidRDefault="00AD17A9"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4A7EF4A1" w14:textId="2A898876"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r w:rsidRPr="003122C7">
        <w:rPr>
          <w:rFonts w:ascii="Times New Roman" w:eastAsia="Times New Roman" w:hAnsi="Times New Roman" w:cs="Times New Roman"/>
          <w:b/>
          <w:bCs/>
          <w:kern w:val="36"/>
          <w:sz w:val="24"/>
          <w:szCs w:val="24"/>
          <w:lang w:eastAsia="hr-HR"/>
        </w:rPr>
        <w:t xml:space="preserve">DIO </w:t>
      </w:r>
      <w:bookmarkEnd w:id="35"/>
      <w:r w:rsidRPr="003122C7">
        <w:rPr>
          <w:rFonts w:ascii="Times New Roman" w:eastAsia="Times New Roman" w:hAnsi="Times New Roman" w:cs="Times New Roman"/>
          <w:b/>
          <w:bCs/>
          <w:kern w:val="36"/>
          <w:sz w:val="24"/>
          <w:szCs w:val="24"/>
          <w:lang w:eastAsia="hr-HR"/>
        </w:rPr>
        <w:t>SEDMI</w:t>
      </w:r>
    </w:p>
    <w:p w14:paraId="037BB1D0" w14:textId="77777777" w:rsidR="00B24FBC" w:rsidRPr="003122C7" w:rsidRDefault="00B24FBC"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3B612C90" w14:textId="183FD7D5"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6" w:name="_Toc432498834"/>
      <w:r w:rsidRPr="003122C7">
        <w:rPr>
          <w:rFonts w:ascii="Times New Roman" w:eastAsia="Times New Roman" w:hAnsi="Times New Roman" w:cs="Times New Roman"/>
          <w:b/>
          <w:bCs/>
          <w:kern w:val="36"/>
          <w:sz w:val="24"/>
          <w:szCs w:val="24"/>
          <w:lang w:eastAsia="hr-HR"/>
        </w:rPr>
        <w:t>NAKNADA ŠTETE</w:t>
      </w:r>
      <w:bookmarkEnd w:id="36"/>
    </w:p>
    <w:p w14:paraId="19F76C67" w14:textId="77777777" w:rsidR="00B24FBC" w:rsidRPr="003122C7" w:rsidRDefault="00B24FBC" w:rsidP="00EC7398">
      <w:pPr>
        <w:spacing w:after="0" w:line="240" w:lineRule="auto"/>
        <w:jc w:val="center"/>
        <w:outlineLvl w:val="0"/>
        <w:rPr>
          <w:rFonts w:ascii="Times New Roman" w:hAnsi="Times New Roman" w:cs="Times New Roman"/>
          <w:b/>
          <w:bCs/>
          <w:kern w:val="36"/>
          <w:sz w:val="24"/>
          <w:szCs w:val="24"/>
        </w:rPr>
      </w:pPr>
    </w:p>
    <w:p w14:paraId="440667F6" w14:textId="2CD66AD1"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8</w:t>
      </w:r>
      <w:r w:rsidR="009E4BFA" w:rsidRPr="003122C7">
        <w:rPr>
          <w:rFonts w:ascii="Times New Roman" w:eastAsia="Times New Roman" w:hAnsi="Times New Roman" w:cs="Times New Roman"/>
          <w:b/>
          <w:sz w:val="24"/>
          <w:szCs w:val="24"/>
          <w:lang w:eastAsia="hr-HR"/>
        </w:rPr>
        <w:t>6</w:t>
      </w:r>
      <w:r w:rsidRPr="003122C7">
        <w:rPr>
          <w:rFonts w:ascii="Times New Roman" w:eastAsia="Times New Roman" w:hAnsi="Times New Roman" w:cs="Times New Roman"/>
          <w:b/>
          <w:sz w:val="24"/>
          <w:szCs w:val="24"/>
          <w:lang w:eastAsia="hr-HR"/>
        </w:rPr>
        <w:t xml:space="preserve">. </w:t>
      </w:r>
    </w:p>
    <w:p w14:paraId="44CF1937" w14:textId="77777777" w:rsidR="00B24FBC" w:rsidRPr="003122C7" w:rsidRDefault="00B24FBC" w:rsidP="00EC7398">
      <w:pPr>
        <w:spacing w:after="0" w:line="240" w:lineRule="auto"/>
        <w:jc w:val="center"/>
        <w:rPr>
          <w:rFonts w:ascii="Times New Roman" w:eastAsia="Times New Roman" w:hAnsi="Times New Roman" w:cs="Times New Roman"/>
          <w:sz w:val="24"/>
          <w:szCs w:val="24"/>
          <w:lang w:eastAsia="hr-HR"/>
        </w:rPr>
      </w:pPr>
    </w:p>
    <w:p w14:paraId="58072C72" w14:textId="77777777" w:rsidR="00E25D9B" w:rsidRPr="003122C7" w:rsidRDefault="00B24FBC"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lastRenderedPageBreak/>
        <w:tab/>
        <w:t>(1)</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Osoba koja je ostvarila pravo ili su joj isplaćena novčana primanja po ovom Zakonu na koja nije imala pravo dužna je nadoknaditi štetu za ostvareno nepripadajuće pravo odnosno vratiti primljene iznose:</w:t>
      </w:r>
    </w:p>
    <w:p w14:paraId="2640E69C" w14:textId="77777777" w:rsidR="00B24FBC" w:rsidRPr="003122C7" w:rsidRDefault="00B24FBC" w:rsidP="00EC7398">
      <w:pPr>
        <w:spacing w:after="0" w:line="240" w:lineRule="auto"/>
        <w:ind w:left="360"/>
        <w:textAlignment w:val="baseline"/>
        <w:rPr>
          <w:rFonts w:ascii="Times New Roman" w:eastAsia="Times New Roman" w:hAnsi="Times New Roman" w:cs="Times New Roman"/>
          <w:color w:val="231F20"/>
          <w:sz w:val="24"/>
          <w:szCs w:val="24"/>
          <w:lang w:eastAsia="hr-HR"/>
        </w:rPr>
      </w:pPr>
    </w:p>
    <w:p w14:paraId="22DBB64E" w14:textId="77777777" w:rsidR="00E25D9B" w:rsidRPr="003122C7" w:rsidRDefault="00E25D9B" w:rsidP="00EC7398">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ako je na osnovi netočnih podataka za koje je znala ili morala znati da su netočni ili je na drugi protupravni način ostvarila neko pravo ili primanje po ovom Zakonu koje joj ne pripada ili je ostvarila u većem opsegu nego što joj pripada</w:t>
      </w:r>
    </w:p>
    <w:p w14:paraId="61ED9AB0" w14:textId="77777777" w:rsidR="00E25D9B" w:rsidRPr="003122C7" w:rsidRDefault="00E25D9B" w:rsidP="00EC7398">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ako je ostvarila neko pravo ili primanje zbog toga što nije prijavila nastale promjene koje utječu na gubitak ili opseg nekog prava, a znala je ili morala znati za te promjene</w:t>
      </w:r>
    </w:p>
    <w:p w14:paraId="73542F4C" w14:textId="77777777" w:rsidR="00E25D9B" w:rsidRPr="003122C7" w:rsidRDefault="00E25D9B" w:rsidP="00EC7398">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ako je primala novčane isplate u iznosu većem od onog koji joj je određen rješenjem nadležnog tijela ili</w:t>
      </w:r>
    </w:p>
    <w:p w14:paraId="7FA75CE2" w14:textId="77777777" w:rsidR="00E25D9B" w:rsidRPr="003122C7" w:rsidRDefault="00E25D9B" w:rsidP="00EC7398">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ako nadležno tijelo pravomoćnom odlukom utvrdi da su činjenice u ispravama na temelju kojih je ostvareno neko pravo ili status neistinito potvrđene.</w:t>
      </w:r>
    </w:p>
    <w:p w14:paraId="52A3480E" w14:textId="77777777" w:rsidR="0000204B" w:rsidRPr="003122C7" w:rsidRDefault="0000204B" w:rsidP="00EC7398">
      <w:pPr>
        <w:spacing w:after="0" w:line="240" w:lineRule="auto"/>
        <w:ind w:left="1134"/>
        <w:textAlignment w:val="baseline"/>
        <w:rPr>
          <w:rFonts w:ascii="Times New Roman" w:eastAsia="Times New Roman" w:hAnsi="Times New Roman" w:cs="Times New Roman"/>
          <w:color w:val="231F20"/>
          <w:sz w:val="24"/>
          <w:szCs w:val="24"/>
          <w:lang w:eastAsia="hr-HR"/>
        </w:rPr>
      </w:pPr>
    </w:p>
    <w:p w14:paraId="5D1027F6" w14:textId="77777777" w:rsidR="00145152" w:rsidRPr="003122C7" w:rsidRDefault="0000204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(2)</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 xml:space="preserve">Osoba iz stavka 1. ovoga članka dužna je nadoknaditi štetu za ostvareno nepripadajuće pravo ostvareno temeljem zakonitog rješenja i vratiti nepravilno isplaćena novčana primanja u iznosu primljenog, a najviše za posljednje tri godine računajući od posljednje isplate na koju nije imala pravo. </w:t>
      </w:r>
    </w:p>
    <w:p w14:paraId="4FD9F144" w14:textId="77777777" w:rsidR="0000204B" w:rsidRPr="003122C7" w:rsidRDefault="0000204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709A2EE" w14:textId="7BA5EB39" w:rsidR="00E25D9B" w:rsidRPr="003122C7" w:rsidRDefault="0000204B" w:rsidP="00EC7398">
      <w:pPr>
        <w:spacing w:after="0" w:line="240" w:lineRule="auto"/>
        <w:jc w:val="both"/>
        <w:textAlignment w:val="baseline"/>
        <w:rPr>
          <w:rFonts w:ascii="Times New Roman" w:eastAsia="Times New Roman" w:hAnsi="Times New Roman" w:cs="Times New Roman"/>
          <w:color w:val="231F20"/>
          <w:sz w:val="24"/>
          <w:szCs w:val="24"/>
          <w:lang w:eastAsia="hr-HR"/>
        </w:rPr>
      </w:pPr>
      <w:r w:rsidRPr="003122C7">
        <w:rPr>
          <w:rFonts w:ascii="Times New Roman" w:eastAsia="Times New Roman" w:hAnsi="Times New Roman" w:cs="Times New Roman"/>
          <w:color w:val="231F20"/>
          <w:sz w:val="24"/>
          <w:szCs w:val="24"/>
          <w:lang w:eastAsia="hr-HR"/>
        </w:rPr>
        <w:tab/>
        <w:t>(3)</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 xml:space="preserve">Ako </w:t>
      </w:r>
      <w:r w:rsidR="00145152" w:rsidRPr="003122C7">
        <w:rPr>
          <w:rFonts w:ascii="Times New Roman" w:eastAsia="Times New Roman" w:hAnsi="Times New Roman" w:cs="Times New Roman"/>
          <w:color w:val="231F20"/>
          <w:sz w:val="24"/>
          <w:szCs w:val="24"/>
          <w:lang w:eastAsia="hr-HR"/>
        </w:rPr>
        <w:t>osoba iz stavka 1.</w:t>
      </w:r>
      <w:r w:rsidR="00A7519B" w:rsidRPr="003122C7">
        <w:rPr>
          <w:rFonts w:ascii="Times New Roman" w:eastAsia="Times New Roman" w:hAnsi="Times New Roman" w:cs="Times New Roman"/>
          <w:color w:val="231F20"/>
          <w:sz w:val="24"/>
          <w:szCs w:val="24"/>
          <w:lang w:eastAsia="hr-HR"/>
        </w:rPr>
        <w:t xml:space="preserve"> ovoga članka</w:t>
      </w:r>
      <w:r w:rsidR="00145152" w:rsidRPr="003122C7">
        <w:rPr>
          <w:rFonts w:ascii="Times New Roman" w:eastAsia="Times New Roman" w:hAnsi="Times New Roman" w:cs="Times New Roman"/>
          <w:color w:val="231F20"/>
          <w:sz w:val="24"/>
          <w:szCs w:val="24"/>
          <w:lang w:eastAsia="hr-HR"/>
        </w:rPr>
        <w:t xml:space="preserve"> ne nadoknadi štetu</w:t>
      </w:r>
      <w:r w:rsidR="00E25D9B" w:rsidRPr="003122C7">
        <w:rPr>
          <w:rFonts w:ascii="Times New Roman" w:eastAsia="Times New Roman" w:hAnsi="Times New Roman" w:cs="Times New Roman"/>
          <w:color w:val="231F20"/>
          <w:sz w:val="24"/>
          <w:szCs w:val="24"/>
          <w:lang w:eastAsia="hr-HR"/>
        </w:rPr>
        <w:t xml:space="preserve"> u roku što ga odredi nadležno tijelo, naknada štete odnosno povrat nepravilno primljenih iznosa ostvarit će se tužbom pri nadležnom sudu.</w:t>
      </w:r>
    </w:p>
    <w:p w14:paraId="47BC6D83" w14:textId="77777777" w:rsidR="0000204B" w:rsidRPr="003122C7" w:rsidRDefault="0000204B" w:rsidP="00EC7398">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22C2078B" w14:textId="77777777" w:rsidR="00A32CFE" w:rsidRPr="003122C7" w:rsidRDefault="0000204B" w:rsidP="00EC7398">
      <w:pPr>
        <w:spacing w:after="0" w:line="240" w:lineRule="auto"/>
        <w:jc w:val="both"/>
        <w:textAlignment w:val="baseline"/>
        <w:rPr>
          <w:rFonts w:ascii="Times New Roman" w:hAnsi="Times New Roman" w:cs="Times New Roman"/>
          <w:sz w:val="24"/>
          <w:szCs w:val="24"/>
        </w:rPr>
      </w:pPr>
      <w:r w:rsidRPr="003122C7">
        <w:rPr>
          <w:rFonts w:ascii="Times New Roman" w:eastAsia="Times New Roman" w:hAnsi="Times New Roman" w:cs="Times New Roman"/>
          <w:color w:val="231F20"/>
          <w:sz w:val="24"/>
          <w:szCs w:val="24"/>
          <w:lang w:eastAsia="hr-HR"/>
        </w:rPr>
        <w:tab/>
        <w:t>(4)</w:t>
      </w:r>
      <w:r w:rsidRPr="003122C7">
        <w:rPr>
          <w:rFonts w:ascii="Times New Roman" w:eastAsia="Times New Roman" w:hAnsi="Times New Roman" w:cs="Times New Roman"/>
          <w:color w:val="231F20"/>
          <w:sz w:val="24"/>
          <w:szCs w:val="24"/>
          <w:lang w:eastAsia="hr-HR"/>
        </w:rPr>
        <w:tab/>
      </w:r>
      <w:r w:rsidR="00E25D9B" w:rsidRPr="003122C7">
        <w:rPr>
          <w:rFonts w:ascii="Times New Roman" w:eastAsia="Times New Roman" w:hAnsi="Times New Roman" w:cs="Times New Roman"/>
          <w:color w:val="231F20"/>
          <w:sz w:val="24"/>
          <w:szCs w:val="24"/>
          <w:lang w:eastAsia="hr-HR"/>
        </w:rPr>
        <w:t>Pri utvrđivanju naknade štete primjenjuje se propis kojim se uređuju obvezni odnosi, ako ovim Zakonom nije drugačije propisano.</w:t>
      </w:r>
    </w:p>
    <w:p w14:paraId="08A827E1" w14:textId="77777777" w:rsidR="00E25D9B" w:rsidRPr="003122C7" w:rsidRDefault="00E25D9B" w:rsidP="00EC7398">
      <w:pPr>
        <w:spacing w:after="0" w:line="240" w:lineRule="auto"/>
        <w:textAlignment w:val="baseline"/>
        <w:rPr>
          <w:rFonts w:ascii="Times New Roman" w:hAnsi="Times New Roman" w:cs="Times New Roman"/>
          <w:sz w:val="24"/>
          <w:szCs w:val="24"/>
        </w:rPr>
      </w:pPr>
      <w:r w:rsidRPr="003122C7">
        <w:rPr>
          <w:rFonts w:ascii="Times New Roman" w:hAnsi="Times New Roman" w:cs="Times New Roman"/>
          <w:sz w:val="24"/>
          <w:szCs w:val="24"/>
        </w:rPr>
        <w:t xml:space="preserve"> </w:t>
      </w:r>
    </w:p>
    <w:p w14:paraId="360EA80C"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7" w:name="_Toc432498835"/>
      <w:r w:rsidRPr="003122C7">
        <w:rPr>
          <w:rFonts w:ascii="Times New Roman" w:eastAsia="Times New Roman" w:hAnsi="Times New Roman" w:cs="Times New Roman"/>
          <w:b/>
          <w:bCs/>
          <w:kern w:val="36"/>
          <w:sz w:val="24"/>
          <w:szCs w:val="24"/>
          <w:lang w:eastAsia="hr-HR"/>
        </w:rPr>
        <w:t xml:space="preserve">DIO </w:t>
      </w:r>
      <w:bookmarkEnd w:id="37"/>
      <w:r w:rsidRPr="003122C7">
        <w:rPr>
          <w:rFonts w:ascii="Times New Roman" w:eastAsia="Times New Roman" w:hAnsi="Times New Roman" w:cs="Times New Roman"/>
          <w:b/>
          <w:bCs/>
          <w:kern w:val="36"/>
          <w:sz w:val="24"/>
          <w:szCs w:val="24"/>
          <w:lang w:eastAsia="hr-HR"/>
        </w:rPr>
        <w:t>OSMI</w:t>
      </w:r>
    </w:p>
    <w:p w14:paraId="6B51AEDF" w14:textId="77777777" w:rsidR="0000204B" w:rsidRPr="003122C7" w:rsidRDefault="0000204B"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37AE8B09" w14:textId="20E872F8"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8" w:name="_Toc432498836"/>
      <w:r w:rsidRPr="003122C7">
        <w:rPr>
          <w:rFonts w:ascii="Times New Roman" w:eastAsia="Times New Roman" w:hAnsi="Times New Roman" w:cs="Times New Roman"/>
          <w:b/>
          <w:bCs/>
          <w:kern w:val="36"/>
          <w:sz w:val="24"/>
          <w:szCs w:val="24"/>
          <w:lang w:eastAsia="hr-HR"/>
        </w:rPr>
        <w:t>PREKRŠAJNE</w:t>
      </w:r>
      <w:r w:rsidR="00B42271" w:rsidRPr="003122C7">
        <w:rPr>
          <w:rFonts w:ascii="Times New Roman" w:eastAsia="Times New Roman" w:hAnsi="Times New Roman" w:cs="Times New Roman"/>
          <w:b/>
          <w:bCs/>
          <w:kern w:val="36"/>
          <w:sz w:val="24"/>
          <w:szCs w:val="24"/>
          <w:lang w:eastAsia="hr-HR"/>
        </w:rPr>
        <w:t xml:space="preserve"> </w:t>
      </w:r>
      <w:r w:rsidRPr="003122C7">
        <w:rPr>
          <w:rFonts w:ascii="Times New Roman" w:eastAsia="Times New Roman" w:hAnsi="Times New Roman" w:cs="Times New Roman"/>
          <w:b/>
          <w:bCs/>
          <w:kern w:val="36"/>
          <w:sz w:val="24"/>
          <w:szCs w:val="24"/>
          <w:lang w:eastAsia="hr-HR"/>
        </w:rPr>
        <w:t>ODREDBE</w:t>
      </w:r>
      <w:bookmarkEnd w:id="38"/>
    </w:p>
    <w:p w14:paraId="3E18B302" w14:textId="77777777" w:rsidR="0000204B" w:rsidRPr="003122C7" w:rsidRDefault="0000204B"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54982C4A" w14:textId="38CC8D19"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 xml:space="preserve">Članak </w:t>
      </w:r>
      <w:r w:rsidR="009E4BFA" w:rsidRPr="003122C7">
        <w:rPr>
          <w:rFonts w:ascii="Times New Roman" w:eastAsia="Times New Roman" w:hAnsi="Times New Roman" w:cs="Times New Roman"/>
          <w:b/>
          <w:sz w:val="24"/>
          <w:szCs w:val="24"/>
          <w:lang w:eastAsia="hr-HR"/>
        </w:rPr>
        <w:t>87</w:t>
      </w:r>
      <w:r w:rsidRPr="003122C7">
        <w:rPr>
          <w:rFonts w:ascii="Times New Roman" w:eastAsia="Times New Roman" w:hAnsi="Times New Roman" w:cs="Times New Roman"/>
          <w:b/>
          <w:sz w:val="24"/>
          <w:szCs w:val="24"/>
          <w:lang w:eastAsia="hr-HR"/>
        </w:rPr>
        <w:t>.</w:t>
      </w:r>
    </w:p>
    <w:p w14:paraId="6CE8078B" w14:textId="77777777" w:rsidR="00E25D9B" w:rsidRPr="003122C7" w:rsidRDefault="00E25D9B" w:rsidP="00EC73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C765895" w14:textId="77777777" w:rsidR="00E25D9B" w:rsidRPr="003122C7" w:rsidRDefault="0000204B" w:rsidP="00EC7398">
      <w:pPr>
        <w:spacing w:after="0" w:line="240" w:lineRule="auto"/>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Novčanom kaznom od 10.000,00 do 300.000,00 kuna kaznit će se za prekršaj:</w:t>
      </w:r>
    </w:p>
    <w:p w14:paraId="033113FD" w14:textId="77777777" w:rsidR="0000204B" w:rsidRPr="003122C7" w:rsidRDefault="0000204B" w:rsidP="00EC7398">
      <w:pPr>
        <w:spacing w:after="0" w:line="240" w:lineRule="auto"/>
        <w:ind w:left="360"/>
        <w:textAlignment w:val="baseline"/>
        <w:rPr>
          <w:rFonts w:ascii="Times New Roman" w:eastAsia="Times New Roman" w:hAnsi="Times New Roman" w:cs="Times New Roman"/>
          <w:sz w:val="24"/>
          <w:szCs w:val="24"/>
          <w:lang w:eastAsia="hr-HR"/>
        </w:rPr>
      </w:pPr>
    </w:p>
    <w:p w14:paraId="0CD88BCF" w14:textId="77777777" w:rsidR="00B10AF2" w:rsidRPr="003122C7" w:rsidRDefault="00B10AF2" w:rsidP="00EC7398">
      <w:pPr>
        <w:pStyle w:val="ListParagraph"/>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učenički i studentski domovi koji postupaju protivno članku 46. stavku 3. ovoga Zakona </w:t>
      </w:r>
    </w:p>
    <w:p w14:paraId="6A782ED5" w14:textId="5646700C" w:rsidR="00E25D9B" w:rsidRPr="003122C7" w:rsidRDefault="00C926FA" w:rsidP="00C926FA">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w:t>
      </w:r>
      <w:r w:rsidRPr="00C926FA">
        <w:rPr>
          <w:rFonts w:ascii="Times New Roman" w:eastAsia="Times New Roman" w:hAnsi="Times New Roman" w:cs="Times New Roman"/>
          <w:sz w:val="24"/>
          <w:szCs w:val="24"/>
          <w:lang w:eastAsia="hr-HR"/>
        </w:rPr>
        <w:lastRenderedPageBreak/>
        <w:t xml:space="preserve">ovlastima </w:t>
      </w:r>
      <w:r w:rsidR="00E25D9B" w:rsidRPr="003122C7">
        <w:rPr>
          <w:rFonts w:ascii="Times New Roman" w:eastAsia="Times New Roman" w:hAnsi="Times New Roman" w:cs="Times New Roman"/>
          <w:sz w:val="24"/>
          <w:szCs w:val="24"/>
          <w:lang w:eastAsia="hr-HR"/>
        </w:rPr>
        <w:t xml:space="preserve">ako pri zapošljavanju putem </w:t>
      </w:r>
      <w:r w:rsidR="00DC097E" w:rsidRPr="003122C7">
        <w:rPr>
          <w:rFonts w:ascii="Times New Roman" w:eastAsia="Times New Roman" w:hAnsi="Times New Roman" w:cs="Times New Roman"/>
          <w:sz w:val="24"/>
          <w:szCs w:val="24"/>
          <w:lang w:eastAsia="hr-HR"/>
        </w:rPr>
        <w:t xml:space="preserve">javnog </w:t>
      </w:r>
      <w:r w:rsidR="00E25D9B" w:rsidRPr="003122C7">
        <w:rPr>
          <w:rFonts w:ascii="Times New Roman" w:eastAsia="Times New Roman" w:hAnsi="Times New Roman" w:cs="Times New Roman"/>
          <w:sz w:val="24"/>
          <w:szCs w:val="24"/>
          <w:lang w:eastAsia="hr-HR"/>
        </w:rPr>
        <w:t>natječaja, oglasa ili u postupku zapošljavanja provedenom na drugi način sukladno članku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w:t>
      </w:r>
      <w:r w:rsidR="00B42271" w:rsidRPr="003122C7">
        <w:rPr>
          <w:rFonts w:ascii="Times New Roman" w:eastAsia="Times New Roman" w:hAnsi="Times New Roman" w:cs="Times New Roman"/>
          <w:sz w:val="24"/>
          <w:szCs w:val="24"/>
          <w:lang w:eastAsia="hr-HR"/>
        </w:rPr>
        <w:t xml:space="preserve"> </w:t>
      </w:r>
      <w:r w:rsidR="00C35DEB" w:rsidRPr="003122C7">
        <w:rPr>
          <w:rFonts w:ascii="Times New Roman" w:eastAsia="Times New Roman" w:hAnsi="Times New Roman" w:cs="Times New Roman"/>
          <w:sz w:val="24"/>
          <w:szCs w:val="24"/>
          <w:lang w:eastAsia="hr-HR"/>
        </w:rPr>
        <w:t xml:space="preserve">stavcima </w:t>
      </w:r>
      <w:r w:rsidR="00E25D9B" w:rsidRPr="003122C7">
        <w:rPr>
          <w:rFonts w:ascii="Times New Roman" w:eastAsia="Times New Roman" w:hAnsi="Times New Roman" w:cs="Times New Roman"/>
          <w:sz w:val="24"/>
          <w:szCs w:val="24"/>
          <w:lang w:eastAsia="hr-HR"/>
        </w:rPr>
        <w:t>1. i 2. ovog</w:t>
      </w:r>
      <w:r w:rsidR="00C35DEB"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Zakona ne daju prednost osobama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stavka 1. ovoga Zakona</w:t>
      </w:r>
    </w:p>
    <w:p w14:paraId="1FA99FC7" w14:textId="07F49E70" w:rsidR="00E25D9B" w:rsidRPr="003122C7" w:rsidRDefault="00E92CF1" w:rsidP="00C926FA">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00C926FA"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w:t>
      </w:r>
      <w:r w:rsidR="00E25D9B" w:rsidRPr="003122C7">
        <w:rPr>
          <w:rFonts w:ascii="Times New Roman" w:eastAsia="Times New Roman" w:hAnsi="Times New Roman" w:cs="Times New Roman"/>
          <w:sz w:val="24"/>
          <w:szCs w:val="24"/>
          <w:lang w:eastAsia="hr-HR"/>
        </w:rPr>
        <w:t>ako prilikom popunjavanja radnog mjesta temeljem internog oglas</w:t>
      </w:r>
      <w:r w:rsidR="00A7519B"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sukladno članku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stavku 3. ovoga Zakona ne daju prednost osobama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stavka 1. ovoga Zakona</w:t>
      </w:r>
    </w:p>
    <w:p w14:paraId="496349E4" w14:textId="389B7E7B" w:rsidR="00E25D9B" w:rsidRPr="003122C7" w:rsidRDefault="00C926FA" w:rsidP="00C926FA">
      <w:pPr>
        <w:numPr>
          <w:ilvl w:val="0"/>
          <w:numId w:val="4"/>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w:t>
      </w:r>
      <w:r w:rsidR="00E25D9B" w:rsidRPr="003122C7">
        <w:rPr>
          <w:rFonts w:ascii="Times New Roman" w:eastAsia="Times New Roman" w:hAnsi="Times New Roman" w:cs="Times New Roman"/>
          <w:sz w:val="24"/>
          <w:szCs w:val="24"/>
          <w:lang w:eastAsia="hr-HR"/>
        </w:rPr>
        <w:t>ako sukladno članku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xml:space="preserve">. stavku </w:t>
      </w:r>
      <w:r>
        <w:rPr>
          <w:rFonts w:ascii="Times New Roman" w:eastAsia="Times New Roman" w:hAnsi="Times New Roman" w:cs="Times New Roman"/>
          <w:sz w:val="24"/>
          <w:szCs w:val="24"/>
          <w:lang w:eastAsia="hr-HR"/>
        </w:rPr>
        <w:t>6</w:t>
      </w:r>
      <w:r w:rsidR="00E25D9B" w:rsidRPr="003122C7">
        <w:rPr>
          <w:rFonts w:ascii="Times New Roman" w:eastAsia="Times New Roman" w:hAnsi="Times New Roman" w:cs="Times New Roman"/>
          <w:sz w:val="24"/>
          <w:szCs w:val="24"/>
          <w:lang w:eastAsia="hr-HR"/>
        </w:rPr>
        <w:t>. ovoga Zakona u roku od 15 dana od sklapanja ugovora s izabranim kandidatom o tome ne obavijeste osobu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stavaka 1. do 3. ovoga Zakona</w:t>
      </w:r>
    </w:p>
    <w:p w14:paraId="01169D4D" w14:textId="19B8DFF1" w:rsidR="00E25D9B" w:rsidRPr="003122C7" w:rsidRDefault="00C926FA" w:rsidP="00C926FA">
      <w:pPr>
        <w:numPr>
          <w:ilvl w:val="0"/>
          <w:numId w:val="4"/>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w:t>
      </w:r>
      <w:r w:rsidR="00E25D9B" w:rsidRPr="003122C7">
        <w:rPr>
          <w:rFonts w:ascii="Times New Roman" w:eastAsia="Times New Roman" w:hAnsi="Times New Roman" w:cs="Times New Roman"/>
          <w:sz w:val="24"/>
          <w:szCs w:val="24"/>
          <w:lang w:eastAsia="hr-HR"/>
        </w:rPr>
        <w:t>ako sukladno članku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stavku 1</w:t>
      </w:r>
      <w:r w:rsidR="00A7519B" w:rsidRPr="003122C7">
        <w:rPr>
          <w:rFonts w:ascii="Times New Roman" w:eastAsia="Times New Roman" w:hAnsi="Times New Roman" w:cs="Times New Roman"/>
          <w:sz w:val="24"/>
          <w:szCs w:val="24"/>
          <w:lang w:eastAsia="hr-HR"/>
        </w:rPr>
        <w:t>1</w:t>
      </w:r>
      <w:r w:rsidR="00E25D9B" w:rsidRPr="003122C7">
        <w:rPr>
          <w:rFonts w:ascii="Times New Roman" w:eastAsia="Times New Roman" w:hAnsi="Times New Roman" w:cs="Times New Roman"/>
          <w:sz w:val="24"/>
          <w:szCs w:val="24"/>
          <w:lang w:eastAsia="hr-HR"/>
        </w:rPr>
        <w:t>. ovoga Zakona u roku od osam dana od otkaza ugovora ne sklopi ugovor o radu s osobom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stavaka 1. do 3. ovoga Zakona u slučaju kada nadležna inspekcija utvrdi da je sklapanjem ugovora o radu s drugim kandidatom povrijeđeno pravo prednosti pri zapošljavanju osoba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stavaka 1. do 3. ovoga Zakona</w:t>
      </w:r>
    </w:p>
    <w:p w14:paraId="5B9D54E8" w14:textId="54C3AD2F" w:rsidR="00E25D9B" w:rsidRPr="003122C7" w:rsidRDefault="00C926FA" w:rsidP="00C926FA">
      <w:pPr>
        <w:numPr>
          <w:ilvl w:val="0"/>
          <w:numId w:val="4"/>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w:t>
      </w:r>
      <w:r w:rsidR="003C11B3"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ako prilikom raspisivanja javnog natječaja</w:t>
      </w:r>
      <w:r w:rsidR="00C52721">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oglasa za zapošljavanje</w:t>
      </w:r>
      <w:r w:rsidR="00C52721">
        <w:rPr>
          <w:rFonts w:ascii="Times New Roman" w:eastAsia="Times New Roman" w:hAnsi="Times New Roman" w:cs="Times New Roman"/>
          <w:sz w:val="24"/>
          <w:szCs w:val="24"/>
          <w:lang w:eastAsia="hr-HR"/>
        </w:rPr>
        <w:t>, popunjavanja radnog mjesta temeljem internog oglasa ili u postupku zapošljavanja provedenom na drugi način</w:t>
      </w:r>
      <w:r w:rsidR="00E25D9B" w:rsidRPr="003122C7">
        <w:rPr>
          <w:rFonts w:ascii="Times New Roman" w:eastAsia="Times New Roman" w:hAnsi="Times New Roman" w:cs="Times New Roman"/>
          <w:sz w:val="24"/>
          <w:szCs w:val="24"/>
          <w:lang w:eastAsia="hr-HR"/>
        </w:rPr>
        <w:t xml:space="preserve"> ne pozovu osobe iz članka 4</w:t>
      </w:r>
      <w:r w:rsidR="00DF79E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stavaka 1. do 3. ovoga Zakona da</w:t>
      </w:r>
      <w:r w:rsidR="00A7519B" w:rsidRPr="003122C7">
        <w:rPr>
          <w:rFonts w:ascii="Times New Roman" w:eastAsia="Times New Roman" w:hAnsi="Times New Roman" w:cs="Times New Roman"/>
          <w:sz w:val="24"/>
          <w:szCs w:val="24"/>
          <w:lang w:eastAsia="hr-HR"/>
        </w:rPr>
        <w:t xml:space="preserve"> sukladno članku 49. stavku 2. ovoga Zakona</w:t>
      </w:r>
      <w:r w:rsidR="00E25D9B" w:rsidRPr="003122C7">
        <w:rPr>
          <w:rFonts w:ascii="Times New Roman" w:eastAsia="Times New Roman" w:hAnsi="Times New Roman" w:cs="Times New Roman"/>
          <w:sz w:val="24"/>
          <w:szCs w:val="24"/>
          <w:lang w:eastAsia="hr-HR"/>
        </w:rPr>
        <w:t xml:space="preserve"> dostave dokaze iz članka </w:t>
      </w:r>
      <w:r w:rsidR="00DF79EE" w:rsidRPr="003122C7">
        <w:rPr>
          <w:rFonts w:ascii="Times New Roman" w:eastAsia="Times New Roman" w:hAnsi="Times New Roman" w:cs="Times New Roman"/>
          <w:sz w:val="24"/>
          <w:szCs w:val="24"/>
          <w:lang w:eastAsia="hr-HR"/>
        </w:rPr>
        <w:t>49</w:t>
      </w:r>
      <w:r w:rsidR="00E25D9B" w:rsidRPr="003122C7">
        <w:rPr>
          <w:rFonts w:ascii="Times New Roman" w:eastAsia="Times New Roman" w:hAnsi="Times New Roman" w:cs="Times New Roman"/>
          <w:sz w:val="24"/>
          <w:szCs w:val="24"/>
          <w:lang w:eastAsia="hr-HR"/>
        </w:rPr>
        <w:t xml:space="preserve">. stavka 1. ovoga Zakona u svrhu ostvarivanja prava prednosti pri zapošljavanju </w:t>
      </w:r>
      <w:r w:rsidR="002C30B3" w:rsidRPr="003122C7">
        <w:rPr>
          <w:rFonts w:ascii="Times New Roman" w:eastAsia="Times New Roman" w:hAnsi="Times New Roman" w:cs="Times New Roman"/>
          <w:sz w:val="24"/>
          <w:szCs w:val="24"/>
          <w:lang w:eastAsia="hr-HR"/>
        </w:rPr>
        <w:t xml:space="preserve">i popunjavanju radnog mjesta </w:t>
      </w:r>
    </w:p>
    <w:p w14:paraId="3DCF427E" w14:textId="224F6158" w:rsidR="00E25D9B" w:rsidRPr="003122C7" w:rsidRDefault="00E92CF1" w:rsidP="00C926FA">
      <w:pPr>
        <w:numPr>
          <w:ilvl w:val="0"/>
          <w:numId w:val="4"/>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00C926FA" w:rsidRPr="00C926FA">
        <w:rPr>
          <w:rFonts w:ascii="Times New Roman" w:eastAsia="Times New Roman" w:hAnsi="Times New Roman" w:cs="Times New Roman"/>
          <w:sz w:val="24"/>
          <w:szCs w:val="24"/>
          <w:lang w:eastAsia="hr-HR"/>
        </w:rPr>
        <w:t xml:space="preserve">avne službe i javne ustanove kojima je osnivač ili jedan od osnivača Republika Hrvatska, općina, grad, županija, izvanproračunski i proračunski </w:t>
      </w:r>
      <w:r w:rsidR="00C926FA" w:rsidRPr="00C926FA">
        <w:rPr>
          <w:rFonts w:ascii="Times New Roman" w:eastAsia="Times New Roman" w:hAnsi="Times New Roman" w:cs="Times New Roman"/>
          <w:sz w:val="24"/>
          <w:szCs w:val="24"/>
          <w:lang w:eastAsia="hr-HR"/>
        </w:rPr>
        <w:lastRenderedPageBreak/>
        <w:t xml:space="preserve">fondovi, pravne osobe u vlasništvu ili pretežitom vlasništvu Republike Hrvatske, kao i pravne osobe u vlasništvu ili pretežitom vlasništvu jedinica lokalne ili područne (regionalne) samouprave i pravne osobe s javnim ovlastima </w:t>
      </w:r>
      <w:r w:rsidR="00E25D9B" w:rsidRPr="003122C7">
        <w:rPr>
          <w:rFonts w:ascii="Times New Roman" w:eastAsia="Times New Roman" w:hAnsi="Times New Roman" w:cs="Times New Roman"/>
          <w:sz w:val="24"/>
          <w:szCs w:val="24"/>
          <w:lang w:eastAsia="hr-HR"/>
        </w:rPr>
        <w:t xml:space="preserve">ako prilikom raspisivanja javnog natječaja ili oglasa za zapošljavanje, </w:t>
      </w:r>
      <w:r w:rsidR="002C30B3" w:rsidRPr="003122C7">
        <w:rPr>
          <w:rFonts w:ascii="Times New Roman" w:eastAsia="Times New Roman" w:hAnsi="Times New Roman" w:cs="Times New Roman"/>
          <w:sz w:val="24"/>
          <w:szCs w:val="24"/>
          <w:lang w:eastAsia="hr-HR"/>
        </w:rPr>
        <w:t xml:space="preserve">popunjavanju radnog mjesta temeljem internog oglasa ili u postupku zapošljavanja provedenog na drugi način, </w:t>
      </w:r>
      <w:r w:rsidR="00E25D9B" w:rsidRPr="003122C7">
        <w:rPr>
          <w:rFonts w:ascii="Times New Roman" w:eastAsia="Times New Roman" w:hAnsi="Times New Roman" w:cs="Times New Roman"/>
          <w:sz w:val="24"/>
          <w:szCs w:val="24"/>
          <w:lang w:eastAsia="hr-HR"/>
        </w:rPr>
        <w:t>objavljenog putem internetskih stranica,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sukladno članku </w:t>
      </w:r>
      <w:r w:rsidR="00DF79EE" w:rsidRPr="003122C7">
        <w:rPr>
          <w:rFonts w:ascii="Times New Roman" w:eastAsia="Times New Roman" w:hAnsi="Times New Roman" w:cs="Times New Roman"/>
          <w:sz w:val="24"/>
          <w:szCs w:val="24"/>
          <w:lang w:eastAsia="hr-HR"/>
        </w:rPr>
        <w:t>49</w:t>
      </w:r>
      <w:r w:rsidR="00E25D9B" w:rsidRPr="003122C7">
        <w:rPr>
          <w:rFonts w:ascii="Times New Roman" w:eastAsia="Times New Roman" w:hAnsi="Times New Roman" w:cs="Times New Roman"/>
          <w:sz w:val="24"/>
          <w:szCs w:val="24"/>
          <w:lang w:eastAsia="hr-HR"/>
        </w:rPr>
        <w:t>. stavku 3. ovoga Zakona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ne objave poveznicu na internetsku stranicu Ministarstva na kojoj su navedeni dokazi potrebni za ostvarivanje prava prednosti pri zapošljavanju</w:t>
      </w:r>
      <w:r w:rsidR="00A7519B" w:rsidRPr="003122C7">
        <w:rPr>
          <w:rFonts w:ascii="Times New Roman" w:eastAsia="Times New Roman" w:hAnsi="Times New Roman" w:cs="Times New Roman"/>
          <w:sz w:val="24"/>
          <w:szCs w:val="24"/>
          <w:lang w:eastAsia="hr-HR"/>
        </w:rPr>
        <w:t xml:space="preserve"> i</w:t>
      </w:r>
    </w:p>
    <w:p w14:paraId="5336A487" w14:textId="6490B3C1" w:rsidR="00E25D9B" w:rsidRPr="003122C7" w:rsidRDefault="00C52721" w:rsidP="00EC7398">
      <w:pPr>
        <w:numPr>
          <w:ilvl w:val="0"/>
          <w:numId w:val="4"/>
        </w:numPr>
        <w:spacing w:after="0" w:line="240" w:lineRule="auto"/>
        <w:ind w:left="1134" w:hanging="425"/>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ustanove</w:t>
      </w:r>
      <w:r w:rsidR="00E25D9B" w:rsidRPr="003122C7">
        <w:rPr>
          <w:rFonts w:ascii="Times New Roman" w:eastAsia="Times New Roman" w:hAnsi="Times New Roman" w:cs="Times New Roman"/>
          <w:sz w:val="24"/>
          <w:szCs w:val="24"/>
          <w:lang w:eastAsia="hr-HR"/>
        </w:rPr>
        <w:t xml:space="preserve"> socijalne skrbi ako sukladno članku 5</w:t>
      </w:r>
      <w:r w:rsidR="00DF79EE" w:rsidRPr="003122C7">
        <w:rPr>
          <w:rFonts w:ascii="Times New Roman" w:eastAsia="Times New Roman" w:hAnsi="Times New Roman" w:cs="Times New Roman"/>
          <w:sz w:val="24"/>
          <w:szCs w:val="24"/>
          <w:lang w:eastAsia="hr-HR"/>
        </w:rPr>
        <w:t>1</w:t>
      </w:r>
      <w:r w:rsidR="00E25D9B" w:rsidRPr="003122C7">
        <w:rPr>
          <w:rFonts w:ascii="Times New Roman" w:eastAsia="Times New Roman" w:hAnsi="Times New Roman" w:cs="Times New Roman"/>
          <w:sz w:val="24"/>
          <w:szCs w:val="24"/>
          <w:lang w:eastAsia="hr-HR"/>
        </w:rPr>
        <w:t>. ovog Zakona pri smještaju ne daju prednost osobama iz članka 5</w:t>
      </w:r>
      <w:r w:rsidR="00DF79EE" w:rsidRPr="003122C7">
        <w:rPr>
          <w:rFonts w:ascii="Times New Roman" w:eastAsia="Times New Roman" w:hAnsi="Times New Roman" w:cs="Times New Roman"/>
          <w:sz w:val="24"/>
          <w:szCs w:val="24"/>
          <w:lang w:eastAsia="hr-HR"/>
        </w:rPr>
        <w:t>1</w:t>
      </w:r>
      <w:r w:rsidR="00E25D9B" w:rsidRPr="003122C7">
        <w:rPr>
          <w:rFonts w:ascii="Times New Roman" w:eastAsia="Times New Roman" w:hAnsi="Times New Roman" w:cs="Times New Roman"/>
          <w:sz w:val="24"/>
          <w:szCs w:val="24"/>
          <w:lang w:eastAsia="hr-HR"/>
        </w:rPr>
        <w:t>. ovoga Zakona</w:t>
      </w:r>
      <w:r w:rsidR="0000204B" w:rsidRPr="003122C7">
        <w:rPr>
          <w:rFonts w:ascii="Times New Roman" w:eastAsia="Times New Roman" w:hAnsi="Times New Roman" w:cs="Times New Roman"/>
          <w:sz w:val="24"/>
          <w:szCs w:val="24"/>
          <w:lang w:eastAsia="hr-HR"/>
        </w:rPr>
        <w:t>.</w:t>
      </w:r>
    </w:p>
    <w:p w14:paraId="7252B731" w14:textId="77777777" w:rsidR="0000204B" w:rsidRPr="003122C7" w:rsidRDefault="0000204B" w:rsidP="00EC7398">
      <w:pPr>
        <w:spacing w:after="0" w:line="240" w:lineRule="auto"/>
        <w:ind w:left="1134"/>
        <w:rPr>
          <w:rFonts w:ascii="Times New Roman" w:eastAsia="Times New Roman" w:hAnsi="Times New Roman" w:cs="Times New Roman"/>
          <w:sz w:val="24"/>
          <w:szCs w:val="24"/>
          <w:lang w:eastAsia="hr-HR"/>
        </w:rPr>
      </w:pPr>
    </w:p>
    <w:p w14:paraId="6A4ABF12" w14:textId="77777777" w:rsidR="00E25D9B" w:rsidRPr="003122C7" w:rsidRDefault="0000204B"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Za prekršaj iz stavka 1. točaka 1</w:t>
      </w:r>
      <w:r w:rsidR="00A32CFE"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i </w:t>
      </w:r>
      <w:r w:rsidR="00A32CFE" w:rsidRPr="003122C7">
        <w:rPr>
          <w:rFonts w:ascii="Times New Roman" w:eastAsia="Times New Roman" w:hAnsi="Times New Roman" w:cs="Times New Roman"/>
          <w:sz w:val="24"/>
          <w:szCs w:val="24"/>
          <w:lang w:eastAsia="hr-HR"/>
        </w:rPr>
        <w:t>4</w:t>
      </w:r>
      <w:r w:rsidR="00E25D9B" w:rsidRPr="003122C7">
        <w:rPr>
          <w:rFonts w:ascii="Times New Roman" w:eastAsia="Times New Roman" w:hAnsi="Times New Roman" w:cs="Times New Roman"/>
          <w:sz w:val="24"/>
          <w:szCs w:val="24"/>
          <w:lang w:eastAsia="hr-HR"/>
        </w:rPr>
        <w:t xml:space="preserve">. do </w:t>
      </w:r>
      <w:r w:rsidR="00A32CFE" w:rsidRPr="003122C7">
        <w:rPr>
          <w:rFonts w:ascii="Times New Roman" w:eastAsia="Times New Roman" w:hAnsi="Times New Roman" w:cs="Times New Roman"/>
          <w:sz w:val="24"/>
          <w:szCs w:val="24"/>
          <w:lang w:eastAsia="hr-HR"/>
        </w:rPr>
        <w:t>8</w:t>
      </w:r>
      <w:r w:rsidR="00E25D9B" w:rsidRPr="003122C7">
        <w:rPr>
          <w:rFonts w:ascii="Times New Roman" w:eastAsia="Times New Roman" w:hAnsi="Times New Roman" w:cs="Times New Roman"/>
          <w:sz w:val="24"/>
          <w:szCs w:val="24"/>
          <w:lang w:eastAsia="hr-HR"/>
        </w:rPr>
        <w:t>. ovoga članka kaznit će se novčanom kaznom od 5</w:t>
      </w:r>
      <w:r w:rsidR="003D6347"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000,00 do 50.000,00 kuna i odgovorna osoba u pravnoj osobi.</w:t>
      </w:r>
    </w:p>
    <w:p w14:paraId="50910183" w14:textId="77777777" w:rsidR="0000204B" w:rsidRPr="003122C7" w:rsidRDefault="0000204B" w:rsidP="00EC7398">
      <w:pPr>
        <w:spacing w:after="0" w:line="240" w:lineRule="auto"/>
        <w:ind w:left="360"/>
        <w:jc w:val="both"/>
        <w:textAlignment w:val="baseline"/>
        <w:rPr>
          <w:rFonts w:ascii="Times New Roman" w:eastAsia="Times New Roman" w:hAnsi="Times New Roman" w:cs="Times New Roman"/>
          <w:sz w:val="24"/>
          <w:szCs w:val="24"/>
          <w:lang w:eastAsia="hr-HR"/>
        </w:rPr>
      </w:pPr>
    </w:p>
    <w:p w14:paraId="65F3CE9C" w14:textId="78E8B8D4" w:rsidR="00E25D9B" w:rsidRPr="003122C7" w:rsidRDefault="0000204B"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Za prekršaj iz stavka 1. toč</w:t>
      </w:r>
      <w:r w:rsidR="00C35DEB"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k</w:t>
      </w:r>
      <w:r w:rsidR="00C35DEB" w:rsidRPr="003122C7">
        <w:rPr>
          <w:rFonts w:ascii="Times New Roman" w:eastAsia="Times New Roman" w:hAnsi="Times New Roman" w:cs="Times New Roman"/>
          <w:sz w:val="24"/>
          <w:szCs w:val="24"/>
          <w:lang w:eastAsia="hr-HR"/>
        </w:rPr>
        <w:t>a</w:t>
      </w:r>
      <w:r w:rsidR="00E25D9B" w:rsidRPr="003122C7">
        <w:rPr>
          <w:rFonts w:ascii="Times New Roman" w:eastAsia="Times New Roman" w:hAnsi="Times New Roman" w:cs="Times New Roman"/>
          <w:sz w:val="24"/>
          <w:szCs w:val="24"/>
          <w:lang w:eastAsia="hr-HR"/>
        </w:rPr>
        <w:t xml:space="preserve"> </w:t>
      </w:r>
      <w:r w:rsidR="00A32CFE" w:rsidRPr="003122C7">
        <w:rPr>
          <w:rFonts w:ascii="Times New Roman" w:eastAsia="Times New Roman" w:hAnsi="Times New Roman" w:cs="Times New Roman"/>
          <w:sz w:val="24"/>
          <w:szCs w:val="24"/>
          <w:lang w:eastAsia="hr-HR"/>
        </w:rPr>
        <w:t>2</w:t>
      </w:r>
      <w:r w:rsidR="00E25D9B" w:rsidRPr="003122C7">
        <w:rPr>
          <w:rFonts w:ascii="Times New Roman" w:eastAsia="Times New Roman" w:hAnsi="Times New Roman" w:cs="Times New Roman"/>
          <w:sz w:val="24"/>
          <w:szCs w:val="24"/>
          <w:lang w:eastAsia="hr-HR"/>
        </w:rPr>
        <w:t xml:space="preserve">. i </w:t>
      </w:r>
      <w:r w:rsidR="00A32CFE" w:rsidRPr="003122C7">
        <w:rPr>
          <w:rFonts w:ascii="Times New Roman" w:eastAsia="Times New Roman" w:hAnsi="Times New Roman" w:cs="Times New Roman"/>
          <w:sz w:val="24"/>
          <w:szCs w:val="24"/>
          <w:lang w:eastAsia="hr-HR"/>
        </w:rPr>
        <w:t>3</w:t>
      </w:r>
      <w:r w:rsidR="00E25D9B" w:rsidRPr="003122C7">
        <w:rPr>
          <w:rFonts w:ascii="Times New Roman" w:eastAsia="Times New Roman" w:hAnsi="Times New Roman" w:cs="Times New Roman"/>
          <w:sz w:val="24"/>
          <w:szCs w:val="24"/>
          <w:lang w:eastAsia="hr-HR"/>
        </w:rPr>
        <w:t>. ovoga članka kaznit će se novčanom kaznom od 10.000,00 do 50.000,00 kuna i odgovorna osoba u pravnoj osobi.</w:t>
      </w:r>
    </w:p>
    <w:p w14:paraId="554A3693" w14:textId="77777777" w:rsidR="0000204B" w:rsidRPr="003122C7" w:rsidRDefault="0000204B" w:rsidP="00EC7398">
      <w:pPr>
        <w:spacing w:after="0" w:line="240" w:lineRule="auto"/>
        <w:jc w:val="both"/>
        <w:textAlignment w:val="baseline"/>
        <w:rPr>
          <w:rFonts w:ascii="Times New Roman" w:eastAsia="Times New Roman" w:hAnsi="Times New Roman" w:cs="Times New Roman"/>
          <w:sz w:val="24"/>
          <w:szCs w:val="24"/>
          <w:lang w:eastAsia="hr-HR"/>
        </w:rPr>
      </w:pPr>
    </w:p>
    <w:p w14:paraId="1B1C8191" w14:textId="1A4DC243" w:rsidR="00E25D9B" w:rsidRPr="003122C7" w:rsidRDefault="00E25D9B" w:rsidP="00EC7398">
      <w:pPr>
        <w:keepNext/>
        <w:keepLines/>
        <w:spacing w:after="0" w:line="240" w:lineRule="auto"/>
        <w:jc w:val="center"/>
        <w:outlineLvl w:val="0"/>
        <w:rPr>
          <w:rFonts w:ascii="Times New Roman" w:eastAsia="Times New Roman" w:hAnsi="Times New Roman" w:cs="Times New Roman"/>
          <w:b/>
          <w:bCs/>
          <w:sz w:val="24"/>
          <w:szCs w:val="24"/>
          <w:lang w:eastAsia="hr-HR"/>
        </w:rPr>
      </w:pPr>
      <w:r w:rsidRPr="003122C7">
        <w:rPr>
          <w:rFonts w:ascii="Times New Roman" w:eastAsia="Times New Roman" w:hAnsi="Times New Roman" w:cs="Times New Roman"/>
          <w:b/>
          <w:bCs/>
          <w:sz w:val="24"/>
          <w:szCs w:val="24"/>
          <w:lang w:eastAsia="hr-HR"/>
        </w:rPr>
        <w:t xml:space="preserve">Članak </w:t>
      </w:r>
      <w:r w:rsidR="009E4BFA" w:rsidRPr="003122C7">
        <w:rPr>
          <w:rFonts w:ascii="Times New Roman" w:eastAsia="Times New Roman" w:hAnsi="Times New Roman" w:cs="Times New Roman"/>
          <w:b/>
          <w:bCs/>
          <w:sz w:val="24"/>
          <w:szCs w:val="24"/>
          <w:lang w:eastAsia="hr-HR"/>
        </w:rPr>
        <w:t>88</w:t>
      </w:r>
      <w:r w:rsidRPr="003122C7">
        <w:rPr>
          <w:rFonts w:ascii="Times New Roman" w:eastAsia="Times New Roman" w:hAnsi="Times New Roman" w:cs="Times New Roman"/>
          <w:b/>
          <w:bCs/>
          <w:sz w:val="24"/>
          <w:szCs w:val="24"/>
          <w:lang w:eastAsia="hr-HR"/>
        </w:rPr>
        <w:t>.</w:t>
      </w:r>
    </w:p>
    <w:p w14:paraId="2FA35B30" w14:textId="77777777" w:rsidR="00E25D9B" w:rsidRPr="003122C7" w:rsidRDefault="00E25D9B" w:rsidP="00EC7398">
      <w:pPr>
        <w:spacing w:after="0" w:line="240" w:lineRule="auto"/>
        <w:ind w:firstLine="408"/>
        <w:jc w:val="center"/>
        <w:textAlignment w:val="baseline"/>
        <w:rPr>
          <w:rFonts w:ascii="Times New Roman" w:eastAsia="Times New Roman" w:hAnsi="Times New Roman" w:cs="Times New Roman"/>
          <w:sz w:val="24"/>
          <w:szCs w:val="24"/>
          <w:lang w:eastAsia="hr-HR"/>
        </w:rPr>
      </w:pPr>
    </w:p>
    <w:p w14:paraId="28EE0D2A" w14:textId="77777777" w:rsidR="00E25D9B" w:rsidRPr="003122C7" w:rsidRDefault="0000204B"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Novčanom kaznom od 5</w:t>
      </w:r>
      <w:r w:rsidR="003D6347" w:rsidRPr="003122C7">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000,00 do 50.000,00 kuna kaznit će se za prekršaj odgovorna osoba u:</w:t>
      </w:r>
    </w:p>
    <w:p w14:paraId="4F7BDE19" w14:textId="77777777" w:rsidR="00BB0515" w:rsidRPr="003122C7" w:rsidRDefault="00BB0515" w:rsidP="00EC7398">
      <w:pPr>
        <w:spacing w:after="0" w:line="240" w:lineRule="auto"/>
        <w:jc w:val="both"/>
        <w:textAlignment w:val="baseline"/>
        <w:rPr>
          <w:rFonts w:ascii="Times New Roman" w:eastAsia="Times New Roman" w:hAnsi="Times New Roman" w:cs="Times New Roman"/>
          <w:sz w:val="24"/>
          <w:szCs w:val="24"/>
          <w:lang w:eastAsia="hr-HR"/>
        </w:rPr>
      </w:pPr>
    </w:p>
    <w:p w14:paraId="5E0436C1" w14:textId="1E4CD98B" w:rsidR="00E25D9B" w:rsidRPr="003122C7" w:rsidRDefault="00EB6C39" w:rsidP="00EB6C39">
      <w:pPr>
        <w:numPr>
          <w:ilvl w:val="0"/>
          <w:numId w:val="5"/>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tijelu</w:t>
      </w:r>
      <w:r w:rsidRPr="00EB6C39">
        <w:rPr>
          <w:rFonts w:ascii="Times New Roman" w:eastAsia="Times New Roman" w:hAnsi="Times New Roman" w:cs="Times New Roman"/>
          <w:sz w:val="24"/>
          <w:szCs w:val="24"/>
          <w:lang w:eastAsia="hr-HR"/>
        </w:rPr>
        <w:t xml:space="preserve"> državne uprave, tijel</w:t>
      </w:r>
      <w:r>
        <w:rPr>
          <w:rFonts w:ascii="Times New Roman" w:eastAsia="Times New Roman" w:hAnsi="Times New Roman" w:cs="Times New Roman"/>
          <w:sz w:val="24"/>
          <w:szCs w:val="24"/>
          <w:lang w:eastAsia="hr-HR"/>
        </w:rPr>
        <w:t>u sudbene vlasti i drugom državnom</w:t>
      </w:r>
      <w:r w:rsidRPr="00EB6C39">
        <w:rPr>
          <w:rFonts w:ascii="Times New Roman" w:eastAsia="Times New Roman" w:hAnsi="Times New Roman" w:cs="Times New Roman"/>
          <w:sz w:val="24"/>
          <w:szCs w:val="24"/>
          <w:lang w:eastAsia="hr-HR"/>
        </w:rPr>
        <w:t xml:space="preserve"> tijel</w:t>
      </w:r>
      <w:r>
        <w:rPr>
          <w:rFonts w:ascii="Times New Roman" w:eastAsia="Times New Roman" w:hAnsi="Times New Roman" w:cs="Times New Roman"/>
          <w:sz w:val="24"/>
          <w:szCs w:val="24"/>
          <w:lang w:eastAsia="hr-HR"/>
        </w:rPr>
        <w:t>u</w:t>
      </w:r>
      <w:r w:rsidRPr="00EB6C39">
        <w:rPr>
          <w:rFonts w:ascii="Times New Roman" w:eastAsia="Times New Roman" w:hAnsi="Times New Roman" w:cs="Times New Roman"/>
          <w:sz w:val="24"/>
          <w:szCs w:val="24"/>
          <w:lang w:eastAsia="hr-HR"/>
        </w:rPr>
        <w:t>, upravn</w:t>
      </w:r>
      <w:r>
        <w:rPr>
          <w:rFonts w:ascii="Times New Roman" w:eastAsia="Times New Roman" w:hAnsi="Times New Roman" w:cs="Times New Roman"/>
          <w:sz w:val="24"/>
          <w:szCs w:val="24"/>
          <w:lang w:eastAsia="hr-HR"/>
        </w:rPr>
        <w:t>om</w:t>
      </w:r>
      <w:r w:rsidRPr="00EB6C39">
        <w:rPr>
          <w:rFonts w:ascii="Times New Roman" w:eastAsia="Times New Roman" w:hAnsi="Times New Roman" w:cs="Times New Roman"/>
          <w:sz w:val="24"/>
          <w:szCs w:val="24"/>
          <w:lang w:eastAsia="hr-HR"/>
        </w:rPr>
        <w:t xml:space="preserve"> tijel</w:t>
      </w:r>
      <w:r>
        <w:rPr>
          <w:rFonts w:ascii="Times New Roman" w:eastAsia="Times New Roman" w:hAnsi="Times New Roman" w:cs="Times New Roman"/>
          <w:sz w:val="24"/>
          <w:szCs w:val="24"/>
          <w:lang w:eastAsia="hr-HR"/>
        </w:rPr>
        <w:t>u jedinice</w:t>
      </w:r>
      <w:r w:rsidRPr="00EB6C39">
        <w:rPr>
          <w:rFonts w:ascii="Times New Roman" w:eastAsia="Times New Roman" w:hAnsi="Times New Roman" w:cs="Times New Roman"/>
          <w:sz w:val="24"/>
          <w:szCs w:val="24"/>
          <w:lang w:eastAsia="hr-HR"/>
        </w:rPr>
        <w:t xml:space="preserve"> lokalne i područne (regionalne) samouprave </w:t>
      </w:r>
      <w:r w:rsidR="00E25D9B" w:rsidRPr="003122C7">
        <w:rPr>
          <w:rFonts w:ascii="Times New Roman" w:eastAsia="Times New Roman" w:hAnsi="Times New Roman" w:cs="Times New Roman"/>
          <w:sz w:val="24"/>
          <w:szCs w:val="24"/>
          <w:lang w:eastAsia="hr-HR"/>
        </w:rPr>
        <w:t>ako prilikom raspisivanja javnog natječaja ili oglasa za zapošljavanje ne pozovu osobe iz članka 4</w:t>
      </w:r>
      <w:r w:rsidR="0068322C" w:rsidRPr="003122C7">
        <w:rPr>
          <w:rFonts w:ascii="Times New Roman" w:eastAsia="Times New Roman" w:hAnsi="Times New Roman" w:cs="Times New Roman"/>
          <w:sz w:val="24"/>
          <w:szCs w:val="24"/>
          <w:lang w:eastAsia="hr-HR"/>
        </w:rPr>
        <w:t>7</w:t>
      </w:r>
      <w:r w:rsidR="00E25D9B" w:rsidRPr="003122C7">
        <w:rPr>
          <w:rFonts w:ascii="Times New Roman" w:eastAsia="Times New Roman" w:hAnsi="Times New Roman" w:cs="Times New Roman"/>
          <w:sz w:val="24"/>
          <w:szCs w:val="24"/>
          <w:lang w:eastAsia="hr-HR"/>
        </w:rPr>
        <w:t xml:space="preserve">. stavaka 1. </w:t>
      </w:r>
      <w:r w:rsidR="00464B3A" w:rsidRPr="003122C7">
        <w:rPr>
          <w:rFonts w:ascii="Times New Roman" w:eastAsia="Times New Roman" w:hAnsi="Times New Roman" w:cs="Times New Roman"/>
          <w:sz w:val="24"/>
          <w:szCs w:val="24"/>
          <w:lang w:eastAsia="hr-HR"/>
        </w:rPr>
        <w:t>do</w:t>
      </w:r>
      <w:r w:rsidR="0068322C"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3. ovoga Zakona da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sukladno članku </w:t>
      </w:r>
      <w:r w:rsidR="0068322C" w:rsidRPr="003122C7">
        <w:rPr>
          <w:rFonts w:ascii="Times New Roman" w:eastAsia="Times New Roman" w:hAnsi="Times New Roman" w:cs="Times New Roman"/>
          <w:sz w:val="24"/>
          <w:szCs w:val="24"/>
          <w:lang w:eastAsia="hr-HR"/>
        </w:rPr>
        <w:t>49</w:t>
      </w:r>
      <w:r w:rsidR="00E25D9B" w:rsidRPr="003122C7">
        <w:rPr>
          <w:rFonts w:ascii="Times New Roman" w:eastAsia="Times New Roman" w:hAnsi="Times New Roman" w:cs="Times New Roman"/>
          <w:sz w:val="24"/>
          <w:szCs w:val="24"/>
          <w:lang w:eastAsia="hr-HR"/>
        </w:rPr>
        <w:t xml:space="preserve">. stavku 2. ovoga Zakona dostave dokaze iz članka </w:t>
      </w:r>
      <w:r w:rsidR="0068322C" w:rsidRPr="003122C7">
        <w:rPr>
          <w:rFonts w:ascii="Times New Roman" w:eastAsia="Times New Roman" w:hAnsi="Times New Roman" w:cs="Times New Roman"/>
          <w:sz w:val="24"/>
          <w:szCs w:val="24"/>
          <w:lang w:eastAsia="hr-HR"/>
        </w:rPr>
        <w:t>49</w:t>
      </w:r>
      <w:r w:rsidR="00E25D9B" w:rsidRPr="003122C7">
        <w:rPr>
          <w:rFonts w:ascii="Times New Roman" w:eastAsia="Times New Roman" w:hAnsi="Times New Roman" w:cs="Times New Roman"/>
          <w:sz w:val="24"/>
          <w:szCs w:val="24"/>
          <w:lang w:eastAsia="hr-HR"/>
        </w:rPr>
        <w:t>. stavka 1. ovoga Zakona u svrhu ostvarivanja prava prednosti pri zapošljavanju</w:t>
      </w:r>
    </w:p>
    <w:p w14:paraId="62B56380" w14:textId="5FB31A15" w:rsidR="00E25D9B" w:rsidRPr="003122C7" w:rsidRDefault="00EB6C39" w:rsidP="00EB6C39">
      <w:pPr>
        <w:numPr>
          <w:ilvl w:val="0"/>
          <w:numId w:val="5"/>
        </w:numPr>
        <w:spacing w:after="0" w:line="240" w:lineRule="auto"/>
        <w:jc w:val="both"/>
        <w:textAlignment w:val="baseline"/>
        <w:rPr>
          <w:rFonts w:ascii="Times New Roman" w:eastAsia="Times New Roman" w:hAnsi="Times New Roman" w:cs="Times New Roman"/>
          <w:sz w:val="24"/>
          <w:szCs w:val="24"/>
          <w:lang w:eastAsia="hr-HR"/>
        </w:rPr>
      </w:pPr>
      <w:r w:rsidRPr="00EB6C39">
        <w:rPr>
          <w:rFonts w:ascii="Times New Roman" w:eastAsia="Times New Roman" w:hAnsi="Times New Roman" w:cs="Times New Roman"/>
          <w:sz w:val="24"/>
          <w:szCs w:val="24"/>
          <w:lang w:eastAsia="hr-HR"/>
        </w:rPr>
        <w:t xml:space="preserve">tijelu državne uprave, tijelu sudbene vlasti i drugom državnom tijelu, upravnom tijelu jedinice lokalne i područne (regionalne) samouprave </w:t>
      </w:r>
      <w:r w:rsidR="00E25D9B" w:rsidRPr="003122C7">
        <w:rPr>
          <w:rFonts w:ascii="Times New Roman" w:eastAsia="Times New Roman" w:hAnsi="Times New Roman" w:cs="Times New Roman"/>
          <w:sz w:val="24"/>
          <w:szCs w:val="24"/>
          <w:lang w:eastAsia="hr-HR"/>
        </w:rPr>
        <w:t xml:space="preserve">ako prilikom raspisivanja javnog natječaja ili oglasa za zapošljavanje, objavljenog putem internetskih stranica sukladno članku </w:t>
      </w:r>
      <w:r w:rsidR="0068322C" w:rsidRPr="003122C7">
        <w:rPr>
          <w:rFonts w:ascii="Times New Roman" w:eastAsia="Times New Roman" w:hAnsi="Times New Roman" w:cs="Times New Roman"/>
          <w:sz w:val="24"/>
          <w:szCs w:val="24"/>
          <w:lang w:eastAsia="hr-HR"/>
        </w:rPr>
        <w:t>49</w:t>
      </w:r>
      <w:r w:rsidR="00E25D9B" w:rsidRPr="003122C7">
        <w:rPr>
          <w:rFonts w:ascii="Times New Roman" w:eastAsia="Times New Roman" w:hAnsi="Times New Roman" w:cs="Times New Roman"/>
          <w:sz w:val="24"/>
          <w:szCs w:val="24"/>
          <w:lang w:eastAsia="hr-HR"/>
        </w:rPr>
        <w:t>. stavku 3. ovoga Zakona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ne objave poveznicu na internetsku stranicu Ministarstva na kojoj su navedeni dokazi potrebni za ostvarivanje prava prednosti pri zapošljavanju i</w:t>
      </w:r>
    </w:p>
    <w:p w14:paraId="63B71A16" w14:textId="77777777" w:rsidR="00BB0515" w:rsidRPr="003122C7" w:rsidRDefault="00BB0515" w:rsidP="00EC7398">
      <w:pPr>
        <w:spacing w:after="0" w:line="240" w:lineRule="auto"/>
        <w:ind w:left="1134"/>
        <w:jc w:val="both"/>
        <w:textAlignment w:val="baseline"/>
        <w:rPr>
          <w:rFonts w:ascii="Times New Roman" w:eastAsia="Times New Roman" w:hAnsi="Times New Roman" w:cs="Times New Roman"/>
          <w:sz w:val="24"/>
          <w:szCs w:val="24"/>
          <w:lang w:eastAsia="hr-HR"/>
        </w:rPr>
      </w:pPr>
    </w:p>
    <w:p w14:paraId="0270B01D" w14:textId="2C782054" w:rsidR="00E25D9B" w:rsidRPr="003122C7" w:rsidRDefault="00BB0515" w:rsidP="00EC7398">
      <w:pPr>
        <w:spacing w:after="0" w:line="240" w:lineRule="auto"/>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Novčanom kaznom od 10.000,00 do 50.000,00 kuna kaznit će se za prekršaj odgovorna osoba</w:t>
      </w:r>
      <w:r w:rsidR="005E2341">
        <w:rPr>
          <w:rFonts w:ascii="Times New Roman" w:eastAsia="Times New Roman" w:hAnsi="Times New Roman" w:cs="Times New Roman"/>
          <w:sz w:val="24"/>
          <w:szCs w:val="24"/>
          <w:lang w:eastAsia="hr-HR"/>
        </w:rPr>
        <w:t xml:space="preserve"> u </w:t>
      </w:r>
      <w:r w:rsidR="005E2341" w:rsidRPr="005E2341">
        <w:rPr>
          <w:rFonts w:ascii="Times New Roman" w:eastAsia="Times New Roman" w:hAnsi="Times New Roman" w:cs="Times New Roman"/>
          <w:sz w:val="24"/>
          <w:szCs w:val="24"/>
          <w:lang w:eastAsia="hr-HR"/>
        </w:rPr>
        <w:t xml:space="preserve">tijelu državne uprave, tijelu sudbene vlasti i drugom državnom tijelu, upravnom tijelu jedinice lokalne i područne (regionalne) samouprave </w:t>
      </w:r>
      <w:r w:rsidR="00E25D9B" w:rsidRPr="003122C7">
        <w:rPr>
          <w:rFonts w:ascii="Times New Roman" w:eastAsia="Times New Roman" w:hAnsi="Times New Roman" w:cs="Times New Roman"/>
          <w:sz w:val="24"/>
          <w:szCs w:val="24"/>
          <w:lang w:eastAsia="hr-HR"/>
        </w:rPr>
        <w:t>ako prilikom:</w:t>
      </w:r>
    </w:p>
    <w:p w14:paraId="3820EE26" w14:textId="77777777" w:rsidR="00BB0515" w:rsidRPr="003122C7" w:rsidRDefault="00BB0515" w:rsidP="00EC7398">
      <w:pPr>
        <w:spacing w:after="0" w:line="240" w:lineRule="auto"/>
        <w:jc w:val="both"/>
        <w:textAlignment w:val="baseline"/>
        <w:rPr>
          <w:rFonts w:ascii="Times New Roman" w:eastAsia="Times New Roman" w:hAnsi="Times New Roman" w:cs="Times New Roman"/>
          <w:sz w:val="24"/>
          <w:szCs w:val="24"/>
          <w:lang w:eastAsia="hr-HR"/>
        </w:rPr>
      </w:pPr>
    </w:p>
    <w:p w14:paraId="625D08B0" w14:textId="1307A5C3" w:rsidR="00E25D9B" w:rsidRPr="003122C7" w:rsidRDefault="00E25D9B" w:rsidP="00EC7398">
      <w:pPr>
        <w:numPr>
          <w:ilvl w:val="0"/>
          <w:numId w:val="10"/>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 xml:space="preserve">zapošljavanja na neodređeno vrijeme službenika i namještenika temeljem javnog natječaja ili prilikom zapošljavanja na određeno vrijeme temeljem </w:t>
      </w:r>
      <w:r w:rsidRPr="003122C7">
        <w:rPr>
          <w:rFonts w:ascii="Times New Roman" w:eastAsia="Times New Roman" w:hAnsi="Times New Roman" w:cs="Times New Roman"/>
          <w:sz w:val="24"/>
          <w:szCs w:val="24"/>
          <w:lang w:eastAsia="hr-HR"/>
        </w:rPr>
        <w:lastRenderedPageBreak/>
        <w:t>oglasa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sukladno članku 4</w:t>
      </w:r>
      <w:r w:rsidR="0068322C" w:rsidRPr="003122C7">
        <w:rPr>
          <w:rFonts w:ascii="Times New Roman" w:eastAsia="Times New Roman" w:hAnsi="Times New Roman" w:cs="Times New Roman"/>
          <w:sz w:val="24"/>
          <w:szCs w:val="24"/>
          <w:lang w:eastAsia="hr-HR"/>
        </w:rPr>
        <w:t>7</w:t>
      </w:r>
      <w:r w:rsidRPr="003122C7">
        <w:rPr>
          <w:rFonts w:ascii="Times New Roman" w:eastAsia="Times New Roman" w:hAnsi="Times New Roman" w:cs="Times New Roman"/>
          <w:sz w:val="24"/>
          <w:szCs w:val="24"/>
          <w:lang w:eastAsia="hr-HR"/>
        </w:rPr>
        <w:t>. stav</w:t>
      </w:r>
      <w:r w:rsidR="00A7519B" w:rsidRPr="003122C7">
        <w:rPr>
          <w:rFonts w:ascii="Times New Roman" w:eastAsia="Times New Roman" w:hAnsi="Times New Roman" w:cs="Times New Roman"/>
          <w:sz w:val="24"/>
          <w:szCs w:val="24"/>
          <w:lang w:eastAsia="hr-HR"/>
        </w:rPr>
        <w:t>cima</w:t>
      </w:r>
      <w:r w:rsidRPr="003122C7">
        <w:rPr>
          <w:rFonts w:ascii="Times New Roman" w:eastAsia="Times New Roman" w:hAnsi="Times New Roman" w:cs="Times New Roman"/>
          <w:sz w:val="24"/>
          <w:szCs w:val="24"/>
          <w:lang w:eastAsia="hr-HR"/>
        </w:rPr>
        <w:t xml:space="preserve"> 1. i 2. ovoga Zakona ne daju prednost pod jednakim uvjetima osobama iz članka 4</w:t>
      </w:r>
      <w:r w:rsidR="0068322C" w:rsidRPr="003122C7">
        <w:rPr>
          <w:rFonts w:ascii="Times New Roman" w:eastAsia="Times New Roman" w:hAnsi="Times New Roman" w:cs="Times New Roman"/>
          <w:sz w:val="24"/>
          <w:szCs w:val="24"/>
          <w:lang w:eastAsia="hr-HR"/>
        </w:rPr>
        <w:t>7</w:t>
      </w:r>
      <w:r w:rsidRPr="003122C7">
        <w:rPr>
          <w:rFonts w:ascii="Times New Roman" w:eastAsia="Times New Roman" w:hAnsi="Times New Roman" w:cs="Times New Roman"/>
          <w:sz w:val="24"/>
          <w:szCs w:val="24"/>
          <w:lang w:eastAsia="hr-HR"/>
        </w:rPr>
        <w:t>. stavka 1. ovoga Zakona.</w:t>
      </w:r>
    </w:p>
    <w:p w14:paraId="26233376" w14:textId="5068E24E" w:rsidR="00E25D9B" w:rsidRPr="003122C7" w:rsidRDefault="00E25D9B" w:rsidP="00EC7398">
      <w:pPr>
        <w:numPr>
          <w:ilvl w:val="0"/>
          <w:numId w:val="10"/>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popunjavanja radnog mjesta temeljem internog oglasa</w:t>
      </w:r>
      <w:r w:rsidR="00B42271" w:rsidRPr="003122C7">
        <w:rPr>
          <w:rFonts w:ascii="Times New Roman" w:eastAsia="Times New Roman" w:hAnsi="Times New Roman" w:cs="Times New Roman"/>
          <w:sz w:val="24"/>
          <w:szCs w:val="24"/>
          <w:lang w:eastAsia="hr-HR"/>
        </w:rPr>
        <w:t xml:space="preserve"> </w:t>
      </w:r>
      <w:r w:rsidRPr="003122C7">
        <w:rPr>
          <w:rFonts w:ascii="Times New Roman" w:eastAsia="Times New Roman" w:hAnsi="Times New Roman" w:cs="Times New Roman"/>
          <w:sz w:val="24"/>
          <w:szCs w:val="24"/>
          <w:lang w:eastAsia="hr-HR"/>
        </w:rPr>
        <w:t>sukladno članku 4</w:t>
      </w:r>
      <w:r w:rsidR="0068322C" w:rsidRPr="003122C7">
        <w:rPr>
          <w:rFonts w:ascii="Times New Roman" w:eastAsia="Times New Roman" w:hAnsi="Times New Roman" w:cs="Times New Roman"/>
          <w:sz w:val="24"/>
          <w:szCs w:val="24"/>
          <w:lang w:eastAsia="hr-HR"/>
        </w:rPr>
        <w:t>7</w:t>
      </w:r>
      <w:r w:rsidRPr="003122C7">
        <w:rPr>
          <w:rFonts w:ascii="Times New Roman" w:eastAsia="Times New Roman" w:hAnsi="Times New Roman" w:cs="Times New Roman"/>
          <w:sz w:val="24"/>
          <w:szCs w:val="24"/>
          <w:lang w:eastAsia="hr-HR"/>
        </w:rPr>
        <w:t>. stavku 3. ovoga Zakona ne daju prednost pod jednakim uvjetima osobama iz članka 4</w:t>
      </w:r>
      <w:r w:rsidR="0068322C" w:rsidRPr="003122C7">
        <w:rPr>
          <w:rFonts w:ascii="Times New Roman" w:eastAsia="Times New Roman" w:hAnsi="Times New Roman" w:cs="Times New Roman"/>
          <w:sz w:val="24"/>
          <w:szCs w:val="24"/>
          <w:lang w:eastAsia="hr-HR"/>
        </w:rPr>
        <w:t>7</w:t>
      </w:r>
      <w:r w:rsidRPr="003122C7">
        <w:rPr>
          <w:rFonts w:ascii="Times New Roman" w:eastAsia="Times New Roman" w:hAnsi="Times New Roman" w:cs="Times New Roman"/>
          <w:sz w:val="24"/>
          <w:szCs w:val="24"/>
          <w:lang w:eastAsia="hr-HR"/>
        </w:rPr>
        <w:t>. stavka 1. ovoga Zakona.</w:t>
      </w:r>
    </w:p>
    <w:p w14:paraId="2F7A0272" w14:textId="77777777" w:rsidR="00BB0515" w:rsidRPr="003122C7" w:rsidRDefault="00BB0515" w:rsidP="00EC7398">
      <w:pPr>
        <w:spacing w:after="0" w:line="240" w:lineRule="auto"/>
        <w:ind w:left="1134"/>
        <w:jc w:val="both"/>
        <w:textAlignment w:val="baseline"/>
        <w:rPr>
          <w:rFonts w:ascii="Times New Roman" w:eastAsia="Times New Roman" w:hAnsi="Times New Roman" w:cs="Times New Roman"/>
          <w:sz w:val="24"/>
          <w:szCs w:val="24"/>
          <w:lang w:eastAsia="hr-HR"/>
        </w:rPr>
      </w:pPr>
    </w:p>
    <w:p w14:paraId="76BC9B50"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39" w:name="_Toc432498837"/>
      <w:r w:rsidRPr="003122C7">
        <w:rPr>
          <w:rFonts w:ascii="Times New Roman" w:eastAsia="Times New Roman" w:hAnsi="Times New Roman" w:cs="Times New Roman"/>
          <w:b/>
          <w:bCs/>
          <w:kern w:val="36"/>
          <w:sz w:val="24"/>
          <w:szCs w:val="24"/>
          <w:lang w:eastAsia="hr-HR"/>
        </w:rPr>
        <w:t xml:space="preserve">DIO </w:t>
      </w:r>
      <w:bookmarkEnd w:id="39"/>
      <w:r w:rsidRPr="003122C7">
        <w:rPr>
          <w:rFonts w:ascii="Times New Roman" w:eastAsia="Times New Roman" w:hAnsi="Times New Roman" w:cs="Times New Roman"/>
          <w:b/>
          <w:bCs/>
          <w:kern w:val="36"/>
          <w:sz w:val="24"/>
          <w:szCs w:val="24"/>
          <w:lang w:eastAsia="hr-HR"/>
        </w:rPr>
        <w:t>DEVETI</w:t>
      </w:r>
    </w:p>
    <w:p w14:paraId="3C9F4C57" w14:textId="77777777" w:rsidR="00BB0515" w:rsidRPr="003122C7" w:rsidRDefault="00BB0515"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46407E3F" w14:textId="77777777" w:rsidR="00E25D9B" w:rsidRPr="003122C7" w:rsidRDefault="00E25D9B" w:rsidP="00EC7398">
      <w:pPr>
        <w:spacing w:after="0" w:line="240" w:lineRule="auto"/>
        <w:jc w:val="center"/>
        <w:outlineLvl w:val="0"/>
        <w:rPr>
          <w:rFonts w:ascii="Times New Roman" w:eastAsia="Times New Roman" w:hAnsi="Times New Roman" w:cs="Times New Roman"/>
          <w:b/>
          <w:bCs/>
          <w:kern w:val="36"/>
          <w:sz w:val="24"/>
          <w:szCs w:val="24"/>
          <w:lang w:eastAsia="hr-HR"/>
        </w:rPr>
      </w:pPr>
      <w:bookmarkStart w:id="40" w:name="_Toc432498838"/>
      <w:r w:rsidRPr="003122C7">
        <w:rPr>
          <w:rFonts w:ascii="Times New Roman" w:eastAsia="Times New Roman" w:hAnsi="Times New Roman" w:cs="Times New Roman"/>
          <w:b/>
          <w:bCs/>
          <w:kern w:val="36"/>
          <w:sz w:val="24"/>
          <w:szCs w:val="24"/>
          <w:lang w:eastAsia="hr-HR"/>
        </w:rPr>
        <w:t>PRIJELAZNE I ZAVRŠNE ODREDBE</w:t>
      </w:r>
      <w:bookmarkEnd w:id="40"/>
    </w:p>
    <w:p w14:paraId="33380C28" w14:textId="77777777" w:rsidR="00BB0515" w:rsidRPr="003122C7" w:rsidRDefault="00BB0515" w:rsidP="00EC7398">
      <w:pPr>
        <w:spacing w:after="0" w:line="240" w:lineRule="auto"/>
        <w:jc w:val="center"/>
        <w:outlineLvl w:val="0"/>
        <w:rPr>
          <w:rFonts w:ascii="Times New Roman" w:eastAsia="Times New Roman" w:hAnsi="Times New Roman" w:cs="Times New Roman"/>
          <w:b/>
          <w:bCs/>
          <w:kern w:val="36"/>
          <w:sz w:val="24"/>
          <w:szCs w:val="24"/>
          <w:lang w:eastAsia="hr-HR"/>
        </w:rPr>
      </w:pPr>
    </w:p>
    <w:p w14:paraId="08372922" w14:textId="24812806" w:rsidR="00E25D9B" w:rsidRPr="003122C7" w:rsidRDefault="00E25D9B" w:rsidP="00EC7398">
      <w:pPr>
        <w:spacing w:after="0" w:line="240" w:lineRule="auto"/>
        <w:jc w:val="center"/>
        <w:outlineLvl w:val="0"/>
        <w:rPr>
          <w:rFonts w:ascii="Times New Roman" w:eastAsia="Times New Roman" w:hAnsi="Times New Roman" w:cs="Times New Roman"/>
          <w:b/>
          <w:kern w:val="36"/>
          <w:sz w:val="24"/>
          <w:szCs w:val="24"/>
          <w:lang w:eastAsia="hr-HR"/>
        </w:rPr>
      </w:pPr>
      <w:r w:rsidRPr="003122C7">
        <w:rPr>
          <w:rFonts w:ascii="Times New Roman" w:eastAsia="Times New Roman" w:hAnsi="Times New Roman" w:cs="Times New Roman"/>
          <w:b/>
          <w:kern w:val="36"/>
          <w:sz w:val="24"/>
          <w:szCs w:val="24"/>
          <w:lang w:eastAsia="hr-HR"/>
        </w:rPr>
        <w:t xml:space="preserve">Članak </w:t>
      </w:r>
      <w:r w:rsidR="009E4BFA" w:rsidRPr="003122C7">
        <w:rPr>
          <w:rFonts w:ascii="Times New Roman" w:eastAsia="Times New Roman" w:hAnsi="Times New Roman" w:cs="Times New Roman"/>
          <w:b/>
          <w:kern w:val="36"/>
          <w:sz w:val="24"/>
          <w:szCs w:val="24"/>
          <w:lang w:eastAsia="hr-HR"/>
        </w:rPr>
        <w:t>89</w:t>
      </w:r>
      <w:r w:rsidRPr="003122C7">
        <w:rPr>
          <w:rFonts w:ascii="Times New Roman" w:eastAsia="Times New Roman" w:hAnsi="Times New Roman" w:cs="Times New Roman"/>
          <w:b/>
          <w:kern w:val="36"/>
          <w:sz w:val="24"/>
          <w:szCs w:val="24"/>
          <w:lang w:eastAsia="hr-HR"/>
        </w:rPr>
        <w:t>.</w:t>
      </w:r>
    </w:p>
    <w:p w14:paraId="4731C595" w14:textId="77777777" w:rsidR="00BB0515" w:rsidRPr="003122C7" w:rsidRDefault="00BB0515" w:rsidP="00EC7398">
      <w:pPr>
        <w:spacing w:after="0" w:line="240" w:lineRule="auto"/>
        <w:jc w:val="center"/>
        <w:outlineLvl w:val="0"/>
        <w:rPr>
          <w:rFonts w:ascii="Times New Roman" w:eastAsia="Times New Roman" w:hAnsi="Times New Roman" w:cs="Times New Roman"/>
          <w:kern w:val="36"/>
          <w:sz w:val="24"/>
          <w:szCs w:val="24"/>
          <w:lang w:eastAsia="hr-HR"/>
        </w:rPr>
      </w:pPr>
    </w:p>
    <w:p w14:paraId="5B75C2DD" w14:textId="5E48BA05" w:rsidR="00B10AF2" w:rsidRPr="003122C7" w:rsidRDefault="00B10AF2" w:rsidP="00EC7398">
      <w:pPr>
        <w:spacing w:after="0" w:line="240" w:lineRule="auto"/>
        <w:ind w:firstLine="708"/>
        <w:jc w:val="both"/>
        <w:outlineLvl w:val="0"/>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(1)</w:t>
      </w:r>
      <w:r w:rsidRPr="003122C7">
        <w:rPr>
          <w:rFonts w:ascii="Times New Roman" w:eastAsia="Times New Roman" w:hAnsi="Times New Roman" w:cs="Times New Roman"/>
          <w:bCs/>
          <w:kern w:val="36"/>
          <w:sz w:val="24"/>
          <w:szCs w:val="24"/>
          <w:lang w:eastAsia="hr-HR"/>
        </w:rPr>
        <w:tab/>
        <w:t>Pravilnike iz članka 39., članka 42., članka 57. stavka 2., članka 6</w:t>
      </w:r>
      <w:r w:rsidR="00A27662" w:rsidRPr="003122C7">
        <w:rPr>
          <w:rFonts w:ascii="Times New Roman" w:eastAsia="Times New Roman" w:hAnsi="Times New Roman" w:cs="Times New Roman"/>
          <w:bCs/>
          <w:kern w:val="36"/>
          <w:sz w:val="24"/>
          <w:szCs w:val="24"/>
          <w:lang w:eastAsia="hr-HR"/>
        </w:rPr>
        <w:t>2</w:t>
      </w:r>
      <w:r w:rsidRPr="003122C7">
        <w:rPr>
          <w:rFonts w:ascii="Times New Roman" w:eastAsia="Times New Roman" w:hAnsi="Times New Roman" w:cs="Times New Roman"/>
          <w:bCs/>
          <w:kern w:val="36"/>
          <w:sz w:val="24"/>
          <w:szCs w:val="24"/>
          <w:lang w:eastAsia="hr-HR"/>
        </w:rPr>
        <w:t>.</w:t>
      </w:r>
      <w:r w:rsidR="00EB6C39">
        <w:rPr>
          <w:rFonts w:ascii="Times New Roman" w:eastAsia="Times New Roman" w:hAnsi="Times New Roman" w:cs="Times New Roman"/>
          <w:bCs/>
          <w:kern w:val="36"/>
          <w:sz w:val="24"/>
          <w:szCs w:val="24"/>
          <w:lang w:eastAsia="hr-HR"/>
        </w:rPr>
        <w:t xml:space="preserve"> stavka 5.</w:t>
      </w:r>
      <w:r w:rsidR="007424E0" w:rsidRPr="003122C7">
        <w:rPr>
          <w:rFonts w:ascii="Times New Roman" w:eastAsia="Times New Roman" w:hAnsi="Times New Roman" w:cs="Times New Roman"/>
          <w:bCs/>
          <w:kern w:val="36"/>
          <w:sz w:val="24"/>
          <w:szCs w:val="24"/>
          <w:lang w:eastAsia="hr-HR"/>
        </w:rPr>
        <w:t>,</w:t>
      </w:r>
      <w:r w:rsidR="00E92CF1">
        <w:rPr>
          <w:rFonts w:ascii="Times New Roman" w:eastAsia="Times New Roman" w:hAnsi="Times New Roman" w:cs="Times New Roman"/>
          <w:bCs/>
          <w:kern w:val="36"/>
          <w:sz w:val="24"/>
          <w:szCs w:val="24"/>
          <w:lang w:eastAsia="hr-HR"/>
        </w:rPr>
        <w:t xml:space="preserve"> </w:t>
      </w:r>
      <w:r w:rsidRPr="003122C7">
        <w:rPr>
          <w:rFonts w:ascii="Times New Roman" w:eastAsia="Times New Roman" w:hAnsi="Times New Roman" w:cs="Times New Roman"/>
          <w:bCs/>
          <w:kern w:val="36"/>
          <w:sz w:val="24"/>
          <w:szCs w:val="24"/>
          <w:lang w:eastAsia="hr-HR"/>
        </w:rPr>
        <w:t>članka 7</w:t>
      </w:r>
      <w:r w:rsidR="00053AE0" w:rsidRPr="003122C7">
        <w:rPr>
          <w:rFonts w:ascii="Times New Roman" w:eastAsia="Times New Roman" w:hAnsi="Times New Roman" w:cs="Times New Roman"/>
          <w:bCs/>
          <w:kern w:val="36"/>
          <w:sz w:val="24"/>
          <w:szCs w:val="24"/>
          <w:lang w:eastAsia="hr-HR"/>
        </w:rPr>
        <w:t>2</w:t>
      </w:r>
      <w:r w:rsidRPr="003122C7">
        <w:rPr>
          <w:rFonts w:ascii="Times New Roman" w:eastAsia="Times New Roman" w:hAnsi="Times New Roman" w:cs="Times New Roman"/>
          <w:bCs/>
          <w:kern w:val="36"/>
          <w:sz w:val="24"/>
          <w:szCs w:val="24"/>
          <w:lang w:eastAsia="hr-HR"/>
        </w:rPr>
        <w:t>.</w:t>
      </w:r>
      <w:r w:rsidR="007424E0" w:rsidRPr="003122C7">
        <w:rPr>
          <w:rFonts w:ascii="Times New Roman" w:eastAsia="Times New Roman" w:hAnsi="Times New Roman" w:cs="Times New Roman"/>
          <w:bCs/>
          <w:kern w:val="36"/>
          <w:sz w:val="24"/>
          <w:szCs w:val="24"/>
          <w:lang w:eastAsia="hr-HR"/>
        </w:rPr>
        <w:t xml:space="preserve"> i članka </w:t>
      </w:r>
      <w:r w:rsidR="00FF7847" w:rsidRPr="003122C7">
        <w:rPr>
          <w:rFonts w:ascii="Times New Roman" w:eastAsia="Times New Roman" w:hAnsi="Times New Roman" w:cs="Times New Roman"/>
          <w:bCs/>
          <w:kern w:val="36"/>
          <w:sz w:val="24"/>
          <w:szCs w:val="24"/>
          <w:lang w:eastAsia="hr-HR"/>
        </w:rPr>
        <w:t>77.</w:t>
      </w:r>
      <w:r w:rsidR="00EB6C39">
        <w:rPr>
          <w:rFonts w:ascii="Times New Roman" w:eastAsia="Times New Roman" w:hAnsi="Times New Roman" w:cs="Times New Roman"/>
          <w:bCs/>
          <w:kern w:val="36"/>
          <w:sz w:val="24"/>
          <w:szCs w:val="24"/>
          <w:lang w:eastAsia="hr-HR"/>
        </w:rPr>
        <w:t xml:space="preserve"> stavka 8. </w:t>
      </w:r>
      <w:r w:rsidRPr="003122C7">
        <w:rPr>
          <w:rFonts w:ascii="Times New Roman" w:eastAsia="Times New Roman" w:hAnsi="Times New Roman" w:cs="Times New Roman"/>
          <w:bCs/>
          <w:kern w:val="36"/>
          <w:sz w:val="24"/>
          <w:szCs w:val="24"/>
          <w:lang w:eastAsia="hr-HR"/>
        </w:rPr>
        <w:t>ovoga Zakona</w:t>
      </w:r>
      <w:r w:rsidR="007424E0" w:rsidRPr="003122C7">
        <w:t xml:space="preserve"> </w:t>
      </w:r>
      <w:r w:rsidR="007424E0" w:rsidRPr="003122C7">
        <w:rPr>
          <w:rFonts w:ascii="Times New Roman" w:eastAsia="Times New Roman" w:hAnsi="Times New Roman" w:cs="Times New Roman"/>
          <w:bCs/>
          <w:kern w:val="36"/>
          <w:sz w:val="24"/>
          <w:szCs w:val="24"/>
          <w:lang w:eastAsia="hr-HR"/>
        </w:rPr>
        <w:t>te o</w:t>
      </w:r>
      <w:r w:rsidR="00150A2D" w:rsidRPr="003122C7">
        <w:rPr>
          <w:rFonts w:ascii="Times New Roman" w:eastAsia="Times New Roman" w:hAnsi="Times New Roman" w:cs="Times New Roman"/>
          <w:bCs/>
          <w:kern w:val="36"/>
          <w:sz w:val="24"/>
          <w:szCs w:val="24"/>
          <w:lang w:eastAsia="hr-HR"/>
        </w:rPr>
        <w:t>dluku o imenovanju liječničkih vijeća</w:t>
      </w:r>
      <w:r w:rsidR="007424E0" w:rsidRPr="003122C7">
        <w:rPr>
          <w:rFonts w:ascii="Times New Roman" w:eastAsia="Times New Roman" w:hAnsi="Times New Roman" w:cs="Times New Roman"/>
          <w:bCs/>
          <w:kern w:val="36"/>
          <w:sz w:val="24"/>
          <w:szCs w:val="24"/>
          <w:lang w:eastAsia="hr-HR"/>
        </w:rPr>
        <w:t xml:space="preserve"> iz članka </w:t>
      </w:r>
      <w:r w:rsidR="00FF7847" w:rsidRPr="003122C7">
        <w:rPr>
          <w:rFonts w:ascii="Times New Roman" w:eastAsia="Times New Roman" w:hAnsi="Times New Roman" w:cs="Times New Roman"/>
          <w:bCs/>
          <w:kern w:val="36"/>
          <w:sz w:val="24"/>
          <w:szCs w:val="24"/>
          <w:lang w:eastAsia="hr-HR"/>
        </w:rPr>
        <w:t>77</w:t>
      </w:r>
      <w:r w:rsidR="007424E0" w:rsidRPr="003122C7">
        <w:rPr>
          <w:rFonts w:ascii="Times New Roman" w:eastAsia="Times New Roman" w:hAnsi="Times New Roman" w:cs="Times New Roman"/>
          <w:bCs/>
          <w:kern w:val="36"/>
          <w:sz w:val="24"/>
          <w:szCs w:val="24"/>
          <w:lang w:eastAsia="hr-HR"/>
        </w:rPr>
        <w:t>. ovoga Zakona</w:t>
      </w:r>
      <w:r w:rsidRPr="003122C7">
        <w:rPr>
          <w:rFonts w:ascii="Times New Roman" w:eastAsia="Times New Roman" w:hAnsi="Times New Roman" w:cs="Times New Roman"/>
          <w:bCs/>
          <w:kern w:val="36"/>
          <w:sz w:val="24"/>
          <w:szCs w:val="24"/>
          <w:lang w:eastAsia="hr-HR"/>
        </w:rPr>
        <w:t xml:space="preserve"> ministar će donijeti u roku od </w:t>
      </w:r>
      <w:r w:rsidR="00137F43" w:rsidRPr="003122C7">
        <w:rPr>
          <w:rFonts w:ascii="Times New Roman" w:eastAsia="Times New Roman" w:hAnsi="Times New Roman" w:cs="Times New Roman"/>
          <w:bCs/>
          <w:kern w:val="36"/>
          <w:sz w:val="24"/>
          <w:szCs w:val="24"/>
          <w:lang w:eastAsia="hr-HR"/>
        </w:rPr>
        <w:t>90 dana</w:t>
      </w:r>
      <w:r w:rsidRPr="003122C7">
        <w:rPr>
          <w:rFonts w:ascii="Times New Roman" w:eastAsia="Times New Roman" w:hAnsi="Times New Roman" w:cs="Times New Roman"/>
          <w:bCs/>
          <w:kern w:val="36"/>
          <w:sz w:val="24"/>
          <w:szCs w:val="24"/>
          <w:lang w:eastAsia="hr-HR"/>
        </w:rPr>
        <w:t xml:space="preserve"> od </w:t>
      </w:r>
      <w:r w:rsidR="00C35DEB" w:rsidRPr="003122C7">
        <w:rPr>
          <w:rFonts w:ascii="Times New Roman" w:eastAsia="Times New Roman" w:hAnsi="Times New Roman" w:cs="Times New Roman"/>
          <w:bCs/>
          <w:kern w:val="36"/>
          <w:sz w:val="24"/>
          <w:szCs w:val="24"/>
          <w:lang w:eastAsia="hr-HR"/>
        </w:rPr>
        <w:t xml:space="preserve">dana </w:t>
      </w:r>
      <w:r w:rsidRPr="003122C7">
        <w:rPr>
          <w:rFonts w:ascii="Times New Roman" w:eastAsia="Times New Roman" w:hAnsi="Times New Roman" w:cs="Times New Roman"/>
          <w:bCs/>
          <w:kern w:val="36"/>
          <w:sz w:val="24"/>
          <w:szCs w:val="24"/>
          <w:lang w:eastAsia="hr-HR"/>
        </w:rPr>
        <w:t xml:space="preserve">stupanja na snagu ovoga Zakona. </w:t>
      </w:r>
    </w:p>
    <w:p w14:paraId="2F388523" w14:textId="1BAA1C02" w:rsidR="00A7519B" w:rsidRDefault="00A7519B" w:rsidP="00EC7398">
      <w:pPr>
        <w:spacing w:after="0" w:line="240" w:lineRule="auto"/>
        <w:ind w:firstLine="708"/>
        <w:jc w:val="both"/>
        <w:outlineLvl w:val="0"/>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(2)</w:t>
      </w:r>
      <w:r w:rsidRPr="003122C7">
        <w:t xml:space="preserve"> </w:t>
      </w:r>
      <w:r w:rsidRPr="003122C7">
        <w:tab/>
      </w:r>
      <w:r w:rsidRPr="003122C7">
        <w:rPr>
          <w:rFonts w:ascii="Times New Roman" w:eastAsia="Times New Roman" w:hAnsi="Times New Roman" w:cs="Times New Roman"/>
          <w:bCs/>
          <w:kern w:val="36"/>
          <w:sz w:val="24"/>
          <w:szCs w:val="24"/>
          <w:lang w:eastAsia="hr-HR"/>
        </w:rPr>
        <w:t>Pravilnik</w:t>
      </w:r>
      <w:r w:rsidR="000747A9" w:rsidRPr="003122C7">
        <w:rPr>
          <w:rFonts w:ascii="Times New Roman" w:eastAsia="Times New Roman" w:hAnsi="Times New Roman" w:cs="Times New Roman"/>
          <w:bCs/>
          <w:kern w:val="36"/>
          <w:sz w:val="24"/>
          <w:szCs w:val="24"/>
          <w:lang w:eastAsia="hr-HR"/>
        </w:rPr>
        <w:t xml:space="preserve"> iz članka 44. stavka </w:t>
      </w:r>
      <w:r w:rsidR="00772483">
        <w:rPr>
          <w:rFonts w:ascii="Times New Roman" w:eastAsia="Times New Roman" w:hAnsi="Times New Roman" w:cs="Times New Roman"/>
          <w:bCs/>
          <w:kern w:val="36"/>
          <w:sz w:val="24"/>
          <w:szCs w:val="24"/>
          <w:lang w:eastAsia="hr-HR"/>
        </w:rPr>
        <w:t>3</w:t>
      </w:r>
      <w:r w:rsidR="000747A9" w:rsidRPr="003122C7">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 xml:space="preserve"> ovoga Zakona ministar</w:t>
      </w:r>
      <w:r w:rsidR="00772483">
        <w:rPr>
          <w:rFonts w:ascii="Times New Roman" w:eastAsia="Times New Roman" w:hAnsi="Times New Roman" w:cs="Times New Roman"/>
          <w:bCs/>
          <w:kern w:val="36"/>
          <w:sz w:val="24"/>
          <w:szCs w:val="24"/>
          <w:lang w:eastAsia="hr-HR"/>
        </w:rPr>
        <w:t>, uz prethodnu suglasnost ministra</w:t>
      </w:r>
      <w:r w:rsidRPr="003122C7">
        <w:rPr>
          <w:rFonts w:ascii="Times New Roman" w:eastAsia="Times New Roman" w:hAnsi="Times New Roman" w:cs="Times New Roman"/>
          <w:bCs/>
          <w:kern w:val="36"/>
          <w:sz w:val="24"/>
          <w:szCs w:val="24"/>
          <w:lang w:eastAsia="hr-HR"/>
        </w:rPr>
        <w:t xml:space="preserve"> </w:t>
      </w:r>
      <w:r w:rsidR="0082679C" w:rsidRPr="003122C7">
        <w:rPr>
          <w:rFonts w:ascii="Times New Roman" w:eastAsia="Times New Roman" w:hAnsi="Times New Roman" w:cs="Times New Roman"/>
          <w:bCs/>
          <w:kern w:val="36"/>
          <w:sz w:val="24"/>
          <w:szCs w:val="24"/>
          <w:lang w:eastAsia="hr-HR"/>
        </w:rPr>
        <w:t>nadlež</w:t>
      </w:r>
      <w:r w:rsidR="00772483">
        <w:rPr>
          <w:rFonts w:ascii="Times New Roman" w:eastAsia="Times New Roman" w:hAnsi="Times New Roman" w:cs="Times New Roman"/>
          <w:bCs/>
          <w:kern w:val="36"/>
          <w:sz w:val="24"/>
          <w:szCs w:val="24"/>
          <w:lang w:eastAsia="hr-HR"/>
        </w:rPr>
        <w:t>nog</w:t>
      </w:r>
      <w:r w:rsidR="0082679C" w:rsidRPr="003122C7">
        <w:rPr>
          <w:rFonts w:ascii="Times New Roman" w:eastAsia="Times New Roman" w:hAnsi="Times New Roman" w:cs="Times New Roman"/>
          <w:bCs/>
          <w:kern w:val="36"/>
          <w:sz w:val="24"/>
          <w:szCs w:val="24"/>
          <w:lang w:eastAsia="hr-HR"/>
        </w:rPr>
        <w:t xml:space="preserve"> za obrazovanje </w:t>
      </w:r>
      <w:r w:rsidRPr="003122C7">
        <w:rPr>
          <w:rFonts w:ascii="Times New Roman" w:eastAsia="Times New Roman" w:hAnsi="Times New Roman" w:cs="Times New Roman"/>
          <w:bCs/>
          <w:kern w:val="36"/>
          <w:sz w:val="24"/>
          <w:szCs w:val="24"/>
          <w:lang w:eastAsia="hr-HR"/>
        </w:rPr>
        <w:t xml:space="preserve">će donijeti u roku od </w:t>
      </w:r>
      <w:r w:rsidR="007424E0" w:rsidRPr="003122C7">
        <w:rPr>
          <w:rFonts w:ascii="Times New Roman" w:eastAsia="Times New Roman" w:hAnsi="Times New Roman" w:cs="Times New Roman"/>
          <w:bCs/>
          <w:kern w:val="36"/>
          <w:sz w:val="24"/>
          <w:szCs w:val="24"/>
          <w:lang w:eastAsia="hr-HR"/>
        </w:rPr>
        <w:t>90 dana</w:t>
      </w:r>
      <w:r w:rsidRPr="003122C7">
        <w:rPr>
          <w:rFonts w:ascii="Times New Roman" w:eastAsia="Times New Roman" w:hAnsi="Times New Roman" w:cs="Times New Roman"/>
          <w:bCs/>
          <w:kern w:val="36"/>
          <w:sz w:val="24"/>
          <w:szCs w:val="24"/>
          <w:lang w:eastAsia="hr-HR"/>
        </w:rPr>
        <w:t xml:space="preserve"> od dana stupanja na snagu ovoga Zakona.</w:t>
      </w:r>
    </w:p>
    <w:p w14:paraId="68012708" w14:textId="77777777" w:rsidR="00E92CF1" w:rsidRPr="003122C7" w:rsidRDefault="00E92CF1" w:rsidP="00EC7398">
      <w:pPr>
        <w:spacing w:after="0" w:line="240" w:lineRule="auto"/>
        <w:ind w:firstLine="708"/>
        <w:jc w:val="both"/>
        <w:outlineLvl w:val="0"/>
        <w:rPr>
          <w:rFonts w:ascii="Times New Roman" w:eastAsia="Times New Roman" w:hAnsi="Times New Roman" w:cs="Times New Roman"/>
          <w:bCs/>
          <w:kern w:val="36"/>
          <w:sz w:val="24"/>
          <w:szCs w:val="24"/>
          <w:lang w:eastAsia="hr-HR"/>
        </w:rPr>
      </w:pPr>
    </w:p>
    <w:p w14:paraId="7502FB00" w14:textId="64F3DDF8" w:rsidR="004237C8" w:rsidRDefault="00B10AF2" w:rsidP="004237C8">
      <w:pPr>
        <w:spacing w:after="0" w:line="240" w:lineRule="auto"/>
        <w:ind w:firstLine="708"/>
        <w:jc w:val="both"/>
        <w:outlineLvl w:val="0"/>
        <w:rPr>
          <w:rFonts w:ascii="Times New Roman" w:eastAsia="Times New Roman" w:hAnsi="Times New Roman" w:cs="Times New Roman"/>
          <w:bCs/>
          <w:kern w:val="36"/>
          <w:sz w:val="24"/>
          <w:szCs w:val="24"/>
          <w:lang w:eastAsia="hr-HR"/>
        </w:rPr>
      </w:pPr>
      <w:r w:rsidRPr="003122C7">
        <w:rPr>
          <w:rFonts w:ascii="Times New Roman" w:eastAsia="Times New Roman" w:hAnsi="Times New Roman" w:cs="Times New Roman"/>
          <w:bCs/>
          <w:kern w:val="36"/>
          <w:sz w:val="24"/>
          <w:szCs w:val="24"/>
          <w:lang w:eastAsia="hr-HR"/>
        </w:rPr>
        <w:t>(</w:t>
      </w:r>
      <w:r w:rsidR="00150A2D" w:rsidRPr="003122C7">
        <w:rPr>
          <w:rFonts w:ascii="Times New Roman" w:eastAsia="Times New Roman" w:hAnsi="Times New Roman" w:cs="Times New Roman"/>
          <w:bCs/>
          <w:kern w:val="36"/>
          <w:sz w:val="24"/>
          <w:szCs w:val="24"/>
          <w:lang w:eastAsia="hr-HR"/>
        </w:rPr>
        <w:t>3</w:t>
      </w:r>
      <w:r w:rsidRPr="003122C7">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ab/>
        <w:t>Odredbe Uredbe o metodologijama vještačenja (</w:t>
      </w:r>
      <w:r w:rsidR="00E92CF1">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Narodne novine</w:t>
      </w:r>
      <w:r w:rsidR="00E92CF1">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 br. 67/17</w:t>
      </w:r>
      <w:r w:rsidR="00E92CF1">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 xml:space="preserve"> i 56/18</w:t>
      </w:r>
      <w:r w:rsidR="00E92CF1">
        <w:rPr>
          <w:rFonts w:ascii="Times New Roman" w:eastAsia="Times New Roman" w:hAnsi="Times New Roman" w:cs="Times New Roman"/>
          <w:bCs/>
          <w:kern w:val="36"/>
          <w:sz w:val="24"/>
          <w:szCs w:val="24"/>
          <w:lang w:eastAsia="hr-HR"/>
        </w:rPr>
        <w:t>.</w:t>
      </w:r>
      <w:r w:rsidRPr="003122C7">
        <w:rPr>
          <w:rFonts w:ascii="Times New Roman" w:eastAsia="Times New Roman" w:hAnsi="Times New Roman" w:cs="Times New Roman"/>
          <w:bCs/>
          <w:kern w:val="36"/>
          <w:sz w:val="24"/>
          <w:szCs w:val="24"/>
          <w:lang w:eastAsia="hr-HR"/>
        </w:rPr>
        <w:t>)</w:t>
      </w:r>
      <w:r w:rsidR="004237C8">
        <w:rPr>
          <w:rFonts w:ascii="Times New Roman" w:eastAsia="Times New Roman" w:hAnsi="Times New Roman" w:cs="Times New Roman"/>
          <w:bCs/>
          <w:kern w:val="36"/>
          <w:sz w:val="24"/>
          <w:szCs w:val="24"/>
          <w:lang w:eastAsia="hr-HR"/>
        </w:rPr>
        <w:t xml:space="preserve"> Vlada Republike Hrvatske uskladit će</w:t>
      </w:r>
      <w:r w:rsidR="004237C8" w:rsidRPr="004237C8">
        <w:t xml:space="preserve"> </w:t>
      </w:r>
      <w:r w:rsidR="004237C8" w:rsidRPr="004237C8">
        <w:rPr>
          <w:rFonts w:ascii="Times New Roman" w:eastAsia="Times New Roman" w:hAnsi="Times New Roman" w:cs="Times New Roman"/>
          <w:bCs/>
          <w:kern w:val="36"/>
          <w:sz w:val="24"/>
          <w:szCs w:val="24"/>
          <w:lang w:eastAsia="hr-HR"/>
        </w:rPr>
        <w:t>s odredbama ovoga Zakona u roku od 90 dana od dana stupanja na snagu ovoga Zakona.</w:t>
      </w:r>
      <w:r w:rsidR="004237C8">
        <w:rPr>
          <w:rFonts w:ascii="Times New Roman" w:eastAsia="Times New Roman" w:hAnsi="Times New Roman" w:cs="Times New Roman"/>
          <w:bCs/>
          <w:kern w:val="36"/>
          <w:sz w:val="24"/>
          <w:szCs w:val="24"/>
          <w:lang w:eastAsia="hr-HR"/>
        </w:rPr>
        <w:t xml:space="preserve"> </w:t>
      </w:r>
    </w:p>
    <w:p w14:paraId="25D83742" w14:textId="77777777" w:rsidR="00E92CF1" w:rsidRDefault="00E92CF1" w:rsidP="004237C8">
      <w:pPr>
        <w:spacing w:after="0" w:line="240" w:lineRule="auto"/>
        <w:ind w:firstLine="708"/>
        <w:jc w:val="both"/>
        <w:outlineLvl w:val="0"/>
        <w:rPr>
          <w:rFonts w:ascii="Times New Roman" w:eastAsia="Times New Roman" w:hAnsi="Times New Roman" w:cs="Times New Roman"/>
          <w:bCs/>
          <w:kern w:val="36"/>
          <w:sz w:val="24"/>
          <w:szCs w:val="24"/>
          <w:lang w:eastAsia="hr-HR"/>
        </w:rPr>
      </w:pPr>
    </w:p>
    <w:p w14:paraId="4C9A17E8" w14:textId="0653ED48" w:rsidR="00BB0515" w:rsidRDefault="004237C8" w:rsidP="00EC7398">
      <w:pPr>
        <w:pStyle w:val="ListParagraph"/>
        <w:spacing w:after="0" w:line="240" w:lineRule="auto"/>
        <w:ind w:left="0" w:firstLine="708"/>
        <w:contextualSpacing w:val="0"/>
        <w:jc w:val="both"/>
        <w:outlineLvl w:val="0"/>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w:t>
      </w:r>
      <w:r w:rsidR="00772483">
        <w:rPr>
          <w:rFonts w:ascii="Times New Roman" w:eastAsia="Times New Roman" w:hAnsi="Times New Roman" w:cs="Times New Roman"/>
          <w:bCs/>
          <w:kern w:val="36"/>
          <w:sz w:val="24"/>
          <w:szCs w:val="24"/>
          <w:lang w:eastAsia="hr-HR"/>
        </w:rPr>
        <w:t>4</w:t>
      </w:r>
      <w:r>
        <w:rPr>
          <w:rFonts w:ascii="Times New Roman" w:eastAsia="Times New Roman" w:hAnsi="Times New Roman" w:cs="Times New Roman"/>
          <w:bCs/>
          <w:kern w:val="36"/>
          <w:sz w:val="24"/>
          <w:szCs w:val="24"/>
          <w:lang w:eastAsia="hr-HR"/>
        </w:rPr>
        <w:t xml:space="preserve">) Odredbe </w:t>
      </w:r>
      <w:r w:rsidR="00B10AF2" w:rsidRPr="003122C7">
        <w:rPr>
          <w:rFonts w:ascii="Times New Roman" w:eastAsia="Times New Roman" w:hAnsi="Times New Roman" w:cs="Times New Roman"/>
          <w:bCs/>
          <w:kern w:val="36"/>
          <w:sz w:val="24"/>
          <w:szCs w:val="24"/>
          <w:lang w:eastAsia="hr-HR"/>
        </w:rPr>
        <w:t>Pravilnika o uvjetima i načinu ostvarivanja prava redovitih studenata na subvencionirano stanovanje (</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Narodne novine</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 br</w:t>
      </w:r>
      <w:r w:rsidR="0078089D" w:rsidRPr="003122C7">
        <w:rPr>
          <w:rFonts w:ascii="Times New Roman" w:eastAsia="Times New Roman" w:hAnsi="Times New Roman" w:cs="Times New Roman"/>
          <w:bCs/>
          <w:kern w:val="36"/>
          <w:sz w:val="24"/>
          <w:szCs w:val="24"/>
          <w:lang w:eastAsia="hr-HR"/>
        </w:rPr>
        <w:t>oj</w:t>
      </w:r>
      <w:r w:rsidR="00B10AF2" w:rsidRPr="003122C7">
        <w:rPr>
          <w:rFonts w:ascii="Times New Roman" w:eastAsia="Times New Roman" w:hAnsi="Times New Roman" w:cs="Times New Roman"/>
          <w:bCs/>
          <w:kern w:val="36"/>
          <w:sz w:val="24"/>
          <w:szCs w:val="24"/>
          <w:lang w:eastAsia="hr-HR"/>
        </w:rPr>
        <w:t xml:space="preserve"> 63/19</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 i Pravilnika o uvjetima i načinu ostvarivanja prava na državnu stipendiju na temelju socio-ekonomskoga statusa (</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Narodne novine</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 br</w:t>
      </w:r>
      <w:r w:rsidR="0078089D" w:rsidRPr="003122C7">
        <w:rPr>
          <w:rFonts w:ascii="Times New Roman" w:eastAsia="Times New Roman" w:hAnsi="Times New Roman" w:cs="Times New Roman"/>
          <w:bCs/>
          <w:kern w:val="36"/>
          <w:sz w:val="24"/>
          <w:szCs w:val="24"/>
          <w:lang w:eastAsia="hr-HR"/>
        </w:rPr>
        <w:t>oj</w:t>
      </w:r>
      <w:r w:rsidR="00B10AF2" w:rsidRPr="003122C7">
        <w:rPr>
          <w:rFonts w:ascii="Times New Roman" w:eastAsia="Times New Roman" w:hAnsi="Times New Roman" w:cs="Times New Roman"/>
          <w:bCs/>
          <w:kern w:val="36"/>
          <w:sz w:val="24"/>
          <w:szCs w:val="24"/>
          <w:lang w:eastAsia="hr-HR"/>
        </w:rPr>
        <w:t xml:space="preserve"> 83/18</w:t>
      </w:r>
      <w:r w:rsidR="00E92CF1">
        <w:rPr>
          <w:rFonts w:ascii="Times New Roman" w:eastAsia="Times New Roman" w:hAnsi="Times New Roman" w:cs="Times New Roman"/>
          <w:bCs/>
          <w:kern w:val="36"/>
          <w:sz w:val="24"/>
          <w:szCs w:val="24"/>
          <w:lang w:eastAsia="hr-HR"/>
        </w:rPr>
        <w:t>.</w:t>
      </w:r>
      <w:r w:rsidR="00B10AF2" w:rsidRPr="003122C7">
        <w:rPr>
          <w:rFonts w:ascii="Times New Roman" w:eastAsia="Times New Roman" w:hAnsi="Times New Roman" w:cs="Times New Roman"/>
          <w:bCs/>
          <w:kern w:val="36"/>
          <w:sz w:val="24"/>
          <w:szCs w:val="24"/>
          <w:lang w:eastAsia="hr-HR"/>
        </w:rPr>
        <w:t xml:space="preserve">) </w:t>
      </w:r>
      <w:r>
        <w:rPr>
          <w:rFonts w:ascii="Times New Roman" w:eastAsia="Times New Roman" w:hAnsi="Times New Roman" w:cs="Times New Roman"/>
          <w:bCs/>
          <w:kern w:val="36"/>
          <w:sz w:val="24"/>
          <w:szCs w:val="24"/>
          <w:lang w:eastAsia="hr-HR"/>
        </w:rPr>
        <w:t>ministar nadležan za znanost i obrazovanje</w:t>
      </w:r>
      <w:r w:rsidR="00772483">
        <w:rPr>
          <w:rFonts w:ascii="Times New Roman" w:eastAsia="Times New Roman" w:hAnsi="Times New Roman" w:cs="Times New Roman"/>
          <w:bCs/>
          <w:kern w:val="36"/>
          <w:sz w:val="24"/>
          <w:szCs w:val="24"/>
          <w:lang w:eastAsia="hr-HR"/>
        </w:rPr>
        <w:t>, uz prethodnu suglasnost ministra</w:t>
      </w:r>
      <w:r>
        <w:rPr>
          <w:rFonts w:ascii="Times New Roman" w:eastAsia="Times New Roman" w:hAnsi="Times New Roman" w:cs="Times New Roman"/>
          <w:bCs/>
          <w:kern w:val="36"/>
          <w:sz w:val="24"/>
          <w:szCs w:val="24"/>
          <w:lang w:eastAsia="hr-HR"/>
        </w:rPr>
        <w:t xml:space="preserve"> </w:t>
      </w:r>
      <w:r w:rsidR="00B10AF2" w:rsidRPr="003122C7">
        <w:rPr>
          <w:rFonts w:ascii="Times New Roman" w:eastAsia="Times New Roman" w:hAnsi="Times New Roman" w:cs="Times New Roman"/>
          <w:bCs/>
          <w:kern w:val="36"/>
          <w:sz w:val="24"/>
          <w:szCs w:val="24"/>
          <w:lang w:eastAsia="hr-HR"/>
        </w:rPr>
        <w:t>uskladit će  s odredbama ovoga Zakona u roku od 90 dana od dana stupanja na snagu ovoga Zakona.</w:t>
      </w:r>
    </w:p>
    <w:p w14:paraId="1EF6BE5B" w14:textId="6EB1AEBD"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9</w:t>
      </w:r>
      <w:r w:rsidR="009E4BFA" w:rsidRPr="003122C7">
        <w:rPr>
          <w:rFonts w:ascii="Times New Roman" w:eastAsia="Times New Roman" w:hAnsi="Times New Roman" w:cs="Times New Roman"/>
          <w:b/>
          <w:sz w:val="24"/>
          <w:szCs w:val="24"/>
          <w:lang w:eastAsia="hr-HR"/>
        </w:rPr>
        <w:t>0</w:t>
      </w:r>
      <w:r w:rsidRPr="003122C7">
        <w:rPr>
          <w:rFonts w:ascii="Times New Roman" w:eastAsia="Times New Roman" w:hAnsi="Times New Roman" w:cs="Times New Roman"/>
          <w:b/>
          <w:sz w:val="24"/>
          <w:szCs w:val="24"/>
          <w:lang w:eastAsia="hr-HR"/>
        </w:rPr>
        <w:t xml:space="preserve">. </w:t>
      </w:r>
    </w:p>
    <w:p w14:paraId="7AF177BB" w14:textId="77777777" w:rsidR="00BB0515" w:rsidRPr="003122C7" w:rsidRDefault="00BB0515" w:rsidP="00EC7398">
      <w:pPr>
        <w:spacing w:after="0" w:line="240" w:lineRule="auto"/>
        <w:jc w:val="center"/>
        <w:rPr>
          <w:rFonts w:ascii="Times New Roman" w:eastAsia="Times New Roman" w:hAnsi="Times New Roman" w:cs="Times New Roman"/>
          <w:sz w:val="24"/>
          <w:szCs w:val="24"/>
          <w:lang w:eastAsia="hr-HR"/>
        </w:rPr>
      </w:pPr>
    </w:p>
    <w:p w14:paraId="10DF893B" w14:textId="20D6A70C" w:rsidR="00AD17A9" w:rsidRPr="003122C7" w:rsidRDefault="00C1665B" w:rsidP="00EC7398">
      <w:pPr>
        <w:spacing w:line="240" w:lineRule="auto"/>
        <w:jc w:val="both"/>
        <w:rPr>
          <w:rFonts w:ascii="Times New Roman" w:hAnsi="Times New Roman" w:cs="Times New Roman"/>
          <w:sz w:val="24"/>
          <w:szCs w:val="24"/>
          <w:lang w:eastAsia="hr-HR"/>
        </w:rPr>
      </w:pPr>
      <w:r w:rsidRPr="003122C7">
        <w:rPr>
          <w:sz w:val="24"/>
          <w:szCs w:val="24"/>
          <w:lang w:eastAsia="hr-HR"/>
        </w:rPr>
        <w:tab/>
      </w:r>
      <w:r w:rsidR="00E25D9B" w:rsidRPr="003122C7">
        <w:rPr>
          <w:rFonts w:ascii="Times New Roman" w:hAnsi="Times New Roman" w:cs="Times New Roman"/>
          <w:sz w:val="24"/>
          <w:szCs w:val="24"/>
          <w:lang w:eastAsia="hr-HR"/>
        </w:rPr>
        <w:t>Zahtjevi za priznavanje prava na obiteljsku invalidninu po osnovi osobe koja je od bolesti dobivene</w:t>
      </w:r>
      <w:r w:rsidR="00C23FF4" w:rsidRPr="003122C7">
        <w:rPr>
          <w:rFonts w:ascii="Times New Roman" w:hAnsi="Times New Roman" w:cs="Times New Roman"/>
          <w:sz w:val="24"/>
          <w:szCs w:val="24"/>
          <w:lang w:eastAsia="hr-HR"/>
        </w:rPr>
        <w:t xml:space="preserve"> ili </w:t>
      </w:r>
      <w:r w:rsidR="00E25D9B" w:rsidRPr="003122C7">
        <w:rPr>
          <w:rFonts w:ascii="Times New Roman" w:hAnsi="Times New Roman" w:cs="Times New Roman"/>
          <w:sz w:val="24"/>
          <w:szCs w:val="24"/>
          <w:lang w:eastAsia="hr-HR"/>
        </w:rPr>
        <w:t>pogoršane</w:t>
      </w:r>
      <w:r w:rsidR="00B42271" w:rsidRPr="003122C7">
        <w:rPr>
          <w:rFonts w:ascii="Times New Roman" w:hAnsi="Times New Roman" w:cs="Times New Roman"/>
          <w:sz w:val="24"/>
          <w:szCs w:val="24"/>
          <w:lang w:eastAsia="hr-HR"/>
        </w:rPr>
        <w:t xml:space="preserve"> </w:t>
      </w:r>
      <w:r w:rsidR="00E25D9B" w:rsidRPr="003122C7">
        <w:rPr>
          <w:rFonts w:ascii="Times New Roman" w:hAnsi="Times New Roman" w:cs="Times New Roman"/>
          <w:sz w:val="24"/>
          <w:szCs w:val="24"/>
          <w:lang w:eastAsia="hr-HR"/>
        </w:rPr>
        <w:t>pod okolnostima iz članka 9. stavka 2.</w:t>
      </w:r>
      <w:r w:rsidR="00B42271" w:rsidRPr="003122C7">
        <w:rPr>
          <w:rFonts w:ascii="Times New Roman" w:hAnsi="Times New Roman" w:cs="Times New Roman"/>
          <w:sz w:val="24"/>
          <w:szCs w:val="24"/>
          <w:lang w:eastAsia="hr-HR"/>
        </w:rPr>
        <w:t xml:space="preserve"> </w:t>
      </w:r>
      <w:r w:rsidR="00E25D9B" w:rsidRPr="003122C7">
        <w:rPr>
          <w:rFonts w:ascii="Times New Roman" w:hAnsi="Times New Roman" w:cs="Times New Roman"/>
          <w:sz w:val="24"/>
          <w:szCs w:val="24"/>
          <w:lang w:eastAsia="hr-HR"/>
        </w:rPr>
        <w:t>ovog</w:t>
      </w:r>
      <w:r w:rsidR="00C35DEB" w:rsidRPr="003122C7">
        <w:rPr>
          <w:rFonts w:ascii="Times New Roman" w:hAnsi="Times New Roman" w:cs="Times New Roman"/>
          <w:sz w:val="24"/>
          <w:szCs w:val="24"/>
          <w:lang w:eastAsia="hr-HR"/>
        </w:rPr>
        <w:t>a</w:t>
      </w:r>
      <w:r w:rsidR="00E25D9B" w:rsidRPr="003122C7">
        <w:rPr>
          <w:rFonts w:ascii="Times New Roman" w:hAnsi="Times New Roman" w:cs="Times New Roman"/>
          <w:sz w:val="24"/>
          <w:szCs w:val="24"/>
          <w:lang w:eastAsia="hr-HR"/>
        </w:rPr>
        <w:t xml:space="preserve"> Zakona umrla u roku od godine dana od dana zlostavljanja odnosno otpuštanja </w:t>
      </w:r>
      <w:r w:rsidR="0082679C" w:rsidRPr="003122C7">
        <w:rPr>
          <w:rFonts w:ascii="Times New Roman" w:hAnsi="Times New Roman" w:cs="Times New Roman"/>
          <w:sz w:val="24"/>
          <w:szCs w:val="24"/>
          <w:lang w:eastAsia="hr-HR"/>
        </w:rPr>
        <w:t>iz</w:t>
      </w:r>
      <w:r w:rsidR="00E25D9B" w:rsidRPr="003122C7">
        <w:rPr>
          <w:rFonts w:ascii="Times New Roman" w:hAnsi="Times New Roman" w:cs="Times New Roman"/>
          <w:sz w:val="24"/>
          <w:szCs w:val="24"/>
          <w:lang w:eastAsia="hr-HR"/>
        </w:rPr>
        <w:t xml:space="preserve"> zatočeništva, podneseni nakon isteka roka iz članka 24. stavka 2. Zakona o izmjenama i dopunama</w:t>
      </w:r>
      <w:r w:rsidR="00E25D9B" w:rsidRPr="003122C7">
        <w:rPr>
          <w:rFonts w:ascii="Times New Roman" w:hAnsi="Times New Roman" w:cs="Times New Roman"/>
          <w:sz w:val="24"/>
          <w:szCs w:val="24"/>
        </w:rPr>
        <w:t xml:space="preserve"> </w:t>
      </w:r>
      <w:r w:rsidR="00E25D9B" w:rsidRPr="003122C7">
        <w:rPr>
          <w:rFonts w:ascii="Times New Roman" w:hAnsi="Times New Roman" w:cs="Times New Roman"/>
          <w:sz w:val="24"/>
          <w:szCs w:val="24"/>
          <w:lang w:eastAsia="hr-HR"/>
        </w:rPr>
        <w:t>Zakona o zaštiti vojnih i civilnih invalida rata (</w:t>
      </w:r>
      <w:r w:rsidR="00E92CF1">
        <w:rPr>
          <w:rFonts w:ascii="Times New Roman" w:hAnsi="Times New Roman" w:cs="Times New Roman"/>
          <w:sz w:val="24"/>
          <w:szCs w:val="24"/>
          <w:lang w:eastAsia="hr-HR"/>
        </w:rPr>
        <w:t>„</w:t>
      </w:r>
      <w:r w:rsidR="00E25D9B" w:rsidRPr="003122C7">
        <w:rPr>
          <w:rFonts w:ascii="Times New Roman" w:hAnsi="Times New Roman" w:cs="Times New Roman"/>
          <w:sz w:val="24"/>
          <w:szCs w:val="24"/>
          <w:lang w:eastAsia="hr-HR"/>
        </w:rPr>
        <w:t>Narodne novine</w:t>
      </w:r>
      <w:r w:rsidR="00E92CF1">
        <w:rPr>
          <w:rFonts w:ascii="Times New Roman" w:hAnsi="Times New Roman" w:cs="Times New Roman"/>
          <w:sz w:val="24"/>
          <w:szCs w:val="24"/>
          <w:lang w:eastAsia="hr-HR"/>
        </w:rPr>
        <w:t>“</w:t>
      </w:r>
      <w:r w:rsidR="00E25D9B" w:rsidRPr="003122C7">
        <w:rPr>
          <w:rFonts w:ascii="Times New Roman" w:hAnsi="Times New Roman" w:cs="Times New Roman"/>
          <w:sz w:val="24"/>
          <w:szCs w:val="24"/>
          <w:lang w:eastAsia="hr-HR"/>
        </w:rPr>
        <w:t>, br</w:t>
      </w:r>
      <w:r w:rsidR="00282679" w:rsidRPr="003122C7">
        <w:rPr>
          <w:rFonts w:ascii="Times New Roman" w:hAnsi="Times New Roman" w:cs="Times New Roman"/>
          <w:sz w:val="24"/>
          <w:szCs w:val="24"/>
          <w:lang w:eastAsia="hr-HR"/>
        </w:rPr>
        <w:t>oj</w:t>
      </w:r>
      <w:r w:rsidR="00E25D9B" w:rsidRPr="003122C7">
        <w:rPr>
          <w:rFonts w:ascii="Times New Roman" w:hAnsi="Times New Roman" w:cs="Times New Roman"/>
          <w:sz w:val="24"/>
          <w:szCs w:val="24"/>
          <w:lang w:eastAsia="hr-HR"/>
        </w:rPr>
        <w:t xml:space="preserve"> 103/03</w:t>
      </w:r>
      <w:r w:rsidR="00E92CF1">
        <w:rPr>
          <w:rFonts w:ascii="Times New Roman" w:hAnsi="Times New Roman" w:cs="Times New Roman"/>
          <w:sz w:val="24"/>
          <w:szCs w:val="24"/>
          <w:lang w:eastAsia="hr-HR"/>
        </w:rPr>
        <w:t>.</w:t>
      </w:r>
      <w:r w:rsidR="00E25D9B" w:rsidRPr="003122C7">
        <w:rPr>
          <w:rFonts w:ascii="Times New Roman" w:hAnsi="Times New Roman" w:cs="Times New Roman"/>
          <w:sz w:val="24"/>
          <w:szCs w:val="24"/>
          <w:lang w:eastAsia="hr-HR"/>
        </w:rPr>
        <w:t xml:space="preserve">), </w:t>
      </w:r>
      <w:r w:rsidR="00D807D2" w:rsidRPr="003122C7">
        <w:rPr>
          <w:rFonts w:ascii="Times New Roman" w:hAnsi="Times New Roman" w:cs="Times New Roman"/>
          <w:sz w:val="24"/>
          <w:szCs w:val="24"/>
          <w:lang w:eastAsia="hr-HR"/>
        </w:rPr>
        <w:t>odbacit</w:t>
      </w:r>
      <w:r w:rsidR="00B42271" w:rsidRPr="003122C7">
        <w:rPr>
          <w:rFonts w:ascii="Times New Roman" w:hAnsi="Times New Roman" w:cs="Times New Roman"/>
          <w:sz w:val="24"/>
          <w:szCs w:val="24"/>
          <w:lang w:eastAsia="hr-HR"/>
        </w:rPr>
        <w:t xml:space="preserve"> </w:t>
      </w:r>
      <w:r w:rsidR="003D6347" w:rsidRPr="003122C7">
        <w:rPr>
          <w:rFonts w:ascii="Times New Roman" w:hAnsi="Times New Roman" w:cs="Times New Roman"/>
          <w:sz w:val="24"/>
          <w:szCs w:val="24"/>
          <w:lang w:eastAsia="hr-HR"/>
        </w:rPr>
        <w:t>će se</w:t>
      </w:r>
      <w:r w:rsidR="00C23FF4" w:rsidRPr="003122C7">
        <w:rPr>
          <w:rFonts w:ascii="Times New Roman" w:hAnsi="Times New Roman" w:cs="Times New Roman"/>
          <w:sz w:val="24"/>
          <w:szCs w:val="24"/>
          <w:lang w:eastAsia="hr-HR"/>
        </w:rPr>
        <w:t xml:space="preserve"> </w:t>
      </w:r>
      <w:r w:rsidR="00D807D2" w:rsidRPr="003122C7">
        <w:rPr>
          <w:rFonts w:ascii="Times New Roman" w:hAnsi="Times New Roman" w:cs="Times New Roman"/>
          <w:sz w:val="24"/>
          <w:szCs w:val="24"/>
          <w:lang w:eastAsia="hr-HR"/>
        </w:rPr>
        <w:t>rješenjem</w:t>
      </w:r>
      <w:r w:rsidR="00E25D9B" w:rsidRPr="003122C7">
        <w:rPr>
          <w:rFonts w:ascii="Times New Roman" w:hAnsi="Times New Roman" w:cs="Times New Roman"/>
          <w:sz w:val="24"/>
          <w:szCs w:val="24"/>
          <w:lang w:eastAsia="hr-HR"/>
        </w:rPr>
        <w:t>.</w:t>
      </w:r>
    </w:p>
    <w:p w14:paraId="2B52ABC1" w14:textId="318988B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9</w:t>
      </w:r>
      <w:r w:rsidR="009E4BFA" w:rsidRPr="003122C7">
        <w:rPr>
          <w:rFonts w:ascii="Times New Roman" w:eastAsia="Times New Roman" w:hAnsi="Times New Roman" w:cs="Times New Roman"/>
          <w:b/>
          <w:sz w:val="24"/>
          <w:szCs w:val="24"/>
          <w:lang w:eastAsia="hr-HR"/>
        </w:rPr>
        <w:t>1</w:t>
      </w:r>
      <w:r w:rsidRPr="003122C7">
        <w:rPr>
          <w:rFonts w:ascii="Times New Roman" w:eastAsia="Times New Roman" w:hAnsi="Times New Roman" w:cs="Times New Roman"/>
          <w:b/>
          <w:sz w:val="24"/>
          <w:szCs w:val="24"/>
          <w:lang w:eastAsia="hr-HR"/>
        </w:rPr>
        <w:t xml:space="preserve">. </w:t>
      </w:r>
    </w:p>
    <w:p w14:paraId="1D93C662" w14:textId="77777777" w:rsidR="001321A5" w:rsidRPr="003122C7" w:rsidRDefault="001321A5" w:rsidP="00EC7398">
      <w:pPr>
        <w:spacing w:after="0" w:line="240" w:lineRule="auto"/>
        <w:jc w:val="center"/>
        <w:rPr>
          <w:rFonts w:ascii="Times New Roman" w:eastAsia="Times New Roman" w:hAnsi="Times New Roman" w:cs="Times New Roman"/>
          <w:sz w:val="24"/>
          <w:szCs w:val="24"/>
          <w:lang w:eastAsia="hr-HR"/>
        </w:rPr>
      </w:pPr>
    </w:p>
    <w:p w14:paraId="492E6B14" w14:textId="2C2F725F" w:rsidR="006A3DEE" w:rsidRPr="003122C7" w:rsidRDefault="001321A5"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Zahtjevi za priznavanje </w:t>
      </w:r>
      <w:r w:rsidR="005A0BA4" w:rsidRPr="003122C7">
        <w:rPr>
          <w:rFonts w:ascii="Times New Roman" w:eastAsia="Times New Roman" w:hAnsi="Times New Roman" w:cs="Times New Roman"/>
          <w:sz w:val="24"/>
          <w:szCs w:val="24"/>
          <w:lang w:eastAsia="hr-HR"/>
        </w:rPr>
        <w:t>statusa</w:t>
      </w:r>
      <w:r w:rsidR="00E25D9B" w:rsidRPr="003122C7">
        <w:rPr>
          <w:rFonts w:ascii="Times New Roman" w:eastAsia="Times New Roman" w:hAnsi="Times New Roman" w:cs="Times New Roman"/>
          <w:sz w:val="24"/>
          <w:szCs w:val="24"/>
          <w:lang w:eastAsia="hr-HR"/>
        </w:rPr>
        <w:t xml:space="preserve">, odnosno prava </w:t>
      </w:r>
      <w:r w:rsidR="003263C2" w:rsidRPr="003122C7">
        <w:rPr>
          <w:rFonts w:ascii="Times New Roman" w:eastAsia="Times New Roman" w:hAnsi="Times New Roman" w:cs="Times New Roman"/>
          <w:sz w:val="24"/>
          <w:szCs w:val="24"/>
          <w:lang w:eastAsia="hr-HR"/>
        </w:rPr>
        <w:t xml:space="preserve">civilnih stradalnika iz Domovinskog rata </w:t>
      </w:r>
      <w:r w:rsidR="00E25D9B" w:rsidRPr="003122C7">
        <w:rPr>
          <w:rFonts w:ascii="Times New Roman" w:eastAsia="Times New Roman" w:hAnsi="Times New Roman" w:cs="Times New Roman"/>
          <w:sz w:val="24"/>
          <w:szCs w:val="24"/>
          <w:lang w:eastAsia="hr-HR"/>
        </w:rPr>
        <w:t>po</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Zakonu o zaštiti vojnih i civilnih invalida rata (</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Narodne novine</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br. 33/92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57/92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77/92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27/93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58/93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2/94</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76/94</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108/95</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108/96</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82/01</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w:t>
      </w:r>
      <w:r w:rsidR="00E92CF1">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103/03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i 148/13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u povodu kojih, do stupanja na snagu ovoga Zakona nije </w:t>
      </w:r>
      <w:r w:rsidR="0082679C" w:rsidRPr="003122C7">
        <w:rPr>
          <w:rFonts w:ascii="Times New Roman" w:eastAsia="Times New Roman" w:hAnsi="Times New Roman" w:cs="Times New Roman"/>
          <w:sz w:val="24"/>
          <w:szCs w:val="24"/>
          <w:lang w:eastAsia="hr-HR"/>
        </w:rPr>
        <w:lastRenderedPageBreak/>
        <w:t xml:space="preserve">doneseno </w:t>
      </w:r>
      <w:r w:rsidR="00E25D9B" w:rsidRPr="003122C7">
        <w:rPr>
          <w:rFonts w:ascii="Times New Roman" w:eastAsia="Times New Roman" w:hAnsi="Times New Roman" w:cs="Times New Roman"/>
          <w:sz w:val="24"/>
          <w:szCs w:val="24"/>
          <w:lang w:eastAsia="hr-HR"/>
        </w:rPr>
        <w:t>izvršno rješenje, riješit će se prema propisima koji su bili na snazi u vrijeme podnošenja zahtjeva</w:t>
      </w:r>
      <w:r w:rsidR="00D807D2" w:rsidRPr="003122C7">
        <w:rPr>
          <w:rFonts w:ascii="Times New Roman" w:eastAsia="Times New Roman" w:hAnsi="Times New Roman" w:cs="Times New Roman"/>
          <w:sz w:val="24"/>
          <w:szCs w:val="24"/>
          <w:lang w:eastAsia="hr-HR"/>
        </w:rPr>
        <w:t>.</w:t>
      </w:r>
    </w:p>
    <w:p w14:paraId="586B81A3" w14:textId="77777777" w:rsidR="001321A5" w:rsidRPr="003122C7" w:rsidRDefault="001321A5" w:rsidP="00EC7398">
      <w:pPr>
        <w:spacing w:after="0" w:line="240" w:lineRule="auto"/>
        <w:jc w:val="both"/>
        <w:rPr>
          <w:rFonts w:ascii="Times New Roman" w:eastAsia="Times New Roman" w:hAnsi="Times New Roman" w:cs="Times New Roman"/>
          <w:sz w:val="24"/>
          <w:szCs w:val="24"/>
          <w:lang w:eastAsia="hr-HR"/>
        </w:rPr>
      </w:pPr>
    </w:p>
    <w:p w14:paraId="2F59275A" w14:textId="686F0818" w:rsidR="006A3DEE" w:rsidRPr="003122C7" w:rsidRDefault="001321A5" w:rsidP="00EC739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6A3DEE" w:rsidRPr="003122C7">
        <w:rPr>
          <w:rFonts w:ascii="Times New Roman" w:eastAsia="Times New Roman" w:hAnsi="Times New Roman" w:cs="Times New Roman"/>
          <w:sz w:val="24"/>
          <w:szCs w:val="24"/>
          <w:lang w:eastAsia="hr-HR"/>
        </w:rPr>
        <w:t>Nalaz i mišljenje o oštećenju organizma za ostvarivanje prava iz ovoga Zakona za zahtjeve podnesene do</w:t>
      </w:r>
      <w:r w:rsidR="00D90E5D" w:rsidRPr="003122C7">
        <w:rPr>
          <w:rFonts w:ascii="Times New Roman" w:hAnsi="Times New Roman" w:cs="Times New Roman"/>
          <w:sz w:val="24"/>
          <w:szCs w:val="24"/>
        </w:rPr>
        <w:t xml:space="preserve"> usklađivanja </w:t>
      </w:r>
      <w:r w:rsidR="00D90E5D" w:rsidRPr="003122C7">
        <w:rPr>
          <w:rFonts w:ascii="Times New Roman" w:eastAsia="Times New Roman" w:hAnsi="Times New Roman" w:cs="Times New Roman"/>
          <w:sz w:val="24"/>
          <w:szCs w:val="24"/>
          <w:lang w:eastAsia="hr-HR"/>
        </w:rPr>
        <w:t>Uredbe o metodologijama vještačenja (</w:t>
      </w:r>
      <w:r w:rsidR="00E92CF1">
        <w:rPr>
          <w:rFonts w:ascii="Times New Roman" w:eastAsia="Times New Roman" w:hAnsi="Times New Roman" w:cs="Times New Roman"/>
          <w:sz w:val="24"/>
          <w:szCs w:val="24"/>
          <w:lang w:eastAsia="hr-HR"/>
        </w:rPr>
        <w:t>„</w:t>
      </w:r>
      <w:r w:rsidR="00D90E5D" w:rsidRPr="003122C7">
        <w:rPr>
          <w:rFonts w:ascii="Times New Roman" w:eastAsia="Times New Roman" w:hAnsi="Times New Roman" w:cs="Times New Roman"/>
          <w:sz w:val="24"/>
          <w:szCs w:val="24"/>
          <w:lang w:eastAsia="hr-HR"/>
        </w:rPr>
        <w:t>Narodne novine</w:t>
      </w:r>
      <w:r w:rsidR="00E92CF1">
        <w:rPr>
          <w:rFonts w:ascii="Times New Roman" w:eastAsia="Times New Roman" w:hAnsi="Times New Roman" w:cs="Times New Roman"/>
          <w:sz w:val="24"/>
          <w:szCs w:val="24"/>
          <w:lang w:eastAsia="hr-HR"/>
        </w:rPr>
        <w:t>“</w:t>
      </w:r>
      <w:r w:rsidR="00D90E5D" w:rsidRPr="003122C7">
        <w:rPr>
          <w:rFonts w:ascii="Times New Roman" w:eastAsia="Times New Roman" w:hAnsi="Times New Roman" w:cs="Times New Roman"/>
          <w:sz w:val="24"/>
          <w:szCs w:val="24"/>
          <w:lang w:eastAsia="hr-HR"/>
        </w:rPr>
        <w:t>, br. 67/17</w:t>
      </w:r>
      <w:r w:rsidR="00E92CF1">
        <w:rPr>
          <w:rFonts w:ascii="Times New Roman" w:eastAsia="Times New Roman" w:hAnsi="Times New Roman" w:cs="Times New Roman"/>
          <w:sz w:val="24"/>
          <w:szCs w:val="24"/>
          <w:lang w:eastAsia="hr-HR"/>
        </w:rPr>
        <w:t>.</w:t>
      </w:r>
      <w:r w:rsidR="00D90E5D" w:rsidRPr="003122C7">
        <w:rPr>
          <w:rFonts w:ascii="Times New Roman" w:eastAsia="Times New Roman" w:hAnsi="Times New Roman" w:cs="Times New Roman"/>
          <w:sz w:val="24"/>
          <w:szCs w:val="24"/>
          <w:lang w:eastAsia="hr-HR"/>
        </w:rPr>
        <w:t xml:space="preserve"> i 56/18</w:t>
      </w:r>
      <w:r w:rsidR="00E92CF1">
        <w:rPr>
          <w:rFonts w:ascii="Times New Roman" w:eastAsia="Times New Roman" w:hAnsi="Times New Roman" w:cs="Times New Roman"/>
          <w:sz w:val="24"/>
          <w:szCs w:val="24"/>
          <w:lang w:eastAsia="hr-HR"/>
        </w:rPr>
        <w:t>.</w:t>
      </w:r>
      <w:r w:rsidR="00D90E5D" w:rsidRPr="003122C7">
        <w:rPr>
          <w:rFonts w:ascii="Times New Roman" w:eastAsia="Times New Roman" w:hAnsi="Times New Roman" w:cs="Times New Roman"/>
          <w:sz w:val="24"/>
          <w:szCs w:val="24"/>
          <w:lang w:eastAsia="hr-HR"/>
        </w:rPr>
        <w:t>)</w:t>
      </w:r>
      <w:r w:rsidR="006A3DEE" w:rsidRPr="003122C7">
        <w:rPr>
          <w:rFonts w:ascii="Times New Roman" w:eastAsia="Times New Roman" w:hAnsi="Times New Roman" w:cs="Times New Roman"/>
          <w:sz w:val="24"/>
          <w:szCs w:val="24"/>
          <w:lang w:eastAsia="hr-HR"/>
        </w:rPr>
        <w:t xml:space="preserve"> </w:t>
      </w:r>
      <w:r w:rsidR="00D90E5D" w:rsidRPr="003122C7">
        <w:rPr>
          <w:rFonts w:ascii="Times New Roman" w:eastAsia="Times New Roman" w:hAnsi="Times New Roman" w:cs="Times New Roman"/>
          <w:sz w:val="24"/>
          <w:szCs w:val="24"/>
          <w:lang w:eastAsia="hr-HR"/>
        </w:rPr>
        <w:t xml:space="preserve">s odredbama ovoga Zakona, </w:t>
      </w:r>
      <w:r w:rsidR="004237C8">
        <w:rPr>
          <w:rFonts w:ascii="Times New Roman" w:eastAsia="Times New Roman" w:hAnsi="Times New Roman" w:cs="Times New Roman"/>
          <w:sz w:val="24"/>
          <w:szCs w:val="24"/>
          <w:lang w:eastAsia="hr-HR"/>
        </w:rPr>
        <w:t>stupanja na snagu</w:t>
      </w:r>
      <w:r w:rsidR="004237C8" w:rsidRPr="003122C7">
        <w:rPr>
          <w:rFonts w:ascii="Times New Roman" w:eastAsia="Times New Roman" w:hAnsi="Times New Roman" w:cs="Times New Roman"/>
          <w:sz w:val="24"/>
          <w:szCs w:val="24"/>
          <w:lang w:eastAsia="hr-HR"/>
        </w:rPr>
        <w:t xml:space="preserve"> </w:t>
      </w:r>
      <w:r w:rsidR="00D90E5D" w:rsidRPr="003122C7">
        <w:rPr>
          <w:rFonts w:ascii="Times New Roman" w:eastAsia="Times New Roman" w:hAnsi="Times New Roman" w:cs="Times New Roman"/>
          <w:sz w:val="24"/>
          <w:szCs w:val="24"/>
          <w:lang w:eastAsia="hr-HR"/>
        </w:rPr>
        <w:t xml:space="preserve">pravilnika iz članka </w:t>
      </w:r>
      <w:r w:rsidR="00FF7847" w:rsidRPr="003122C7">
        <w:rPr>
          <w:rFonts w:ascii="Times New Roman" w:eastAsia="Times New Roman" w:hAnsi="Times New Roman" w:cs="Times New Roman"/>
          <w:sz w:val="24"/>
          <w:szCs w:val="24"/>
          <w:lang w:eastAsia="hr-HR"/>
        </w:rPr>
        <w:t>77</w:t>
      </w:r>
      <w:r w:rsidR="0086751A" w:rsidRPr="003122C7">
        <w:rPr>
          <w:rFonts w:ascii="Times New Roman" w:eastAsia="Times New Roman" w:hAnsi="Times New Roman" w:cs="Times New Roman"/>
          <w:sz w:val="24"/>
          <w:szCs w:val="24"/>
          <w:lang w:eastAsia="hr-HR"/>
        </w:rPr>
        <w:t>.</w:t>
      </w:r>
      <w:r w:rsidR="00D90E5D" w:rsidRPr="003122C7">
        <w:rPr>
          <w:rFonts w:ascii="Times New Roman" w:eastAsia="Times New Roman" w:hAnsi="Times New Roman" w:cs="Times New Roman"/>
          <w:sz w:val="24"/>
          <w:szCs w:val="24"/>
          <w:lang w:eastAsia="hr-HR"/>
        </w:rPr>
        <w:t xml:space="preserve"> ovoga Zakona i </w:t>
      </w:r>
      <w:r w:rsidR="006A3DEE" w:rsidRPr="003122C7">
        <w:rPr>
          <w:rFonts w:ascii="Times New Roman" w:eastAsia="Times New Roman" w:hAnsi="Times New Roman" w:cs="Times New Roman"/>
          <w:sz w:val="24"/>
          <w:szCs w:val="24"/>
          <w:lang w:eastAsia="hr-HR"/>
        </w:rPr>
        <w:t xml:space="preserve">imenovanja liječničkih </w:t>
      </w:r>
      <w:r w:rsidR="00150A2D" w:rsidRPr="003122C7">
        <w:rPr>
          <w:rFonts w:ascii="Times New Roman" w:eastAsia="Times New Roman" w:hAnsi="Times New Roman" w:cs="Times New Roman"/>
          <w:sz w:val="24"/>
          <w:szCs w:val="24"/>
          <w:lang w:eastAsia="hr-HR"/>
        </w:rPr>
        <w:t xml:space="preserve">vijeća </w:t>
      </w:r>
      <w:r w:rsidR="006A3DEE" w:rsidRPr="003122C7">
        <w:rPr>
          <w:rFonts w:ascii="Times New Roman" w:eastAsia="Times New Roman" w:hAnsi="Times New Roman" w:cs="Times New Roman"/>
          <w:sz w:val="24"/>
          <w:szCs w:val="24"/>
          <w:lang w:eastAsia="hr-HR"/>
        </w:rPr>
        <w:t xml:space="preserve">iz članka </w:t>
      </w:r>
      <w:r w:rsidR="00FF7847" w:rsidRPr="003122C7">
        <w:rPr>
          <w:rFonts w:ascii="Times New Roman" w:eastAsia="Times New Roman" w:hAnsi="Times New Roman" w:cs="Times New Roman"/>
          <w:sz w:val="24"/>
          <w:szCs w:val="24"/>
          <w:lang w:eastAsia="hr-HR"/>
        </w:rPr>
        <w:t>77</w:t>
      </w:r>
      <w:r w:rsidR="006A3DEE" w:rsidRPr="003122C7">
        <w:rPr>
          <w:rFonts w:ascii="Times New Roman" w:eastAsia="Times New Roman" w:hAnsi="Times New Roman" w:cs="Times New Roman"/>
          <w:sz w:val="24"/>
          <w:szCs w:val="24"/>
          <w:lang w:eastAsia="hr-HR"/>
        </w:rPr>
        <w:t>. ovoga Zakona dat će Zavod za vještačenje, profesionalnu rehabilitaciju i zapošljavanje osoba s invaliditetom.</w:t>
      </w:r>
    </w:p>
    <w:p w14:paraId="0A477912" w14:textId="77777777" w:rsidR="001321A5" w:rsidRPr="003122C7" w:rsidRDefault="001321A5" w:rsidP="00EC7398">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72FC650D" w14:textId="1FD89797"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9</w:t>
      </w:r>
      <w:r w:rsidR="009E4BFA" w:rsidRPr="003122C7">
        <w:rPr>
          <w:rFonts w:ascii="Times New Roman" w:eastAsia="Times New Roman" w:hAnsi="Times New Roman" w:cs="Times New Roman"/>
          <w:b/>
          <w:sz w:val="24"/>
          <w:szCs w:val="24"/>
          <w:lang w:eastAsia="hr-HR"/>
        </w:rPr>
        <w:t>2</w:t>
      </w:r>
      <w:r w:rsidRPr="003122C7">
        <w:rPr>
          <w:rFonts w:ascii="Times New Roman" w:eastAsia="Times New Roman" w:hAnsi="Times New Roman" w:cs="Times New Roman"/>
          <w:b/>
          <w:sz w:val="24"/>
          <w:szCs w:val="24"/>
          <w:lang w:eastAsia="hr-HR"/>
        </w:rPr>
        <w:t>.</w:t>
      </w:r>
    </w:p>
    <w:p w14:paraId="57BDA8CB" w14:textId="77777777" w:rsidR="001321A5" w:rsidRPr="003122C7" w:rsidRDefault="001321A5" w:rsidP="00EC7398">
      <w:pPr>
        <w:spacing w:after="0" w:line="240" w:lineRule="auto"/>
        <w:jc w:val="center"/>
        <w:rPr>
          <w:rFonts w:ascii="Times New Roman" w:eastAsia="Times New Roman" w:hAnsi="Times New Roman" w:cs="Times New Roman"/>
          <w:sz w:val="24"/>
          <w:szCs w:val="24"/>
          <w:lang w:eastAsia="hr-HR"/>
        </w:rPr>
      </w:pPr>
    </w:p>
    <w:p w14:paraId="2201645E" w14:textId="652FE184" w:rsidR="00E25D9B" w:rsidRPr="003122C7" w:rsidRDefault="008D614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(1)</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Stupanjem na snagu ovoga Zakona</w:t>
      </w:r>
      <w:r w:rsidR="009F171B" w:rsidRPr="003122C7">
        <w:rPr>
          <w:rFonts w:ascii="Times New Roman" w:eastAsia="Times New Roman" w:hAnsi="Times New Roman" w:cs="Times New Roman"/>
          <w:sz w:val="24"/>
          <w:szCs w:val="24"/>
          <w:lang w:eastAsia="hr-HR"/>
        </w:rPr>
        <w:t xml:space="preserve">, </w:t>
      </w:r>
      <w:r w:rsidR="00FD24A0" w:rsidRPr="003122C7">
        <w:rPr>
          <w:rFonts w:ascii="Times New Roman" w:eastAsia="Times New Roman" w:hAnsi="Times New Roman" w:cs="Times New Roman"/>
          <w:sz w:val="24"/>
          <w:szCs w:val="24"/>
          <w:lang w:eastAsia="hr-HR"/>
        </w:rPr>
        <w:t xml:space="preserve">civilnim stradalnicima iz Domovinskog rata koji su korisnici </w:t>
      </w:r>
      <w:r w:rsidR="00E25D9B" w:rsidRPr="003122C7">
        <w:rPr>
          <w:rFonts w:ascii="Times New Roman" w:eastAsia="Times New Roman" w:hAnsi="Times New Roman" w:cs="Times New Roman"/>
          <w:sz w:val="24"/>
          <w:szCs w:val="24"/>
          <w:lang w:eastAsia="hr-HR"/>
        </w:rPr>
        <w:t>prava na osobnu invalidninu, dodatka za njegu i pomoć druge osobe, ortopedskog dodatka</w:t>
      </w:r>
      <w:r w:rsidR="009F171B" w:rsidRPr="003122C7">
        <w:rPr>
          <w:rFonts w:ascii="Times New Roman" w:eastAsia="Times New Roman" w:hAnsi="Times New Roman" w:cs="Times New Roman"/>
          <w:sz w:val="24"/>
          <w:szCs w:val="24"/>
          <w:lang w:eastAsia="hr-HR"/>
        </w:rPr>
        <w:t xml:space="preserve">, dodatka za pripomoć u kući </w:t>
      </w:r>
      <w:r w:rsidR="00E25D9B" w:rsidRPr="003122C7">
        <w:rPr>
          <w:rFonts w:ascii="Times New Roman" w:eastAsia="Times New Roman" w:hAnsi="Times New Roman" w:cs="Times New Roman"/>
          <w:sz w:val="24"/>
          <w:szCs w:val="24"/>
          <w:lang w:eastAsia="hr-HR"/>
        </w:rPr>
        <w:t xml:space="preserve">i obiteljsku invalidninu </w:t>
      </w:r>
      <w:r w:rsidR="00684483" w:rsidRPr="003122C7">
        <w:rPr>
          <w:rFonts w:ascii="Times New Roman" w:eastAsia="Times New Roman" w:hAnsi="Times New Roman" w:cs="Times New Roman"/>
          <w:sz w:val="24"/>
          <w:szCs w:val="24"/>
          <w:lang w:eastAsia="hr-HR"/>
        </w:rPr>
        <w:t>sukladno</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Zakon</w:t>
      </w:r>
      <w:r w:rsidR="00684483" w:rsidRPr="003122C7">
        <w:rPr>
          <w:rFonts w:ascii="Times New Roman" w:eastAsia="Times New Roman" w:hAnsi="Times New Roman" w:cs="Times New Roman"/>
          <w:sz w:val="24"/>
          <w:szCs w:val="24"/>
          <w:lang w:eastAsia="hr-HR"/>
        </w:rPr>
        <w:t>u</w:t>
      </w:r>
      <w:r w:rsidR="00E25D9B" w:rsidRPr="003122C7">
        <w:rPr>
          <w:rFonts w:ascii="Times New Roman" w:eastAsia="Times New Roman" w:hAnsi="Times New Roman" w:cs="Times New Roman"/>
          <w:sz w:val="24"/>
          <w:szCs w:val="24"/>
          <w:lang w:eastAsia="hr-HR"/>
        </w:rPr>
        <w:t xml:space="preserve"> o zaštiti vojnih i civilnih invalida rata (</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Narodne novine</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br. 33/92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57/92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77/92</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27/93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58/93</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2/94</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76/94</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108/95</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108/96</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82/01</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w:t>
      </w:r>
      <w:r w:rsidR="00E92CF1">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103/03</w:t>
      </w:r>
      <w:r w:rsidR="00E92CF1">
        <w:rPr>
          <w:rFonts w:ascii="Times New Roman" w:eastAsia="Times New Roman" w:hAnsi="Times New Roman" w:cs="Times New Roman"/>
          <w:sz w:val="24"/>
          <w:szCs w:val="24"/>
          <w:lang w:eastAsia="hr-HR"/>
        </w:rPr>
        <w:t>.</w:t>
      </w:r>
      <w:r w:rsidR="009328E3" w:rsidRPr="003122C7">
        <w:rPr>
          <w:rFonts w:ascii="Times New Roman" w:eastAsia="Times New Roman" w:hAnsi="Times New Roman" w:cs="Times New Roman"/>
          <w:sz w:val="24"/>
          <w:szCs w:val="24"/>
          <w:lang w:eastAsia="hr-HR"/>
        </w:rPr>
        <w:t>,</w:t>
      </w:r>
      <w:r w:rsidR="00E92CF1">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148/13</w:t>
      </w:r>
      <w:r w:rsidR="00E92CF1">
        <w:rPr>
          <w:rFonts w:ascii="Times New Roman" w:eastAsia="Times New Roman" w:hAnsi="Times New Roman" w:cs="Times New Roman"/>
          <w:sz w:val="24"/>
          <w:szCs w:val="24"/>
          <w:lang w:eastAsia="hr-HR"/>
        </w:rPr>
        <w:t>.</w:t>
      </w:r>
      <w:r w:rsidR="009328E3" w:rsidRPr="003122C7">
        <w:rPr>
          <w:rFonts w:ascii="Times New Roman" w:eastAsia="Times New Roman" w:hAnsi="Times New Roman" w:cs="Times New Roman"/>
          <w:sz w:val="24"/>
          <w:szCs w:val="24"/>
          <w:lang w:eastAsia="hr-HR"/>
        </w:rPr>
        <w:t xml:space="preserve"> i 98/19</w:t>
      </w:r>
      <w:r w:rsidR="00E92CF1">
        <w:rPr>
          <w:rFonts w:ascii="Times New Roman" w:eastAsia="Times New Roman" w:hAnsi="Times New Roman" w:cs="Times New Roman"/>
          <w:sz w:val="24"/>
          <w:szCs w:val="24"/>
          <w:lang w:eastAsia="hr-HR"/>
        </w:rPr>
        <w:t>.</w:t>
      </w:r>
      <w:r w:rsidR="00E25D9B" w:rsidRPr="003122C7">
        <w:rPr>
          <w:rFonts w:ascii="Times New Roman" w:eastAsia="Times New Roman" w:hAnsi="Times New Roman" w:cs="Times New Roman"/>
          <w:sz w:val="24"/>
          <w:szCs w:val="24"/>
          <w:lang w:eastAsia="hr-HR"/>
        </w:rPr>
        <w:t xml:space="preserve">), </w:t>
      </w:r>
      <w:r w:rsidR="009F171B" w:rsidRPr="003122C7">
        <w:rPr>
          <w:rFonts w:ascii="Times New Roman" w:eastAsia="Times New Roman" w:hAnsi="Times New Roman" w:cs="Times New Roman"/>
          <w:sz w:val="24"/>
          <w:szCs w:val="24"/>
          <w:lang w:eastAsia="hr-HR"/>
        </w:rPr>
        <w:t xml:space="preserve">po službenoj </w:t>
      </w:r>
      <w:r w:rsidR="00E92CF1" w:rsidRPr="003122C7">
        <w:rPr>
          <w:rFonts w:ascii="Times New Roman" w:eastAsia="Times New Roman" w:hAnsi="Times New Roman" w:cs="Times New Roman"/>
          <w:sz w:val="24"/>
          <w:szCs w:val="24"/>
          <w:lang w:eastAsia="hr-HR"/>
        </w:rPr>
        <w:t xml:space="preserve">dužnosti </w:t>
      </w:r>
      <w:r w:rsidR="009F171B" w:rsidRPr="003122C7">
        <w:rPr>
          <w:rFonts w:ascii="Times New Roman" w:eastAsia="Times New Roman" w:hAnsi="Times New Roman" w:cs="Times New Roman"/>
          <w:sz w:val="24"/>
          <w:szCs w:val="24"/>
          <w:lang w:eastAsia="hr-HR"/>
        </w:rPr>
        <w:t xml:space="preserve">će </w:t>
      </w:r>
      <w:r w:rsidR="00262360" w:rsidRPr="003122C7">
        <w:rPr>
          <w:rFonts w:ascii="Times New Roman" w:eastAsia="Times New Roman" w:hAnsi="Times New Roman" w:cs="Times New Roman"/>
          <w:sz w:val="24"/>
          <w:szCs w:val="24"/>
          <w:lang w:eastAsia="hr-HR"/>
        </w:rPr>
        <w:t xml:space="preserve">se </w:t>
      </w:r>
      <w:r w:rsidR="009F171B" w:rsidRPr="003122C7">
        <w:rPr>
          <w:rFonts w:ascii="Times New Roman" w:eastAsia="Times New Roman" w:hAnsi="Times New Roman" w:cs="Times New Roman"/>
          <w:sz w:val="24"/>
          <w:szCs w:val="24"/>
          <w:lang w:eastAsia="hr-HR"/>
        </w:rPr>
        <w:t>odrediti novi iznos prava sukladno ovom Z</w:t>
      </w:r>
      <w:r w:rsidR="00684483" w:rsidRPr="003122C7">
        <w:rPr>
          <w:rFonts w:ascii="Times New Roman" w:eastAsia="Times New Roman" w:hAnsi="Times New Roman" w:cs="Times New Roman"/>
          <w:sz w:val="24"/>
          <w:szCs w:val="24"/>
          <w:lang w:eastAsia="hr-HR"/>
        </w:rPr>
        <w:t>akonu,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ako je to za korisnika povoljnije.</w:t>
      </w:r>
    </w:p>
    <w:p w14:paraId="2A741DDA" w14:textId="77777777" w:rsidR="008D6145" w:rsidRPr="003122C7" w:rsidRDefault="008D6145" w:rsidP="00EC7398">
      <w:pPr>
        <w:spacing w:after="0" w:line="240" w:lineRule="auto"/>
        <w:ind w:left="360"/>
        <w:jc w:val="both"/>
        <w:rPr>
          <w:rFonts w:ascii="Times New Roman" w:eastAsia="Times New Roman" w:hAnsi="Times New Roman" w:cs="Times New Roman"/>
          <w:sz w:val="24"/>
          <w:szCs w:val="24"/>
          <w:lang w:eastAsia="hr-HR"/>
        </w:rPr>
      </w:pPr>
    </w:p>
    <w:p w14:paraId="43A9F469" w14:textId="5EF85DFB" w:rsidR="00E25D9B" w:rsidRPr="003122C7" w:rsidRDefault="008D614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(2)</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Prevođenje iz stavka 1. ovoga članka izvršit će </w:t>
      </w:r>
      <w:r w:rsidR="00C35DEB" w:rsidRPr="003122C7">
        <w:rPr>
          <w:rFonts w:ascii="Times New Roman" w:eastAsia="Times New Roman" w:hAnsi="Times New Roman" w:cs="Times New Roman"/>
          <w:sz w:val="24"/>
          <w:szCs w:val="24"/>
          <w:lang w:eastAsia="hr-HR"/>
        </w:rPr>
        <w:t xml:space="preserve">po službenoj dužnosti </w:t>
      </w:r>
      <w:r w:rsidR="00E25D9B" w:rsidRPr="003122C7">
        <w:rPr>
          <w:rFonts w:ascii="Times New Roman" w:eastAsia="Times New Roman" w:hAnsi="Times New Roman" w:cs="Times New Roman"/>
          <w:sz w:val="24"/>
          <w:szCs w:val="24"/>
          <w:lang w:eastAsia="hr-HR"/>
        </w:rPr>
        <w:t>nadležno upravno tijelo županije, odnosno</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Grada Zagreba.</w:t>
      </w:r>
    </w:p>
    <w:p w14:paraId="6A122D2B" w14:textId="77777777" w:rsidR="008D6145" w:rsidRPr="003122C7" w:rsidRDefault="008D6145" w:rsidP="00EC7398">
      <w:pPr>
        <w:spacing w:after="0" w:line="240" w:lineRule="auto"/>
        <w:ind w:left="360"/>
        <w:jc w:val="both"/>
        <w:rPr>
          <w:rFonts w:ascii="Times New Roman" w:eastAsia="Times New Roman" w:hAnsi="Times New Roman" w:cs="Times New Roman"/>
          <w:sz w:val="24"/>
          <w:szCs w:val="24"/>
          <w:lang w:eastAsia="hr-HR"/>
        </w:rPr>
      </w:pPr>
    </w:p>
    <w:p w14:paraId="565BC055" w14:textId="36491E93" w:rsidR="00E25D9B" w:rsidRPr="003122C7" w:rsidRDefault="008D614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(3)</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 xml:space="preserve">Kada se nakon prevođenja </w:t>
      </w:r>
      <w:r w:rsidR="00A27662" w:rsidRPr="003122C7">
        <w:rPr>
          <w:rFonts w:ascii="Times New Roman" w:eastAsia="Times New Roman" w:hAnsi="Times New Roman" w:cs="Times New Roman"/>
          <w:sz w:val="24"/>
          <w:szCs w:val="24"/>
          <w:lang w:eastAsia="hr-HR"/>
        </w:rPr>
        <w:t xml:space="preserve">iz stavka 1. ovoga članka </w:t>
      </w:r>
      <w:r w:rsidR="00E25D9B" w:rsidRPr="003122C7">
        <w:rPr>
          <w:rFonts w:ascii="Times New Roman" w:eastAsia="Times New Roman" w:hAnsi="Times New Roman" w:cs="Times New Roman"/>
          <w:sz w:val="24"/>
          <w:szCs w:val="24"/>
          <w:lang w:eastAsia="hr-HR"/>
        </w:rPr>
        <w:t>priznato pravo priznaje u većem opsegu, pravo se priznaje od dana stupanja na snagu ovoga Zakona.</w:t>
      </w:r>
    </w:p>
    <w:p w14:paraId="18EE646F" w14:textId="77777777" w:rsidR="008D6145" w:rsidRPr="003122C7" w:rsidRDefault="008D6145" w:rsidP="00EC7398">
      <w:pPr>
        <w:spacing w:after="0" w:line="240" w:lineRule="auto"/>
        <w:ind w:left="360"/>
        <w:jc w:val="both"/>
        <w:rPr>
          <w:rFonts w:ascii="Times New Roman" w:eastAsia="Times New Roman" w:hAnsi="Times New Roman" w:cs="Times New Roman"/>
          <w:sz w:val="24"/>
          <w:szCs w:val="24"/>
          <w:lang w:eastAsia="hr-HR"/>
        </w:rPr>
      </w:pPr>
    </w:p>
    <w:p w14:paraId="0C8FAADA" w14:textId="7ED510CF" w:rsidR="00E25D9B" w:rsidRPr="003122C7" w:rsidRDefault="008D6145" w:rsidP="00EC7398">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t>(4)</w:t>
      </w: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Prevođenje</w:t>
      </w:r>
      <w:r w:rsidR="00A27662" w:rsidRPr="003122C7">
        <w:t xml:space="preserve"> </w:t>
      </w:r>
      <w:r w:rsidR="00A27662" w:rsidRPr="003122C7">
        <w:rPr>
          <w:rFonts w:ascii="Times New Roman" w:eastAsia="Times New Roman" w:hAnsi="Times New Roman" w:cs="Times New Roman"/>
          <w:sz w:val="24"/>
          <w:szCs w:val="24"/>
          <w:lang w:eastAsia="hr-HR"/>
        </w:rPr>
        <w:t>iz stavka 1. ovoga članka</w:t>
      </w:r>
      <w:r w:rsidR="00E25D9B" w:rsidRPr="003122C7">
        <w:rPr>
          <w:rFonts w:ascii="Times New Roman" w:eastAsia="Times New Roman" w:hAnsi="Times New Roman" w:cs="Times New Roman"/>
          <w:sz w:val="24"/>
          <w:szCs w:val="24"/>
          <w:lang w:eastAsia="hr-HR"/>
        </w:rPr>
        <w:t xml:space="preserve"> će se izvršiti u roku</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od godine dana</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od </w:t>
      </w:r>
      <w:r w:rsidR="00C35DEB" w:rsidRPr="003122C7">
        <w:rPr>
          <w:rFonts w:ascii="Times New Roman" w:eastAsia="Times New Roman" w:hAnsi="Times New Roman" w:cs="Times New Roman"/>
          <w:sz w:val="24"/>
          <w:szCs w:val="24"/>
          <w:lang w:eastAsia="hr-HR"/>
        </w:rPr>
        <w:t xml:space="preserve">dana </w:t>
      </w:r>
      <w:r w:rsidR="00E25D9B" w:rsidRPr="003122C7">
        <w:rPr>
          <w:rFonts w:ascii="Times New Roman" w:eastAsia="Times New Roman" w:hAnsi="Times New Roman" w:cs="Times New Roman"/>
          <w:sz w:val="24"/>
          <w:szCs w:val="24"/>
          <w:lang w:eastAsia="hr-HR"/>
        </w:rPr>
        <w:t>stupanja na snagu ovoga Zakona.</w:t>
      </w:r>
    </w:p>
    <w:p w14:paraId="218C99C6" w14:textId="46C35FA2" w:rsidR="00457727" w:rsidRPr="003122C7" w:rsidRDefault="00457727" w:rsidP="00EC7398">
      <w:pPr>
        <w:spacing w:after="0" w:line="240" w:lineRule="auto"/>
        <w:ind w:firstLine="708"/>
        <w:jc w:val="both"/>
        <w:rPr>
          <w:rFonts w:ascii="Times New Roman" w:eastAsia="Times New Roman" w:hAnsi="Times New Roman" w:cs="Times New Roman"/>
          <w:sz w:val="24"/>
          <w:szCs w:val="24"/>
          <w:lang w:eastAsia="hr-HR"/>
        </w:rPr>
      </w:pPr>
    </w:p>
    <w:p w14:paraId="7BCA024C" w14:textId="533C4728" w:rsidR="00E25D9B" w:rsidRPr="003122C7" w:rsidRDefault="00E25D9B" w:rsidP="00EC7398">
      <w:pPr>
        <w:spacing w:after="0" w:line="240" w:lineRule="auto"/>
        <w:jc w:val="center"/>
        <w:rPr>
          <w:rFonts w:ascii="Times New Roman" w:eastAsia="Times New Roman" w:hAnsi="Times New Roman" w:cs="Times New Roman"/>
          <w:b/>
          <w:sz w:val="24"/>
          <w:szCs w:val="24"/>
          <w:lang w:eastAsia="hr-HR"/>
        </w:rPr>
      </w:pPr>
      <w:r w:rsidRPr="003122C7">
        <w:rPr>
          <w:rFonts w:ascii="Times New Roman" w:eastAsia="Times New Roman" w:hAnsi="Times New Roman" w:cs="Times New Roman"/>
          <w:b/>
          <w:sz w:val="24"/>
          <w:szCs w:val="24"/>
          <w:lang w:eastAsia="hr-HR"/>
        </w:rPr>
        <w:t>Članak 9</w:t>
      </w:r>
      <w:r w:rsidR="00691ED7" w:rsidRPr="003122C7">
        <w:rPr>
          <w:rFonts w:ascii="Times New Roman" w:eastAsia="Times New Roman" w:hAnsi="Times New Roman" w:cs="Times New Roman"/>
          <w:b/>
          <w:sz w:val="24"/>
          <w:szCs w:val="24"/>
          <w:lang w:eastAsia="hr-HR"/>
        </w:rPr>
        <w:t>3</w:t>
      </w:r>
      <w:r w:rsidRPr="003122C7">
        <w:rPr>
          <w:rFonts w:ascii="Times New Roman" w:eastAsia="Times New Roman" w:hAnsi="Times New Roman" w:cs="Times New Roman"/>
          <w:b/>
          <w:sz w:val="24"/>
          <w:szCs w:val="24"/>
          <w:lang w:eastAsia="hr-HR"/>
        </w:rPr>
        <w:t>.</w:t>
      </w:r>
    </w:p>
    <w:p w14:paraId="0FC71785" w14:textId="77777777" w:rsidR="008D6145" w:rsidRPr="003122C7" w:rsidRDefault="008D6145" w:rsidP="00EC7398">
      <w:pPr>
        <w:spacing w:after="0" w:line="240" w:lineRule="auto"/>
        <w:jc w:val="center"/>
        <w:rPr>
          <w:rFonts w:ascii="Times New Roman" w:eastAsia="Times New Roman" w:hAnsi="Times New Roman" w:cs="Times New Roman"/>
          <w:sz w:val="24"/>
          <w:szCs w:val="24"/>
          <w:lang w:eastAsia="hr-HR"/>
        </w:rPr>
      </w:pPr>
    </w:p>
    <w:p w14:paraId="63DE112C" w14:textId="03266648" w:rsidR="009B1D63" w:rsidRPr="003122C7" w:rsidRDefault="008D6145" w:rsidP="000A7AA9">
      <w:pPr>
        <w:spacing w:after="0" w:line="240" w:lineRule="auto"/>
        <w:jc w:val="both"/>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tab/>
      </w:r>
      <w:r w:rsidR="00E25D9B" w:rsidRPr="003122C7">
        <w:rPr>
          <w:rFonts w:ascii="Times New Roman" w:eastAsia="Times New Roman" w:hAnsi="Times New Roman" w:cs="Times New Roman"/>
          <w:sz w:val="24"/>
          <w:szCs w:val="24"/>
          <w:lang w:eastAsia="hr-HR"/>
        </w:rPr>
        <w:t>Ovaj Zakon</w:t>
      </w:r>
      <w:r w:rsidR="00B42271" w:rsidRPr="003122C7">
        <w:rPr>
          <w:rFonts w:ascii="Times New Roman" w:eastAsia="Times New Roman" w:hAnsi="Times New Roman" w:cs="Times New Roman"/>
          <w:sz w:val="24"/>
          <w:szCs w:val="24"/>
          <w:lang w:eastAsia="hr-HR"/>
        </w:rPr>
        <w:t xml:space="preserve"> </w:t>
      </w:r>
      <w:r w:rsidR="00E25D9B" w:rsidRPr="003122C7">
        <w:rPr>
          <w:rFonts w:ascii="Times New Roman" w:eastAsia="Times New Roman" w:hAnsi="Times New Roman" w:cs="Times New Roman"/>
          <w:sz w:val="24"/>
          <w:szCs w:val="24"/>
          <w:lang w:eastAsia="hr-HR"/>
        </w:rPr>
        <w:t xml:space="preserve">stupa na snagu osmoga dana od </w:t>
      </w:r>
      <w:r w:rsidR="000A7AA9">
        <w:rPr>
          <w:rFonts w:ascii="Times New Roman" w:eastAsia="Times New Roman" w:hAnsi="Times New Roman" w:cs="Times New Roman"/>
          <w:sz w:val="24"/>
          <w:szCs w:val="24"/>
          <w:lang w:eastAsia="hr-HR"/>
        </w:rPr>
        <w:t>dana objave u Narodnim novinama,</w:t>
      </w:r>
      <w:r w:rsidR="00E25D9B" w:rsidRPr="003122C7">
        <w:rPr>
          <w:rFonts w:ascii="Times New Roman" w:eastAsia="Times New Roman" w:hAnsi="Times New Roman" w:cs="Times New Roman"/>
          <w:sz w:val="24"/>
          <w:szCs w:val="24"/>
          <w:lang w:eastAsia="hr-HR"/>
        </w:rPr>
        <w:t xml:space="preserve"> </w:t>
      </w:r>
      <w:r w:rsidR="000A7AA9" w:rsidRPr="000A7AA9">
        <w:rPr>
          <w:rFonts w:ascii="Times New Roman" w:eastAsia="Times New Roman" w:hAnsi="Times New Roman" w:cs="Times New Roman"/>
          <w:sz w:val="24"/>
          <w:szCs w:val="24"/>
          <w:lang w:eastAsia="hr-HR"/>
        </w:rPr>
        <w:t>osim članka 44. ovoga Zakona koji s</w:t>
      </w:r>
      <w:r w:rsidR="000A7AA9">
        <w:rPr>
          <w:rFonts w:ascii="Times New Roman" w:eastAsia="Times New Roman" w:hAnsi="Times New Roman" w:cs="Times New Roman"/>
          <w:sz w:val="24"/>
          <w:szCs w:val="24"/>
          <w:lang w:eastAsia="hr-HR"/>
        </w:rPr>
        <w:t>tupa na snagu 1. siječnja 2022.</w:t>
      </w:r>
    </w:p>
    <w:p w14:paraId="5945A63D" w14:textId="77777777" w:rsidR="009B1D63" w:rsidRPr="003122C7" w:rsidRDefault="009B1D63" w:rsidP="00EC7398">
      <w:pPr>
        <w:spacing w:after="0" w:line="240" w:lineRule="auto"/>
        <w:rPr>
          <w:rFonts w:ascii="Times New Roman" w:eastAsia="Times New Roman" w:hAnsi="Times New Roman" w:cs="Times New Roman"/>
          <w:sz w:val="24"/>
          <w:szCs w:val="24"/>
          <w:lang w:eastAsia="hr-HR"/>
        </w:rPr>
      </w:pPr>
      <w:r w:rsidRPr="003122C7">
        <w:rPr>
          <w:rFonts w:ascii="Times New Roman" w:eastAsia="Times New Roman" w:hAnsi="Times New Roman" w:cs="Times New Roman"/>
          <w:sz w:val="24"/>
          <w:szCs w:val="24"/>
          <w:lang w:eastAsia="hr-HR"/>
        </w:rPr>
        <w:br w:type="page"/>
      </w:r>
    </w:p>
    <w:p w14:paraId="1B9FCB6A" w14:textId="718169D4" w:rsidR="00581A04" w:rsidRDefault="00581A04" w:rsidP="00300EDD">
      <w:pPr>
        <w:pStyle w:val="Heading1"/>
        <w:rPr>
          <w:rFonts w:eastAsiaTheme="majorEastAsia"/>
        </w:rPr>
      </w:pPr>
      <w:r>
        <w:rPr>
          <w:rFonts w:eastAsiaTheme="majorEastAsia"/>
        </w:rPr>
        <w:lastRenderedPageBreak/>
        <w:t>OBRAZLOŽENJE</w:t>
      </w:r>
    </w:p>
    <w:p w14:paraId="07B2520E" w14:textId="28E2B0A7" w:rsidR="00ED6BB3" w:rsidRDefault="00ED6BB3" w:rsidP="00300EDD">
      <w:pPr>
        <w:pStyle w:val="Heading1"/>
        <w:rPr>
          <w:rFonts w:eastAsiaTheme="majorEastAsia"/>
        </w:rPr>
      </w:pPr>
      <w:r w:rsidRPr="003122C7">
        <w:rPr>
          <w:rFonts w:eastAsiaTheme="majorEastAsia"/>
        </w:rPr>
        <w:t>I. RAZLOZI ZBOG KOJIH SE ZAKON DONOSI</w:t>
      </w:r>
    </w:p>
    <w:p w14:paraId="1669D2E5" w14:textId="77777777" w:rsidR="004853A7" w:rsidRPr="004853A7" w:rsidRDefault="004853A7" w:rsidP="004853A7">
      <w:pPr>
        <w:rPr>
          <w:lang w:eastAsia="hr-HR"/>
        </w:rPr>
      </w:pPr>
    </w:p>
    <w:p w14:paraId="79A74CA9" w14:textId="48516065" w:rsidR="004853A7" w:rsidRPr="004853A7" w:rsidRDefault="00ED6BB3" w:rsidP="00070838">
      <w:pPr>
        <w:spacing w:line="240" w:lineRule="auto"/>
        <w:jc w:val="both"/>
        <w:rPr>
          <w:rFonts w:ascii="Times New Roman" w:hAnsi="Times New Roman" w:cs="Times New Roman"/>
          <w:sz w:val="24"/>
          <w:szCs w:val="24"/>
        </w:rPr>
      </w:pPr>
      <w:r w:rsidRPr="00070838">
        <w:rPr>
          <w:rFonts w:ascii="Times New Roman" w:hAnsi="Times New Roman" w:cs="Times New Roman"/>
          <w:sz w:val="24"/>
          <w:szCs w:val="24"/>
        </w:rPr>
        <w:t xml:space="preserve">Prava civilnih stradalnika iz Domovinskog rata trenutačno su regulirana Zakonom o zaštiti vojnih i civilnih invalida rata koji je donesen 1992. godine i otada je mijenjan 12 puta. </w:t>
      </w:r>
      <w:r w:rsidR="00070838" w:rsidRPr="00070838">
        <w:rPr>
          <w:rFonts w:ascii="Times New Roman" w:hAnsi="Times New Roman" w:cs="Times New Roman"/>
          <w:sz w:val="24"/>
          <w:szCs w:val="24"/>
        </w:rPr>
        <w:t xml:space="preserve">Tim zakonom regulirana su prava ratnih i civilnih invalida iz Drugog svjetskog rata, mirnodopskih vojnih invalida i civilnih invalida iz Domovinskog rata, </w:t>
      </w:r>
      <w:r w:rsidR="00070838">
        <w:rPr>
          <w:rFonts w:ascii="Times New Roman" w:hAnsi="Times New Roman" w:cs="Times New Roman"/>
          <w:sz w:val="24"/>
          <w:szCs w:val="24"/>
        </w:rPr>
        <w:t xml:space="preserve">kao i članova njihovih obitelji. </w:t>
      </w:r>
      <w:r w:rsidR="00070838" w:rsidRPr="00070838">
        <w:rPr>
          <w:rFonts w:ascii="Times New Roman" w:hAnsi="Times New Roman" w:cs="Times New Roman"/>
          <w:sz w:val="24"/>
          <w:szCs w:val="24"/>
        </w:rPr>
        <w:t xml:space="preserve">Dakle, </w:t>
      </w:r>
      <w:r w:rsidR="00070838">
        <w:rPr>
          <w:rFonts w:ascii="Times New Roman" w:hAnsi="Times New Roman" w:cs="Times New Roman"/>
          <w:sz w:val="24"/>
          <w:szCs w:val="24"/>
        </w:rPr>
        <w:t>t</w:t>
      </w:r>
      <w:r w:rsidR="00070838" w:rsidRPr="00070838">
        <w:rPr>
          <w:rFonts w:ascii="Times New Roman" w:hAnsi="Times New Roman" w:cs="Times New Roman"/>
          <w:sz w:val="24"/>
          <w:szCs w:val="24"/>
        </w:rPr>
        <w:t>renutnim zakonskim rješenjem su regulirana prava različitih grupa stradalnika, različitih dobnih struktura i različitih potreba.</w:t>
      </w:r>
      <w:r w:rsidR="00070838">
        <w:rPr>
          <w:rFonts w:ascii="Times New Roman" w:hAnsi="Times New Roman" w:cs="Times New Roman"/>
          <w:sz w:val="24"/>
          <w:szCs w:val="24"/>
        </w:rPr>
        <w:t xml:space="preserve"> </w:t>
      </w:r>
      <w:r w:rsidR="00070838" w:rsidRPr="00070838">
        <w:rPr>
          <w:rFonts w:ascii="Times New Roman" w:hAnsi="Times New Roman" w:cs="Times New Roman"/>
          <w:sz w:val="24"/>
          <w:szCs w:val="24"/>
        </w:rPr>
        <w:t xml:space="preserve">Unatoč brojnim izmjenama, ovim propisom i dalje nisu obuhvaćeni svi civilni stradalnici iz Domovinskog rata, a prava nisu prilagođena potrebama ove populacije. </w:t>
      </w:r>
      <w:r w:rsidRPr="004853A7">
        <w:rPr>
          <w:rFonts w:ascii="Times New Roman" w:hAnsi="Times New Roman" w:cs="Times New Roman"/>
          <w:sz w:val="24"/>
          <w:szCs w:val="24"/>
        </w:rPr>
        <w:t xml:space="preserve">Tako imamo situaciju da i nakon 25 godina od završetka Domovinskog rata ne postoji adekvatni pravni okvir za civilne stradalnike iz Domovinskog rata. </w:t>
      </w:r>
    </w:p>
    <w:p w14:paraId="07572FBF" w14:textId="160284A4" w:rsidR="00ED6BB3" w:rsidRPr="004853A7" w:rsidRDefault="00ED6BB3" w:rsidP="004853A7">
      <w:pPr>
        <w:spacing w:line="240" w:lineRule="auto"/>
        <w:jc w:val="both"/>
        <w:rPr>
          <w:rFonts w:ascii="Times New Roman" w:hAnsi="Times New Roman" w:cs="Times New Roman"/>
          <w:sz w:val="24"/>
          <w:szCs w:val="24"/>
        </w:rPr>
      </w:pPr>
      <w:r w:rsidRPr="004853A7">
        <w:rPr>
          <w:rFonts w:ascii="Times New Roman" w:hAnsi="Times New Roman" w:cs="Times New Roman"/>
          <w:sz w:val="24"/>
          <w:szCs w:val="24"/>
        </w:rPr>
        <w:t>Kako bi se završio proces cjelovite regulacije prava svih stradalnika iz Domovinskog rata, a nastavno na proces započet donošenjem Zakona o hrvatskim braniteljima iz Domovinskog rata i članovima njihovih obitelji, potrebno je donijeti jedinstveni zakon kojim će na jednom mjestu biti regulirana prava civilnih stradalnika iz Domovinskog rata.</w:t>
      </w:r>
    </w:p>
    <w:p w14:paraId="36CF7992" w14:textId="411E0511" w:rsidR="00ED6BB3" w:rsidRDefault="00ED6BB3" w:rsidP="00300EDD">
      <w:pPr>
        <w:pStyle w:val="Heading1"/>
        <w:rPr>
          <w:rFonts w:eastAsiaTheme="majorEastAsia"/>
        </w:rPr>
      </w:pPr>
      <w:r w:rsidRPr="003122C7">
        <w:rPr>
          <w:rFonts w:eastAsiaTheme="majorEastAsia"/>
        </w:rPr>
        <w:t>II.  PITANJA KOJA SE ZAKONOM RJEŠAVAJU</w:t>
      </w:r>
    </w:p>
    <w:p w14:paraId="37B54746" w14:textId="77777777" w:rsidR="004853A7" w:rsidRPr="004853A7" w:rsidRDefault="004853A7" w:rsidP="004853A7">
      <w:pPr>
        <w:rPr>
          <w:rFonts w:ascii="Times New Roman" w:hAnsi="Times New Roman" w:cs="Times New Roman"/>
          <w:sz w:val="24"/>
          <w:szCs w:val="24"/>
        </w:rPr>
      </w:pPr>
    </w:p>
    <w:p w14:paraId="181979A4" w14:textId="47515E4C" w:rsidR="00ED6BB3" w:rsidRPr="004853A7" w:rsidRDefault="00ED6BB3" w:rsidP="004853A7">
      <w:pPr>
        <w:rPr>
          <w:rFonts w:ascii="Times New Roman" w:hAnsi="Times New Roman" w:cs="Times New Roman"/>
          <w:b/>
          <w:sz w:val="24"/>
          <w:szCs w:val="24"/>
        </w:rPr>
      </w:pPr>
      <w:r w:rsidRPr="004853A7">
        <w:rPr>
          <w:rFonts w:ascii="Times New Roman" w:hAnsi="Times New Roman" w:cs="Times New Roman"/>
          <w:b/>
          <w:sz w:val="24"/>
          <w:szCs w:val="24"/>
        </w:rPr>
        <w:t>Ovim Zakonom uređuju se sljedeća pitanja:</w:t>
      </w:r>
    </w:p>
    <w:p w14:paraId="245C463F"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 xml:space="preserve">pojam civilnog stradalnika iz Domovinskog rata definiran tako da prava mogu ostvariti i stradalnici koji to nisu mogli po važećem Zakonu o zaštiti vojnih i civilnih invalida rata,  naime, u praksi se pokazalo da postoje određene kategorije stradalnika za koje sve činjenice idu u prilog da se radi o civilnim stradalnicima rata, ali ne zadovoljavaju formalne uvjete da bi i ostvarile taj status po važećem Zakonu </w:t>
      </w:r>
    </w:p>
    <w:p w14:paraId="24704B00"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članovima obitelji nestalih civila u Domovinskom ratu koji još nisu rješenjem općinskog suda proglašeni umrlim omogućuje se ostvarivanje prava po ovom Zakonu, naime, prije proglašenja nestalog civila umrlim, članovi njegove obitelji ne mogu ostvariti nikakva prava po važećem Zakonu o zaštiti vojnih i civilnih invalida rata</w:t>
      </w:r>
    </w:p>
    <w:p w14:paraId="49FD7950" w14:textId="0A35BC16"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s obzirom na to da je Zakonom o izmjenama i dopunama Zakona o zaštiti vojnih i civilnih invalida rata (</w:t>
      </w:r>
      <w:r w:rsidR="00300EDD">
        <w:rPr>
          <w:rFonts w:ascii="Times New Roman" w:hAnsi="Times New Roman" w:cs="Times New Roman"/>
          <w:sz w:val="24"/>
          <w:szCs w:val="24"/>
        </w:rPr>
        <w:t>„</w:t>
      </w:r>
      <w:r w:rsidRPr="004853A7">
        <w:rPr>
          <w:rFonts w:ascii="Times New Roman" w:hAnsi="Times New Roman" w:cs="Times New Roman"/>
          <w:sz w:val="24"/>
          <w:szCs w:val="24"/>
        </w:rPr>
        <w:t>Narodne novine</w:t>
      </w:r>
      <w:r w:rsidR="00300EDD">
        <w:rPr>
          <w:rFonts w:ascii="Times New Roman" w:hAnsi="Times New Roman" w:cs="Times New Roman"/>
          <w:sz w:val="24"/>
          <w:szCs w:val="24"/>
        </w:rPr>
        <w:t>“</w:t>
      </w:r>
      <w:r w:rsidRPr="004853A7">
        <w:rPr>
          <w:rFonts w:ascii="Times New Roman" w:hAnsi="Times New Roman" w:cs="Times New Roman"/>
          <w:sz w:val="24"/>
          <w:szCs w:val="24"/>
        </w:rPr>
        <w:t>, broj 103/03</w:t>
      </w:r>
      <w:r w:rsidR="00300EDD">
        <w:rPr>
          <w:rFonts w:ascii="Times New Roman" w:hAnsi="Times New Roman" w:cs="Times New Roman"/>
          <w:sz w:val="24"/>
          <w:szCs w:val="24"/>
        </w:rPr>
        <w:t>.</w:t>
      </w:r>
      <w:r w:rsidRPr="004853A7">
        <w:rPr>
          <w:rFonts w:ascii="Times New Roman" w:hAnsi="Times New Roman" w:cs="Times New Roman"/>
          <w:sz w:val="24"/>
          <w:szCs w:val="24"/>
        </w:rPr>
        <w:t xml:space="preserve">) bilo predviđeno da se zahtjev za priznavanje statusa civilnog invalida rata po osnovi oštećenja organizma nastalog zbog bolesti dobivene ili pogoršane pod okolnostima zlostavljanja </w:t>
      </w:r>
      <w:r w:rsidRPr="004853A7">
        <w:rPr>
          <w:rFonts w:ascii="Times New Roman" w:hAnsi="Times New Roman" w:cs="Times New Roman"/>
          <w:sz w:val="24"/>
          <w:szCs w:val="24"/>
        </w:rPr>
        <w:lastRenderedPageBreak/>
        <w:t>odnosno lišenja slobode od strane pripadnika, pomagača ili suradnika neprijateljskih vojnih i paravojnih formacija, može podnijeti samo u roku od šest mjeseci od stupanja na snagu tog Zakona, zakonom je ponovno otvoren ovaj rok</w:t>
      </w:r>
    </w:p>
    <w:p w14:paraId="265D6E0F"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ublaženi uvjeti za ostvarivanje prava na obiteljsku invalidninu, naime, članovi obitelji civila stradalih u Domovinskom ratu ne mogu ostvariti pravo na obiteljsku invalidninu ako su u radnom odnosu, primaju mirovinu ili se bave samostalnom djelatnošću. Navedeno ne bi trebalo biti zapreka za ostvarivanje prava na obiteljsku invalidninu jer se ne radi o socijalnim pravima već o svojevrsnoj naknadi za stradavanje u ratu</w:t>
      </w:r>
    </w:p>
    <w:p w14:paraId="5443B073"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 xml:space="preserve">od 2001. osnovica za određivanje osobne invalidnine, ortopedskog dodatka, dodatka za njegu i pomoć druge osobe i obiteljske invalidnine iznosi 100 % proračunske osnovice, od tada ova osnovica nije rasla i nije pratila potrebe stradalnika, </w:t>
      </w:r>
    </w:p>
    <w:p w14:paraId="5DD5351D"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riješeno pitanje korisnika opskrbnine koji nisu ostvarili pravo na zajamčenu minimalnu naknadu, naime, 2013. prelaskom opskrbnine u sastav zajamčene minimalne naknade u nadležnost ministarstva nadležnog za socijalnu politiku, velik broj korisnika opskrbnine nije zadovoljio uvjete za ostvarivanje prava na zajamčenu minimalnu naknadu</w:t>
      </w:r>
    </w:p>
    <w:p w14:paraId="1E538FC8"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poboljšan socio-ekonomski položaj korisnika uvođenjem novih prava: novčana naknada, jednokratna novčana pomoć, posebni dodatak, korištenje usluga veteranskog centra itd.</w:t>
      </w:r>
    </w:p>
    <w:p w14:paraId="0181FEEE" w14:textId="77777777" w:rsidR="00ED6BB3" w:rsidRPr="004853A7" w:rsidRDefault="00ED6BB3" w:rsidP="004853A7">
      <w:pPr>
        <w:pStyle w:val="NoSpacing"/>
        <w:numPr>
          <w:ilvl w:val="0"/>
          <w:numId w:val="90"/>
        </w:numPr>
        <w:jc w:val="both"/>
        <w:rPr>
          <w:rFonts w:ascii="Times New Roman" w:hAnsi="Times New Roman" w:cs="Times New Roman"/>
          <w:sz w:val="24"/>
          <w:szCs w:val="24"/>
        </w:rPr>
      </w:pPr>
      <w:r w:rsidRPr="004853A7">
        <w:rPr>
          <w:rFonts w:ascii="Times New Roman" w:hAnsi="Times New Roman" w:cs="Times New Roman"/>
          <w:sz w:val="24"/>
          <w:szCs w:val="24"/>
        </w:rPr>
        <w:t>uspostavljena Evidencija civilnih stradalnika iz Domovinskog rata.</w:t>
      </w:r>
    </w:p>
    <w:p w14:paraId="731DAEA6" w14:textId="77777777" w:rsidR="00ED6BB3" w:rsidRPr="003122C7" w:rsidRDefault="00ED6BB3" w:rsidP="00ED6BB3">
      <w:pPr>
        <w:spacing w:after="0" w:line="240" w:lineRule="auto"/>
        <w:jc w:val="both"/>
        <w:rPr>
          <w:rFonts w:ascii="Times New Roman" w:hAnsi="Times New Roman" w:cs="Times New Roman"/>
          <w:sz w:val="24"/>
          <w:szCs w:val="24"/>
        </w:rPr>
      </w:pPr>
    </w:p>
    <w:p w14:paraId="54C20D5E" w14:textId="3FCBD51C" w:rsidR="00ED6BB3" w:rsidRPr="004853A7" w:rsidRDefault="00ED6BB3" w:rsidP="004853A7">
      <w:pPr>
        <w:rPr>
          <w:rFonts w:ascii="Times New Roman" w:hAnsi="Times New Roman" w:cs="Times New Roman"/>
          <w:b/>
          <w:sz w:val="24"/>
          <w:szCs w:val="24"/>
        </w:rPr>
      </w:pPr>
      <w:r w:rsidRPr="004853A7">
        <w:rPr>
          <w:rFonts w:ascii="Times New Roman" w:hAnsi="Times New Roman" w:cs="Times New Roman"/>
          <w:b/>
          <w:sz w:val="24"/>
          <w:szCs w:val="24"/>
        </w:rPr>
        <w:t>Posljedice koje će donošenjem Zakona proisteći</w:t>
      </w:r>
      <w:r w:rsidR="004853A7" w:rsidRPr="004853A7">
        <w:rPr>
          <w:rFonts w:ascii="Times New Roman" w:hAnsi="Times New Roman" w:cs="Times New Roman"/>
          <w:b/>
          <w:sz w:val="24"/>
          <w:szCs w:val="24"/>
        </w:rPr>
        <w:t>:</w:t>
      </w:r>
    </w:p>
    <w:p w14:paraId="7603483C" w14:textId="77777777" w:rsidR="00ED6BB3" w:rsidRPr="004853A7" w:rsidRDefault="00ED6BB3" w:rsidP="002C4552">
      <w:pPr>
        <w:pStyle w:val="NoSpacing"/>
        <w:numPr>
          <w:ilvl w:val="0"/>
          <w:numId w:val="91"/>
        </w:numPr>
        <w:jc w:val="both"/>
        <w:rPr>
          <w:rFonts w:ascii="Times New Roman" w:hAnsi="Times New Roman" w:cs="Times New Roman"/>
          <w:sz w:val="24"/>
          <w:szCs w:val="24"/>
        </w:rPr>
      </w:pPr>
      <w:r w:rsidRPr="004853A7">
        <w:rPr>
          <w:rFonts w:ascii="Times New Roman" w:hAnsi="Times New Roman" w:cs="Times New Roman"/>
          <w:sz w:val="24"/>
          <w:szCs w:val="24"/>
        </w:rPr>
        <w:t>definiran pojam civilnog stradalnika iz Domovinskog rata</w:t>
      </w:r>
    </w:p>
    <w:p w14:paraId="01A4E952" w14:textId="64053EB5" w:rsidR="00ED6BB3" w:rsidRDefault="00ED6BB3" w:rsidP="002C4552">
      <w:pPr>
        <w:pStyle w:val="NoSpacing"/>
        <w:numPr>
          <w:ilvl w:val="0"/>
          <w:numId w:val="91"/>
        </w:numPr>
        <w:jc w:val="both"/>
        <w:rPr>
          <w:rFonts w:ascii="Times New Roman" w:hAnsi="Times New Roman" w:cs="Times New Roman"/>
          <w:sz w:val="24"/>
          <w:szCs w:val="24"/>
        </w:rPr>
      </w:pPr>
      <w:r w:rsidRPr="004853A7">
        <w:rPr>
          <w:rFonts w:ascii="Times New Roman" w:hAnsi="Times New Roman" w:cs="Times New Roman"/>
          <w:sz w:val="24"/>
          <w:szCs w:val="24"/>
        </w:rPr>
        <w:t>otvoren rok za podnošenje  zahtjeva za priznavanje statusa civilnog invalida rata po osnovi oštećenja organizma nastalog zbog bolesti dobivene ili pogoršane pod okolnostima u vezi s Domovinskom ratom</w:t>
      </w:r>
    </w:p>
    <w:p w14:paraId="69FD9AF4" w14:textId="77777777" w:rsidR="002C4552" w:rsidRDefault="002C4552"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članovi obitelji nestalih civila u Domovinskom ratu koji još nisu rješenjem općinskog suda proglašeni umrlim, moći će ostvariti prava po ovom Zakonu i prije proglašenja nestale osobe umrlom</w:t>
      </w:r>
    </w:p>
    <w:p w14:paraId="70855E95" w14:textId="77777777" w:rsidR="002C4552" w:rsidRDefault="00ED6BB3"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omogućeno korištenje obiteljske invalidnine članovima obitelj</w:t>
      </w:r>
      <w:r w:rsidR="002C4552" w:rsidRPr="002C4552">
        <w:rPr>
          <w:rFonts w:ascii="Times New Roman" w:hAnsi="Times New Roman" w:cs="Times New Roman"/>
          <w:sz w:val="24"/>
          <w:szCs w:val="24"/>
        </w:rPr>
        <w:t xml:space="preserve">i koji to dosad nisu mogli zbog </w:t>
      </w:r>
      <w:r w:rsidRPr="002C4552">
        <w:rPr>
          <w:rFonts w:ascii="Times New Roman" w:hAnsi="Times New Roman" w:cs="Times New Roman"/>
          <w:sz w:val="24"/>
          <w:szCs w:val="24"/>
        </w:rPr>
        <w:t>mirovine, radnog</w:t>
      </w:r>
      <w:r w:rsidR="002C4552" w:rsidRPr="002C4552">
        <w:rPr>
          <w:rFonts w:ascii="Times New Roman" w:hAnsi="Times New Roman" w:cs="Times New Roman"/>
          <w:sz w:val="24"/>
          <w:szCs w:val="24"/>
        </w:rPr>
        <w:t xml:space="preserve"> odnosa,</w:t>
      </w:r>
      <w:r w:rsidRPr="002C4552">
        <w:rPr>
          <w:rFonts w:ascii="Times New Roman" w:hAnsi="Times New Roman" w:cs="Times New Roman"/>
          <w:sz w:val="24"/>
          <w:szCs w:val="24"/>
        </w:rPr>
        <w:t xml:space="preserve"> registriranog obrta </w:t>
      </w:r>
      <w:r w:rsidR="002C4552" w:rsidRPr="002C4552">
        <w:rPr>
          <w:rFonts w:ascii="Times New Roman" w:hAnsi="Times New Roman" w:cs="Times New Roman"/>
          <w:sz w:val="24"/>
          <w:szCs w:val="24"/>
        </w:rPr>
        <w:t xml:space="preserve">ili </w:t>
      </w:r>
      <w:r w:rsidRPr="002C4552">
        <w:rPr>
          <w:rFonts w:ascii="Times New Roman" w:hAnsi="Times New Roman" w:cs="Times New Roman"/>
          <w:sz w:val="24"/>
          <w:szCs w:val="24"/>
        </w:rPr>
        <w:t>dobne granice</w:t>
      </w:r>
    </w:p>
    <w:p w14:paraId="2440CC78" w14:textId="77777777" w:rsidR="002C4552" w:rsidRDefault="00ED6BB3"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veći iznosi osobne invalidnine, ortopedskog dodatka, dodatka za njegu i pomoć druge osobe i obiteljske invalidnine zbog povećanja osnovice za određivanje navedenih prava sa 100 % na 115 % proračunske osnovice te zbog povećanja postotka iznosa obiteljske invalidnine s 25 % na 40 % i s 15 % na 25 % od osnovice</w:t>
      </w:r>
    </w:p>
    <w:p w14:paraId="477F8E99" w14:textId="77777777" w:rsidR="002C4552" w:rsidRDefault="00ED6BB3"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preciznije definirano pravo na prednost pri zapošljavanju pod jednakim uvjetima</w:t>
      </w:r>
    </w:p>
    <w:p w14:paraId="0C10A0DB" w14:textId="77777777" w:rsidR="002C4552" w:rsidRDefault="00ED6BB3"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poboljšan socio-ekonomski položaj korisnika uvođenjem novih prava: novčana naknada, jednokratna novčana pomoć, posebni dodatak, korištenje usluga veteranskog centra itd.</w:t>
      </w:r>
    </w:p>
    <w:p w14:paraId="3CAD1200" w14:textId="1C83EC65" w:rsidR="00ED6BB3" w:rsidRPr="002C4552" w:rsidRDefault="00ED6BB3" w:rsidP="002C4552">
      <w:pPr>
        <w:pStyle w:val="ListParagraph"/>
        <w:numPr>
          <w:ilvl w:val="0"/>
          <w:numId w:val="91"/>
        </w:numPr>
        <w:spacing w:line="240" w:lineRule="auto"/>
        <w:jc w:val="both"/>
        <w:rPr>
          <w:rFonts w:ascii="Times New Roman" w:hAnsi="Times New Roman" w:cs="Times New Roman"/>
          <w:sz w:val="24"/>
          <w:szCs w:val="24"/>
        </w:rPr>
      </w:pPr>
      <w:r w:rsidRPr="002C4552">
        <w:rPr>
          <w:rFonts w:ascii="Times New Roman" w:hAnsi="Times New Roman" w:cs="Times New Roman"/>
          <w:sz w:val="24"/>
          <w:szCs w:val="24"/>
        </w:rPr>
        <w:t>uspostava Evidencije civilnih stradalnika iz Domovinskog rata.</w:t>
      </w:r>
    </w:p>
    <w:p w14:paraId="56986C3B" w14:textId="77777777" w:rsidR="00ED6BB3" w:rsidRPr="004853A7" w:rsidRDefault="00ED6BB3" w:rsidP="004853A7">
      <w:pPr>
        <w:pStyle w:val="NoSpacing"/>
        <w:numPr>
          <w:ilvl w:val="0"/>
          <w:numId w:val="91"/>
        </w:numPr>
        <w:jc w:val="both"/>
        <w:rPr>
          <w:rFonts w:ascii="Times New Roman" w:hAnsi="Times New Roman" w:cs="Times New Roman"/>
          <w:sz w:val="24"/>
          <w:szCs w:val="24"/>
        </w:rPr>
      </w:pPr>
      <w:r w:rsidRPr="004853A7">
        <w:rPr>
          <w:rFonts w:ascii="Times New Roman" w:hAnsi="Times New Roman" w:cs="Times New Roman"/>
          <w:sz w:val="24"/>
          <w:szCs w:val="24"/>
        </w:rPr>
        <w:br w:type="page"/>
      </w:r>
    </w:p>
    <w:p w14:paraId="60076985" w14:textId="1BB256D9" w:rsidR="00FE10EB" w:rsidRPr="003122C7" w:rsidRDefault="00992D1F" w:rsidP="00300EDD">
      <w:pPr>
        <w:pStyle w:val="Heading1"/>
      </w:pPr>
      <w:r w:rsidRPr="003122C7">
        <w:lastRenderedPageBreak/>
        <w:t>III. OBRAZLOŽENJE ODREDBI</w:t>
      </w:r>
      <w:r w:rsidR="00581A04">
        <w:t xml:space="preserve"> PREDLOŽENOG ZAKONA</w:t>
      </w:r>
    </w:p>
    <w:p w14:paraId="1767FAB8" w14:textId="77777777" w:rsidR="00654685" w:rsidRPr="003122C7" w:rsidRDefault="00654685" w:rsidP="00EC7398">
      <w:pPr>
        <w:spacing w:after="0" w:line="240" w:lineRule="auto"/>
        <w:jc w:val="both"/>
        <w:rPr>
          <w:rFonts w:ascii="Times New Roman" w:hAnsi="Times New Roman" w:cs="Times New Roman"/>
          <w:b/>
          <w:sz w:val="24"/>
          <w:szCs w:val="24"/>
          <w:lang w:eastAsia="hr-HR"/>
        </w:rPr>
      </w:pPr>
    </w:p>
    <w:p w14:paraId="0B0A31CC" w14:textId="77777777" w:rsidR="00C86DE7" w:rsidRPr="003122C7" w:rsidRDefault="00C86DE7"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1.</w:t>
      </w:r>
    </w:p>
    <w:p w14:paraId="2125277E"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2968D215" w14:textId="77777777" w:rsidR="00C86DE7" w:rsidRPr="003122C7" w:rsidRDefault="00C86DE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Ovom odredbom propisuju se temeljne vrednote od kojih polazi ovaj Zakon i odakle se crpi polazište za propisivanje prava predviđenih ovim Zakonom. </w:t>
      </w:r>
    </w:p>
    <w:p w14:paraId="35504A25" w14:textId="77777777" w:rsidR="008D6145" w:rsidRPr="003122C7" w:rsidRDefault="008D6145" w:rsidP="00EC7398">
      <w:pPr>
        <w:spacing w:after="0" w:line="240" w:lineRule="auto"/>
        <w:jc w:val="both"/>
        <w:rPr>
          <w:rFonts w:ascii="Times New Roman" w:hAnsi="Times New Roman" w:cs="Times New Roman"/>
          <w:sz w:val="24"/>
          <w:szCs w:val="24"/>
          <w:lang w:eastAsia="hr-HR"/>
        </w:rPr>
      </w:pPr>
    </w:p>
    <w:p w14:paraId="6439311A" w14:textId="77777777" w:rsidR="002D6618"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2</w:t>
      </w:r>
      <w:r w:rsidR="002D6618" w:rsidRPr="003122C7">
        <w:rPr>
          <w:rFonts w:ascii="Times New Roman" w:hAnsi="Times New Roman" w:cs="Times New Roman"/>
          <w:b/>
          <w:sz w:val="24"/>
          <w:szCs w:val="24"/>
          <w:lang w:eastAsia="hr-HR"/>
        </w:rPr>
        <w:t>.</w:t>
      </w:r>
    </w:p>
    <w:p w14:paraId="011D8D1D"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65BB3CC4" w14:textId="77777777" w:rsidR="00A17005" w:rsidRPr="003122C7" w:rsidRDefault="00A1700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Ovom odredbom određeno je</w:t>
      </w:r>
      <w:r w:rsidR="005A1F9C" w:rsidRPr="003122C7">
        <w:rPr>
          <w:rFonts w:ascii="Times New Roman" w:hAnsi="Times New Roman" w:cs="Times New Roman"/>
          <w:sz w:val="24"/>
          <w:szCs w:val="24"/>
        </w:rPr>
        <w:t xml:space="preserve"> </w:t>
      </w:r>
      <w:r w:rsidR="00F01475" w:rsidRPr="003122C7">
        <w:rPr>
          <w:rFonts w:ascii="Times New Roman" w:hAnsi="Times New Roman" w:cs="Times New Roman"/>
          <w:sz w:val="24"/>
          <w:szCs w:val="24"/>
        </w:rPr>
        <w:t xml:space="preserve">da </w:t>
      </w:r>
      <w:r w:rsidR="005A1F9C" w:rsidRPr="003122C7">
        <w:rPr>
          <w:rFonts w:ascii="Times New Roman" w:hAnsi="Times New Roman" w:cs="Times New Roman"/>
          <w:sz w:val="24"/>
          <w:szCs w:val="24"/>
        </w:rPr>
        <w:t>p</w:t>
      </w:r>
      <w:r w:rsidR="005A1F9C" w:rsidRPr="003122C7">
        <w:rPr>
          <w:rFonts w:ascii="Times New Roman" w:hAnsi="Times New Roman" w:cs="Times New Roman"/>
          <w:sz w:val="24"/>
          <w:szCs w:val="24"/>
          <w:lang w:eastAsia="hr-HR"/>
        </w:rPr>
        <w:t>rava prema ovome Zakonu mogu ostvariti državljani Republike Hrvatske, a strani državljani ako su u trenutku stradavanja imali prebivalište ili boravište na teritoriju Republike Hrvatske, odnosno ako je osoba iza koje podnose zahtjev za ostvarivanje prava prema ovome Zakonu imala prebivalište ili boravište na teritoriju Republike Hrvatske i</w:t>
      </w:r>
      <w:r w:rsidR="008D6145" w:rsidRPr="003122C7">
        <w:rPr>
          <w:rFonts w:ascii="Times New Roman" w:hAnsi="Times New Roman" w:cs="Times New Roman"/>
          <w:sz w:val="24"/>
          <w:szCs w:val="24"/>
          <w:lang w:eastAsia="hr-HR"/>
        </w:rPr>
        <w:t xml:space="preserve"> </w:t>
      </w:r>
      <w:r w:rsidR="005A1F9C" w:rsidRPr="003122C7">
        <w:rPr>
          <w:rFonts w:ascii="Times New Roman" w:hAnsi="Times New Roman" w:cs="Times New Roman"/>
          <w:sz w:val="24"/>
          <w:szCs w:val="24"/>
          <w:lang w:eastAsia="hr-HR"/>
        </w:rPr>
        <w:t>ako ih ne ostvaruju od države čiji su državljani ili od države na čijem području imaju prebivalište u trenutku podnošenja zahtjeva za ostvarivanje prava prema ovome Zakonu, a državljani Republike Hrvatske koji imaju i strano državljanstvo ako ih ne ostvaruju od druge države čiji su državljani.</w:t>
      </w:r>
      <w:r w:rsidRPr="003122C7">
        <w:rPr>
          <w:rFonts w:ascii="Times New Roman" w:hAnsi="Times New Roman" w:cs="Times New Roman"/>
          <w:sz w:val="24"/>
          <w:szCs w:val="24"/>
          <w:lang w:eastAsia="hr-HR"/>
        </w:rPr>
        <w:t xml:space="preserve"> </w:t>
      </w:r>
    </w:p>
    <w:p w14:paraId="5B1723FD" w14:textId="77777777" w:rsidR="008D6145" w:rsidRPr="003122C7" w:rsidRDefault="008D6145" w:rsidP="00EC7398">
      <w:pPr>
        <w:spacing w:after="0" w:line="240" w:lineRule="auto"/>
        <w:jc w:val="both"/>
        <w:rPr>
          <w:rFonts w:ascii="Times New Roman" w:hAnsi="Times New Roman" w:cs="Times New Roman"/>
          <w:sz w:val="24"/>
          <w:szCs w:val="24"/>
          <w:lang w:eastAsia="hr-HR"/>
        </w:rPr>
      </w:pPr>
    </w:p>
    <w:p w14:paraId="21CC7EB9" w14:textId="77777777" w:rsidR="002D6618" w:rsidRPr="003122C7" w:rsidRDefault="002D6618"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6F3B43"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p>
    <w:p w14:paraId="3D264291"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7FD499D3" w14:textId="77777777" w:rsidR="002D6618" w:rsidRPr="003122C7" w:rsidRDefault="002D6618"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U ovome članku taksativno su navedena prava koja po ovom Zakonu mogu ostvariti civilni stradalnici iz Domovinskog rata.</w:t>
      </w:r>
    </w:p>
    <w:p w14:paraId="1A1E3C19" w14:textId="77777777" w:rsidR="008D6145" w:rsidRPr="003122C7" w:rsidRDefault="008D6145" w:rsidP="00EC7398">
      <w:pPr>
        <w:spacing w:after="0" w:line="240" w:lineRule="auto"/>
        <w:jc w:val="both"/>
        <w:rPr>
          <w:rFonts w:ascii="Times New Roman" w:hAnsi="Times New Roman" w:cs="Times New Roman"/>
          <w:sz w:val="24"/>
          <w:szCs w:val="24"/>
          <w:lang w:eastAsia="hr-HR"/>
        </w:rPr>
      </w:pPr>
    </w:p>
    <w:p w14:paraId="14F45C15" w14:textId="77777777" w:rsidR="006F3B43"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4.</w:t>
      </w:r>
    </w:p>
    <w:p w14:paraId="7D7D52AA"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4BD93712" w14:textId="77777777" w:rsidR="006F3B43" w:rsidRPr="003122C7" w:rsidRDefault="006F3B43"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Odredba up</w:t>
      </w:r>
      <w:r w:rsidR="00F01475" w:rsidRPr="003122C7">
        <w:rPr>
          <w:rFonts w:ascii="Times New Roman" w:hAnsi="Times New Roman" w:cs="Times New Roman"/>
          <w:sz w:val="24"/>
          <w:szCs w:val="24"/>
          <w:lang w:eastAsia="hr-HR"/>
        </w:rPr>
        <w:t>ućuje na primjenu općih propisa, u dijelu koji nije propisan ovim Zakonom.</w:t>
      </w:r>
    </w:p>
    <w:p w14:paraId="67229C5B" w14:textId="77777777" w:rsidR="005A5251" w:rsidRPr="003122C7" w:rsidRDefault="005A5251" w:rsidP="00EC7398">
      <w:pPr>
        <w:spacing w:after="0" w:line="240" w:lineRule="auto"/>
        <w:jc w:val="both"/>
        <w:rPr>
          <w:rFonts w:ascii="Times New Roman" w:hAnsi="Times New Roman" w:cs="Times New Roman"/>
          <w:b/>
          <w:sz w:val="24"/>
          <w:szCs w:val="24"/>
          <w:lang w:eastAsia="hr-HR"/>
        </w:rPr>
      </w:pPr>
    </w:p>
    <w:p w14:paraId="35D541B3" w14:textId="77777777" w:rsidR="006F3B43"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w:t>
      </w:r>
    </w:p>
    <w:p w14:paraId="5146466B" w14:textId="77777777" w:rsidR="009978BE" w:rsidRPr="003122C7" w:rsidRDefault="009978BE" w:rsidP="00EC7398">
      <w:pPr>
        <w:pStyle w:val="NoSpacing"/>
        <w:jc w:val="both"/>
        <w:rPr>
          <w:rFonts w:ascii="Times New Roman" w:hAnsi="Times New Roman" w:cs="Times New Roman"/>
          <w:sz w:val="24"/>
          <w:szCs w:val="24"/>
          <w:lang w:eastAsia="hr-HR"/>
        </w:rPr>
      </w:pPr>
    </w:p>
    <w:p w14:paraId="10086146" w14:textId="177067AD" w:rsidR="00A074F2" w:rsidRPr="003122C7" w:rsidRDefault="00E81D08" w:rsidP="00EC7398">
      <w:pPr>
        <w:pStyle w:val="NoSpacing"/>
        <w:jc w:val="both"/>
        <w:rPr>
          <w:rFonts w:ascii="Times New Roman" w:hAnsi="Times New Roman" w:cs="Times New Roman"/>
          <w:sz w:val="24"/>
          <w:szCs w:val="24"/>
        </w:rPr>
      </w:pPr>
      <w:r w:rsidRPr="003122C7">
        <w:rPr>
          <w:rFonts w:ascii="Times New Roman" w:hAnsi="Times New Roman" w:cs="Times New Roman"/>
          <w:sz w:val="24"/>
          <w:szCs w:val="24"/>
          <w:lang w:eastAsia="hr-HR"/>
        </w:rPr>
        <w:t xml:space="preserve">S obzirom na temeljne vrednote od kojih polazi ovaj Zakon propisane člankom 1. Zakona, u ovoj </w:t>
      </w:r>
      <w:r w:rsidR="00A11A56" w:rsidRPr="003122C7">
        <w:rPr>
          <w:rFonts w:ascii="Times New Roman" w:hAnsi="Times New Roman" w:cs="Times New Roman"/>
          <w:sz w:val="24"/>
          <w:szCs w:val="24"/>
          <w:lang w:eastAsia="hr-HR"/>
        </w:rPr>
        <w:t>o</w:t>
      </w:r>
      <w:r w:rsidRPr="003122C7">
        <w:rPr>
          <w:rFonts w:ascii="Times New Roman" w:hAnsi="Times New Roman" w:cs="Times New Roman"/>
          <w:sz w:val="24"/>
          <w:szCs w:val="24"/>
          <w:lang w:eastAsia="hr-HR"/>
        </w:rPr>
        <w:t xml:space="preserve">dredbi </w:t>
      </w:r>
      <w:r w:rsidR="00A11A56" w:rsidRPr="003122C7">
        <w:rPr>
          <w:rFonts w:ascii="Times New Roman" w:hAnsi="Times New Roman" w:cs="Times New Roman"/>
          <w:sz w:val="24"/>
          <w:szCs w:val="24"/>
          <w:lang w:eastAsia="hr-HR"/>
        </w:rPr>
        <w:t>se propisuju zapreke</w:t>
      </w:r>
      <w:r w:rsidR="006F3B43" w:rsidRPr="003122C7">
        <w:rPr>
          <w:rFonts w:ascii="Times New Roman" w:hAnsi="Times New Roman" w:cs="Times New Roman"/>
          <w:sz w:val="24"/>
          <w:szCs w:val="24"/>
          <w:lang w:eastAsia="hr-HR"/>
        </w:rPr>
        <w:t xml:space="preserve"> </w:t>
      </w:r>
      <w:r w:rsidR="00A11A56" w:rsidRPr="003122C7">
        <w:rPr>
          <w:rFonts w:ascii="Times New Roman" w:hAnsi="Times New Roman" w:cs="Times New Roman"/>
          <w:sz w:val="24"/>
          <w:szCs w:val="24"/>
          <w:lang w:eastAsia="hr-HR"/>
        </w:rPr>
        <w:t>za ostvarivanje</w:t>
      </w:r>
      <w:r w:rsidR="006F3B43" w:rsidRPr="003122C7">
        <w:rPr>
          <w:rFonts w:ascii="Times New Roman" w:hAnsi="Times New Roman" w:cs="Times New Roman"/>
          <w:sz w:val="24"/>
          <w:szCs w:val="24"/>
          <w:lang w:eastAsia="hr-HR"/>
        </w:rPr>
        <w:t xml:space="preserve"> </w:t>
      </w:r>
      <w:r w:rsidR="00A513B0">
        <w:rPr>
          <w:rFonts w:ascii="Times New Roman" w:hAnsi="Times New Roman" w:cs="Times New Roman"/>
          <w:sz w:val="24"/>
          <w:szCs w:val="24"/>
          <w:lang w:eastAsia="hr-HR"/>
        </w:rPr>
        <w:t xml:space="preserve">statusa i </w:t>
      </w:r>
      <w:r w:rsidR="006F3B43" w:rsidRPr="003122C7">
        <w:rPr>
          <w:rFonts w:ascii="Times New Roman" w:hAnsi="Times New Roman" w:cs="Times New Roman"/>
          <w:sz w:val="24"/>
          <w:szCs w:val="24"/>
          <w:lang w:eastAsia="hr-HR"/>
        </w:rPr>
        <w:t>prava</w:t>
      </w:r>
      <w:r w:rsidR="00A11A56" w:rsidRPr="003122C7">
        <w:rPr>
          <w:rFonts w:ascii="Times New Roman" w:hAnsi="Times New Roman" w:cs="Times New Roman"/>
          <w:sz w:val="24"/>
          <w:szCs w:val="24"/>
          <w:lang w:eastAsia="hr-HR"/>
        </w:rPr>
        <w:t xml:space="preserve"> iz ovoga Zakona</w:t>
      </w:r>
      <w:r w:rsidR="006F3B43" w:rsidRPr="003122C7">
        <w:rPr>
          <w:rFonts w:ascii="Times New Roman" w:hAnsi="Times New Roman" w:cs="Times New Roman"/>
          <w:sz w:val="24"/>
          <w:szCs w:val="24"/>
          <w:lang w:eastAsia="hr-HR"/>
        </w:rPr>
        <w:t xml:space="preserve"> za sve pripadnike, pomagače ili suradnike neprijateljskih vojnih i paravojnih postrojbi, kao i za sve osobe koje su osuđene zbog ugrožavanja ustavnog poretka i sigurnosti Republike Hrvatske, a koje se kao takve nalaze u evidenciji Ministarstva pravosuđa. Radi se o kaznenim djelima: 1.</w:t>
      </w:r>
      <w:r w:rsidR="00300EDD">
        <w:rPr>
          <w:rFonts w:ascii="Times New Roman" w:hAnsi="Times New Roman" w:cs="Times New Roman"/>
          <w:sz w:val="24"/>
          <w:szCs w:val="24"/>
          <w:lang w:eastAsia="hr-HR"/>
        </w:rPr>
        <w:t xml:space="preserve"> </w:t>
      </w:r>
      <w:r w:rsidR="006F3B43" w:rsidRPr="003122C7">
        <w:rPr>
          <w:rFonts w:ascii="Times New Roman" w:hAnsi="Times New Roman" w:cs="Times New Roman"/>
          <w:sz w:val="24"/>
          <w:szCs w:val="24"/>
          <w:lang w:eastAsia="hr-HR"/>
        </w:rPr>
        <w:t>Veleizdaja, 2. Priznavanje okupacije i kapitulacije, 3. Sprječavanje borbe protiv neprijatelja, 4. Služba u neprijateljskoj vojsci, 5. Pomaganje neprijatelju, 6. Podrivanje vojne i obrambene moći države, 7. Prisila prema najvišim državnim dužnosnicima Republike Hrvatske, 8.</w:t>
      </w:r>
      <w:r w:rsidR="00300EDD">
        <w:rPr>
          <w:rFonts w:ascii="Times New Roman" w:hAnsi="Times New Roman" w:cs="Times New Roman"/>
          <w:sz w:val="24"/>
          <w:szCs w:val="24"/>
          <w:lang w:eastAsia="hr-HR"/>
        </w:rPr>
        <w:t xml:space="preserve"> </w:t>
      </w:r>
      <w:r w:rsidR="006F3B43" w:rsidRPr="003122C7">
        <w:rPr>
          <w:rFonts w:ascii="Times New Roman" w:hAnsi="Times New Roman" w:cs="Times New Roman"/>
          <w:sz w:val="24"/>
          <w:szCs w:val="24"/>
          <w:lang w:eastAsia="hr-HR"/>
        </w:rPr>
        <w:t>Odavanje tajnih podataka, 9. Špijunaža, 10. Povreda ugleda Republike Hrvatske i 11. Pripremanje kaznenih djela protiv Republike Hrvatske.</w:t>
      </w:r>
      <w:r w:rsidR="00A074F2" w:rsidRPr="003122C7">
        <w:rPr>
          <w:rFonts w:ascii="Times New Roman" w:hAnsi="Times New Roman" w:cs="Times New Roman"/>
          <w:sz w:val="24"/>
          <w:szCs w:val="24"/>
          <w:lang w:eastAsia="hr-HR"/>
        </w:rPr>
        <w:t xml:space="preserve"> Nadalje, zapreku za ostvarivanje prava prema ovom Zakonu</w:t>
      </w:r>
      <w:r w:rsidR="00A074F2" w:rsidRPr="003122C7">
        <w:rPr>
          <w:rFonts w:ascii="Times New Roman" w:hAnsi="Times New Roman" w:cs="Times New Roman"/>
          <w:sz w:val="24"/>
          <w:szCs w:val="24"/>
        </w:rPr>
        <w:t xml:space="preserve"> </w:t>
      </w:r>
      <w:r w:rsidR="00A27B85" w:rsidRPr="003122C7">
        <w:rPr>
          <w:rFonts w:ascii="Times New Roman" w:hAnsi="Times New Roman" w:cs="Times New Roman"/>
          <w:sz w:val="24"/>
          <w:szCs w:val="24"/>
        </w:rPr>
        <w:t xml:space="preserve">predstavljaju </w:t>
      </w:r>
      <w:r w:rsidR="00A074F2" w:rsidRPr="003122C7">
        <w:rPr>
          <w:rFonts w:ascii="Times New Roman" w:hAnsi="Times New Roman" w:cs="Times New Roman"/>
          <w:sz w:val="24"/>
          <w:szCs w:val="24"/>
          <w:lang w:eastAsia="hr-HR"/>
        </w:rPr>
        <w:t>kaznena djela protiv čovječnosti i ljudskog dostoj</w:t>
      </w:r>
      <w:r w:rsidR="005A5251" w:rsidRPr="003122C7">
        <w:rPr>
          <w:rFonts w:ascii="Times New Roman" w:hAnsi="Times New Roman" w:cs="Times New Roman"/>
          <w:sz w:val="24"/>
          <w:szCs w:val="24"/>
          <w:lang w:eastAsia="hr-HR"/>
        </w:rPr>
        <w:t xml:space="preserve">anstva, a to su: 1. Genocid, 2. </w:t>
      </w:r>
      <w:r w:rsidR="00A074F2" w:rsidRPr="003122C7">
        <w:rPr>
          <w:rFonts w:ascii="Times New Roman" w:hAnsi="Times New Roman" w:cs="Times New Roman"/>
          <w:sz w:val="24"/>
          <w:szCs w:val="24"/>
          <w:lang w:eastAsia="hr-HR"/>
        </w:rPr>
        <w:t>Zločin agresije, 3. Zločin protiv čovječnosti, 4.</w:t>
      </w:r>
      <w:r w:rsidR="005A525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 xml:space="preserve">Ratni zločin, </w:t>
      </w:r>
      <w:r w:rsidR="00A074F2" w:rsidRPr="003122C7">
        <w:rPr>
          <w:rFonts w:ascii="Times New Roman" w:hAnsi="Times New Roman" w:cs="Times New Roman"/>
          <w:sz w:val="24"/>
          <w:szCs w:val="24"/>
          <w:lang w:eastAsia="hr-HR"/>
        </w:rPr>
        <w:lastRenderedPageBreak/>
        <w:t>5.</w:t>
      </w:r>
      <w:r w:rsidR="00300EDD">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Povreda pregovarača, 6. Zlouporaba međunarodnih znakova, 7. Neopravdana odgoda povratka ratnih zarobljenika, 8. Novačenje plaćenika, 9. Odgovornost zapovjednika, 10. Terorizam, 11.</w:t>
      </w:r>
      <w:r w:rsidR="00300EDD">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Financiranje terorizma, 12. Javno poticanje na terorizam, 13.</w:t>
      </w:r>
      <w:r w:rsidR="00B4227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Novačenje za terorizam, 14.</w:t>
      </w:r>
      <w:r w:rsidR="005A525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Obuka za terorizam,</w:t>
      </w:r>
      <w:r w:rsidR="00300EDD">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15. Terorističko udruženje, 16.</w:t>
      </w:r>
      <w:r w:rsidR="005A525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Pripremanje kaznenih djela protiv vrijednosti zaštićenih međunarodnim pravom, 17.</w:t>
      </w:r>
      <w:r w:rsidR="005A525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Mučenje i drugo</w:t>
      </w:r>
      <w:r w:rsidR="00B42271" w:rsidRPr="003122C7">
        <w:rPr>
          <w:rFonts w:ascii="Times New Roman" w:hAnsi="Times New Roman" w:cs="Times New Roman"/>
          <w:sz w:val="24"/>
          <w:szCs w:val="24"/>
          <w:lang w:eastAsia="hr-HR"/>
        </w:rPr>
        <w:t xml:space="preserve"> </w:t>
      </w:r>
      <w:r w:rsidR="00A074F2" w:rsidRPr="003122C7">
        <w:rPr>
          <w:rFonts w:ascii="Times New Roman" w:hAnsi="Times New Roman" w:cs="Times New Roman"/>
          <w:sz w:val="24"/>
          <w:szCs w:val="24"/>
          <w:lang w:eastAsia="hr-HR"/>
        </w:rPr>
        <w:t xml:space="preserve">okrutno, </w:t>
      </w:r>
      <w:r w:rsidR="00A074F2" w:rsidRPr="003122C7">
        <w:rPr>
          <w:rFonts w:ascii="Times New Roman" w:hAnsi="Times New Roman" w:cs="Times New Roman"/>
          <w:sz w:val="24"/>
          <w:szCs w:val="24"/>
        </w:rPr>
        <w:t>neljudsko ili ponižavajuće postupanje ili kažnjavanje,18.</w:t>
      </w:r>
      <w:r w:rsidR="005A5251" w:rsidRPr="003122C7">
        <w:rPr>
          <w:rFonts w:ascii="Times New Roman" w:hAnsi="Times New Roman" w:cs="Times New Roman"/>
          <w:sz w:val="24"/>
          <w:szCs w:val="24"/>
        </w:rPr>
        <w:t xml:space="preserve"> </w:t>
      </w:r>
      <w:r w:rsidR="00A074F2" w:rsidRPr="003122C7">
        <w:rPr>
          <w:rFonts w:ascii="Times New Roman" w:hAnsi="Times New Roman" w:cs="Times New Roman"/>
          <w:sz w:val="24"/>
          <w:szCs w:val="24"/>
        </w:rPr>
        <w:t>Ropstvo, 19. Trgovanje</w:t>
      </w:r>
      <w:r w:rsidR="00B42271" w:rsidRPr="003122C7">
        <w:rPr>
          <w:rFonts w:ascii="Times New Roman" w:hAnsi="Times New Roman" w:cs="Times New Roman"/>
          <w:sz w:val="24"/>
          <w:szCs w:val="24"/>
        </w:rPr>
        <w:t xml:space="preserve"> </w:t>
      </w:r>
      <w:r w:rsidR="00A074F2" w:rsidRPr="003122C7">
        <w:rPr>
          <w:rFonts w:ascii="Times New Roman" w:hAnsi="Times New Roman" w:cs="Times New Roman"/>
          <w:sz w:val="24"/>
          <w:szCs w:val="24"/>
        </w:rPr>
        <w:t>ljudima, 20. Trgovanje dijelovima ljudskog tijela i ljudskim zamecima, 21. Kloniranje i promjena ljudskog genoma</w:t>
      </w:r>
      <w:r w:rsidR="00300EDD">
        <w:rPr>
          <w:rFonts w:ascii="Times New Roman" w:hAnsi="Times New Roman" w:cs="Times New Roman"/>
          <w:sz w:val="24"/>
          <w:szCs w:val="24"/>
        </w:rPr>
        <w:t>,</w:t>
      </w:r>
      <w:r w:rsidR="00A074F2" w:rsidRPr="003122C7">
        <w:rPr>
          <w:rFonts w:ascii="Times New Roman" w:hAnsi="Times New Roman" w:cs="Times New Roman"/>
          <w:sz w:val="24"/>
          <w:szCs w:val="24"/>
        </w:rPr>
        <w:t xml:space="preserve"> 22.</w:t>
      </w:r>
      <w:r w:rsidR="005A5251" w:rsidRPr="003122C7">
        <w:rPr>
          <w:rFonts w:ascii="Times New Roman" w:hAnsi="Times New Roman" w:cs="Times New Roman"/>
          <w:sz w:val="24"/>
          <w:szCs w:val="24"/>
        </w:rPr>
        <w:t xml:space="preserve"> </w:t>
      </w:r>
      <w:r w:rsidR="00A074F2" w:rsidRPr="003122C7">
        <w:rPr>
          <w:rFonts w:ascii="Times New Roman" w:hAnsi="Times New Roman" w:cs="Times New Roman"/>
          <w:sz w:val="24"/>
          <w:szCs w:val="24"/>
        </w:rPr>
        <w:t xml:space="preserve">Zabrana miješanja ljudskih spolnih stanica sa životinjskim. </w:t>
      </w:r>
    </w:p>
    <w:p w14:paraId="2C886B36" w14:textId="77777777" w:rsidR="009978BE" w:rsidRPr="003122C7" w:rsidRDefault="009978BE" w:rsidP="00EC7398">
      <w:pPr>
        <w:pStyle w:val="NoSpacing"/>
        <w:jc w:val="both"/>
        <w:rPr>
          <w:rFonts w:ascii="Times New Roman" w:hAnsi="Times New Roman" w:cs="Times New Roman"/>
          <w:sz w:val="24"/>
          <w:szCs w:val="24"/>
        </w:rPr>
      </w:pPr>
    </w:p>
    <w:p w14:paraId="0885B39D" w14:textId="77777777" w:rsidR="00612D56" w:rsidRPr="003122C7" w:rsidRDefault="00612D56" w:rsidP="00EC7398">
      <w:pPr>
        <w:pStyle w:val="NoSpacing"/>
        <w:jc w:val="both"/>
        <w:rPr>
          <w:rFonts w:ascii="Times New Roman" w:hAnsi="Times New Roman" w:cs="Times New Roman"/>
          <w:sz w:val="24"/>
          <w:szCs w:val="24"/>
        </w:rPr>
      </w:pPr>
      <w:r w:rsidRPr="003122C7">
        <w:rPr>
          <w:rFonts w:ascii="Times New Roman" w:hAnsi="Times New Roman" w:cs="Times New Roman"/>
          <w:sz w:val="24"/>
          <w:szCs w:val="24"/>
        </w:rPr>
        <w:t>Status civilnog invalida utvrđuje se u upravnom postupku. Upravni postupak uređen je Zakonom o općem upravnom postupku. Člankom 9. ZUP-a određeno je da službena osoba u javnopravnome tijelu samostalno utvrđuje činjenice i okolnosti u postupku te na temelju utvrđenih činjenica i okolnosti rješava upravnu stvar. Koje će činjenice i okolnosti uzeti za dokazane, utvrđuje službena osoba slobodnom ocjenom, na temelju savjesne i brižljive ocjene svakog dokaza posebno i svih dokaza zajedno te na temelju rezultata cjelokupnog postupka.</w:t>
      </w:r>
    </w:p>
    <w:p w14:paraId="0C483BF8" w14:textId="77777777" w:rsidR="00612D56" w:rsidRPr="003122C7" w:rsidRDefault="00612D56" w:rsidP="00EC7398">
      <w:pPr>
        <w:pStyle w:val="NoSpacing"/>
        <w:jc w:val="both"/>
        <w:rPr>
          <w:rFonts w:ascii="Times New Roman" w:hAnsi="Times New Roman" w:cs="Times New Roman"/>
          <w:sz w:val="24"/>
          <w:szCs w:val="24"/>
        </w:rPr>
      </w:pPr>
      <w:r w:rsidRPr="003122C7">
        <w:rPr>
          <w:rFonts w:ascii="Times New Roman" w:hAnsi="Times New Roman" w:cs="Times New Roman"/>
          <w:sz w:val="24"/>
          <w:szCs w:val="24"/>
        </w:rPr>
        <w:t xml:space="preserve">Osim toga, člankom </w:t>
      </w:r>
      <w:r w:rsidR="0023566B" w:rsidRPr="003122C7">
        <w:rPr>
          <w:rFonts w:ascii="Times New Roman" w:hAnsi="Times New Roman" w:cs="Times New Roman"/>
          <w:sz w:val="24"/>
          <w:szCs w:val="24"/>
        </w:rPr>
        <w:t>75.</w:t>
      </w:r>
      <w:r w:rsidRPr="003122C7">
        <w:rPr>
          <w:rFonts w:ascii="Times New Roman" w:hAnsi="Times New Roman" w:cs="Times New Roman"/>
          <w:sz w:val="24"/>
          <w:szCs w:val="24"/>
        </w:rPr>
        <w:t xml:space="preserve"> Nacrta prijedloga zakona previđeno je donošenje pravilnika kojim će se dodatno razraditi način ostvarivanja prava i statusa civilnog invalida iz Domovinskog rata, a sukladno uvjetima određenim ovim Zakonom i u postupku propisanim ZUP-om.</w:t>
      </w:r>
    </w:p>
    <w:p w14:paraId="4A3159D5" w14:textId="77777777" w:rsidR="00654685" w:rsidRPr="003122C7" w:rsidRDefault="00654685" w:rsidP="00EC7398">
      <w:pPr>
        <w:spacing w:after="0" w:line="240" w:lineRule="auto"/>
        <w:jc w:val="both"/>
        <w:rPr>
          <w:rFonts w:ascii="Times New Roman" w:hAnsi="Times New Roman" w:cs="Times New Roman"/>
          <w:b/>
          <w:sz w:val="24"/>
          <w:szCs w:val="24"/>
          <w:lang w:eastAsia="hr-HR"/>
        </w:rPr>
      </w:pPr>
    </w:p>
    <w:p w14:paraId="625017D2" w14:textId="77777777" w:rsidR="006F3B43"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6. </w:t>
      </w:r>
    </w:p>
    <w:p w14:paraId="35AEAC28" w14:textId="77777777" w:rsidR="00654685" w:rsidRPr="003122C7" w:rsidRDefault="00654685" w:rsidP="00EC7398">
      <w:pPr>
        <w:spacing w:after="0" w:line="240" w:lineRule="auto"/>
        <w:jc w:val="both"/>
        <w:rPr>
          <w:rFonts w:ascii="Times New Roman" w:hAnsi="Times New Roman" w:cs="Times New Roman"/>
          <w:sz w:val="24"/>
          <w:szCs w:val="24"/>
          <w:lang w:eastAsia="hr-HR"/>
        </w:rPr>
      </w:pPr>
    </w:p>
    <w:p w14:paraId="090F3E58" w14:textId="77777777" w:rsidR="006F3B43" w:rsidRPr="003122C7" w:rsidRDefault="006F3B43"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U ovoj odredbi dane su definicije određenih pojmova u smislu ovoga Zakona.</w:t>
      </w:r>
    </w:p>
    <w:p w14:paraId="28D77835" w14:textId="77777777" w:rsidR="00654685" w:rsidRPr="003122C7" w:rsidRDefault="00654685" w:rsidP="00EC7398">
      <w:pPr>
        <w:spacing w:after="0" w:line="240" w:lineRule="auto"/>
        <w:jc w:val="both"/>
        <w:rPr>
          <w:rFonts w:ascii="Times New Roman" w:hAnsi="Times New Roman" w:cs="Times New Roman"/>
          <w:b/>
          <w:sz w:val="24"/>
          <w:szCs w:val="24"/>
          <w:lang w:eastAsia="hr-HR"/>
        </w:rPr>
      </w:pPr>
    </w:p>
    <w:p w14:paraId="6D2B529B" w14:textId="77777777" w:rsidR="006F3B43"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7.</w:t>
      </w:r>
    </w:p>
    <w:p w14:paraId="320CFDD8" w14:textId="77777777" w:rsidR="00654685" w:rsidRPr="003122C7" w:rsidRDefault="00654685" w:rsidP="00EC7398">
      <w:pPr>
        <w:spacing w:after="0" w:line="240" w:lineRule="auto"/>
        <w:jc w:val="both"/>
        <w:rPr>
          <w:rFonts w:ascii="Times New Roman" w:hAnsi="Times New Roman" w:cs="Times New Roman"/>
          <w:sz w:val="24"/>
          <w:szCs w:val="24"/>
          <w:lang w:eastAsia="hr-HR"/>
        </w:rPr>
      </w:pPr>
    </w:p>
    <w:p w14:paraId="377312EC" w14:textId="41D16FB2" w:rsidR="006F3B43" w:rsidRPr="003122C7" w:rsidRDefault="006F3B43"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Sukladno Jedinstvenim metodološko-nomotehničkim pravilima za izradu akata koje donosi Hrvatski sabor (</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N</w:t>
      </w:r>
      <w:r w:rsidR="00B90E5B" w:rsidRPr="003122C7">
        <w:rPr>
          <w:rFonts w:ascii="Times New Roman" w:hAnsi="Times New Roman" w:cs="Times New Roman"/>
          <w:sz w:val="24"/>
          <w:szCs w:val="24"/>
          <w:lang w:eastAsia="hr-HR"/>
        </w:rPr>
        <w:t>arodne novine</w:t>
      </w:r>
      <w:r w:rsidR="00300EDD">
        <w:rPr>
          <w:rFonts w:ascii="Times New Roman" w:hAnsi="Times New Roman" w:cs="Times New Roman"/>
          <w:sz w:val="24"/>
          <w:szCs w:val="24"/>
          <w:lang w:eastAsia="hr-HR"/>
        </w:rPr>
        <w:t>“</w:t>
      </w:r>
      <w:r w:rsidR="00B90E5B" w:rsidRPr="003122C7">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br</w:t>
      </w:r>
      <w:r w:rsidR="00B90E5B" w:rsidRPr="003122C7">
        <w:rPr>
          <w:rFonts w:ascii="Times New Roman" w:hAnsi="Times New Roman" w:cs="Times New Roman"/>
          <w:sz w:val="24"/>
          <w:szCs w:val="24"/>
          <w:lang w:eastAsia="hr-HR"/>
        </w:rPr>
        <w:t>oj</w:t>
      </w:r>
      <w:r w:rsidRPr="003122C7">
        <w:rPr>
          <w:rFonts w:ascii="Times New Roman" w:hAnsi="Times New Roman" w:cs="Times New Roman"/>
          <w:sz w:val="24"/>
          <w:szCs w:val="24"/>
          <w:lang w:eastAsia="hr-HR"/>
        </w:rPr>
        <w:t xml:space="preserve"> 74/15</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radi jasnoće, manjeg opterećenja i izbjegavanja nepotrebne duljine teksta propisa, posebnom odredbom dano je određenje korištenja pojmova s rodnim značenjem.</w:t>
      </w:r>
    </w:p>
    <w:p w14:paraId="54A9BE33"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0EF29BE6" w14:textId="77777777" w:rsidR="00CC030E" w:rsidRPr="003122C7" w:rsidRDefault="00CC030E"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6F3B43" w:rsidRPr="003122C7">
        <w:rPr>
          <w:rFonts w:ascii="Times New Roman" w:hAnsi="Times New Roman" w:cs="Times New Roman"/>
          <w:b/>
          <w:sz w:val="24"/>
          <w:szCs w:val="24"/>
          <w:lang w:eastAsia="hr-HR"/>
        </w:rPr>
        <w:t>8</w:t>
      </w:r>
      <w:r w:rsidRPr="003122C7">
        <w:rPr>
          <w:rFonts w:ascii="Times New Roman" w:hAnsi="Times New Roman" w:cs="Times New Roman"/>
          <w:b/>
          <w:sz w:val="24"/>
          <w:szCs w:val="24"/>
          <w:lang w:eastAsia="hr-HR"/>
        </w:rPr>
        <w:t>.</w:t>
      </w:r>
    </w:p>
    <w:p w14:paraId="0C537337"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7877C258" w14:textId="77777777" w:rsidR="006F3B43" w:rsidRPr="003122C7" w:rsidRDefault="006F3B43"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U ovom članku određeno je tko se smatra civilnim stradalnikom iz Domovinskog rata</w:t>
      </w:r>
    </w:p>
    <w:p w14:paraId="2567A11B"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139C5B75" w14:textId="77777777" w:rsidR="006F3B43" w:rsidRPr="003122C7" w:rsidRDefault="006F3B43"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9.</w:t>
      </w:r>
    </w:p>
    <w:p w14:paraId="706D5864"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2DE4D9B5" w14:textId="6912BA74" w:rsidR="009708AE" w:rsidRPr="003122C7" w:rsidRDefault="009708AE"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U ovom članku definirano je tko može ostvariti status civilnog invalida iz Domovinskog rata</w:t>
      </w:r>
      <w:r w:rsidR="00977806"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Određeno je da je civilni invalid iz Domovinskog rata </w:t>
      </w:r>
      <w:r w:rsidR="008B4A0A" w:rsidRPr="003122C7">
        <w:rPr>
          <w:rFonts w:ascii="Times New Roman" w:hAnsi="Times New Roman" w:cs="Times New Roman"/>
          <w:sz w:val="24"/>
          <w:szCs w:val="24"/>
          <w:lang w:eastAsia="hr-HR"/>
        </w:rPr>
        <w:t>civilna</w:t>
      </w:r>
      <w:r w:rsidRPr="003122C7">
        <w:rPr>
          <w:rFonts w:ascii="Times New Roman" w:hAnsi="Times New Roman" w:cs="Times New Roman"/>
          <w:sz w:val="24"/>
          <w:szCs w:val="24"/>
          <w:lang w:eastAsia="hr-HR"/>
        </w:rPr>
        <w:t xml:space="preserve"> osoba kojoj je organizam oštećen za</w:t>
      </w:r>
      <w:r w:rsidR="008B4A0A" w:rsidRPr="003122C7">
        <w:rPr>
          <w:rFonts w:ascii="Times New Roman" w:hAnsi="Times New Roman" w:cs="Times New Roman"/>
          <w:sz w:val="24"/>
          <w:szCs w:val="24"/>
          <w:lang w:eastAsia="hr-HR"/>
        </w:rPr>
        <w:t xml:space="preserve"> najmanje 20 % uslijed rane ili ozlijede zadobivene u svezi okolnosti iz Domovinskog rata, </w:t>
      </w:r>
      <w:r w:rsidRPr="003122C7">
        <w:rPr>
          <w:rFonts w:ascii="Times New Roman" w:hAnsi="Times New Roman" w:cs="Times New Roman"/>
          <w:sz w:val="24"/>
          <w:szCs w:val="24"/>
          <w:lang w:eastAsia="hr-HR"/>
        </w:rPr>
        <w:t>a</w:t>
      </w:r>
      <w:r w:rsidR="008B4A0A" w:rsidRPr="003122C7">
        <w:rPr>
          <w:rFonts w:ascii="Times New Roman" w:hAnsi="Times New Roman" w:cs="Times New Roman"/>
          <w:sz w:val="24"/>
          <w:szCs w:val="24"/>
          <w:lang w:eastAsia="hr-HR"/>
        </w:rPr>
        <w:t xml:space="preserve"> ako se radi o bolesti tada oštećenje organizma mora biti najmanje 60</w:t>
      </w:r>
      <w:r w:rsidR="00300EDD">
        <w:rPr>
          <w:rFonts w:ascii="Times New Roman" w:hAnsi="Times New Roman" w:cs="Times New Roman"/>
          <w:sz w:val="24"/>
          <w:szCs w:val="24"/>
          <w:lang w:eastAsia="hr-HR"/>
        </w:rPr>
        <w:t xml:space="preserve"> </w:t>
      </w:r>
      <w:r w:rsidR="008B4A0A" w:rsidRPr="003122C7">
        <w:rPr>
          <w:rFonts w:ascii="Times New Roman" w:hAnsi="Times New Roman" w:cs="Times New Roman"/>
          <w:sz w:val="24"/>
          <w:szCs w:val="24"/>
          <w:lang w:eastAsia="hr-HR"/>
        </w:rPr>
        <w:t>%. V</w:t>
      </w:r>
      <w:r w:rsidRPr="003122C7">
        <w:rPr>
          <w:rFonts w:ascii="Times New Roman" w:hAnsi="Times New Roman" w:cs="Times New Roman"/>
          <w:sz w:val="24"/>
          <w:szCs w:val="24"/>
          <w:lang w:eastAsia="hr-HR"/>
        </w:rPr>
        <w:t xml:space="preserve">ještačenje obavlja liječničko </w:t>
      </w:r>
      <w:r w:rsidR="00150A2D" w:rsidRPr="003122C7">
        <w:rPr>
          <w:rFonts w:ascii="Times New Roman" w:hAnsi="Times New Roman" w:cs="Times New Roman"/>
          <w:sz w:val="24"/>
          <w:szCs w:val="24"/>
          <w:lang w:eastAsia="hr-HR"/>
        </w:rPr>
        <w:t xml:space="preserve">vijeće </w:t>
      </w:r>
      <w:r w:rsidRPr="003122C7">
        <w:rPr>
          <w:rFonts w:ascii="Times New Roman" w:hAnsi="Times New Roman" w:cs="Times New Roman"/>
          <w:sz w:val="24"/>
          <w:szCs w:val="24"/>
          <w:lang w:eastAsia="hr-HR"/>
        </w:rPr>
        <w:t>osnovano u okviru Ministarstva hrvatskih branitelja.</w:t>
      </w:r>
    </w:p>
    <w:p w14:paraId="3F80C574" w14:textId="77777777" w:rsidR="009708AE" w:rsidRPr="003122C7" w:rsidRDefault="009708AE"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 xml:space="preserve">Odredbom su definirane i okolnosti uslijed kojih oštećenje treba biti zadobiveno, da bi se ostvario status civilnog invalida </w:t>
      </w:r>
      <w:r w:rsidR="008B4A0A" w:rsidRPr="003122C7">
        <w:rPr>
          <w:rFonts w:ascii="Times New Roman" w:hAnsi="Times New Roman" w:cs="Times New Roman"/>
          <w:sz w:val="24"/>
          <w:szCs w:val="24"/>
          <w:lang w:eastAsia="hr-HR"/>
        </w:rPr>
        <w:t>iz Domovinskog rata prema ovom</w:t>
      </w:r>
      <w:r w:rsidRPr="003122C7">
        <w:rPr>
          <w:rFonts w:ascii="Times New Roman" w:hAnsi="Times New Roman" w:cs="Times New Roman"/>
          <w:sz w:val="24"/>
          <w:szCs w:val="24"/>
          <w:lang w:eastAsia="hr-HR"/>
        </w:rPr>
        <w:t xml:space="preserve"> Zakon</w:t>
      </w:r>
      <w:r w:rsidR="008B4A0A" w:rsidRPr="003122C7">
        <w:rPr>
          <w:rFonts w:ascii="Times New Roman" w:hAnsi="Times New Roman" w:cs="Times New Roman"/>
          <w:sz w:val="24"/>
          <w:szCs w:val="24"/>
          <w:lang w:eastAsia="hr-HR"/>
        </w:rPr>
        <w:t>u</w:t>
      </w:r>
      <w:r w:rsidRPr="003122C7">
        <w:rPr>
          <w:rFonts w:ascii="Times New Roman" w:hAnsi="Times New Roman" w:cs="Times New Roman"/>
          <w:sz w:val="24"/>
          <w:szCs w:val="24"/>
          <w:lang w:eastAsia="hr-HR"/>
        </w:rPr>
        <w:t xml:space="preserve"> i pripadajuća prava.</w:t>
      </w:r>
    </w:p>
    <w:p w14:paraId="4A23BEAB" w14:textId="77777777" w:rsidR="009708AE" w:rsidRPr="003122C7" w:rsidRDefault="009708AE"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Tako se u obzir uzimaju  rane ili ozljede koju zadobivene</w:t>
      </w:r>
      <w:r w:rsidR="008B4A0A"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uslijed zatočenja u logoru, zatvoru ili drugom neprijateljskom objektu od strane pripadnika, pomagača, suradnika neprijateljskih vojnih i paravojnih formacija u razdoblju od 17. kolovoza 1990. do 30. lipnja 1996., odnosno drugih događaja lišenja slobode u vezi s okolnostima iz Domovinskog rata</w:t>
      </w:r>
      <w:r w:rsidR="008B4A0A" w:rsidRPr="003122C7">
        <w:rPr>
          <w:rFonts w:ascii="Times New Roman" w:hAnsi="Times New Roman" w:cs="Times New Roman"/>
          <w:sz w:val="24"/>
          <w:szCs w:val="24"/>
          <w:lang w:eastAsia="hr-HR"/>
        </w:rPr>
        <w:t>.</w:t>
      </w:r>
    </w:p>
    <w:p w14:paraId="5856838E" w14:textId="31A802FB" w:rsidR="00CC030E" w:rsidRPr="003122C7" w:rsidRDefault="008B4A0A"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Nadalje u obzir se uzimaju rane ili ozljede zadobivene </w:t>
      </w:r>
      <w:r w:rsidR="009708AE" w:rsidRPr="003122C7">
        <w:rPr>
          <w:rFonts w:ascii="Times New Roman" w:hAnsi="Times New Roman" w:cs="Times New Roman"/>
          <w:sz w:val="24"/>
          <w:szCs w:val="24"/>
          <w:lang w:eastAsia="hr-HR"/>
        </w:rPr>
        <w:t>u vezi s ratnim</w:t>
      </w:r>
      <w:r w:rsidRPr="003122C7">
        <w:rPr>
          <w:rFonts w:ascii="Times New Roman" w:hAnsi="Times New Roman" w:cs="Times New Roman"/>
          <w:sz w:val="24"/>
          <w:szCs w:val="24"/>
          <w:lang w:eastAsia="hr-HR"/>
        </w:rPr>
        <w:t xml:space="preserve"> događajima iz Domovinskog rata, </w:t>
      </w:r>
      <w:r w:rsidR="009708AE" w:rsidRPr="003122C7">
        <w:rPr>
          <w:rFonts w:ascii="Times New Roman" w:hAnsi="Times New Roman" w:cs="Times New Roman"/>
          <w:sz w:val="24"/>
          <w:szCs w:val="24"/>
          <w:lang w:eastAsia="hr-HR"/>
        </w:rPr>
        <w:t>od eksplozije minsko-eksplozivnih sredstava zaostalih nakon završetka ratnih operacija u Domovinskom ratu ili</w:t>
      </w:r>
      <w:r w:rsidRPr="003122C7">
        <w:rPr>
          <w:rFonts w:ascii="Times New Roman" w:hAnsi="Times New Roman" w:cs="Times New Roman"/>
          <w:sz w:val="24"/>
          <w:szCs w:val="24"/>
          <w:lang w:eastAsia="hr-HR"/>
        </w:rPr>
        <w:t xml:space="preserve"> </w:t>
      </w:r>
      <w:r w:rsidR="009708AE" w:rsidRPr="003122C7">
        <w:rPr>
          <w:rFonts w:ascii="Times New Roman" w:hAnsi="Times New Roman" w:cs="Times New Roman"/>
          <w:sz w:val="24"/>
          <w:szCs w:val="24"/>
          <w:lang w:eastAsia="hr-HR"/>
        </w:rPr>
        <w:t>uslijed eksplozije minsko-eksplozivnih sredstava ili uporabe vatrenog oružja, u razdoblju od 17. kolovoza 1990. do 30. lipnja 1996., izvan ratnih operacija, ali u vezi s okolnostima iz Domovinskog rata.</w:t>
      </w:r>
    </w:p>
    <w:p w14:paraId="0A01CBD6"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01F57DC7" w14:textId="77777777" w:rsidR="00237D82" w:rsidRPr="003122C7" w:rsidRDefault="00237D82"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w:t>
      </w:r>
      <w:r w:rsidR="00977806" w:rsidRPr="003122C7">
        <w:rPr>
          <w:rFonts w:ascii="Times New Roman" w:hAnsi="Times New Roman" w:cs="Times New Roman"/>
          <w:b/>
          <w:sz w:val="24"/>
          <w:szCs w:val="24"/>
          <w:lang w:eastAsia="hr-HR"/>
        </w:rPr>
        <w:t xml:space="preserve"> 1</w:t>
      </w:r>
      <w:r w:rsidR="004D6485" w:rsidRPr="003122C7">
        <w:rPr>
          <w:rFonts w:ascii="Times New Roman" w:hAnsi="Times New Roman" w:cs="Times New Roman"/>
          <w:b/>
          <w:sz w:val="24"/>
          <w:szCs w:val="24"/>
          <w:lang w:eastAsia="hr-HR"/>
        </w:rPr>
        <w:t>0</w:t>
      </w:r>
      <w:r w:rsidR="00875A72" w:rsidRPr="003122C7">
        <w:rPr>
          <w:rFonts w:ascii="Times New Roman" w:hAnsi="Times New Roman" w:cs="Times New Roman"/>
          <w:b/>
          <w:sz w:val="24"/>
          <w:szCs w:val="24"/>
          <w:lang w:eastAsia="hr-HR"/>
        </w:rPr>
        <w:t>.</w:t>
      </w:r>
    </w:p>
    <w:p w14:paraId="41E6F523"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5457223F" w14:textId="77777777" w:rsidR="00EC4BF1" w:rsidRPr="003122C7" w:rsidRDefault="00EC4BF1"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Definirano je tko</w:t>
      </w:r>
      <w:r w:rsidR="00F01475" w:rsidRPr="003122C7">
        <w:rPr>
          <w:rFonts w:ascii="Times New Roman" w:hAnsi="Times New Roman" w:cs="Times New Roman"/>
          <w:sz w:val="24"/>
          <w:szCs w:val="24"/>
          <w:lang w:eastAsia="hr-HR"/>
        </w:rPr>
        <w:t xml:space="preserve"> su</w:t>
      </w:r>
      <w:r w:rsidRPr="003122C7">
        <w:rPr>
          <w:rFonts w:ascii="Times New Roman" w:hAnsi="Times New Roman" w:cs="Times New Roman"/>
          <w:sz w:val="24"/>
          <w:szCs w:val="24"/>
          <w:lang w:eastAsia="hr-HR"/>
        </w:rPr>
        <w:t xml:space="preserve"> civilne osobe poginule, umrle ili nestale u Domovinskom ratu</w:t>
      </w:r>
      <w:r w:rsidR="00E27C2D" w:rsidRPr="003122C7">
        <w:rPr>
          <w:rFonts w:ascii="Times New Roman" w:hAnsi="Times New Roman" w:cs="Times New Roman"/>
          <w:sz w:val="24"/>
          <w:szCs w:val="24"/>
          <w:lang w:eastAsia="hr-HR"/>
        </w:rPr>
        <w:t xml:space="preserve"> temeljem čijeg stradavanja članovi njihovih obitelji mogu ostvariti prava prema ovome Zakonu</w:t>
      </w:r>
      <w:r w:rsidRPr="003122C7">
        <w:rPr>
          <w:rFonts w:ascii="Times New Roman" w:hAnsi="Times New Roman" w:cs="Times New Roman"/>
          <w:sz w:val="24"/>
          <w:szCs w:val="24"/>
          <w:lang w:eastAsia="hr-HR"/>
        </w:rPr>
        <w:t>.</w:t>
      </w:r>
    </w:p>
    <w:p w14:paraId="2DC9B643"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70985901" w14:textId="77777777" w:rsidR="00301E6A" w:rsidRPr="003122C7" w:rsidRDefault="00301E6A" w:rsidP="00EC7398">
      <w:pPr>
        <w:spacing w:after="0" w:line="240" w:lineRule="auto"/>
        <w:jc w:val="both"/>
        <w:rPr>
          <w:rFonts w:ascii="Times New Roman" w:hAnsi="Times New Roman" w:cs="Times New Roman"/>
          <w:b/>
          <w:sz w:val="24"/>
          <w:szCs w:val="24"/>
          <w:lang w:eastAsia="hr-HR"/>
        </w:rPr>
      </w:pPr>
    </w:p>
    <w:p w14:paraId="2E61E6FB" w14:textId="77681FC9" w:rsidR="00EC4BF1" w:rsidRPr="003122C7" w:rsidRDefault="00EC4BF1"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1</w:t>
      </w:r>
      <w:r w:rsidR="004D6485" w:rsidRPr="003122C7">
        <w:rPr>
          <w:rFonts w:ascii="Times New Roman" w:hAnsi="Times New Roman" w:cs="Times New Roman"/>
          <w:b/>
          <w:sz w:val="24"/>
          <w:szCs w:val="24"/>
          <w:lang w:eastAsia="hr-HR"/>
        </w:rPr>
        <w:t>1</w:t>
      </w:r>
      <w:r w:rsidRPr="003122C7">
        <w:rPr>
          <w:rFonts w:ascii="Times New Roman" w:hAnsi="Times New Roman" w:cs="Times New Roman"/>
          <w:b/>
          <w:sz w:val="24"/>
          <w:szCs w:val="24"/>
          <w:lang w:eastAsia="hr-HR"/>
        </w:rPr>
        <w:t>.</w:t>
      </w:r>
    </w:p>
    <w:p w14:paraId="7CE6FF53"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44DE12AE" w14:textId="60AA8CB9" w:rsidR="00237D82" w:rsidRPr="003122C7" w:rsidRDefault="0097780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Navedena su prava po osnovi oštećenja organizma koja može ostvariti civi</w:t>
      </w:r>
      <w:r w:rsidR="00AE7C03" w:rsidRPr="003122C7">
        <w:rPr>
          <w:rFonts w:ascii="Times New Roman" w:hAnsi="Times New Roman" w:cs="Times New Roman"/>
          <w:sz w:val="24"/>
          <w:szCs w:val="24"/>
          <w:lang w:eastAsia="hr-HR"/>
        </w:rPr>
        <w:t>lni invalid iz Domovinskog rata</w:t>
      </w:r>
      <w:r w:rsidR="008E73CE" w:rsidRPr="003122C7">
        <w:rPr>
          <w:rFonts w:ascii="Times New Roman" w:hAnsi="Times New Roman" w:cs="Times New Roman"/>
          <w:sz w:val="24"/>
          <w:szCs w:val="24"/>
          <w:lang w:eastAsia="hr-HR"/>
        </w:rPr>
        <w:t>. N</w:t>
      </w:r>
      <w:r w:rsidR="00237D82" w:rsidRPr="003122C7">
        <w:rPr>
          <w:rFonts w:ascii="Times New Roman" w:hAnsi="Times New Roman" w:cs="Times New Roman"/>
          <w:sz w:val="24"/>
          <w:szCs w:val="24"/>
          <w:lang w:eastAsia="hr-HR"/>
        </w:rPr>
        <w:t>ačin ostvarivanja</w:t>
      </w:r>
      <w:r w:rsidR="00C86DE7" w:rsidRPr="003122C7">
        <w:rPr>
          <w:rFonts w:ascii="Times New Roman" w:hAnsi="Times New Roman" w:cs="Times New Roman"/>
          <w:sz w:val="24"/>
          <w:szCs w:val="24"/>
          <w:lang w:eastAsia="hr-HR"/>
        </w:rPr>
        <w:t xml:space="preserve"> </w:t>
      </w:r>
      <w:r w:rsidR="005A0BA4" w:rsidRPr="003122C7">
        <w:rPr>
          <w:rFonts w:ascii="Times New Roman" w:hAnsi="Times New Roman" w:cs="Times New Roman"/>
          <w:sz w:val="24"/>
          <w:szCs w:val="24"/>
          <w:lang w:eastAsia="hr-HR"/>
        </w:rPr>
        <w:t>statusa</w:t>
      </w:r>
      <w:r w:rsidR="00C86DE7" w:rsidRPr="003122C7">
        <w:rPr>
          <w:rFonts w:ascii="Times New Roman" w:hAnsi="Times New Roman" w:cs="Times New Roman"/>
          <w:sz w:val="24"/>
          <w:szCs w:val="24"/>
          <w:lang w:eastAsia="hr-HR"/>
        </w:rPr>
        <w:t xml:space="preserve"> civilnog </w:t>
      </w:r>
      <w:r w:rsidR="008E73CE" w:rsidRPr="003122C7">
        <w:rPr>
          <w:rFonts w:ascii="Times New Roman" w:hAnsi="Times New Roman" w:cs="Times New Roman"/>
          <w:sz w:val="24"/>
          <w:szCs w:val="24"/>
          <w:lang w:eastAsia="hr-HR"/>
        </w:rPr>
        <w:t xml:space="preserve">invalida </w:t>
      </w:r>
      <w:r w:rsidRPr="003122C7">
        <w:rPr>
          <w:rFonts w:ascii="Times New Roman" w:hAnsi="Times New Roman" w:cs="Times New Roman"/>
          <w:sz w:val="24"/>
          <w:szCs w:val="24"/>
          <w:lang w:eastAsia="hr-HR"/>
        </w:rPr>
        <w:t>Domovinskog</w:t>
      </w:r>
      <w:r w:rsidR="00C86DE7" w:rsidRPr="003122C7">
        <w:rPr>
          <w:rFonts w:ascii="Times New Roman" w:hAnsi="Times New Roman" w:cs="Times New Roman"/>
          <w:sz w:val="24"/>
          <w:szCs w:val="24"/>
          <w:lang w:eastAsia="hr-HR"/>
        </w:rPr>
        <w:t xml:space="preserve"> rata i pripadajućih prava propisanih ovim Zakonom </w:t>
      </w:r>
      <w:r w:rsidR="008E73CE" w:rsidRPr="003122C7">
        <w:rPr>
          <w:rFonts w:ascii="Times New Roman" w:hAnsi="Times New Roman" w:cs="Times New Roman"/>
          <w:sz w:val="24"/>
          <w:szCs w:val="24"/>
          <w:lang w:eastAsia="hr-HR"/>
        </w:rPr>
        <w:t xml:space="preserve">će se </w:t>
      </w:r>
      <w:r w:rsidR="00C86DE7" w:rsidRPr="003122C7">
        <w:rPr>
          <w:rFonts w:ascii="Times New Roman" w:hAnsi="Times New Roman" w:cs="Times New Roman"/>
          <w:sz w:val="24"/>
          <w:szCs w:val="24"/>
          <w:lang w:eastAsia="hr-HR"/>
        </w:rPr>
        <w:t>dodatno razraditi pravilnikom</w:t>
      </w:r>
      <w:r w:rsidR="008E73CE" w:rsidRPr="003122C7">
        <w:rPr>
          <w:rFonts w:ascii="Times New Roman" w:hAnsi="Times New Roman" w:cs="Times New Roman"/>
          <w:sz w:val="24"/>
          <w:szCs w:val="24"/>
          <w:lang w:eastAsia="hr-HR"/>
        </w:rPr>
        <w:t xml:space="preserve"> iz članka 75.</w:t>
      </w:r>
      <w:r w:rsidR="00F01475" w:rsidRPr="003122C7">
        <w:rPr>
          <w:rFonts w:ascii="Times New Roman" w:hAnsi="Times New Roman" w:cs="Times New Roman"/>
          <w:sz w:val="24"/>
          <w:szCs w:val="24"/>
          <w:lang w:eastAsia="hr-HR"/>
        </w:rPr>
        <w:t>, a sukladno uvjetima određenim ovim Zakonu i postupku određenim Zakonom o općem upravnom postupku</w:t>
      </w:r>
      <w:r w:rsidR="00C86DE7" w:rsidRPr="003122C7">
        <w:rPr>
          <w:rFonts w:ascii="Times New Roman" w:hAnsi="Times New Roman" w:cs="Times New Roman"/>
          <w:sz w:val="24"/>
          <w:szCs w:val="24"/>
          <w:lang w:eastAsia="hr-HR"/>
        </w:rPr>
        <w:t>.</w:t>
      </w:r>
    </w:p>
    <w:p w14:paraId="167F7D0C"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33ECF50D" w14:textId="77777777" w:rsidR="00977806" w:rsidRPr="003122C7" w:rsidRDefault="0097780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1</w:t>
      </w:r>
      <w:r w:rsidR="004D6485" w:rsidRPr="003122C7">
        <w:rPr>
          <w:rFonts w:ascii="Times New Roman" w:hAnsi="Times New Roman" w:cs="Times New Roman"/>
          <w:b/>
          <w:sz w:val="24"/>
          <w:szCs w:val="24"/>
          <w:lang w:eastAsia="hr-HR"/>
        </w:rPr>
        <w:t>2</w:t>
      </w:r>
      <w:r w:rsidRPr="003122C7">
        <w:rPr>
          <w:rFonts w:ascii="Times New Roman" w:hAnsi="Times New Roman" w:cs="Times New Roman"/>
          <w:b/>
          <w:sz w:val="24"/>
          <w:szCs w:val="24"/>
          <w:lang w:eastAsia="hr-HR"/>
        </w:rPr>
        <w:t>.</w:t>
      </w:r>
    </w:p>
    <w:p w14:paraId="2481B656"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1F3CC714" w14:textId="77777777" w:rsidR="00977806" w:rsidRPr="003122C7" w:rsidRDefault="00E27C2D"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C</w:t>
      </w:r>
      <w:r w:rsidR="00977806" w:rsidRPr="003122C7">
        <w:rPr>
          <w:rFonts w:ascii="Times New Roman" w:hAnsi="Times New Roman" w:cs="Times New Roman"/>
          <w:sz w:val="24"/>
          <w:szCs w:val="24"/>
          <w:lang w:eastAsia="hr-HR"/>
        </w:rPr>
        <w:t>ivilni invalidi iz Domovinskog rata prema utvrđenom postotku oštećenja organizma razvrstavaju se u deset skupina.</w:t>
      </w:r>
    </w:p>
    <w:p w14:paraId="79AE08D4"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1B3D4506" w14:textId="77777777" w:rsidR="00977806" w:rsidRPr="003122C7" w:rsidRDefault="0097780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1</w:t>
      </w:r>
      <w:r w:rsidR="004D6485"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p>
    <w:p w14:paraId="188DBE11"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10C13F36" w14:textId="4666547C" w:rsidR="002D6586" w:rsidRPr="003122C7" w:rsidRDefault="00347AE8"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w:t>
      </w:r>
      <w:r w:rsidR="002D6586" w:rsidRPr="003122C7">
        <w:rPr>
          <w:rFonts w:ascii="Times New Roman" w:hAnsi="Times New Roman" w:cs="Times New Roman"/>
          <w:sz w:val="24"/>
          <w:szCs w:val="24"/>
          <w:lang w:eastAsia="hr-HR"/>
        </w:rPr>
        <w:t xml:space="preserve"> se</w:t>
      </w:r>
      <w:r w:rsidRPr="003122C7">
        <w:rPr>
          <w:rFonts w:ascii="Times New Roman" w:hAnsi="Times New Roman" w:cs="Times New Roman"/>
          <w:sz w:val="24"/>
          <w:szCs w:val="24"/>
          <w:lang w:eastAsia="hr-HR"/>
        </w:rPr>
        <w:t xml:space="preserve"> člankom</w:t>
      </w:r>
      <w:r w:rsidR="002D6586" w:rsidRPr="003122C7">
        <w:rPr>
          <w:rFonts w:ascii="Times New Roman" w:hAnsi="Times New Roman" w:cs="Times New Roman"/>
          <w:sz w:val="24"/>
          <w:szCs w:val="24"/>
          <w:lang w:eastAsia="hr-HR"/>
        </w:rPr>
        <w:t xml:space="preserve"> osnovica za ostvarivanje prava na osobnu invalidninu povećava na 115</w:t>
      </w:r>
      <w:r w:rsidR="0012076C" w:rsidRPr="003122C7">
        <w:rPr>
          <w:rFonts w:ascii="Times New Roman" w:hAnsi="Times New Roman" w:cs="Times New Roman"/>
          <w:sz w:val="24"/>
          <w:szCs w:val="24"/>
          <w:lang w:eastAsia="hr-HR"/>
        </w:rPr>
        <w:t xml:space="preserve"> </w:t>
      </w:r>
      <w:r w:rsidR="002D6586" w:rsidRPr="003122C7">
        <w:rPr>
          <w:rFonts w:ascii="Times New Roman" w:hAnsi="Times New Roman" w:cs="Times New Roman"/>
          <w:sz w:val="24"/>
          <w:szCs w:val="24"/>
          <w:lang w:eastAsia="hr-HR"/>
        </w:rPr>
        <w:t>% (3.824,90 k</w:t>
      </w:r>
      <w:r w:rsidR="0012076C" w:rsidRPr="003122C7">
        <w:rPr>
          <w:rFonts w:ascii="Times New Roman" w:hAnsi="Times New Roman" w:cs="Times New Roman"/>
          <w:sz w:val="24"/>
          <w:szCs w:val="24"/>
          <w:lang w:eastAsia="hr-HR"/>
        </w:rPr>
        <w:t>u</w:t>
      </w:r>
      <w:r w:rsidR="002D6586" w:rsidRPr="003122C7">
        <w:rPr>
          <w:rFonts w:ascii="Times New Roman" w:hAnsi="Times New Roman" w:cs="Times New Roman"/>
          <w:sz w:val="24"/>
          <w:szCs w:val="24"/>
          <w:lang w:eastAsia="hr-HR"/>
        </w:rPr>
        <w:t>n</w:t>
      </w:r>
      <w:r w:rsidR="0012076C" w:rsidRPr="003122C7">
        <w:rPr>
          <w:rFonts w:ascii="Times New Roman" w:hAnsi="Times New Roman" w:cs="Times New Roman"/>
          <w:sz w:val="24"/>
          <w:szCs w:val="24"/>
          <w:lang w:eastAsia="hr-HR"/>
        </w:rPr>
        <w:t>a</w:t>
      </w:r>
      <w:r w:rsidR="002D6586" w:rsidRPr="003122C7">
        <w:rPr>
          <w:rFonts w:ascii="Times New Roman" w:hAnsi="Times New Roman" w:cs="Times New Roman"/>
          <w:sz w:val="24"/>
          <w:szCs w:val="24"/>
          <w:lang w:eastAsia="hr-HR"/>
        </w:rPr>
        <w:t>)</w:t>
      </w:r>
      <w:r w:rsidR="00F01475" w:rsidRPr="003122C7">
        <w:rPr>
          <w:rFonts w:ascii="Times New Roman" w:hAnsi="Times New Roman" w:cs="Times New Roman"/>
          <w:sz w:val="24"/>
          <w:szCs w:val="24"/>
          <w:lang w:eastAsia="hr-HR"/>
        </w:rPr>
        <w:t xml:space="preserve"> </w:t>
      </w:r>
      <w:r w:rsidR="002D6586" w:rsidRPr="003122C7">
        <w:rPr>
          <w:rFonts w:ascii="Times New Roman" w:hAnsi="Times New Roman" w:cs="Times New Roman"/>
          <w:sz w:val="24"/>
          <w:szCs w:val="24"/>
          <w:lang w:eastAsia="hr-HR"/>
        </w:rPr>
        <w:t>proračunske osnovice.</w:t>
      </w:r>
      <w:r w:rsidR="00E27C2D" w:rsidRPr="003122C7">
        <w:rPr>
          <w:rFonts w:ascii="Times New Roman" w:hAnsi="Times New Roman" w:cs="Times New Roman"/>
          <w:sz w:val="24"/>
          <w:szCs w:val="24"/>
          <w:lang w:eastAsia="hr-HR"/>
        </w:rPr>
        <w:t xml:space="preserve"> Naime, civilni stradalnici iz Domovinskog rata dosad su prema Zakonu o zaštiti vojnih i civilnih invalida rata prava ostvarili prema osnovici od 100</w:t>
      </w:r>
      <w:r w:rsidR="0012076C" w:rsidRPr="003122C7">
        <w:rPr>
          <w:rFonts w:ascii="Times New Roman" w:hAnsi="Times New Roman" w:cs="Times New Roman"/>
          <w:sz w:val="24"/>
          <w:szCs w:val="24"/>
          <w:lang w:eastAsia="hr-HR"/>
        </w:rPr>
        <w:t xml:space="preserve"> </w:t>
      </w:r>
      <w:r w:rsidR="00E27C2D" w:rsidRPr="003122C7">
        <w:rPr>
          <w:rFonts w:ascii="Times New Roman" w:hAnsi="Times New Roman" w:cs="Times New Roman"/>
          <w:sz w:val="24"/>
          <w:szCs w:val="24"/>
          <w:lang w:eastAsia="hr-HR"/>
        </w:rPr>
        <w:t>% proračunske osnovice (3.326</w:t>
      </w:r>
      <w:r w:rsidR="0082679C" w:rsidRPr="003122C7">
        <w:rPr>
          <w:rFonts w:ascii="Times New Roman" w:hAnsi="Times New Roman" w:cs="Times New Roman"/>
          <w:sz w:val="24"/>
          <w:szCs w:val="24"/>
          <w:lang w:eastAsia="hr-HR"/>
        </w:rPr>
        <w:t>,00</w:t>
      </w:r>
      <w:r w:rsidR="00E27C2D" w:rsidRPr="003122C7">
        <w:rPr>
          <w:rFonts w:ascii="Times New Roman" w:hAnsi="Times New Roman" w:cs="Times New Roman"/>
          <w:sz w:val="24"/>
          <w:szCs w:val="24"/>
          <w:lang w:eastAsia="hr-HR"/>
        </w:rPr>
        <w:t xml:space="preserve"> k</w:t>
      </w:r>
      <w:r w:rsidR="0012076C" w:rsidRPr="003122C7">
        <w:rPr>
          <w:rFonts w:ascii="Times New Roman" w:hAnsi="Times New Roman" w:cs="Times New Roman"/>
          <w:sz w:val="24"/>
          <w:szCs w:val="24"/>
          <w:lang w:eastAsia="hr-HR"/>
        </w:rPr>
        <w:t>una</w:t>
      </w:r>
      <w:r w:rsidR="00E27C2D" w:rsidRPr="003122C7">
        <w:rPr>
          <w:rFonts w:ascii="Times New Roman" w:hAnsi="Times New Roman" w:cs="Times New Roman"/>
          <w:sz w:val="24"/>
          <w:szCs w:val="24"/>
          <w:lang w:eastAsia="hr-HR"/>
        </w:rPr>
        <w:t>).</w:t>
      </w:r>
    </w:p>
    <w:p w14:paraId="60A2B476" w14:textId="77777777" w:rsidR="009978BE" w:rsidRPr="003122C7" w:rsidRDefault="009978BE" w:rsidP="00EC7398">
      <w:pPr>
        <w:spacing w:after="0" w:line="240" w:lineRule="auto"/>
        <w:jc w:val="both"/>
        <w:rPr>
          <w:rFonts w:ascii="Times New Roman" w:hAnsi="Times New Roman" w:cs="Times New Roman"/>
          <w:b/>
          <w:sz w:val="24"/>
          <w:szCs w:val="24"/>
          <w:lang w:eastAsia="hr-HR"/>
        </w:rPr>
      </w:pPr>
    </w:p>
    <w:p w14:paraId="5CF1F565"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1</w:t>
      </w:r>
      <w:r w:rsidR="004D6485" w:rsidRPr="003122C7">
        <w:rPr>
          <w:rFonts w:ascii="Times New Roman" w:hAnsi="Times New Roman" w:cs="Times New Roman"/>
          <w:b/>
          <w:sz w:val="24"/>
          <w:szCs w:val="24"/>
          <w:lang w:eastAsia="hr-HR"/>
        </w:rPr>
        <w:t>4</w:t>
      </w:r>
      <w:r w:rsidRPr="003122C7">
        <w:rPr>
          <w:rFonts w:ascii="Times New Roman" w:hAnsi="Times New Roman" w:cs="Times New Roman"/>
          <w:b/>
          <w:sz w:val="24"/>
          <w:szCs w:val="24"/>
          <w:lang w:eastAsia="hr-HR"/>
        </w:rPr>
        <w:t>. i 1</w:t>
      </w:r>
      <w:r w:rsidR="004D6485" w:rsidRPr="003122C7">
        <w:rPr>
          <w:rFonts w:ascii="Times New Roman" w:hAnsi="Times New Roman" w:cs="Times New Roman"/>
          <w:b/>
          <w:sz w:val="24"/>
          <w:szCs w:val="24"/>
          <w:lang w:eastAsia="hr-HR"/>
        </w:rPr>
        <w:t>5</w:t>
      </w:r>
      <w:r w:rsidRPr="003122C7">
        <w:rPr>
          <w:rFonts w:ascii="Times New Roman" w:hAnsi="Times New Roman" w:cs="Times New Roman"/>
          <w:b/>
          <w:sz w:val="24"/>
          <w:szCs w:val="24"/>
          <w:lang w:eastAsia="hr-HR"/>
        </w:rPr>
        <w:t>.</w:t>
      </w:r>
    </w:p>
    <w:p w14:paraId="49601E6C"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077C034F" w14:textId="726FA692" w:rsidR="002D6586" w:rsidRPr="003122C7" w:rsidRDefault="002D658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Uređeno ostvarivanje prava na dodatak za njegu i pomoć druge osobe koji će</w:t>
      </w:r>
      <w:r w:rsidR="00B42271" w:rsidRPr="003122C7">
        <w:rPr>
          <w:rFonts w:ascii="Times New Roman" w:hAnsi="Times New Roman" w:cs="Times New Roman"/>
          <w:sz w:val="24"/>
          <w:szCs w:val="24"/>
          <w:lang w:eastAsia="hr-HR"/>
        </w:rPr>
        <w:t xml:space="preserve"> </w:t>
      </w:r>
      <w:r w:rsidR="00E27C2D" w:rsidRPr="003122C7">
        <w:rPr>
          <w:rFonts w:ascii="Times New Roman" w:hAnsi="Times New Roman" w:cs="Times New Roman"/>
          <w:sz w:val="24"/>
          <w:szCs w:val="24"/>
          <w:lang w:eastAsia="hr-HR"/>
        </w:rPr>
        <w:t>se</w:t>
      </w:r>
      <w:r w:rsidR="00282679"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određivati od osnovice koja iznosi 115</w:t>
      </w:r>
      <w:r w:rsidR="00300EDD">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proračunske osnovice (</w:t>
      </w:r>
      <w:r w:rsidR="00E27C2D" w:rsidRPr="003122C7">
        <w:rPr>
          <w:rFonts w:ascii="Times New Roman" w:hAnsi="Times New Roman" w:cs="Times New Roman"/>
          <w:sz w:val="24"/>
          <w:szCs w:val="24"/>
          <w:lang w:eastAsia="hr-HR"/>
        </w:rPr>
        <w:t xml:space="preserve">prema Zakonu o zaštiti vojnih i civilnih invalida rata </w:t>
      </w:r>
      <w:r w:rsidRPr="003122C7">
        <w:rPr>
          <w:rFonts w:ascii="Times New Roman" w:hAnsi="Times New Roman" w:cs="Times New Roman"/>
          <w:sz w:val="24"/>
          <w:szCs w:val="24"/>
          <w:lang w:eastAsia="hr-HR"/>
        </w:rPr>
        <w:t>osnovica</w:t>
      </w:r>
      <w:r w:rsidR="00E27C2D" w:rsidRPr="003122C7">
        <w:rPr>
          <w:rFonts w:ascii="Times New Roman" w:hAnsi="Times New Roman" w:cs="Times New Roman"/>
          <w:sz w:val="24"/>
          <w:szCs w:val="24"/>
          <w:lang w:eastAsia="hr-HR"/>
        </w:rPr>
        <w:t xml:space="preserve"> je</w:t>
      </w:r>
      <w:r w:rsidRPr="003122C7">
        <w:rPr>
          <w:rFonts w:ascii="Times New Roman" w:hAnsi="Times New Roman" w:cs="Times New Roman"/>
          <w:sz w:val="24"/>
          <w:szCs w:val="24"/>
          <w:lang w:eastAsia="hr-HR"/>
        </w:rPr>
        <w:t xml:space="preserve"> bila 100</w:t>
      </w:r>
      <w:r w:rsidR="00300EDD">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proračunske osnovice)</w:t>
      </w:r>
      <w:r w:rsidR="00E27C2D" w:rsidRPr="003122C7">
        <w:rPr>
          <w:rFonts w:ascii="Times New Roman" w:hAnsi="Times New Roman" w:cs="Times New Roman"/>
          <w:sz w:val="24"/>
          <w:szCs w:val="24"/>
          <w:lang w:eastAsia="hr-HR"/>
        </w:rPr>
        <w:t>.</w:t>
      </w:r>
    </w:p>
    <w:p w14:paraId="3B979AA8" w14:textId="77777777" w:rsidR="00654685" w:rsidRPr="003122C7" w:rsidRDefault="00654685" w:rsidP="00EC7398">
      <w:pPr>
        <w:spacing w:after="0" w:line="240" w:lineRule="auto"/>
        <w:jc w:val="both"/>
        <w:rPr>
          <w:rFonts w:ascii="Times New Roman" w:hAnsi="Times New Roman" w:cs="Times New Roman"/>
          <w:b/>
          <w:sz w:val="24"/>
          <w:szCs w:val="24"/>
          <w:lang w:eastAsia="hr-HR"/>
        </w:rPr>
      </w:pPr>
    </w:p>
    <w:p w14:paraId="4214F845"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1</w:t>
      </w:r>
      <w:r w:rsidR="004D6485"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 i 1</w:t>
      </w:r>
      <w:r w:rsidR="004D6485" w:rsidRPr="003122C7">
        <w:rPr>
          <w:rFonts w:ascii="Times New Roman" w:hAnsi="Times New Roman" w:cs="Times New Roman"/>
          <w:b/>
          <w:sz w:val="24"/>
          <w:szCs w:val="24"/>
          <w:lang w:eastAsia="hr-HR"/>
        </w:rPr>
        <w:t>7</w:t>
      </w:r>
      <w:r w:rsidRPr="003122C7">
        <w:rPr>
          <w:rFonts w:ascii="Times New Roman" w:hAnsi="Times New Roman" w:cs="Times New Roman"/>
          <w:b/>
          <w:sz w:val="24"/>
          <w:szCs w:val="24"/>
          <w:lang w:eastAsia="hr-HR"/>
        </w:rPr>
        <w:t>.</w:t>
      </w:r>
    </w:p>
    <w:p w14:paraId="398555B8" w14:textId="77777777" w:rsidR="009978BE" w:rsidRPr="003122C7" w:rsidRDefault="009978BE" w:rsidP="00EC7398">
      <w:pPr>
        <w:spacing w:after="0" w:line="240" w:lineRule="auto"/>
        <w:jc w:val="both"/>
        <w:rPr>
          <w:rFonts w:ascii="Times New Roman" w:hAnsi="Times New Roman" w:cs="Times New Roman"/>
          <w:sz w:val="24"/>
          <w:szCs w:val="24"/>
          <w:lang w:eastAsia="hr-HR"/>
        </w:rPr>
      </w:pPr>
    </w:p>
    <w:p w14:paraId="4B3647D7" w14:textId="3DFE900D" w:rsidR="002D6586" w:rsidRPr="003122C7" w:rsidRDefault="002D658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Uređeno ostvarivanje prava na ortopedski dodatak koje će </w:t>
      </w:r>
      <w:r w:rsidR="005D6E00" w:rsidRPr="003122C7">
        <w:rPr>
          <w:rFonts w:ascii="Times New Roman" w:hAnsi="Times New Roman" w:cs="Times New Roman"/>
          <w:sz w:val="24"/>
          <w:szCs w:val="24"/>
          <w:lang w:eastAsia="hr-HR"/>
        </w:rPr>
        <w:t xml:space="preserve">se </w:t>
      </w:r>
      <w:r w:rsidRPr="003122C7">
        <w:rPr>
          <w:rFonts w:ascii="Times New Roman" w:hAnsi="Times New Roman" w:cs="Times New Roman"/>
          <w:sz w:val="24"/>
          <w:szCs w:val="24"/>
          <w:lang w:eastAsia="hr-HR"/>
        </w:rPr>
        <w:t>određivati od osnovice koja iznosi 115</w:t>
      </w:r>
      <w:r w:rsidR="00300EDD">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proračunske osnovice (</w:t>
      </w:r>
      <w:r w:rsidR="005D6E00" w:rsidRPr="003122C7">
        <w:rPr>
          <w:rFonts w:ascii="Times New Roman" w:hAnsi="Times New Roman" w:cs="Times New Roman"/>
          <w:sz w:val="24"/>
          <w:szCs w:val="24"/>
          <w:lang w:eastAsia="hr-HR"/>
        </w:rPr>
        <w:t>prema Zakonu o zaštiti vojnih i civilnih invalida rata</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osnovica</w:t>
      </w:r>
      <w:r w:rsidR="005D6E00" w:rsidRPr="003122C7">
        <w:rPr>
          <w:rFonts w:ascii="Times New Roman" w:hAnsi="Times New Roman" w:cs="Times New Roman"/>
          <w:sz w:val="24"/>
          <w:szCs w:val="24"/>
          <w:lang w:eastAsia="hr-HR"/>
        </w:rPr>
        <w:t xml:space="preserve"> je</w:t>
      </w:r>
      <w:r w:rsidRPr="003122C7">
        <w:rPr>
          <w:rFonts w:ascii="Times New Roman" w:hAnsi="Times New Roman" w:cs="Times New Roman"/>
          <w:sz w:val="24"/>
          <w:szCs w:val="24"/>
          <w:lang w:eastAsia="hr-HR"/>
        </w:rPr>
        <w:t xml:space="preserve"> bila 100</w:t>
      </w:r>
      <w:r w:rsidR="00300EDD">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proračunske osnovice)</w:t>
      </w:r>
      <w:r w:rsidR="005D6E00" w:rsidRPr="003122C7">
        <w:rPr>
          <w:rFonts w:ascii="Times New Roman" w:hAnsi="Times New Roman" w:cs="Times New Roman"/>
          <w:sz w:val="24"/>
          <w:szCs w:val="24"/>
          <w:lang w:eastAsia="hr-HR"/>
        </w:rPr>
        <w:t>.</w:t>
      </w:r>
    </w:p>
    <w:p w14:paraId="7C6ECE55"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41EE7ACE"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w:t>
      </w:r>
      <w:r w:rsidR="00C4238B" w:rsidRPr="003122C7">
        <w:rPr>
          <w:rFonts w:ascii="Times New Roman" w:hAnsi="Times New Roman" w:cs="Times New Roman"/>
          <w:b/>
          <w:sz w:val="24"/>
          <w:szCs w:val="24"/>
          <w:lang w:eastAsia="hr-HR"/>
        </w:rPr>
        <w:t>lanak</w:t>
      </w:r>
      <w:r w:rsidRPr="003122C7">
        <w:rPr>
          <w:rFonts w:ascii="Times New Roman" w:hAnsi="Times New Roman" w:cs="Times New Roman"/>
          <w:b/>
          <w:sz w:val="24"/>
          <w:szCs w:val="24"/>
          <w:lang w:eastAsia="hr-HR"/>
        </w:rPr>
        <w:t xml:space="preserve"> 1</w:t>
      </w:r>
      <w:r w:rsidR="004D6485" w:rsidRPr="003122C7">
        <w:rPr>
          <w:rFonts w:ascii="Times New Roman" w:hAnsi="Times New Roman" w:cs="Times New Roman"/>
          <w:b/>
          <w:sz w:val="24"/>
          <w:szCs w:val="24"/>
          <w:lang w:eastAsia="hr-HR"/>
        </w:rPr>
        <w:t>8</w:t>
      </w:r>
      <w:r w:rsidRPr="003122C7">
        <w:rPr>
          <w:rFonts w:ascii="Times New Roman" w:hAnsi="Times New Roman" w:cs="Times New Roman"/>
          <w:b/>
          <w:sz w:val="24"/>
          <w:szCs w:val="24"/>
          <w:lang w:eastAsia="hr-HR"/>
        </w:rPr>
        <w:t>.</w:t>
      </w:r>
    </w:p>
    <w:p w14:paraId="74EA0846"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14C64A8" w14:textId="096B2B35" w:rsidR="002D6586" w:rsidRPr="003122C7" w:rsidRDefault="005D6E00"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w:t>
      </w:r>
      <w:r w:rsidR="002D6586" w:rsidRPr="003122C7">
        <w:rPr>
          <w:rFonts w:ascii="Times New Roman" w:hAnsi="Times New Roman" w:cs="Times New Roman"/>
          <w:sz w:val="24"/>
          <w:szCs w:val="24"/>
          <w:lang w:eastAsia="hr-HR"/>
        </w:rPr>
        <w:t>vim člankom je određeno da pravo na posebni dodatak imaju korisnici osobne invalidnine u iznosu od 50</w:t>
      </w:r>
      <w:r w:rsidR="00300EDD">
        <w:rPr>
          <w:rFonts w:ascii="Times New Roman" w:hAnsi="Times New Roman" w:cs="Times New Roman"/>
          <w:sz w:val="24"/>
          <w:szCs w:val="24"/>
          <w:lang w:eastAsia="hr-HR"/>
        </w:rPr>
        <w:t xml:space="preserve"> </w:t>
      </w:r>
      <w:r w:rsidR="002D6586" w:rsidRPr="003122C7">
        <w:rPr>
          <w:rFonts w:ascii="Times New Roman" w:hAnsi="Times New Roman" w:cs="Times New Roman"/>
          <w:sz w:val="24"/>
          <w:szCs w:val="24"/>
          <w:lang w:eastAsia="hr-HR"/>
        </w:rPr>
        <w:t>% pripadajućeg iznosa osobne invalidnine ako nisu u radnom odnosu, ne primaju mirovinu i naknadu plaće od dana stjecanja prava na profesionalnu rehabilitaciju kao i tijekom profesionalne rehabilitacije.</w:t>
      </w:r>
    </w:p>
    <w:p w14:paraId="7ABE6B5A" w14:textId="77777777" w:rsidR="00A52E1A" w:rsidRPr="003122C7" w:rsidRDefault="00A52E1A" w:rsidP="00EC7398">
      <w:pPr>
        <w:spacing w:after="0" w:line="240" w:lineRule="auto"/>
        <w:jc w:val="both"/>
        <w:rPr>
          <w:rFonts w:ascii="Times New Roman" w:hAnsi="Times New Roman" w:cs="Times New Roman"/>
          <w:sz w:val="24"/>
          <w:szCs w:val="24"/>
          <w:lang w:eastAsia="hr-HR"/>
        </w:rPr>
      </w:pPr>
    </w:p>
    <w:p w14:paraId="7629523B" w14:textId="15831A7D" w:rsidR="002D6586" w:rsidRPr="003122C7" w:rsidRDefault="00F0147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Iznimno, c</w:t>
      </w:r>
      <w:r w:rsidR="002D6586" w:rsidRPr="003122C7">
        <w:rPr>
          <w:rFonts w:ascii="Times New Roman" w:hAnsi="Times New Roman" w:cs="Times New Roman"/>
          <w:sz w:val="24"/>
          <w:szCs w:val="24"/>
          <w:lang w:eastAsia="hr-HR"/>
        </w:rPr>
        <w:t>ivilni invalidi iz Domovinsko</w:t>
      </w:r>
      <w:r w:rsidR="0082679C" w:rsidRPr="003122C7">
        <w:rPr>
          <w:rFonts w:ascii="Times New Roman" w:hAnsi="Times New Roman" w:cs="Times New Roman"/>
          <w:sz w:val="24"/>
          <w:szCs w:val="24"/>
          <w:lang w:eastAsia="hr-HR"/>
        </w:rPr>
        <w:t>g</w:t>
      </w:r>
      <w:r w:rsidR="002D6586" w:rsidRPr="003122C7">
        <w:rPr>
          <w:rFonts w:ascii="Times New Roman" w:hAnsi="Times New Roman" w:cs="Times New Roman"/>
          <w:sz w:val="24"/>
          <w:szCs w:val="24"/>
          <w:lang w:eastAsia="hr-HR"/>
        </w:rPr>
        <w:t xml:space="preserve"> rata koji su u trenutku stradavanju bili maloljetni ovo pravo mogu ostvariti bez obzira na prethodno naveden</w:t>
      </w:r>
      <w:r w:rsidRPr="003122C7">
        <w:rPr>
          <w:rFonts w:ascii="Times New Roman" w:hAnsi="Times New Roman" w:cs="Times New Roman"/>
          <w:sz w:val="24"/>
          <w:szCs w:val="24"/>
          <w:lang w:eastAsia="hr-HR"/>
        </w:rPr>
        <w:t>e</w:t>
      </w:r>
      <w:r w:rsidR="002D6586" w:rsidRPr="003122C7">
        <w:rPr>
          <w:rFonts w:ascii="Times New Roman" w:hAnsi="Times New Roman" w:cs="Times New Roman"/>
          <w:sz w:val="24"/>
          <w:szCs w:val="24"/>
          <w:lang w:eastAsia="hr-HR"/>
        </w:rPr>
        <w:t xml:space="preserve"> uvjete i bez obzira na stupanj oštećenj</w:t>
      </w:r>
      <w:r w:rsidR="0082679C" w:rsidRPr="003122C7">
        <w:rPr>
          <w:rFonts w:ascii="Times New Roman" w:hAnsi="Times New Roman" w:cs="Times New Roman"/>
          <w:sz w:val="24"/>
          <w:szCs w:val="24"/>
          <w:lang w:eastAsia="hr-HR"/>
        </w:rPr>
        <w:t>a</w:t>
      </w:r>
      <w:r w:rsidR="002D6586" w:rsidRPr="003122C7">
        <w:rPr>
          <w:rFonts w:ascii="Times New Roman" w:hAnsi="Times New Roman" w:cs="Times New Roman"/>
          <w:sz w:val="24"/>
          <w:szCs w:val="24"/>
          <w:lang w:eastAsia="hr-HR"/>
        </w:rPr>
        <w:t xml:space="preserve"> organizma u iznosu od 1.912,45 k</w:t>
      </w:r>
      <w:r w:rsidR="00282679" w:rsidRPr="003122C7">
        <w:rPr>
          <w:rFonts w:ascii="Times New Roman" w:hAnsi="Times New Roman" w:cs="Times New Roman"/>
          <w:sz w:val="24"/>
          <w:szCs w:val="24"/>
          <w:lang w:eastAsia="hr-HR"/>
        </w:rPr>
        <w:t>u</w:t>
      </w:r>
      <w:r w:rsidR="002D6586" w:rsidRPr="003122C7">
        <w:rPr>
          <w:rFonts w:ascii="Times New Roman" w:hAnsi="Times New Roman" w:cs="Times New Roman"/>
          <w:sz w:val="24"/>
          <w:szCs w:val="24"/>
          <w:lang w:eastAsia="hr-HR"/>
        </w:rPr>
        <w:t>n</w:t>
      </w:r>
      <w:r w:rsidR="00282679" w:rsidRPr="003122C7">
        <w:rPr>
          <w:rFonts w:ascii="Times New Roman" w:hAnsi="Times New Roman" w:cs="Times New Roman"/>
          <w:sz w:val="24"/>
          <w:szCs w:val="24"/>
          <w:lang w:eastAsia="hr-HR"/>
        </w:rPr>
        <w:t>a</w:t>
      </w:r>
      <w:r w:rsidR="002D6586" w:rsidRPr="003122C7">
        <w:rPr>
          <w:rFonts w:ascii="Times New Roman" w:hAnsi="Times New Roman" w:cs="Times New Roman"/>
          <w:sz w:val="24"/>
          <w:szCs w:val="24"/>
          <w:lang w:eastAsia="hr-HR"/>
        </w:rPr>
        <w:t>.</w:t>
      </w:r>
    </w:p>
    <w:p w14:paraId="2A448910"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24AE662" w14:textId="77777777" w:rsidR="004160F5" w:rsidRPr="003122C7" w:rsidRDefault="004160F5"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19.</w:t>
      </w:r>
    </w:p>
    <w:p w14:paraId="2E750097"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9A4632A" w14:textId="5A2D2371" w:rsidR="0037318C" w:rsidRPr="003122C7" w:rsidRDefault="0037318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Propisuje pravo na prilagodbu automobila za civilne invalide iz Domovinskog rata I. do IV. </w:t>
      </w:r>
      <w:r w:rsidR="0082679C" w:rsidRPr="003122C7">
        <w:rPr>
          <w:rFonts w:ascii="Times New Roman" w:hAnsi="Times New Roman" w:cs="Times New Roman"/>
          <w:sz w:val="24"/>
          <w:szCs w:val="24"/>
          <w:lang w:eastAsia="hr-HR"/>
        </w:rPr>
        <w:t xml:space="preserve">skupine </w:t>
      </w:r>
      <w:r w:rsidRPr="003122C7">
        <w:rPr>
          <w:rFonts w:ascii="Times New Roman" w:hAnsi="Times New Roman" w:cs="Times New Roman"/>
          <w:sz w:val="24"/>
          <w:szCs w:val="24"/>
          <w:lang w:eastAsia="hr-HR"/>
        </w:rPr>
        <w:t xml:space="preserve">koji imaju takvo oštećenje zbog kojeg ne mogu koristiti standardni osobni automobil, te su im potrebne određene prilagodbe osobnog automobila. Stoga se ovim člankom propisuje pravo na mogućnost ostvarivanja novčane naknade i za te korisnike, u visini obavljene prilagodbe i to direktno na račun izvršitelja usluge. </w:t>
      </w:r>
    </w:p>
    <w:p w14:paraId="127D38F3"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68FE6AF6" w14:textId="77777777" w:rsidR="00CC030E" w:rsidRPr="003122C7" w:rsidRDefault="00CC030E"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4160F5" w:rsidRPr="003122C7">
        <w:rPr>
          <w:rFonts w:ascii="Times New Roman" w:hAnsi="Times New Roman" w:cs="Times New Roman"/>
          <w:b/>
          <w:sz w:val="24"/>
          <w:szCs w:val="24"/>
          <w:lang w:eastAsia="hr-HR"/>
        </w:rPr>
        <w:t>20</w:t>
      </w:r>
      <w:r w:rsidRPr="003122C7">
        <w:rPr>
          <w:rFonts w:ascii="Times New Roman" w:hAnsi="Times New Roman" w:cs="Times New Roman"/>
          <w:b/>
          <w:sz w:val="24"/>
          <w:szCs w:val="24"/>
          <w:lang w:eastAsia="hr-HR"/>
        </w:rPr>
        <w:t>.</w:t>
      </w:r>
    </w:p>
    <w:p w14:paraId="035A5169"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3AF1EE27" w14:textId="77777777" w:rsidR="002B045A" w:rsidRPr="003122C7" w:rsidRDefault="002B045A"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Odredbom </w:t>
      </w:r>
      <w:r w:rsidR="009872FE" w:rsidRPr="003122C7">
        <w:rPr>
          <w:rFonts w:ascii="Times New Roman" w:hAnsi="Times New Roman" w:cs="Times New Roman"/>
          <w:sz w:val="24"/>
          <w:szCs w:val="24"/>
          <w:lang w:eastAsia="hr-HR"/>
        </w:rPr>
        <w:t>se propisuje ostvarivanje prava na profesionalnu rehabilitaciju.</w:t>
      </w:r>
      <w:r w:rsidRPr="003122C7">
        <w:rPr>
          <w:rFonts w:ascii="Times New Roman" w:hAnsi="Times New Roman" w:cs="Times New Roman"/>
          <w:sz w:val="24"/>
          <w:szCs w:val="24"/>
          <w:lang w:eastAsia="hr-HR"/>
        </w:rPr>
        <w:t xml:space="preserve"> </w:t>
      </w:r>
    </w:p>
    <w:p w14:paraId="6E4A332B"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F99F321" w14:textId="77777777" w:rsidR="00237D82" w:rsidRPr="003122C7" w:rsidRDefault="00237D82"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w:t>
      </w:r>
      <w:r w:rsidR="002D6586" w:rsidRPr="003122C7">
        <w:rPr>
          <w:rFonts w:ascii="Times New Roman" w:hAnsi="Times New Roman" w:cs="Times New Roman"/>
          <w:b/>
          <w:sz w:val="24"/>
          <w:szCs w:val="24"/>
          <w:lang w:eastAsia="hr-HR"/>
        </w:rPr>
        <w:t xml:space="preserve"> 2</w:t>
      </w:r>
      <w:r w:rsidR="004160F5" w:rsidRPr="003122C7">
        <w:rPr>
          <w:rFonts w:ascii="Times New Roman" w:hAnsi="Times New Roman" w:cs="Times New Roman"/>
          <w:b/>
          <w:sz w:val="24"/>
          <w:szCs w:val="24"/>
          <w:lang w:eastAsia="hr-HR"/>
        </w:rPr>
        <w:t>1</w:t>
      </w:r>
      <w:r w:rsidR="00875A72" w:rsidRPr="003122C7">
        <w:rPr>
          <w:rFonts w:ascii="Times New Roman" w:hAnsi="Times New Roman" w:cs="Times New Roman"/>
          <w:b/>
          <w:sz w:val="24"/>
          <w:szCs w:val="24"/>
          <w:lang w:eastAsia="hr-HR"/>
        </w:rPr>
        <w:t>.</w:t>
      </w:r>
    </w:p>
    <w:p w14:paraId="4011123A"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69F521B8" w14:textId="77777777" w:rsidR="00237D82" w:rsidRPr="003122C7" w:rsidRDefault="002D658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U članku su navedena prava koja mogu ostvariti članovi obitelji civilnih osoba poginulih</w:t>
      </w:r>
      <w:r w:rsidR="008E73CE" w:rsidRPr="003122C7">
        <w:rPr>
          <w:rFonts w:ascii="Times New Roman" w:hAnsi="Times New Roman" w:cs="Times New Roman"/>
          <w:sz w:val="24"/>
          <w:szCs w:val="24"/>
          <w:lang w:eastAsia="hr-HR"/>
        </w:rPr>
        <w:t xml:space="preserve">, umrlih ili nestalih </w:t>
      </w:r>
      <w:r w:rsidRPr="003122C7">
        <w:rPr>
          <w:rFonts w:ascii="Times New Roman" w:hAnsi="Times New Roman" w:cs="Times New Roman"/>
          <w:sz w:val="24"/>
          <w:szCs w:val="24"/>
          <w:lang w:eastAsia="hr-HR"/>
        </w:rPr>
        <w:t>u Domovinskom ratu</w:t>
      </w:r>
      <w:r w:rsidR="00237D82" w:rsidRPr="003122C7">
        <w:rPr>
          <w:rFonts w:ascii="Times New Roman" w:hAnsi="Times New Roman" w:cs="Times New Roman"/>
          <w:sz w:val="24"/>
          <w:szCs w:val="24"/>
          <w:lang w:eastAsia="hr-HR"/>
        </w:rPr>
        <w:t>.</w:t>
      </w:r>
      <w:r w:rsidR="008E73CE" w:rsidRPr="003122C7">
        <w:rPr>
          <w:rFonts w:ascii="Times New Roman" w:hAnsi="Times New Roman" w:cs="Times New Roman"/>
          <w:sz w:val="24"/>
          <w:szCs w:val="24"/>
          <w:lang w:eastAsia="hr-HR"/>
        </w:rPr>
        <w:t xml:space="preserve"> </w:t>
      </w:r>
      <w:r w:rsidR="00237D82" w:rsidRPr="003122C7">
        <w:rPr>
          <w:rFonts w:ascii="Times New Roman" w:hAnsi="Times New Roman" w:cs="Times New Roman"/>
          <w:sz w:val="24"/>
          <w:szCs w:val="24"/>
          <w:lang w:eastAsia="hr-HR"/>
        </w:rPr>
        <w:t xml:space="preserve">Radi dodatne razrade, </w:t>
      </w:r>
      <w:r w:rsidR="008E73CE" w:rsidRPr="003122C7">
        <w:rPr>
          <w:rFonts w:ascii="Times New Roman" w:hAnsi="Times New Roman" w:cs="Times New Roman"/>
          <w:sz w:val="24"/>
          <w:szCs w:val="24"/>
          <w:lang w:eastAsia="hr-HR"/>
        </w:rPr>
        <w:t xml:space="preserve">člankom 75. </w:t>
      </w:r>
      <w:r w:rsidR="00237D82" w:rsidRPr="003122C7">
        <w:rPr>
          <w:rFonts w:ascii="Times New Roman" w:hAnsi="Times New Roman" w:cs="Times New Roman"/>
          <w:sz w:val="24"/>
          <w:szCs w:val="24"/>
          <w:lang w:eastAsia="hr-HR"/>
        </w:rPr>
        <w:t>predviđeno je donošenje pravilnika</w:t>
      </w:r>
      <w:r w:rsidR="005D6E00" w:rsidRPr="003122C7">
        <w:rPr>
          <w:rFonts w:ascii="Times New Roman" w:hAnsi="Times New Roman" w:cs="Times New Roman"/>
          <w:sz w:val="24"/>
          <w:szCs w:val="24"/>
        </w:rPr>
        <w:t xml:space="preserve"> </w:t>
      </w:r>
      <w:r w:rsidR="005D6E00" w:rsidRPr="003122C7">
        <w:rPr>
          <w:rFonts w:ascii="Times New Roman" w:hAnsi="Times New Roman" w:cs="Times New Roman"/>
          <w:sz w:val="24"/>
          <w:szCs w:val="24"/>
          <w:lang w:eastAsia="hr-HR"/>
        </w:rPr>
        <w:t>kojim će se dodatno razraditi način ostvarivanja ovih prava, a sukladno uvjetima određenim ovim Zakonu i postupku određenim Zakonom o općem upravnom postupku.</w:t>
      </w:r>
    </w:p>
    <w:p w14:paraId="7C1B8A33" w14:textId="77777777" w:rsidR="00A52E1A" w:rsidRPr="003122C7" w:rsidRDefault="00A52E1A" w:rsidP="00EC7398">
      <w:pPr>
        <w:spacing w:after="0" w:line="240" w:lineRule="auto"/>
        <w:jc w:val="both"/>
        <w:rPr>
          <w:rFonts w:ascii="Times New Roman" w:hAnsi="Times New Roman" w:cs="Times New Roman"/>
          <w:sz w:val="24"/>
          <w:szCs w:val="24"/>
          <w:lang w:eastAsia="hr-HR"/>
        </w:rPr>
      </w:pPr>
    </w:p>
    <w:p w14:paraId="4791B81E" w14:textId="77777777" w:rsidR="00CC030E" w:rsidRPr="003122C7" w:rsidRDefault="00CC030E"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2D6586" w:rsidRPr="003122C7">
        <w:rPr>
          <w:rFonts w:ascii="Times New Roman" w:hAnsi="Times New Roman" w:cs="Times New Roman"/>
          <w:b/>
          <w:sz w:val="24"/>
          <w:szCs w:val="24"/>
          <w:lang w:eastAsia="hr-HR"/>
        </w:rPr>
        <w:t>2</w:t>
      </w:r>
      <w:r w:rsidR="004160F5" w:rsidRPr="003122C7">
        <w:rPr>
          <w:rFonts w:ascii="Times New Roman" w:hAnsi="Times New Roman" w:cs="Times New Roman"/>
          <w:b/>
          <w:sz w:val="24"/>
          <w:szCs w:val="24"/>
          <w:lang w:eastAsia="hr-HR"/>
        </w:rPr>
        <w:t>2</w:t>
      </w:r>
      <w:r w:rsidRPr="003122C7">
        <w:rPr>
          <w:rFonts w:ascii="Times New Roman" w:hAnsi="Times New Roman" w:cs="Times New Roman"/>
          <w:b/>
          <w:sz w:val="24"/>
          <w:szCs w:val="24"/>
          <w:lang w:eastAsia="hr-HR"/>
        </w:rPr>
        <w:t>.</w:t>
      </w:r>
    </w:p>
    <w:p w14:paraId="3C513ED3"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13E3FC06" w14:textId="77777777" w:rsidR="00C06ADF" w:rsidRPr="003122C7" w:rsidRDefault="002D658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 xml:space="preserve">U odnosu na </w:t>
      </w:r>
      <w:r w:rsidR="005D6E00" w:rsidRPr="003122C7">
        <w:rPr>
          <w:rFonts w:ascii="Times New Roman" w:hAnsi="Times New Roman" w:cs="Times New Roman"/>
          <w:sz w:val="24"/>
          <w:szCs w:val="24"/>
          <w:lang w:eastAsia="hr-HR"/>
        </w:rPr>
        <w:t>Zakon o zaštiti vojnih i civilnih invalida rata</w:t>
      </w:r>
      <w:r w:rsidRPr="003122C7">
        <w:rPr>
          <w:rFonts w:ascii="Times New Roman" w:hAnsi="Times New Roman" w:cs="Times New Roman"/>
          <w:sz w:val="24"/>
          <w:szCs w:val="24"/>
          <w:lang w:eastAsia="hr-HR"/>
        </w:rPr>
        <w:t>,</w:t>
      </w:r>
      <w:r w:rsidR="00C06ADF" w:rsidRPr="003122C7">
        <w:rPr>
          <w:rFonts w:ascii="Times New Roman" w:hAnsi="Times New Roman" w:cs="Times New Roman"/>
          <w:sz w:val="24"/>
          <w:szCs w:val="24"/>
          <w:lang w:eastAsia="hr-HR"/>
        </w:rPr>
        <w:t xml:space="preserve"> dobna granica za ostvarivanje prava na obiteljsku invalidninu </w:t>
      </w:r>
      <w:r w:rsidR="00636595" w:rsidRPr="003122C7">
        <w:rPr>
          <w:rFonts w:ascii="Times New Roman" w:hAnsi="Times New Roman" w:cs="Times New Roman"/>
          <w:sz w:val="24"/>
          <w:szCs w:val="24"/>
          <w:lang w:eastAsia="hr-HR"/>
        </w:rPr>
        <w:t xml:space="preserve">s 55 za žene, odnosno 65 za muškarce snižena </w:t>
      </w:r>
      <w:r w:rsidRPr="003122C7">
        <w:rPr>
          <w:rFonts w:ascii="Times New Roman" w:hAnsi="Times New Roman" w:cs="Times New Roman"/>
          <w:sz w:val="24"/>
          <w:szCs w:val="24"/>
          <w:lang w:eastAsia="hr-HR"/>
        </w:rPr>
        <w:t xml:space="preserve">je </w:t>
      </w:r>
      <w:r w:rsidR="00636595" w:rsidRPr="003122C7">
        <w:rPr>
          <w:rFonts w:ascii="Times New Roman" w:hAnsi="Times New Roman" w:cs="Times New Roman"/>
          <w:sz w:val="24"/>
          <w:szCs w:val="24"/>
          <w:lang w:eastAsia="hr-HR"/>
        </w:rPr>
        <w:t>na 50 godina starosti.</w:t>
      </w:r>
    </w:p>
    <w:p w14:paraId="2C481DB7" w14:textId="77777777" w:rsidR="00636595" w:rsidRPr="003122C7" w:rsidRDefault="0063659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Nadalje, propisana je mogućnost korištenja prava u slučaju da osoba zbog bolesti nije mogla redovno obavljati svoje školske/studentske obveze, ali usprkos tome nije imala prekid </w:t>
      </w:r>
      <w:r w:rsidR="00891084" w:rsidRPr="003122C7">
        <w:rPr>
          <w:rFonts w:ascii="Times New Roman" w:hAnsi="Times New Roman" w:cs="Times New Roman"/>
          <w:sz w:val="24"/>
          <w:szCs w:val="24"/>
          <w:lang w:eastAsia="hr-HR"/>
        </w:rPr>
        <w:t xml:space="preserve">obrazovanja </w:t>
      </w:r>
      <w:r w:rsidRPr="003122C7">
        <w:rPr>
          <w:rFonts w:ascii="Times New Roman" w:hAnsi="Times New Roman" w:cs="Times New Roman"/>
          <w:sz w:val="24"/>
          <w:szCs w:val="24"/>
          <w:lang w:eastAsia="hr-HR"/>
        </w:rPr>
        <w:t>prema službenoj odluci škole/sveučilišta/veleučilišta. Ona će ipak moći pravo naknadno koristiti kao da je imala prekid, odnosno period korištenja prava produžit će se za ono vrijeme za koje nije bila u mogućnosti redovno izvršavati svoje školske/studentske obveze. Ovo je propisano kao zaštita djece koja, iako imaju problema (najčešće zdravstvenih), ali im škole/učilišta izlaze u susret i, ukoliko ikako mogu ispunjavati svoje obveze, ne prekidaju im školovanje, čime ih istovremeno potiču na aktivan trud i rad, te brže ozdravljenje. Međutim, upravo jer ne mogu ispunjavati svoje obveze kao ostala djeca, školovanje im traje duže, a umjesto nagrade za svoju upornost i vrijedan trud, onda ostanu bez potrebne obiteljske invalidnine.</w:t>
      </w:r>
    </w:p>
    <w:p w14:paraId="65A8BD69" w14:textId="77777777" w:rsidR="00A52E1A" w:rsidRPr="003122C7" w:rsidRDefault="00A52E1A" w:rsidP="00EC7398">
      <w:pPr>
        <w:spacing w:after="0" w:line="240" w:lineRule="auto"/>
        <w:jc w:val="both"/>
        <w:rPr>
          <w:rFonts w:ascii="Times New Roman" w:hAnsi="Times New Roman" w:cs="Times New Roman"/>
          <w:sz w:val="24"/>
          <w:szCs w:val="24"/>
          <w:lang w:eastAsia="hr-HR"/>
        </w:rPr>
      </w:pPr>
    </w:p>
    <w:p w14:paraId="15774D5F" w14:textId="77777777" w:rsidR="00186349" w:rsidRPr="003122C7" w:rsidRDefault="00186349"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Osim toga, zapreka za ostvarivanje prava na obiteljsku invalidninu više nije </w:t>
      </w:r>
      <w:r w:rsidR="004B30C5" w:rsidRPr="003122C7">
        <w:rPr>
          <w:rFonts w:ascii="Times New Roman" w:hAnsi="Times New Roman" w:cs="Times New Roman"/>
          <w:sz w:val="24"/>
          <w:szCs w:val="24"/>
          <w:lang w:eastAsia="hr-HR"/>
        </w:rPr>
        <w:t>radni odnos, privredna ili profesionalna djelatnost ni mirovina.</w:t>
      </w:r>
    </w:p>
    <w:p w14:paraId="1CE00264"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58C877BD"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2</w:t>
      </w:r>
      <w:r w:rsidR="004160F5"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p>
    <w:p w14:paraId="1DA67D75"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1727A548" w14:textId="77777777" w:rsidR="002D6586" w:rsidRPr="003122C7" w:rsidRDefault="002D658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Odredbom se određuje tko se smatra nesposobnim za privređivanjem u smislu ovoga Zakona. Pojam je potrebno razlikovati od pojma nesposobnosti za rad.</w:t>
      </w:r>
    </w:p>
    <w:p w14:paraId="66FC8256"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00210C84"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2</w:t>
      </w:r>
      <w:r w:rsidR="004160F5" w:rsidRPr="003122C7">
        <w:rPr>
          <w:rFonts w:ascii="Times New Roman" w:hAnsi="Times New Roman" w:cs="Times New Roman"/>
          <w:b/>
          <w:sz w:val="24"/>
          <w:szCs w:val="24"/>
          <w:lang w:eastAsia="hr-HR"/>
        </w:rPr>
        <w:t>4</w:t>
      </w:r>
      <w:r w:rsidRPr="003122C7">
        <w:rPr>
          <w:rFonts w:ascii="Times New Roman" w:hAnsi="Times New Roman" w:cs="Times New Roman"/>
          <w:b/>
          <w:sz w:val="24"/>
          <w:szCs w:val="24"/>
          <w:lang w:eastAsia="hr-HR"/>
        </w:rPr>
        <w:t>.</w:t>
      </w:r>
    </w:p>
    <w:p w14:paraId="0EE9CD51"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3A765A18" w14:textId="77777777" w:rsidR="006306D6" w:rsidRPr="003122C7" w:rsidRDefault="006306D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je određeno da roditelji imaju pravo na obiteljsku invalidninu iako su članovi uže obitelji ostvarili to pravo te uvjeti pod kojima očuh, maćeha i posvojitelji str</w:t>
      </w:r>
      <w:r w:rsidR="00FE4BD1" w:rsidRPr="003122C7">
        <w:rPr>
          <w:rFonts w:ascii="Times New Roman" w:hAnsi="Times New Roman" w:cs="Times New Roman"/>
          <w:sz w:val="24"/>
          <w:szCs w:val="24"/>
          <w:lang w:eastAsia="hr-HR"/>
        </w:rPr>
        <w:t>a</w:t>
      </w:r>
      <w:r w:rsidRPr="003122C7">
        <w:rPr>
          <w:rFonts w:ascii="Times New Roman" w:hAnsi="Times New Roman" w:cs="Times New Roman"/>
          <w:sz w:val="24"/>
          <w:szCs w:val="24"/>
          <w:lang w:eastAsia="hr-HR"/>
        </w:rPr>
        <w:t xml:space="preserve">dale osobe mogu ostvariti pravo na obiteljsku invalidninu. </w:t>
      </w:r>
    </w:p>
    <w:p w14:paraId="696B1F5E"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4D9F4498" w14:textId="77777777" w:rsidR="00CC030E" w:rsidRPr="003122C7" w:rsidRDefault="00CC030E"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2D6586" w:rsidRPr="003122C7">
        <w:rPr>
          <w:rFonts w:ascii="Times New Roman" w:hAnsi="Times New Roman" w:cs="Times New Roman"/>
          <w:b/>
          <w:sz w:val="24"/>
          <w:szCs w:val="24"/>
          <w:lang w:eastAsia="hr-HR"/>
        </w:rPr>
        <w:t>2</w:t>
      </w:r>
      <w:r w:rsidR="004160F5" w:rsidRPr="003122C7">
        <w:rPr>
          <w:rFonts w:ascii="Times New Roman" w:hAnsi="Times New Roman" w:cs="Times New Roman"/>
          <w:b/>
          <w:sz w:val="24"/>
          <w:szCs w:val="24"/>
          <w:lang w:eastAsia="hr-HR"/>
        </w:rPr>
        <w:t>5</w:t>
      </w:r>
      <w:r w:rsidRPr="003122C7">
        <w:rPr>
          <w:rFonts w:ascii="Times New Roman" w:hAnsi="Times New Roman" w:cs="Times New Roman"/>
          <w:b/>
          <w:sz w:val="24"/>
          <w:szCs w:val="24"/>
          <w:lang w:eastAsia="hr-HR"/>
        </w:rPr>
        <w:t>.</w:t>
      </w:r>
    </w:p>
    <w:p w14:paraId="72176730"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06DE92D4" w14:textId="61A7FBEF" w:rsidR="00636595" w:rsidRPr="003122C7" w:rsidRDefault="00347AE8"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w:t>
      </w:r>
      <w:r w:rsidR="00636595" w:rsidRPr="003122C7">
        <w:rPr>
          <w:rFonts w:ascii="Times New Roman" w:hAnsi="Times New Roman" w:cs="Times New Roman"/>
          <w:sz w:val="24"/>
          <w:szCs w:val="24"/>
          <w:lang w:eastAsia="hr-HR"/>
        </w:rPr>
        <w:t xml:space="preserve"> se</w:t>
      </w:r>
      <w:r w:rsidRPr="003122C7">
        <w:rPr>
          <w:rFonts w:ascii="Times New Roman" w:hAnsi="Times New Roman" w:cs="Times New Roman"/>
          <w:sz w:val="24"/>
          <w:szCs w:val="24"/>
          <w:lang w:eastAsia="hr-HR"/>
        </w:rPr>
        <w:t xml:space="preserve"> člankom</w:t>
      </w:r>
      <w:r w:rsidR="00636595" w:rsidRPr="003122C7">
        <w:rPr>
          <w:rFonts w:ascii="Times New Roman" w:hAnsi="Times New Roman" w:cs="Times New Roman"/>
          <w:sz w:val="24"/>
          <w:szCs w:val="24"/>
          <w:lang w:eastAsia="hr-HR"/>
        </w:rPr>
        <w:t xml:space="preserve"> osnovica za ostvarivanje prava na obiteljsku invalidninu </w:t>
      </w:r>
      <w:r w:rsidR="005D6E00" w:rsidRPr="003122C7">
        <w:rPr>
          <w:rFonts w:ascii="Times New Roman" w:hAnsi="Times New Roman" w:cs="Times New Roman"/>
          <w:sz w:val="24"/>
          <w:szCs w:val="24"/>
          <w:lang w:eastAsia="hr-HR"/>
        </w:rPr>
        <w:t>određuje u iznosu od</w:t>
      </w:r>
      <w:r w:rsidR="00636595" w:rsidRPr="003122C7">
        <w:rPr>
          <w:rFonts w:ascii="Times New Roman" w:hAnsi="Times New Roman" w:cs="Times New Roman"/>
          <w:sz w:val="24"/>
          <w:szCs w:val="24"/>
          <w:lang w:eastAsia="hr-HR"/>
        </w:rPr>
        <w:t xml:space="preserve"> 115</w:t>
      </w:r>
      <w:r w:rsidR="00FE4BD1" w:rsidRPr="003122C7">
        <w:rPr>
          <w:rFonts w:ascii="Times New Roman" w:hAnsi="Times New Roman" w:cs="Times New Roman"/>
          <w:sz w:val="24"/>
          <w:szCs w:val="24"/>
          <w:lang w:eastAsia="hr-HR"/>
        </w:rPr>
        <w:t xml:space="preserve"> </w:t>
      </w:r>
      <w:r w:rsidR="00636595" w:rsidRPr="003122C7">
        <w:rPr>
          <w:rFonts w:ascii="Times New Roman" w:hAnsi="Times New Roman" w:cs="Times New Roman"/>
          <w:sz w:val="24"/>
          <w:szCs w:val="24"/>
          <w:lang w:eastAsia="hr-HR"/>
        </w:rPr>
        <w:t>% proračunske osnovice</w:t>
      </w:r>
      <w:r w:rsidR="005D6E00" w:rsidRPr="003122C7">
        <w:rPr>
          <w:rFonts w:ascii="Times New Roman" w:hAnsi="Times New Roman" w:cs="Times New Roman"/>
          <w:sz w:val="24"/>
          <w:szCs w:val="24"/>
          <w:lang w:eastAsia="hr-HR"/>
        </w:rPr>
        <w:t xml:space="preserve"> (3.824,90 k</w:t>
      </w:r>
      <w:r w:rsidR="00FE4BD1" w:rsidRPr="003122C7">
        <w:rPr>
          <w:rFonts w:ascii="Times New Roman" w:hAnsi="Times New Roman" w:cs="Times New Roman"/>
          <w:sz w:val="24"/>
          <w:szCs w:val="24"/>
          <w:lang w:eastAsia="hr-HR"/>
        </w:rPr>
        <w:t>u</w:t>
      </w:r>
      <w:r w:rsidR="005D6E00" w:rsidRPr="003122C7">
        <w:rPr>
          <w:rFonts w:ascii="Times New Roman" w:hAnsi="Times New Roman" w:cs="Times New Roman"/>
          <w:sz w:val="24"/>
          <w:szCs w:val="24"/>
          <w:lang w:eastAsia="hr-HR"/>
        </w:rPr>
        <w:t>n</w:t>
      </w:r>
      <w:r w:rsidR="00FE4BD1" w:rsidRPr="003122C7">
        <w:rPr>
          <w:rFonts w:ascii="Times New Roman" w:hAnsi="Times New Roman" w:cs="Times New Roman"/>
          <w:sz w:val="24"/>
          <w:szCs w:val="24"/>
          <w:lang w:eastAsia="hr-HR"/>
        </w:rPr>
        <w:t>a</w:t>
      </w:r>
      <w:r w:rsidR="005D6E00" w:rsidRPr="003122C7">
        <w:rPr>
          <w:rFonts w:ascii="Times New Roman" w:hAnsi="Times New Roman" w:cs="Times New Roman"/>
          <w:sz w:val="24"/>
          <w:szCs w:val="24"/>
          <w:lang w:eastAsia="hr-HR"/>
        </w:rPr>
        <w:t>)</w:t>
      </w:r>
      <w:r w:rsidR="00636595" w:rsidRPr="003122C7">
        <w:rPr>
          <w:rFonts w:ascii="Times New Roman" w:hAnsi="Times New Roman" w:cs="Times New Roman"/>
          <w:sz w:val="24"/>
          <w:szCs w:val="24"/>
          <w:lang w:eastAsia="hr-HR"/>
        </w:rPr>
        <w:t>.</w:t>
      </w:r>
    </w:p>
    <w:p w14:paraId="23B38232" w14:textId="77777777" w:rsidR="0077717B" w:rsidRPr="003122C7" w:rsidRDefault="0077717B" w:rsidP="00EC7398">
      <w:pPr>
        <w:spacing w:after="0" w:line="240" w:lineRule="auto"/>
        <w:jc w:val="both"/>
        <w:rPr>
          <w:rFonts w:ascii="Times New Roman" w:hAnsi="Times New Roman" w:cs="Times New Roman"/>
          <w:sz w:val="24"/>
          <w:szCs w:val="24"/>
          <w:lang w:eastAsia="hr-HR"/>
        </w:rPr>
      </w:pPr>
    </w:p>
    <w:p w14:paraId="38966DF7" w14:textId="141061C3" w:rsidR="005D6E00" w:rsidRPr="003122C7" w:rsidRDefault="005D6E00"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Obiteljska invalidnina </w:t>
      </w:r>
      <w:r w:rsidR="006306D6" w:rsidRPr="003122C7">
        <w:rPr>
          <w:rFonts w:ascii="Times New Roman" w:hAnsi="Times New Roman" w:cs="Times New Roman"/>
          <w:sz w:val="24"/>
          <w:szCs w:val="24"/>
          <w:lang w:eastAsia="hr-HR"/>
        </w:rPr>
        <w:t>za jednog člana obitelji iznosi 1</w:t>
      </w:r>
      <w:r w:rsidR="00300EDD">
        <w:rPr>
          <w:rFonts w:ascii="Times New Roman" w:hAnsi="Times New Roman" w:cs="Times New Roman"/>
          <w:sz w:val="24"/>
          <w:szCs w:val="24"/>
          <w:lang w:eastAsia="hr-HR"/>
        </w:rPr>
        <w:t>.</w:t>
      </w:r>
      <w:r w:rsidR="006306D6" w:rsidRPr="003122C7">
        <w:rPr>
          <w:rFonts w:ascii="Times New Roman" w:hAnsi="Times New Roman" w:cs="Times New Roman"/>
          <w:sz w:val="24"/>
          <w:szCs w:val="24"/>
          <w:lang w:eastAsia="hr-HR"/>
        </w:rPr>
        <w:t>529,6</w:t>
      </w:r>
      <w:r w:rsidR="00FE4BD1" w:rsidRPr="003122C7">
        <w:rPr>
          <w:rFonts w:ascii="Times New Roman" w:hAnsi="Times New Roman" w:cs="Times New Roman"/>
          <w:sz w:val="24"/>
          <w:szCs w:val="24"/>
          <w:lang w:eastAsia="hr-HR"/>
        </w:rPr>
        <w:t>0</w:t>
      </w:r>
      <w:r w:rsidR="006306D6" w:rsidRPr="003122C7">
        <w:rPr>
          <w:rFonts w:ascii="Times New Roman" w:hAnsi="Times New Roman" w:cs="Times New Roman"/>
          <w:sz w:val="24"/>
          <w:szCs w:val="24"/>
          <w:lang w:eastAsia="hr-HR"/>
        </w:rPr>
        <w:t xml:space="preserve"> kuna.</w:t>
      </w:r>
    </w:p>
    <w:p w14:paraId="7E05603D"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F49F740" w14:textId="77777777" w:rsidR="002D6586" w:rsidRPr="003122C7" w:rsidRDefault="002D658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2</w:t>
      </w:r>
      <w:r w:rsidR="004160F5"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w:t>
      </w:r>
    </w:p>
    <w:p w14:paraId="439F2C17"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4C6B4007" w14:textId="77777777" w:rsidR="00002C85" w:rsidRPr="003122C7" w:rsidRDefault="00002C8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člankom određuje se ostvarivanje prava na obiteljsku invalidninu u slučajevima kada pravo ostvaruje više sukorisnika, kada se pravo ostvaruje iza više članova obitelji i kada je korisnik obiteljske invalidnine ujedno korisnik osobne invalidnine.</w:t>
      </w:r>
    </w:p>
    <w:p w14:paraId="498425EF"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6DB0100C" w14:textId="77777777" w:rsidR="00714A85" w:rsidRPr="003122C7" w:rsidRDefault="0035559D"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w:t>
      </w:r>
      <w:r w:rsidR="00714A85" w:rsidRPr="003122C7">
        <w:rPr>
          <w:rFonts w:ascii="Times New Roman" w:hAnsi="Times New Roman" w:cs="Times New Roman"/>
          <w:b/>
          <w:sz w:val="24"/>
          <w:szCs w:val="24"/>
          <w:lang w:eastAsia="hr-HR"/>
        </w:rPr>
        <w:t xml:space="preserve"> 2</w:t>
      </w:r>
      <w:r w:rsidR="004160F5" w:rsidRPr="003122C7">
        <w:rPr>
          <w:rFonts w:ascii="Times New Roman" w:hAnsi="Times New Roman" w:cs="Times New Roman"/>
          <w:b/>
          <w:sz w:val="24"/>
          <w:szCs w:val="24"/>
          <w:lang w:eastAsia="hr-HR"/>
        </w:rPr>
        <w:t>7</w:t>
      </w:r>
      <w:r w:rsidR="00714A85" w:rsidRPr="003122C7">
        <w:rPr>
          <w:rFonts w:ascii="Times New Roman" w:hAnsi="Times New Roman" w:cs="Times New Roman"/>
          <w:b/>
          <w:sz w:val="24"/>
          <w:szCs w:val="24"/>
          <w:lang w:eastAsia="hr-HR"/>
        </w:rPr>
        <w:t>.</w:t>
      </w:r>
    </w:p>
    <w:p w14:paraId="16648E7A"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2ABAAA60" w14:textId="4B432380" w:rsidR="00405082" w:rsidRPr="003122C7" w:rsidRDefault="00405082"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O</w:t>
      </w:r>
      <w:r w:rsidR="00F61A47" w:rsidRPr="003122C7">
        <w:rPr>
          <w:rFonts w:ascii="Times New Roman" w:hAnsi="Times New Roman" w:cs="Times New Roman"/>
          <w:sz w:val="24"/>
          <w:szCs w:val="24"/>
          <w:lang w:eastAsia="hr-HR"/>
        </w:rPr>
        <w:t xml:space="preserve">vim </w:t>
      </w:r>
      <w:r w:rsidRPr="003122C7">
        <w:rPr>
          <w:rFonts w:ascii="Times New Roman" w:hAnsi="Times New Roman" w:cs="Times New Roman"/>
          <w:sz w:val="24"/>
          <w:szCs w:val="24"/>
          <w:lang w:eastAsia="hr-HR"/>
        </w:rPr>
        <w:t xml:space="preserve">je </w:t>
      </w:r>
      <w:r w:rsidR="00F61A47" w:rsidRPr="003122C7">
        <w:rPr>
          <w:rFonts w:ascii="Times New Roman" w:hAnsi="Times New Roman" w:cs="Times New Roman"/>
          <w:sz w:val="24"/>
          <w:szCs w:val="24"/>
          <w:lang w:eastAsia="hr-HR"/>
        </w:rPr>
        <w:t xml:space="preserve">člankom </w:t>
      </w:r>
      <w:r w:rsidR="006306D6" w:rsidRPr="003122C7">
        <w:rPr>
          <w:rFonts w:ascii="Times New Roman" w:hAnsi="Times New Roman" w:cs="Times New Roman"/>
          <w:sz w:val="24"/>
          <w:szCs w:val="24"/>
          <w:lang w:eastAsia="hr-HR"/>
        </w:rPr>
        <w:t>određeno tko može ostvariti pravo na povećanu obiteljsku invalidninu</w:t>
      </w:r>
      <w:r w:rsidRPr="003122C7">
        <w:rPr>
          <w:rFonts w:ascii="Times New Roman" w:hAnsi="Times New Roman" w:cs="Times New Roman"/>
          <w:sz w:val="24"/>
          <w:szCs w:val="24"/>
          <w:lang w:eastAsia="hr-HR"/>
        </w:rPr>
        <w:t>.</w:t>
      </w:r>
    </w:p>
    <w:p w14:paraId="5626E65C"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D604E2F" w14:textId="77777777" w:rsidR="00405082" w:rsidRPr="003122C7" w:rsidRDefault="00714A85"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2</w:t>
      </w:r>
      <w:r w:rsidR="004160F5" w:rsidRPr="003122C7">
        <w:rPr>
          <w:rFonts w:ascii="Times New Roman" w:hAnsi="Times New Roman" w:cs="Times New Roman"/>
          <w:b/>
          <w:sz w:val="24"/>
          <w:szCs w:val="24"/>
          <w:lang w:eastAsia="hr-HR"/>
        </w:rPr>
        <w:t>8</w:t>
      </w:r>
      <w:r w:rsidR="00405082" w:rsidRPr="003122C7">
        <w:rPr>
          <w:rFonts w:ascii="Times New Roman" w:hAnsi="Times New Roman" w:cs="Times New Roman"/>
          <w:b/>
          <w:sz w:val="24"/>
          <w:szCs w:val="24"/>
          <w:lang w:eastAsia="hr-HR"/>
        </w:rPr>
        <w:t>.</w:t>
      </w:r>
      <w:r w:rsidRPr="003122C7">
        <w:rPr>
          <w:rFonts w:ascii="Times New Roman" w:hAnsi="Times New Roman" w:cs="Times New Roman"/>
          <w:b/>
          <w:sz w:val="24"/>
          <w:szCs w:val="24"/>
          <w:lang w:eastAsia="hr-HR"/>
        </w:rPr>
        <w:t xml:space="preserve"> i 2</w:t>
      </w:r>
      <w:r w:rsidR="004160F5" w:rsidRPr="003122C7">
        <w:rPr>
          <w:rFonts w:ascii="Times New Roman" w:hAnsi="Times New Roman" w:cs="Times New Roman"/>
          <w:b/>
          <w:sz w:val="24"/>
          <w:szCs w:val="24"/>
          <w:lang w:eastAsia="hr-HR"/>
        </w:rPr>
        <w:t>9</w:t>
      </w:r>
      <w:r w:rsidRPr="003122C7">
        <w:rPr>
          <w:rFonts w:ascii="Times New Roman" w:hAnsi="Times New Roman" w:cs="Times New Roman"/>
          <w:b/>
          <w:sz w:val="24"/>
          <w:szCs w:val="24"/>
          <w:lang w:eastAsia="hr-HR"/>
        </w:rPr>
        <w:t>.</w:t>
      </w:r>
    </w:p>
    <w:p w14:paraId="62A43717"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0E25B46" w14:textId="65E2AE65" w:rsidR="00E77178" w:rsidRPr="003122C7" w:rsidRDefault="00F61A4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w:t>
      </w:r>
      <w:r w:rsidR="006306D6" w:rsidRPr="003122C7">
        <w:rPr>
          <w:rFonts w:ascii="Times New Roman" w:hAnsi="Times New Roman" w:cs="Times New Roman"/>
          <w:sz w:val="24"/>
          <w:szCs w:val="24"/>
          <w:lang w:eastAsia="hr-HR"/>
        </w:rPr>
        <w:t xml:space="preserve"> je </w:t>
      </w:r>
      <w:r w:rsidRPr="003122C7">
        <w:rPr>
          <w:rFonts w:ascii="Times New Roman" w:hAnsi="Times New Roman" w:cs="Times New Roman"/>
          <w:sz w:val="24"/>
          <w:szCs w:val="24"/>
          <w:lang w:eastAsia="hr-HR"/>
        </w:rPr>
        <w:t xml:space="preserve">člankom </w:t>
      </w:r>
      <w:r w:rsidR="006306D6" w:rsidRPr="003122C7">
        <w:rPr>
          <w:rFonts w:ascii="Times New Roman" w:hAnsi="Times New Roman" w:cs="Times New Roman"/>
          <w:sz w:val="24"/>
          <w:szCs w:val="24"/>
          <w:lang w:eastAsia="hr-HR"/>
        </w:rPr>
        <w:t xml:space="preserve">određeno tko može ostvariti pravo na uvećanu obiteljsku invalidninu. </w:t>
      </w:r>
    </w:p>
    <w:p w14:paraId="16D4782E"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701337D4" w14:textId="77777777" w:rsidR="00714A85" w:rsidRPr="003122C7" w:rsidRDefault="00714A85"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w:t>
      </w:r>
      <w:r w:rsidR="004160F5" w:rsidRPr="003122C7">
        <w:rPr>
          <w:rFonts w:ascii="Times New Roman" w:hAnsi="Times New Roman" w:cs="Times New Roman"/>
          <w:b/>
          <w:sz w:val="24"/>
          <w:szCs w:val="24"/>
          <w:lang w:eastAsia="hr-HR"/>
        </w:rPr>
        <w:t>30</w:t>
      </w:r>
      <w:r w:rsidRPr="003122C7">
        <w:rPr>
          <w:rFonts w:ascii="Times New Roman" w:hAnsi="Times New Roman" w:cs="Times New Roman"/>
          <w:b/>
          <w:sz w:val="24"/>
          <w:szCs w:val="24"/>
          <w:lang w:eastAsia="hr-HR"/>
        </w:rPr>
        <w:t>. do 3</w:t>
      </w:r>
      <w:r w:rsidR="00CA4382"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p>
    <w:p w14:paraId="2C51A5EB"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3570368" w14:textId="77777777" w:rsidR="00A079AC" w:rsidRPr="003122C7" w:rsidRDefault="00A079A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odredbama propisuje se ostvarivanje prava na obiteljsku invalidninu iz smrti civilnog invalida iz Domovinskog rata I. do IV. skupine koji je do</w:t>
      </w:r>
      <w:r w:rsidR="0002259C"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smrti bio korisnik do</w:t>
      </w:r>
      <w:r w:rsidR="008417CA" w:rsidRPr="003122C7">
        <w:rPr>
          <w:rFonts w:ascii="Times New Roman" w:hAnsi="Times New Roman" w:cs="Times New Roman"/>
          <w:sz w:val="24"/>
          <w:szCs w:val="24"/>
          <w:lang w:eastAsia="hr-HR"/>
        </w:rPr>
        <w:t>d</w:t>
      </w:r>
      <w:r w:rsidRPr="003122C7">
        <w:rPr>
          <w:rFonts w:ascii="Times New Roman" w:hAnsi="Times New Roman" w:cs="Times New Roman"/>
          <w:sz w:val="24"/>
          <w:szCs w:val="24"/>
          <w:lang w:eastAsia="hr-HR"/>
        </w:rPr>
        <w:t>atka za njegu i pomoć druge osobe.</w:t>
      </w:r>
    </w:p>
    <w:p w14:paraId="4C2AA138"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1A77C587" w14:textId="77777777" w:rsidR="00405082" w:rsidRPr="003122C7" w:rsidRDefault="00714A8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3</w:t>
      </w:r>
      <w:r w:rsidR="00CA4382" w:rsidRPr="003122C7">
        <w:rPr>
          <w:rFonts w:ascii="Times New Roman" w:hAnsi="Times New Roman" w:cs="Times New Roman"/>
          <w:b/>
          <w:sz w:val="24"/>
          <w:szCs w:val="24"/>
          <w:lang w:eastAsia="hr-HR"/>
        </w:rPr>
        <w:t>4</w:t>
      </w:r>
      <w:r w:rsidRPr="003122C7">
        <w:rPr>
          <w:rFonts w:ascii="Times New Roman" w:hAnsi="Times New Roman" w:cs="Times New Roman"/>
          <w:b/>
          <w:sz w:val="24"/>
          <w:szCs w:val="24"/>
          <w:lang w:eastAsia="hr-HR"/>
        </w:rPr>
        <w:t>. i 3</w:t>
      </w:r>
      <w:r w:rsidR="00CA4382" w:rsidRPr="003122C7">
        <w:rPr>
          <w:rFonts w:ascii="Times New Roman" w:hAnsi="Times New Roman" w:cs="Times New Roman"/>
          <w:b/>
          <w:sz w:val="24"/>
          <w:szCs w:val="24"/>
          <w:lang w:eastAsia="hr-HR"/>
        </w:rPr>
        <w:t>5</w:t>
      </w:r>
      <w:r w:rsidR="00405082" w:rsidRPr="003122C7">
        <w:rPr>
          <w:rFonts w:ascii="Times New Roman" w:hAnsi="Times New Roman" w:cs="Times New Roman"/>
          <w:sz w:val="24"/>
          <w:szCs w:val="24"/>
          <w:lang w:eastAsia="hr-HR"/>
        </w:rPr>
        <w:t>.</w:t>
      </w:r>
    </w:p>
    <w:p w14:paraId="7FE179E5"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080E4CB1" w14:textId="5325621C" w:rsidR="004D5719" w:rsidRPr="003122C7" w:rsidRDefault="00F61A4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člancima</w:t>
      </w:r>
      <w:r w:rsidR="004D5719" w:rsidRPr="003122C7">
        <w:rPr>
          <w:rFonts w:ascii="Times New Roman" w:hAnsi="Times New Roman" w:cs="Times New Roman"/>
          <w:sz w:val="24"/>
          <w:szCs w:val="24"/>
          <w:lang w:eastAsia="hr-HR"/>
        </w:rPr>
        <w:t xml:space="preserve"> se </w:t>
      </w:r>
      <w:r w:rsidR="00801CEB" w:rsidRPr="003122C7">
        <w:rPr>
          <w:rFonts w:ascii="Times New Roman" w:hAnsi="Times New Roman" w:cs="Times New Roman"/>
          <w:sz w:val="24"/>
          <w:szCs w:val="24"/>
          <w:lang w:eastAsia="hr-HR"/>
        </w:rPr>
        <w:t>propisuje</w:t>
      </w:r>
      <w:r w:rsidR="004D5719" w:rsidRPr="003122C7">
        <w:rPr>
          <w:rFonts w:ascii="Times New Roman" w:hAnsi="Times New Roman" w:cs="Times New Roman"/>
          <w:sz w:val="24"/>
          <w:szCs w:val="24"/>
          <w:lang w:eastAsia="hr-HR"/>
        </w:rPr>
        <w:t xml:space="preserve"> ostvarivanje prava na novčanu naknadu u iznosu obiteljske invalidnine, povećane i uvećane obiteljske invalidnine za članove obitelji nestalih civila u Domovinskom ratu.</w:t>
      </w:r>
    </w:p>
    <w:p w14:paraId="27A0D794"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607B01DC" w14:textId="77777777" w:rsidR="004D5719" w:rsidRPr="003122C7" w:rsidRDefault="004D5719"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Naime</w:t>
      </w:r>
      <w:r w:rsidR="006306D6" w:rsidRPr="003122C7">
        <w:rPr>
          <w:rFonts w:ascii="Times New Roman" w:hAnsi="Times New Roman" w:cs="Times New Roman"/>
          <w:sz w:val="24"/>
          <w:szCs w:val="24"/>
          <w:lang w:eastAsia="hr-HR"/>
        </w:rPr>
        <w:t>,</w:t>
      </w:r>
      <w:r w:rsidR="00B42271" w:rsidRPr="003122C7">
        <w:rPr>
          <w:rFonts w:ascii="Times New Roman" w:hAnsi="Times New Roman" w:cs="Times New Roman"/>
          <w:sz w:val="24"/>
          <w:szCs w:val="24"/>
          <w:lang w:eastAsia="hr-HR"/>
        </w:rPr>
        <w:t xml:space="preserve"> </w:t>
      </w:r>
      <w:r w:rsidR="006306D6" w:rsidRPr="003122C7">
        <w:rPr>
          <w:rFonts w:ascii="Times New Roman" w:hAnsi="Times New Roman" w:cs="Times New Roman"/>
          <w:sz w:val="24"/>
          <w:szCs w:val="24"/>
          <w:lang w:eastAsia="hr-HR"/>
        </w:rPr>
        <w:t>prema Zakonu o zaštiti vojnih i civilnih invalida rata</w:t>
      </w:r>
      <w:r w:rsidRPr="003122C7">
        <w:rPr>
          <w:rFonts w:ascii="Times New Roman" w:hAnsi="Times New Roman" w:cs="Times New Roman"/>
          <w:sz w:val="24"/>
          <w:szCs w:val="24"/>
          <w:lang w:eastAsia="hr-HR"/>
        </w:rPr>
        <w:t>, članovi obitelji nestalih u Domovinskom ratu, prije proglašenja nestale osobe umrlom, ne mogu ostvariti nikakva prava.</w:t>
      </w:r>
    </w:p>
    <w:p w14:paraId="6A033E7E"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1981655B" w14:textId="77777777" w:rsidR="00801CEB" w:rsidRPr="003122C7" w:rsidRDefault="00801CE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3</w:t>
      </w:r>
      <w:r w:rsidR="00CA4382"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 do 3</w:t>
      </w:r>
      <w:r w:rsidR="00CA4382" w:rsidRPr="003122C7">
        <w:rPr>
          <w:rFonts w:ascii="Times New Roman" w:hAnsi="Times New Roman" w:cs="Times New Roman"/>
          <w:b/>
          <w:sz w:val="24"/>
          <w:szCs w:val="24"/>
          <w:lang w:eastAsia="hr-HR"/>
        </w:rPr>
        <w:t>9</w:t>
      </w:r>
      <w:r w:rsidRPr="003122C7">
        <w:rPr>
          <w:rFonts w:ascii="Times New Roman" w:hAnsi="Times New Roman" w:cs="Times New Roman"/>
          <w:b/>
          <w:sz w:val="24"/>
          <w:szCs w:val="24"/>
          <w:lang w:eastAsia="hr-HR"/>
        </w:rPr>
        <w:t>.</w:t>
      </w:r>
    </w:p>
    <w:p w14:paraId="141A1806"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481847FD" w14:textId="079ED14D" w:rsidR="00801CEB" w:rsidRPr="003122C7" w:rsidRDefault="00801CE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Novčana naknada za civilne stradalnike iz Domovinskog rata uvodi se pod sličnim uvjetima i iznosima kao i nekadašnja opskrbnina koja je ukinuta Zakonom o izmjenama i dopunama Zakona o zaštiti vojnih i civilnih invalida rata (</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N</w:t>
      </w:r>
      <w:r w:rsidR="0012076C" w:rsidRPr="003122C7">
        <w:rPr>
          <w:rFonts w:ascii="Times New Roman" w:hAnsi="Times New Roman" w:cs="Times New Roman"/>
          <w:sz w:val="24"/>
          <w:szCs w:val="24"/>
          <w:lang w:eastAsia="hr-HR"/>
        </w:rPr>
        <w:t>arodne novine</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br</w:t>
      </w:r>
      <w:r w:rsidR="0012076C" w:rsidRPr="003122C7">
        <w:rPr>
          <w:rFonts w:ascii="Times New Roman" w:hAnsi="Times New Roman" w:cs="Times New Roman"/>
          <w:sz w:val="24"/>
          <w:szCs w:val="24"/>
          <w:lang w:eastAsia="hr-HR"/>
        </w:rPr>
        <w:t>oj</w:t>
      </w:r>
      <w:r w:rsidRPr="003122C7">
        <w:rPr>
          <w:rFonts w:ascii="Times New Roman" w:hAnsi="Times New Roman" w:cs="Times New Roman"/>
          <w:sz w:val="24"/>
          <w:szCs w:val="24"/>
          <w:lang w:eastAsia="hr-HR"/>
        </w:rPr>
        <w:t xml:space="preserve"> 148/13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w:t>
      </w:r>
      <w:r w:rsidR="007B1DB3" w:rsidRPr="003122C7">
        <w:rPr>
          <w:rFonts w:ascii="Times New Roman" w:hAnsi="Times New Roman" w:cs="Times New Roman"/>
          <w:sz w:val="24"/>
          <w:szCs w:val="24"/>
          <w:lang w:eastAsia="hr-HR"/>
        </w:rPr>
        <w:t>.</w:t>
      </w:r>
    </w:p>
    <w:p w14:paraId="668E9C62" w14:textId="77777777" w:rsidR="00A52E1A" w:rsidRPr="003122C7" w:rsidRDefault="00A52E1A" w:rsidP="00EC7398">
      <w:pPr>
        <w:spacing w:after="0" w:line="240" w:lineRule="auto"/>
        <w:jc w:val="both"/>
        <w:rPr>
          <w:rFonts w:ascii="Times New Roman" w:hAnsi="Times New Roman" w:cs="Times New Roman"/>
          <w:sz w:val="24"/>
          <w:szCs w:val="24"/>
          <w:lang w:eastAsia="hr-HR"/>
        </w:rPr>
      </w:pPr>
    </w:p>
    <w:p w14:paraId="081255E3" w14:textId="77777777" w:rsidR="00801CEB" w:rsidRPr="003122C7" w:rsidRDefault="00801CE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b/>
          <w:sz w:val="24"/>
          <w:szCs w:val="24"/>
          <w:lang w:eastAsia="hr-HR"/>
        </w:rPr>
        <w:t>Član</w:t>
      </w:r>
      <w:r w:rsidR="0012076C"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w:t>
      </w:r>
      <w:r w:rsidR="00CA4382" w:rsidRPr="003122C7">
        <w:rPr>
          <w:rFonts w:ascii="Times New Roman" w:hAnsi="Times New Roman" w:cs="Times New Roman"/>
          <w:b/>
          <w:sz w:val="24"/>
          <w:szCs w:val="24"/>
          <w:lang w:eastAsia="hr-HR"/>
        </w:rPr>
        <w:t>40</w:t>
      </w:r>
      <w:r w:rsidRPr="003122C7">
        <w:rPr>
          <w:rFonts w:ascii="Times New Roman" w:hAnsi="Times New Roman" w:cs="Times New Roman"/>
          <w:b/>
          <w:sz w:val="24"/>
          <w:szCs w:val="24"/>
          <w:lang w:eastAsia="hr-HR"/>
        </w:rPr>
        <w:t>. do 4</w:t>
      </w:r>
      <w:r w:rsidR="00CA4382" w:rsidRPr="003122C7">
        <w:rPr>
          <w:rFonts w:ascii="Times New Roman" w:hAnsi="Times New Roman" w:cs="Times New Roman"/>
          <w:b/>
          <w:sz w:val="24"/>
          <w:szCs w:val="24"/>
          <w:lang w:eastAsia="hr-HR"/>
        </w:rPr>
        <w:t>2</w:t>
      </w:r>
      <w:r w:rsidRPr="003122C7">
        <w:rPr>
          <w:rFonts w:ascii="Times New Roman" w:hAnsi="Times New Roman" w:cs="Times New Roman"/>
          <w:sz w:val="24"/>
          <w:szCs w:val="24"/>
          <w:lang w:eastAsia="hr-HR"/>
        </w:rPr>
        <w:t>.</w:t>
      </w:r>
    </w:p>
    <w:p w14:paraId="4275A9BA"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36FD0A41" w14:textId="619BF531" w:rsidR="00801CEB" w:rsidRPr="003122C7" w:rsidRDefault="009B45D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se propisuju uvjeti za ostvarivanje prava na jednokratnu novčanu pomoć.</w:t>
      </w:r>
    </w:p>
    <w:p w14:paraId="247F369B"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3F5EADBA" w14:textId="77777777" w:rsidR="00801CEB" w:rsidRPr="003122C7" w:rsidRDefault="00801CE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4</w:t>
      </w:r>
      <w:r w:rsidR="00CA4382"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p>
    <w:p w14:paraId="2E3B951C" w14:textId="77777777" w:rsidR="00A52E1A" w:rsidRPr="003122C7" w:rsidRDefault="00A52E1A" w:rsidP="00EC7398">
      <w:pPr>
        <w:spacing w:after="0" w:line="240" w:lineRule="auto"/>
        <w:jc w:val="both"/>
        <w:rPr>
          <w:rFonts w:ascii="Times New Roman" w:hAnsi="Times New Roman" w:cs="Times New Roman"/>
          <w:b/>
          <w:sz w:val="24"/>
          <w:szCs w:val="24"/>
          <w:lang w:eastAsia="hr-HR"/>
        </w:rPr>
      </w:pPr>
    </w:p>
    <w:p w14:paraId="3ED41329" w14:textId="77777777" w:rsidR="00801CEB" w:rsidRPr="003122C7" w:rsidRDefault="009B45D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w:t>
      </w:r>
      <w:r w:rsidR="00801CEB" w:rsidRPr="003122C7">
        <w:rPr>
          <w:rFonts w:ascii="Times New Roman" w:hAnsi="Times New Roman" w:cs="Times New Roman"/>
          <w:sz w:val="24"/>
          <w:szCs w:val="24"/>
          <w:lang w:eastAsia="hr-HR"/>
        </w:rPr>
        <w:t>rav</w:t>
      </w:r>
      <w:r w:rsidRPr="003122C7">
        <w:rPr>
          <w:rFonts w:ascii="Times New Roman" w:hAnsi="Times New Roman" w:cs="Times New Roman"/>
          <w:sz w:val="24"/>
          <w:szCs w:val="24"/>
          <w:lang w:eastAsia="hr-HR"/>
        </w:rPr>
        <w:t>o</w:t>
      </w:r>
      <w:r w:rsidR="00801CEB" w:rsidRPr="003122C7">
        <w:rPr>
          <w:rFonts w:ascii="Times New Roman" w:hAnsi="Times New Roman" w:cs="Times New Roman"/>
          <w:sz w:val="24"/>
          <w:szCs w:val="24"/>
          <w:lang w:eastAsia="hr-HR"/>
        </w:rPr>
        <w:t xml:space="preserve"> na dodatak za pripomoć u kući</w:t>
      </w:r>
      <w:r w:rsidRPr="003122C7">
        <w:rPr>
          <w:rFonts w:ascii="Times New Roman" w:hAnsi="Times New Roman" w:cs="Times New Roman"/>
          <w:sz w:val="24"/>
          <w:szCs w:val="24"/>
          <w:lang w:eastAsia="hr-HR"/>
        </w:rPr>
        <w:t>, pod uvjetima određenim ovim Zakonom,</w:t>
      </w:r>
      <w:r w:rsidR="00801CEB" w:rsidRPr="003122C7">
        <w:rPr>
          <w:rFonts w:ascii="Times New Roman" w:hAnsi="Times New Roman" w:cs="Times New Roman"/>
          <w:sz w:val="24"/>
          <w:szCs w:val="24"/>
          <w:lang w:eastAsia="hr-HR"/>
        </w:rPr>
        <w:t xml:space="preserve"> omogućava </w:t>
      </w:r>
      <w:r w:rsidRPr="003122C7">
        <w:rPr>
          <w:rFonts w:ascii="Times New Roman" w:hAnsi="Times New Roman" w:cs="Times New Roman"/>
          <w:sz w:val="24"/>
          <w:szCs w:val="24"/>
          <w:lang w:eastAsia="hr-HR"/>
        </w:rPr>
        <w:t>se civilnim inval</w:t>
      </w:r>
      <w:r w:rsidR="00B90E5B" w:rsidRPr="003122C7">
        <w:rPr>
          <w:rFonts w:ascii="Times New Roman" w:hAnsi="Times New Roman" w:cs="Times New Roman"/>
          <w:sz w:val="24"/>
          <w:szCs w:val="24"/>
          <w:lang w:eastAsia="hr-HR"/>
        </w:rPr>
        <w:t>i</w:t>
      </w:r>
      <w:r w:rsidRPr="003122C7">
        <w:rPr>
          <w:rFonts w:ascii="Times New Roman" w:hAnsi="Times New Roman" w:cs="Times New Roman"/>
          <w:sz w:val="24"/>
          <w:szCs w:val="24"/>
          <w:lang w:eastAsia="hr-HR"/>
        </w:rPr>
        <w:t xml:space="preserve">dima iz Domovinskog rata i korisnicima obiteljske invalidnine koji su korisnici zajamčene minimalne naknade prema Zakonu o socijalnoj skrbi ili </w:t>
      </w:r>
      <w:r w:rsidR="00801CEB" w:rsidRPr="003122C7">
        <w:rPr>
          <w:rFonts w:ascii="Times New Roman" w:hAnsi="Times New Roman" w:cs="Times New Roman"/>
          <w:sz w:val="24"/>
          <w:szCs w:val="24"/>
          <w:lang w:eastAsia="hr-HR"/>
        </w:rPr>
        <w:t>novčane naknade</w:t>
      </w:r>
      <w:r w:rsidRPr="003122C7">
        <w:rPr>
          <w:rFonts w:ascii="Times New Roman" w:hAnsi="Times New Roman" w:cs="Times New Roman"/>
          <w:sz w:val="24"/>
          <w:szCs w:val="24"/>
          <w:lang w:eastAsia="hr-HR"/>
        </w:rPr>
        <w:t xml:space="preserve"> za civilne stradalnike iz Domovinskog rata prema ovome Zakonu.</w:t>
      </w:r>
      <w:r w:rsidR="00801CEB" w:rsidRPr="003122C7">
        <w:rPr>
          <w:rFonts w:ascii="Times New Roman" w:hAnsi="Times New Roman" w:cs="Times New Roman"/>
          <w:sz w:val="24"/>
          <w:szCs w:val="24"/>
          <w:lang w:eastAsia="hr-HR"/>
        </w:rPr>
        <w:t xml:space="preserve"> </w:t>
      </w:r>
    </w:p>
    <w:p w14:paraId="68EFEA60"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56FF66F3" w14:textId="77777777" w:rsidR="00801CEB" w:rsidRPr="003122C7" w:rsidRDefault="00801CE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4</w:t>
      </w:r>
      <w:r w:rsidR="004D6485" w:rsidRPr="003122C7">
        <w:rPr>
          <w:rFonts w:ascii="Times New Roman" w:hAnsi="Times New Roman" w:cs="Times New Roman"/>
          <w:b/>
          <w:sz w:val="24"/>
          <w:szCs w:val="24"/>
          <w:lang w:eastAsia="hr-HR"/>
        </w:rPr>
        <w:t>4</w:t>
      </w:r>
      <w:r w:rsidRPr="003122C7">
        <w:rPr>
          <w:rFonts w:ascii="Times New Roman" w:hAnsi="Times New Roman" w:cs="Times New Roman"/>
          <w:b/>
          <w:sz w:val="24"/>
          <w:szCs w:val="24"/>
          <w:lang w:eastAsia="hr-HR"/>
        </w:rPr>
        <w:t>.</w:t>
      </w:r>
    </w:p>
    <w:p w14:paraId="1F1D5EB5"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44C704D8" w14:textId="68094E39" w:rsidR="004B30C5" w:rsidRPr="003122C7" w:rsidRDefault="00F61A4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Ovim</w:t>
      </w:r>
      <w:r w:rsidR="00EA1C85" w:rsidRPr="003122C7">
        <w:rPr>
          <w:rFonts w:ascii="Times New Roman" w:hAnsi="Times New Roman" w:cs="Times New Roman"/>
          <w:sz w:val="24"/>
          <w:szCs w:val="24"/>
          <w:lang w:eastAsia="hr-HR"/>
        </w:rPr>
        <w:t xml:space="preserve"> je</w:t>
      </w:r>
      <w:r w:rsidR="00801CEB"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člankom </w:t>
      </w:r>
      <w:r w:rsidR="00801CEB" w:rsidRPr="003122C7">
        <w:rPr>
          <w:rFonts w:ascii="Times New Roman" w:hAnsi="Times New Roman" w:cs="Times New Roman"/>
          <w:sz w:val="24"/>
          <w:szCs w:val="24"/>
          <w:lang w:eastAsia="hr-HR"/>
        </w:rPr>
        <w:t xml:space="preserve">propisano </w:t>
      </w:r>
      <w:r w:rsidR="004B30C5" w:rsidRPr="003122C7">
        <w:rPr>
          <w:rFonts w:ascii="Times New Roman" w:hAnsi="Times New Roman" w:cs="Times New Roman"/>
          <w:sz w:val="24"/>
          <w:szCs w:val="24"/>
          <w:lang w:eastAsia="hr-HR"/>
        </w:rPr>
        <w:t>ostvarivanje prava na besplatne udžbenike</w:t>
      </w:r>
      <w:r w:rsidR="00801CEB" w:rsidRPr="003122C7">
        <w:rPr>
          <w:rFonts w:ascii="Times New Roman" w:hAnsi="Times New Roman" w:cs="Times New Roman"/>
          <w:sz w:val="24"/>
          <w:szCs w:val="24"/>
          <w:lang w:eastAsia="hr-HR"/>
        </w:rPr>
        <w:t>.</w:t>
      </w:r>
    </w:p>
    <w:p w14:paraId="2211AA10"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1AB5E841" w14:textId="77777777" w:rsidR="00801CEB" w:rsidRPr="003122C7" w:rsidRDefault="00801CE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b/>
          <w:sz w:val="24"/>
          <w:szCs w:val="24"/>
          <w:lang w:eastAsia="hr-HR"/>
        </w:rPr>
        <w:t>Članak 4</w:t>
      </w:r>
      <w:r w:rsidR="004D6485" w:rsidRPr="003122C7">
        <w:rPr>
          <w:rFonts w:ascii="Times New Roman" w:hAnsi="Times New Roman" w:cs="Times New Roman"/>
          <w:b/>
          <w:sz w:val="24"/>
          <w:szCs w:val="24"/>
          <w:lang w:eastAsia="hr-HR"/>
        </w:rPr>
        <w:t>5</w:t>
      </w:r>
      <w:r w:rsidRPr="003122C7">
        <w:rPr>
          <w:rFonts w:ascii="Times New Roman" w:hAnsi="Times New Roman" w:cs="Times New Roman"/>
          <w:sz w:val="24"/>
          <w:szCs w:val="24"/>
          <w:lang w:eastAsia="hr-HR"/>
        </w:rPr>
        <w:t>.</w:t>
      </w:r>
    </w:p>
    <w:p w14:paraId="4F9BC12E"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254EEB10" w14:textId="77777777" w:rsidR="00801CEB" w:rsidRPr="003122C7" w:rsidRDefault="00801CE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Ovime je propisano ostvarivanje prava na stipendiju.</w:t>
      </w:r>
    </w:p>
    <w:p w14:paraId="5F9C871F"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12F8A6F4" w14:textId="77777777" w:rsidR="00801CEB" w:rsidRPr="003122C7" w:rsidRDefault="00801CE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4</w:t>
      </w:r>
      <w:r w:rsidR="004D6485"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w:t>
      </w:r>
    </w:p>
    <w:p w14:paraId="68298753"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1C396D32" w14:textId="77777777" w:rsidR="00801CEB" w:rsidRPr="003122C7" w:rsidRDefault="00801CE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Ovime je propisano ostvarivanje prava na prednost pri smještaju u učeničke i studentske domove za korisnike iz ovoga Zakona.</w:t>
      </w:r>
    </w:p>
    <w:p w14:paraId="621EDC2C"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54F168FD" w14:textId="77777777" w:rsidR="00801CEB" w:rsidRPr="003122C7" w:rsidRDefault="00801CE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4</w:t>
      </w:r>
      <w:r w:rsidR="004D6485" w:rsidRPr="003122C7">
        <w:rPr>
          <w:rFonts w:ascii="Times New Roman" w:hAnsi="Times New Roman" w:cs="Times New Roman"/>
          <w:b/>
          <w:sz w:val="24"/>
          <w:szCs w:val="24"/>
          <w:lang w:eastAsia="hr-HR"/>
        </w:rPr>
        <w:t>7</w:t>
      </w:r>
      <w:r w:rsidRPr="003122C7">
        <w:rPr>
          <w:rFonts w:ascii="Times New Roman" w:hAnsi="Times New Roman" w:cs="Times New Roman"/>
          <w:b/>
          <w:sz w:val="24"/>
          <w:szCs w:val="24"/>
          <w:lang w:eastAsia="hr-HR"/>
        </w:rPr>
        <w:t xml:space="preserve">. do </w:t>
      </w:r>
      <w:r w:rsidR="00E75D8A" w:rsidRPr="003122C7">
        <w:rPr>
          <w:rFonts w:ascii="Times New Roman" w:hAnsi="Times New Roman" w:cs="Times New Roman"/>
          <w:b/>
          <w:sz w:val="24"/>
          <w:szCs w:val="24"/>
          <w:lang w:eastAsia="hr-HR"/>
        </w:rPr>
        <w:t>5</w:t>
      </w:r>
      <w:r w:rsidR="004D6485" w:rsidRPr="003122C7">
        <w:rPr>
          <w:rFonts w:ascii="Times New Roman" w:hAnsi="Times New Roman" w:cs="Times New Roman"/>
          <w:b/>
          <w:sz w:val="24"/>
          <w:szCs w:val="24"/>
          <w:lang w:eastAsia="hr-HR"/>
        </w:rPr>
        <w:t>0</w:t>
      </w:r>
      <w:r w:rsidR="00E75D8A" w:rsidRPr="003122C7">
        <w:rPr>
          <w:rFonts w:ascii="Times New Roman" w:hAnsi="Times New Roman" w:cs="Times New Roman"/>
          <w:b/>
          <w:sz w:val="24"/>
          <w:szCs w:val="24"/>
          <w:lang w:eastAsia="hr-HR"/>
        </w:rPr>
        <w:t>.</w:t>
      </w:r>
    </w:p>
    <w:p w14:paraId="4C55860E"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0804A041" w14:textId="77777777" w:rsidR="00E75D8A" w:rsidRPr="003122C7" w:rsidRDefault="00E75D8A"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odredbama regulirano je ostvarivanje prava na prednost pri zapošljavanju pod jednakim uvjetima.</w:t>
      </w:r>
    </w:p>
    <w:p w14:paraId="348496EF"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D9F26F0" w14:textId="77777777" w:rsidR="00801CEB" w:rsidRPr="003122C7" w:rsidRDefault="009B45D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w:t>
      </w:r>
      <w:r w:rsidR="00E75D8A" w:rsidRPr="003122C7">
        <w:rPr>
          <w:rFonts w:ascii="Times New Roman" w:hAnsi="Times New Roman" w:cs="Times New Roman"/>
          <w:sz w:val="24"/>
          <w:szCs w:val="24"/>
          <w:lang w:eastAsia="hr-HR"/>
        </w:rPr>
        <w:t xml:space="preserve">ravo prednosti odnosi </w:t>
      </w:r>
      <w:r w:rsidRPr="003122C7">
        <w:rPr>
          <w:rFonts w:ascii="Times New Roman" w:hAnsi="Times New Roman" w:cs="Times New Roman"/>
          <w:sz w:val="24"/>
          <w:szCs w:val="24"/>
          <w:lang w:eastAsia="hr-HR"/>
        </w:rPr>
        <w:t xml:space="preserve">se </w:t>
      </w:r>
      <w:r w:rsidR="00E75D8A" w:rsidRPr="003122C7">
        <w:rPr>
          <w:rFonts w:ascii="Times New Roman" w:hAnsi="Times New Roman" w:cs="Times New Roman"/>
          <w:sz w:val="24"/>
          <w:szCs w:val="24"/>
          <w:lang w:eastAsia="hr-HR"/>
        </w:rPr>
        <w:t>i na popunjavanje radnog mjesta putem internog oglasa. Osim toga, pravo prednosti pri zapošljavanju mogu koristiti i zaposlene osobe koje su zaposlene na radnom mjestu koje ne odgovara njihovoj stručnoj spremi. Ovo budući da se zbog današnje situacije na tržištu rada velik broj osoba, pogotovo djece s određenom stručnom spremom, iz raznih razloga ne može zaposliti na odgovarajuće radno mjesto. Stoga, da bi se ostvarili na tržištu rada i osigurali si kakva – takva primanja, primorani su prihvaćati druge poslove na kojima ne stječu radno iskustvo struke za koju su školovani. To ih onda sprječava u apliciranju za poslove gdje će stjecati daljnje radno iskustvo u svojoj struci za koje im zakon omogućava ostvarivanje zakonski zajamčenog prava prednosti.</w:t>
      </w:r>
    </w:p>
    <w:p w14:paraId="3DA5B668"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195378DE" w14:textId="77777777" w:rsidR="00E75D8A" w:rsidRPr="003122C7" w:rsidRDefault="00E75D8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w:t>
      </w:r>
      <w:r w:rsidR="004D6485" w:rsidRPr="003122C7">
        <w:rPr>
          <w:rFonts w:ascii="Times New Roman" w:hAnsi="Times New Roman" w:cs="Times New Roman"/>
          <w:b/>
          <w:sz w:val="24"/>
          <w:szCs w:val="24"/>
          <w:lang w:eastAsia="hr-HR"/>
        </w:rPr>
        <w:t>1</w:t>
      </w:r>
      <w:r w:rsidRPr="003122C7">
        <w:rPr>
          <w:rFonts w:ascii="Times New Roman" w:hAnsi="Times New Roman" w:cs="Times New Roman"/>
          <w:b/>
          <w:sz w:val="24"/>
          <w:szCs w:val="24"/>
          <w:lang w:eastAsia="hr-HR"/>
        </w:rPr>
        <w:t>.</w:t>
      </w:r>
    </w:p>
    <w:p w14:paraId="3250A242"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A6D8E00" w14:textId="77777777" w:rsidR="00A079AC" w:rsidRPr="003122C7" w:rsidRDefault="00A079A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Ovom odredbom je propisano ostvarivanje prava na prednost pri smještaju u ustanove socijalne skrbi.</w:t>
      </w:r>
    </w:p>
    <w:p w14:paraId="37ED6F8A"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ADCDD4C" w14:textId="77777777" w:rsidR="00CA4382" w:rsidRPr="003122C7" w:rsidRDefault="00CA4382"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52.</w:t>
      </w:r>
    </w:p>
    <w:p w14:paraId="7622701E"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223421FE" w14:textId="5B22CE89" w:rsidR="00CA4382" w:rsidRPr="003122C7" w:rsidRDefault="00CA4382"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je uređeno ostvarivanje prava na korištenje usluga veteranskih centara. Veteranski centar je javna ustanova za pružanje podrške i usluga braniteljsko-stradalničkoj populaciji, a čije osnivanje i rad je reguliran Zakonom o hrvatskim braniteljima iz Domovinskog rata i članovima njihovih obitelji (</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N</w:t>
      </w:r>
      <w:r w:rsidR="00B90E5B" w:rsidRPr="003122C7">
        <w:rPr>
          <w:rFonts w:ascii="Times New Roman" w:hAnsi="Times New Roman" w:cs="Times New Roman"/>
          <w:sz w:val="24"/>
          <w:szCs w:val="24"/>
          <w:lang w:eastAsia="hr-HR"/>
        </w:rPr>
        <w:t>arodne novine</w:t>
      </w:r>
      <w:r w:rsidR="00300EDD">
        <w:rPr>
          <w:rFonts w:ascii="Times New Roman" w:hAnsi="Times New Roman" w:cs="Times New Roman"/>
          <w:sz w:val="24"/>
          <w:szCs w:val="24"/>
          <w:lang w:eastAsia="hr-HR"/>
        </w:rPr>
        <w:t>“</w:t>
      </w:r>
      <w:r w:rsidR="00B90E5B" w:rsidRPr="003122C7">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br. 121/17</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i 98/19</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i Zakonom o ustanovama (</w:t>
      </w:r>
      <w:r w:rsidR="00300EDD">
        <w:rPr>
          <w:rFonts w:ascii="Times New Roman" w:hAnsi="Times New Roman" w:cs="Times New Roman"/>
          <w:sz w:val="24"/>
          <w:szCs w:val="24"/>
          <w:lang w:eastAsia="hr-HR"/>
        </w:rPr>
        <w:t>„</w:t>
      </w:r>
      <w:r w:rsidR="00B90E5B" w:rsidRPr="003122C7">
        <w:rPr>
          <w:rFonts w:ascii="Times New Roman" w:hAnsi="Times New Roman" w:cs="Times New Roman"/>
          <w:sz w:val="24"/>
          <w:szCs w:val="24"/>
          <w:lang w:eastAsia="hr-HR"/>
        </w:rPr>
        <w:t>Narodne novine</w:t>
      </w:r>
      <w:r w:rsidR="00300EDD">
        <w:rPr>
          <w:rFonts w:ascii="Times New Roman" w:hAnsi="Times New Roman" w:cs="Times New Roman"/>
          <w:sz w:val="24"/>
          <w:szCs w:val="24"/>
          <w:lang w:eastAsia="hr-HR"/>
        </w:rPr>
        <w:t>“</w:t>
      </w:r>
      <w:r w:rsidR="00B90E5B"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br. 76/93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29/97</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47/99</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35/08</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i 127/19</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Osnivač veteranskih centara je Republika Hrvatska, a u ime osnivača osnivačka prava obavlja Ministarstvo hrvatskih branitelja.</w:t>
      </w:r>
      <w:r w:rsidR="00B42271" w:rsidRPr="003122C7">
        <w:rPr>
          <w:rFonts w:ascii="Times New Roman" w:hAnsi="Times New Roman" w:cs="Times New Roman"/>
          <w:sz w:val="24"/>
          <w:szCs w:val="24"/>
          <w:lang w:eastAsia="hr-HR"/>
        </w:rPr>
        <w:t xml:space="preserve"> </w:t>
      </w:r>
    </w:p>
    <w:p w14:paraId="4508C0C0"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7BD7576B" w14:textId="77777777" w:rsidR="00CA4382" w:rsidRPr="003122C7" w:rsidRDefault="009F1FD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CA4382" w:rsidRPr="003122C7">
        <w:rPr>
          <w:rFonts w:ascii="Times New Roman" w:hAnsi="Times New Roman" w:cs="Times New Roman"/>
          <w:b/>
          <w:sz w:val="24"/>
          <w:szCs w:val="24"/>
          <w:lang w:eastAsia="hr-HR"/>
        </w:rPr>
        <w:t>53.</w:t>
      </w:r>
    </w:p>
    <w:p w14:paraId="0F41A3A1"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642EFF6C" w14:textId="77777777" w:rsidR="009F1FD6" w:rsidRPr="003122C7" w:rsidRDefault="009F1FD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Člankom se propisuje i detaljno razrađuje pravo na psihosocijalnu pomoć. Iako se psihosocijalna pomoć do sada pružala pripadnicima ove populacije, ista nikada nije na ovaj način bila uređena zakonskim odredbama. Uvođenjem ove odredbe jasno je propisan opseg prava, način organizacije te pomoći, te mjesta gdje se pravo ostvaruje.</w:t>
      </w:r>
    </w:p>
    <w:p w14:paraId="7A09CB51" w14:textId="77777777" w:rsidR="00654685" w:rsidRPr="003122C7" w:rsidRDefault="009F1FD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 </w:t>
      </w:r>
    </w:p>
    <w:p w14:paraId="64C9D0A5" w14:textId="77777777" w:rsidR="00CA4382" w:rsidRPr="003122C7" w:rsidRDefault="009F1FD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CA4382" w:rsidRPr="003122C7">
        <w:rPr>
          <w:rFonts w:ascii="Times New Roman" w:hAnsi="Times New Roman" w:cs="Times New Roman"/>
          <w:b/>
          <w:sz w:val="24"/>
          <w:szCs w:val="24"/>
          <w:lang w:eastAsia="hr-HR"/>
        </w:rPr>
        <w:t xml:space="preserve">54. </w:t>
      </w:r>
    </w:p>
    <w:p w14:paraId="2D562B46"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5DC6F465" w14:textId="77777777" w:rsidR="00B90E5B" w:rsidRPr="003122C7" w:rsidRDefault="009F1FD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se propisuje pravo na pravnu pomoć, krug korisnika i opseg prava. Također se propisuje i način organizacije te pomoći, odnosno način i mjesto gdje se ista ostvaruje.</w:t>
      </w:r>
    </w:p>
    <w:p w14:paraId="349AA9F9" w14:textId="77777777" w:rsidR="000C01A5" w:rsidRPr="003122C7" w:rsidRDefault="000C01A5" w:rsidP="00EC7398">
      <w:pPr>
        <w:spacing w:after="0" w:line="240" w:lineRule="auto"/>
        <w:jc w:val="both"/>
        <w:rPr>
          <w:rFonts w:ascii="Times New Roman" w:hAnsi="Times New Roman" w:cs="Times New Roman"/>
          <w:b/>
          <w:bCs/>
          <w:sz w:val="24"/>
          <w:szCs w:val="24"/>
          <w:lang w:eastAsia="hr-HR"/>
        </w:rPr>
      </w:pPr>
    </w:p>
    <w:p w14:paraId="2C7782C9" w14:textId="77777777" w:rsidR="0077717B" w:rsidRPr="003122C7" w:rsidRDefault="0077717B" w:rsidP="00EC7398">
      <w:pPr>
        <w:spacing w:after="0" w:line="240" w:lineRule="auto"/>
        <w:jc w:val="both"/>
        <w:rPr>
          <w:rFonts w:ascii="Times New Roman" w:hAnsi="Times New Roman" w:cs="Times New Roman"/>
          <w:b/>
          <w:bCs/>
          <w:sz w:val="24"/>
          <w:szCs w:val="24"/>
          <w:lang w:eastAsia="hr-HR"/>
        </w:rPr>
      </w:pPr>
    </w:p>
    <w:p w14:paraId="21521660" w14:textId="77777777" w:rsidR="00FD3817" w:rsidRPr="003122C7" w:rsidRDefault="00FD3817" w:rsidP="00EC7398">
      <w:pPr>
        <w:spacing w:after="0" w:line="240" w:lineRule="auto"/>
        <w:jc w:val="both"/>
        <w:rPr>
          <w:rFonts w:ascii="Times New Roman" w:hAnsi="Times New Roman" w:cs="Times New Roman"/>
          <w:b/>
          <w:bCs/>
          <w:sz w:val="24"/>
          <w:szCs w:val="24"/>
          <w:lang w:eastAsia="hr-HR"/>
        </w:rPr>
      </w:pPr>
      <w:r w:rsidRPr="003122C7">
        <w:rPr>
          <w:rFonts w:ascii="Times New Roman" w:hAnsi="Times New Roman" w:cs="Times New Roman"/>
          <w:b/>
          <w:bCs/>
          <w:sz w:val="24"/>
          <w:szCs w:val="24"/>
          <w:lang w:eastAsia="hr-HR"/>
        </w:rPr>
        <w:t>Članak 5</w:t>
      </w:r>
      <w:r w:rsidR="00CA4382" w:rsidRPr="003122C7">
        <w:rPr>
          <w:rFonts w:ascii="Times New Roman" w:hAnsi="Times New Roman" w:cs="Times New Roman"/>
          <w:b/>
          <w:bCs/>
          <w:sz w:val="24"/>
          <w:szCs w:val="24"/>
          <w:lang w:eastAsia="hr-HR"/>
        </w:rPr>
        <w:t>5</w:t>
      </w:r>
      <w:r w:rsidRPr="003122C7">
        <w:rPr>
          <w:rFonts w:ascii="Times New Roman" w:hAnsi="Times New Roman" w:cs="Times New Roman"/>
          <w:b/>
          <w:bCs/>
          <w:sz w:val="24"/>
          <w:szCs w:val="24"/>
          <w:lang w:eastAsia="hr-HR"/>
        </w:rPr>
        <w:t>.</w:t>
      </w:r>
    </w:p>
    <w:p w14:paraId="653120F0"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28C97CA4" w14:textId="77777777" w:rsidR="00FD3817" w:rsidRPr="003122C7" w:rsidRDefault="00FD381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Zaposlene c</w:t>
      </w:r>
      <w:r w:rsidR="00CA4382" w:rsidRPr="003122C7">
        <w:rPr>
          <w:rFonts w:ascii="Times New Roman" w:hAnsi="Times New Roman" w:cs="Times New Roman"/>
          <w:sz w:val="24"/>
          <w:szCs w:val="24"/>
          <w:lang w:eastAsia="hr-HR"/>
        </w:rPr>
        <w:t>i</w:t>
      </w:r>
      <w:r w:rsidRPr="003122C7">
        <w:rPr>
          <w:rFonts w:ascii="Times New Roman" w:hAnsi="Times New Roman" w:cs="Times New Roman"/>
          <w:sz w:val="24"/>
          <w:szCs w:val="24"/>
          <w:lang w:eastAsia="hr-HR"/>
        </w:rPr>
        <w:t>vilne osobe koje su za vrijeme Domovinskog rata odvedene u zatočeništvo, vrijeme provedeno u zatočeništvu računa se kao staž osiguranja u dvostrukom trajanju, a ako nisu bile zaposlene vrijeme provedeno u zatočeništvu računa se kao poseban staž u jednostrukom trajanju.</w:t>
      </w:r>
    </w:p>
    <w:p w14:paraId="54BF772B"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504B936C" w14:textId="77777777" w:rsidR="00E75D8A" w:rsidRPr="003122C7" w:rsidRDefault="00E75D8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w:t>
      </w:r>
      <w:r w:rsidR="003852BD"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w:t>
      </w:r>
    </w:p>
    <w:p w14:paraId="7E63782A"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4905CC9B" w14:textId="77777777" w:rsidR="00A079AC" w:rsidRPr="003122C7" w:rsidRDefault="00A079A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Odredbom se propisuje ostvarivanje prava na oslobođenje naknade za prenamjenu poljoprivrednog zemljišta.</w:t>
      </w:r>
    </w:p>
    <w:p w14:paraId="7E873F21"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258DD99D" w14:textId="77777777" w:rsidR="00405082" w:rsidRPr="003122C7" w:rsidRDefault="00405082"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w:t>
      </w:r>
      <w:r w:rsidR="004B30C5" w:rsidRPr="003122C7">
        <w:rPr>
          <w:rFonts w:ascii="Times New Roman" w:hAnsi="Times New Roman" w:cs="Times New Roman"/>
          <w:b/>
          <w:sz w:val="24"/>
          <w:szCs w:val="24"/>
          <w:lang w:eastAsia="hr-HR"/>
        </w:rPr>
        <w:t>lanak</w:t>
      </w:r>
      <w:r w:rsidR="00E75D8A" w:rsidRPr="003122C7">
        <w:rPr>
          <w:rFonts w:ascii="Times New Roman" w:hAnsi="Times New Roman" w:cs="Times New Roman"/>
          <w:b/>
          <w:sz w:val="24"/>
          <w:szCs w:val="24"/>
          <w:lang w:eastAsia="hr-HR"/>
        </w:rPr>
        <w:t xml:space="preserve"> 5</w:t>
      </w:r>
      <w:r w:rsidR="003852BD" w:rsidRPr="003122C7">
        <w:rPr>
          <w:rFonts w:ascii="Times New Roman" w:hAnsi="Times New Roman" w:cs="Times New Roman"/>
          <w:b/>
          <w:sz w:val="24"/>
          <w:szCs w:val="24"/>
          <w:lang w:eastAsia="hr-HR"/>
        </w:rPr>
        <w:t>7</w:t>
      </w:r>
      <w:r w:rsidRPr="003122C7">
        <w:rPr>
          <w:rFonts w:ascii="Times New Roman" w:hAnsi="Times New Roman" w:cs="Times New Roman"/>
          <w:b/>
          <w:sz w:val="24"/>
          <w:szCs w:val="24"/>
          <w:lang w:eastAsia="hr-HR"/>
        </w:rPr>
        <w:t>.</w:t>
      </w:r>
    </w:p>
    <w:p w14:paraId="4DE222FE"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776544A2" w14:textId="77777777" w:rsidR="00715F87" w:rsidRPr="003122C7" w:rsidRDefault="00715F8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člankom uređuje se pravo na troškove ukopa ekshumiranih i identificiranih nestalih civilnih osoba u Domovinskom ratu, a koje će se razraditi pravilnikom.</w:t>
      </w:r>
    </w:p>
    <w:p w14:paraId="0306FD4E"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3E3055F4" w14:textId="77777777" w:rsidR="00E75D8A" w:rsidRPr="003122C7" w:rsidRDefault="00E75D8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w:t>
      </w:r>
      <w:r w:rsidR="003852BD" w:rsidRPr="003122C7">
        <w:rPr>
          <w:rFonts w:ascii="Times New Roman" w:hAnsi="Times New Roman" w:cs="Times New Roman"/>
          <w:b/>
          <w:sz w:val="24"/>
          <w:szCs w:val="24"/>
          <w:lang w:eastAsia="hr-HR"/>
        </w:rPr>
        <w:t>8</w:t>
      </w:r>
      <w:r w:rsidRPr="003122C7">
        <w:rPr>
          <w:rFonts w:ascii="Times New Roman" w:hAnsi="Times New Roman" w:cs="Times New Roman"/>
          <w:b/>
          <w:sz w:val="24"/>
          <w:szCs w:val="24"/>
          <w:lang w:eastAsia="hr-HR"/>
        </w:rPr>
        <w:t>.</w:t>
      </w:r>
    </w:p>
    <w:p w14:paraId="5F5E4975"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3F34F9DA" w14:textId="77777777" w:rsidR="009B45DB" w:rsidRPr="003122C7" w:rsidRDefault="009B45D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člankom je određeno da su stranke u postupku ostvarivanja prava iz ovoga Zakona</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oslobođene od plaćanja sudskih, upravnih i javnobilježničkih pristojbi na temelju odgovarajućih isprava kojima dokazuju svoj status.</w:t>
      </w:r>
    </w:p>
    <w:p w14:paraId="6E61ECB2"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3DC253F6" w14:textId="77777777" w:rsidR="00E75D8A" w:rsidRPr="003122C7" w:rsidRDefault="00E75D8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5</w:t>
      </w:r>
      <w:r w:rsidR="003852BD" w:rsidRPr="003122C7">
        <w:rPr>
          <w:rFonts w:ascii="Times New Roman" w:hAnsi="Times New Roman" w:cs="Times New Roman"/>
          <w:b/>
          <w:sz w:val="24"/>
          <w:szCs w:val="24"/>
          <w:lang w:eastAsia="hr-HR"/>
        </w:rPr>
        <w:t>9</w:t>
      </w:r>
      <w:r w:rsidRPr="003122C7">
        <w:rPr>
          <w:rFonts w:ascii="Times New Roman" w:hAnsi="Times New Roman" w:cs="Times New Roman"/>
          <w:b/>
          <w:sz w:val="24"/>
          <w:szCs w:val="24"/>
          <w:lang w:eastAsia="hr-HR"/>
        </w:rPr>
        <w:t>.</w:t>
      </w:r>
    </w:p>
    <w:p w14:paraId="631BE266"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3FC961AF" w14:textId="77777777" w:rsidR="008333FC" w:rsidRPr="003122C7" w:rsidRDefault="00E75D8A"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w:t>
      </w:r>
      <w:r w:rsidR="008333FC" w:rsidRPr="003122C7">
        <w:rPr>
          <w:rFonts w:ascii="Times New Roman" w:hAnsi="Times New Roman" w:cs="Times New Roman"/>
          <w:sz w:val="24"/>
          <w:szCs w:val="24"/>
          <w:lang w:eastAsia="hr-HR"/>
        </w:rPr>
        <w:t>redviđeno da Ministarstvo razvija i provodi projekte i inicijative usmjerene povećanju kvalitete življenja civilnih stradalnika Domovinskog rata korištenjem sredstava strukturnih i investicijskih fondova Europske unije te drugih međunarodnih i europskih instrumenata iz svoje nadležnosti, te sudjeluje u provedbi istih pokrenutih od strane drugih nadležnih tijela.</w:t>
      </w:r>
    </w:p>
    <w:p w14:paraId="2BB54F5E" w14:textId="77777777" w:rsidR="000C01A5" w:rsidRPr="003122C7" w:rsidRDefault="000C01A5" w:rsidP="00EC7398">
      <w:pPr>
        <w:spacing w:after="0" w:line="240" w:lineRule="auto"/>
        <w:jc w:val="both"/>
        <w:rPr>
          <w:rFonts w:ascii="Times New Roman" w:hAnsi="Times New Roman" w:cs="Times New Roman"/>
          <w:b/>
          <w:sz w:val="24"/>
          <w:szCs w:val="24"/>
          <w:lang w:eastAsia="hr-HR"/>
        </w:rPr>
      </w:pPr>
    </w:p>
    <w:p w14:paraId="65B285FD" w14:textId="77777777" w:rsidR="00E75D8A" w:rsidRPr="003122C7" w:rsidRDefault="00E75D8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w:t>
      </w:r>
      <w:r w:rsidR="007A14C6" w:rsidRPr="003122C7">
        <w:rPr>
          <w:rFonts w:ascii="Times New Roman" w:hAnsi="Times New Roman" w:cs="Times New Roman"/>
          <w:b/>
          <w:sz w:val="24"/>
          <w:szCs w:val="24"/>
          <w:lang w:eastAsia="hr-HR"/>
        </w:rPr>
        <w:t>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w:t>
      </w:r>
      <w:r w:rsidR="003852BD" w:rsidRPr="003122C7">
        <w:rPr>
          <w:rFonts w:ascii="Times New Roman" w:hAnsi="Times New Roman" w:cs="Times New Roman"/>
          <w:b/>
          <w:sz w:val="24"/>
          <w:szCs w:val="24"/>
          <w:lang w:eastAsia="hr-HR"/>
        </w:rPr>
        <w:t>60</w:t>
      </w:r>
      <w:r w:rsidRPr="003122C7">
        <w:rPr>
          <w:rFonts w:ascii="Times New Roman" w:hAnsi="Times New Roman" w:cs="Times New Roman"/>
          <w:b/>
          <w:sz w:val="24"/>
          <w:szCs w:val="24"/>
          <w:lang w:eastAsia="hr-HR"/>
        </w:rPr>
        <w:t>.</w:t>
      </w:r>
      <w:r w:rsidR="007A14C6" w:rsidRPr="003122C7">
        <w:rPr>
          <w:rFonts w:ascii="Times New Roman" w:hAnsi="Times New Roman" w:cs="Times New Roman"/>
          <w:b/>
          <w:sz w:val="24"/>
          <w:szCs w:val="24"/>
          <w:lang w:eastAsia="hr-HR"/>
        </w:rPr>
        <w:t xml:space="preserve"> i </w:t>
      </w:r>
      <w:r w:rsidR="003852BD" w:rsidRPr="003122C7">
        <w:rPr>
          <w:rFonts w:ascii="Times New Roman" w:hAnsi="Times New Roman" w:cs="Times New Roman"/>
          <w:b/>
          <w:sz w:val="24"/>
          <w:szCs w:val="24"/>
          <w:lang w:eastAsia="hr-HR"/>
        </w:rPr>
        <w:t>61</w:t>
      </w:r>
      <w:r w:rsidR="007A14C6" w:rsidRPr="003122C7">
        <w:rPr>
          <w:rFonts w:ascii="Times New Roman" w:hAnsi="Times New Roman" w:cs="Times New Roman"/>
          <w:b/>
          <w:sz w:val="24"/>
          <w:szCs w:val="24"/>
          <w:lang w:eastAsia="hr-HR"/>
        </w:rPr>
        <w:t>.</w:t>
      </w:r>
    </w:p>
    <w:p w14:paraId="0CCB27A2" w14:textId="77777777" w:rsidR="000C01A5" w:rsidRPr="003122C7" w:rsidRDefault="000C01A5" w:rsidP="00EC7398">
      <w:pPr>
        <w:spacing w:after="0" w:line="240" w:lineRule="auto"/>
        <w:jc w:val="both"/>
        <w:rPr>
          <w:rFonts w:ascii="Times New Roman" w:hAnsi="Times New Roman" w:cs="Times New Roman"/>
          <w:sz w:val="24"/>
          <w:szCs w:val="24"/>
          <w:lang w:eastAsia="hr-HR"/>
        </w:rPr>
      </w:pPr>
    </w:p>
    <w:p w14:paraId="68BC3AD4" w14:textId="77777777" w:rsidR="0028710C" w:rsidRPr="003122C7" w:rsidRDefault="0028710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lastRenderedPageBreak/>
        <w:t xml:space="preserve">Sredstva za provedbu ovoga Zakona osiguravaju se u </w:t>
      </w:r>
      <w:r w:rsidR="00B90E5B" w:rsidRPr="003122C7">
        <w:rPr>
          <w:rFonts w:ascii="Times New Roman" w:hAnsi="Times New Roman" w:cs="Times New Roman"/>
          <w:sz w:val="24"/>
          <w:szCs w:val="24"/>
          <w:lang w:eastAsia="hr-HR"/>
        </w:rPr>
        <w:t>d</w:t>
      </w:r>
      <w:r w:rsidRPr="003122C7">
        <w:rPr>
          <w:rFonts w:ascii="Times New Roman" w:hAnsi="Times New Roman" w:cs="Times New Roman"/>
          <w:sz w:val="24"/>
          <w:szCs w:val="24"/>
          <w:lang w:eastAsia="hr-HR"/>
        </w:rPr>
        <w:t>ržavnom proračunu</w:t>
      </w:r>
      <w:r w:rsidR="00B90E5B" w:rsidRPr="003122C7">
        <w:rPr>
          <w:rFonts w:ascii="Times New Roman" w:hAnsi="Times New Roman" w:cs="Times New Roman"/>
          <w:sz w:val="24"/>
          <w:szCs w:val="24"/>
          <w:lang w:eastAsia="hr-HR"/>
        </w:rPr>
        <w:t xml:space="preserve"> Republike Hrvatske</w:t>
      </w:r>
      <w:r w:rsidRPr="003122C7">
        <w:rPr>
          <w:rFonts w:ascii="Times New Roman" w:hAnsi="Times New Roman" w:cs="Times New Roman"/>
          <w:sz w:val="24"/>
          <w:szCs w:val="24"/>
          <w:lang w:eastAsia="hr-HR"/>
        </w:rPr>
        <w:t>.</w:t>
      </w:r>
    </w:p>
    <w:p w14:paraId="1829D413"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17B99673" w14:textId="146DAD70"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w:t>
      </w:r>
      <w:r w:rsidR="000C535A" w:rsidRPr="003122C7">
        <w:rPr>
          <w:rFonts w:ascii="Times New Roman" w:hAnsi="Times New Roman" w:cs="Times New Roman"/>
          <w:b/>
          <w:sz w:val="24"/>
          <w:szCs w:val="24"/>
          <w:lang w:eastAsia="hr-HR"/>
        </w:rPr>
        <w:t>62</w:t>
      </w:r>
      <w:r w:rsidR="000756EC" w:rsidRPr="003122C7">
        <w:rPr>
          <w:rFonts w:ascii="Times New Roman" w:hAnsi="Times New Roman" w:cs="Times New Roman"/>
          <w:b/>
          <w:sz w:val="24"/>
          <w:szCs w:val="24"/>
          <w:lang w:eastAsia="hr-HR"/>
        </w:rPr>
        <w:t xml:space="preserve">. </w:t>
      </w:r>
    </w:p>
    <w:p w14:paraId="45CD806F"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77C5072D" w14:textId="77777777" w:rsidR="007A14C6" w:rsidRPr="003122C7" w:rsidRDefault="007A14C6"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Ovim odredbama propisuje se ustrojavanje Evidencije civilnih stradalnika Domovinskog rata, a čiji način vođenja, pristup i ostalo u svezi vođenjem Evidencije će se razraditi pravilnikom.</w:t>
      </w:r>
    </w:p>
    <w:p w14:paraId="5CB135EB"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156E59DB" w14:textId="6A1868A9"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6</w:t>
      </w:r>
      <w:r w:rsidR="0074588C"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r w:rsidR="0028710C" w:rsidRPr="003122C7">
        <w:rPr>
          <w:rFonts w:ascii="Times New Roman" w:hAnsi="Times New Roman" w:cs="Times New Roman"/>
          <w:b/>
          <w:sz w:val="24"/>
          <w:szCs w:val="24"/>
          <w:lang w:eastAsia="hr-HR"/>
        </w:rPr>
        <w:t xml:space="preserve"> do </w:t>
      </w:r>
      <w:r w:rsidR="00FD3817" w:rsidRPr="003122C7">
        <w:rPr>
          <w:rFonts w:ascii="Times New Roman" w:hAnsi="Times New Roman" w:cs="Times New Roman"/>
          <w:b/>
          <w:sz w:val="24"/>
          <w:szCs w:val="24"/>
          <w:lang w:eastAsia="hr-HR"/>
        </w:rPr>
        <w:t>7</w:t>
      </w:r>
      <w:r w:rsidR="0074588C" w:rsidRPr="003122C7">
        <w:rPr>
          <w:rFonts w:ascii="Times New Roman" w:hAnsi="Times New Roman" w:cs="Times New Roman"/>
          <w:b/>
          <w:sz w:val="24"/>
          <w:szCs w:val="24"/>
          <w:lang w:eastAsia="hr-HR"/>
        </w:rPr>
        <w:t>0</w:t>
      </w:r>
      <w:r w:rsidR="0028710C" w:rsidRPr="003122C7">
        <w:rPr>
          <w:rFonts w:ascii="Times New Roman" w:hAnsi="Times New Roman" w:cs="Times New Roman"/>
          <w:b/>
          <w:sz w:val="24"/>
          <w:szCs w:val="24"/>
          <w:lang w:eastAsia="hr-HR"/>
        </w:rPr>
        <w:t>.</w:t>
      </w:r>
    </w:p>
    <w:p w14:paraId="4579E619"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707D281E" w14:textId="371A3317" w:rsidR="0028710C" w:rsidRPr="003122C7" w:rsidRDefault="0028710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Odredbama </w:t>
      </w:r>
      <w:r w:rsidR="008C1E15" w:rsidRPr="003122C7">
        <w:rPr>
          <w:rFonts w:ascii="Times New Roman" w:hAnsi="Times New Roman" w:cs="Times New Roman"/>
          <w:sz w:val="24"/>
          <w:szCs w:val="24"/>
          <w:lang w:eastAsia="hr-HR"/>
        </w:rPr>
        <w:t xml:space="preserve">se </w:t>
      </w:r>
      <w:r w:rsidRPr="003122C7">
        <w:rPr>
          <w:rFonts w:ascii="Times New Roman" w:hAnsi="Times New Roman" w:cs="Times New Roman"/>
          <w:sz w:val="24"/>
          <w:szCs w:val="24"/>
          <w:lang w:eastAsia="hr-HR"/>
        </w:rPr>
        <w:t>propisuje početak, trajanje i prestanaka prava predviđenih ovi</w:t>
      </w:r>
      <w:r w:rsidR="00B90E5B" w:rsidRPr="003122C7">
        <w:rPr>
          <w:rFonts w:ascii="Times New Roman" w:hAnsi="Times New Roman" w:cs="Times New Roman"/>
          <w:sz w:val="24"/>
          <w:szCs w:val="24"/>
          <w:lang w:eastAsia="hr-HR"/>
        </w:rPr>
        <w:t>m</w:t>
      </w:r>
      <w:r w:rsidRPr="003122C7">
        <w:rPr>
          <w:rFonts w:ascii="Times New Roman" w:hAnsi="Times New Roman" w:cs="Times New Roman"/>
          <w:sz w:val="24"/>
          <w:szCs w:val="24"/>
          <w:lang w:eastAsia="hr-HR"/>
        </w:rPr>
        <w:t xml:space="preserve"> Zakonom.</w:t>
      </w:r>
    </w:p>
    <w:p w14:paraId="0C78FB57"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184EF693" w14:textId="457417ED"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7</w:t>
      </w:r>
      <w:r w:rsidR="0074588C" w:rsidRPr="003122C7">
        <w:rPr>
          <w:rFonts w:ascii="Times New Roman" w:hAnsi="Times New Roman" w:cs="Times New Roman"/>
          <w:b/>
          <w:sz w:val="24"/>
          <w:szCs w:val="24"/>
          <w:lang w:eastAsia="hr-HR"/>
        </w:rPr>
        <w:t>1</w:t>
      </w:r>
      <w:r w:rsidRPr="003122C7">
        <w:rPr>
          <w:rFonts w:ascii="Times New Roman" w:hAnsi="Times New Roman" w:cs="Times New Roman"/>
          <w:b/>
          <w:sz w:val="24"/>
          <w:szCs w:val="24"/>
          <w:lang w:eastAsia="hr-HR"/>
        </w:rPr>
        <w:t>.</w:t>
      </w:r>
    </w:p>
    <w:p w14:paraId="28562132"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0B44530F" w14:textId="77777777" w:rsidR="0028710C" w:rsidRPr="003122C7" w:rsidRDefault="0028710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Određuje se prvostupanjsko i drugostupanjsko tijelo koje provodi postupak za ostvarivanje prava iz ovog</w:t>
      </w:r>
      <w:r w:rsidR="00B90E5B" w:rsidRPr="003122C7">
        <w:rPr>
          <w:rFonts w:ascii="Times New Roman" w:hAnsi="Times New Roman" w:cs="Times New Roman"/>
          <w:sz w:val="24"/>
          <w:szCs w:val="24"/>
          <w:lang w:eastAsia="hr-HR"/>
        </w:rPr>
        <w:t>a</w:t>
      </w:r>
      <w:r w:rsidRPr="003122C7">
        <w:rPr>
          <w:rFonts w:ascii="Times New Roman" w:hAnsi="Times New Roman" w:cs="Times New Roman"/>
          <w:sz w:val="24"/>
          <w:szCs w:val="24"/>
          <w:lang w:eastAsia="hr-HR"/>
        </w:rPr>
        <w:t xml:space="preserve"> Zakona.</w:t>
      </w:r>
    </w:p>
    <w:p w14:paraId="57331C66"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5ED54680" w14:textId="11C6B498" w:rsidR="0086751A" w:rsidRPr="003122C7" w:rsidRDefault="0086751A" w:rsidP="00EC7398">
      <w:pPr>
        <w:spacing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7</w:t>
      </w:r>
      <w:r w:rsidR="0074588C" w:rsidRPr="003122C7">
        <w:rPr>
          <w:rFonts w:ascii="Times New Roman" w:hAnsi="Times New Roman" w:cs="Times New Roman"/>
          <w:b/>
          <w:sz w:val="24"/>
          <w:szCs w:val="24"/>
          <w:lang w:eastAsia="hr-HR"/>
        </w:rPr>
        <w:t>2</w:t>
      </w:r>
      <w:r w:rsidRPr="003122C7">
        <w:rPr>
          <w:rFonts w:ascii="Times New Roman" w:hAnsi="Times New Roman" w:cs="Times New Roman"/>
          <w:b/>
          <w:sz w:val="24"/>
          <w:szCs w:val="24"/>
          <w:lang w:eastAsia="hr-HR"/>
        </w:rPr>
        <w:t>.</w:t>
      </w:r>
    </w:p>
    <w:p w14:paraId="36FE8759" w14:textId="77777777" w:rsidR="0086751A" w:rsidRPr="003122C7" w:rsidRDefault="0086751A" w:rsidP="00EC7398">
      <w:pPr>
        <w:spacing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je predviđeno donošenja pravilnika kojim će se dodatno razraditi odredbe o načinu ostvarivanja statusa i prava civilnih stradalnika iz Domovinskog rata, a sukladno uvjetima određenim ovim Zakonom.</w:t>
      </w:r>
    </w:p>
    <w:p w14:paraId="2756975D" w14:textId="3080F3A7"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7</w:t>
      </w:r>
      <w:r w:rsidR="0074588C" w:rsidRPr="003122C7">
        <w:rPr>
          <w:rFonts w:ascii="Times New Roman" w:hAnsi="Times New Roman" w:cs="Times New Roman"/>
          <w:b/>
          <w:sz w:val="24"/>
          <w:szCs w:val="24"/>
          <w:lang w:eastAsia="hr-HR"/>
        </w:rPr>
        <w:t>3</w:t>
      </w:r>
      <w:r w:rsidRPr="003122C7">
        <w:rPr>
          <w:rFonts w:ascii="Times New Roman" w:hAnsi="Times New Roman" w:cs="Times New Roman"/>
          <w:b/>
          <w:sz w:val="24"/>
          <w:szCs w:val="24"/>
          <w:lang w:eastAsia="hr-HR"/>
        </w:rPr>
        <w:t>.</w:t>
      </w:r>
      <w:r w:rsidR="00953052" w:rsidRPr="003122C7">
        <w:rPr>
          <w:rFonts w:ascii="Times New Roman" w:hAnsi="Times New Roman" w:cs="Times New Roman"/>
          <w:b/>
          <w:sz w:val="24"/>
          <w:szCs w:val="24"/>
          <w:lang w:eastAsia="hr-HR"/>
        </w:rPr>
        <w:t xml:space="preserve"> do 7</w:t>
      </w:r>
      <w:r w:rsidR="0074588C" w:rsidRPr="003122C7">
        <w:rPr>
          <w:rFonts w:ascii="Times New Roman" w:hAnsi="Times New Roman" w:cs="Times New Roman"/>
          <w:b/>
          <w:sz w:val="24"/>
          <w:szCs w:val="24"/>
          <w:lang w:eastAsia="hr-HR"/>
        </w:rPr>
        <w:t>5</w:t>
      </w:r>
      <w:r w:rsidR="00953052" w:rsidRPr="003122C7">
        <w:rPr>
          <w:rFonts w:ascii="Times New Roman" w:hAnsi="Times New Roman" w:cs="Times New Roman"/>
          <w:b/>
          <w:sz w:val="24"/>
          <w:szCs w:val="24"/>
          <w:lang w:eastAsia="hr-HR"/>
        </w:rPr>
        <w:t>.</w:t>
      </w:r>
    </w:p>
    <w:p w14:paraId="3FF9A154"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66AEE57C" w14:textId="0326CE7A" w:rsidR="00953052" w:rsidRPr="003122C7" w:rsidRDefault="00953052"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Propisuje </w:t>
      </w:r>
      <w:r w:rsidR="008C1E15" w:rsidRPr="003122C7">
        <w:rPr>
          <w:rFonts w:ascii="Times New Roman" w:hAnsi="Times New Roman" w:cs="Times New Roman"/>
          <w:sz w:val="24"/>
          <w:szCs w:val="24"/>
          <w:lang w:eastAsia="hr-HR"/>
        </w:rPr>
        <w:t xml:space="preserve">se </w:t>
      </w:r>
      <w:r w:rsidRPr="003122C7">
        <w:rPr>
          <w:rFonts w:ascii="Times New Roman" w:hAnsi="Times New Roman" w:cs="Times New Roman"/>
          <w:sz w:val="24"/>
          <w:szCs w:val="24"/>
          <w:lang w:eastAsia="hr-HR"/>
        </w:rPr>
        <w:t xml:space="preserve">način </w:t>
      </w:r>
      <w:r w:rsidR="009B45DB" w:rsidRPr="003122C7">
        <w:rPr>
          <w:rFonts w:ascii="Times New Roman" w:hAnsi="Times New Roman" w:cs="Times New Roman"/>
          <w:sz w:val="24"/>
          <w:szCs w:val="24"/>
          <w:lang w:eastAsia="hr-HR"/>
        </w:rPr>
        <w:t xml:space="preserve">dokazivanja činjenica o kojima ovisi </w:t>
      </w:r>
      <w:r w:rsidRPr="003122C7">
        <w:rPr>
          <w:rFonts w:ascii="Times New Roman" w:hAnsi="Times New Roman" w:cs="Times New Roman"/>
          <w:sz w:val="24"/>
          <w:szCs w:val="24"/>
          <w:lang w:eastAsia="hr-HR"/>
        </w:rPr>
        <w:t>ostvarivanje prava iz ovog</w:t>
      </w:r>
      <w:r w:rsidR="00B90E5B" w:rsidRPr="003122C7">
        <w:rPr>
          <w:rFonts w:ascii="Times New Roman" w:hAnsi="Times New Roman" w:cs="Times New Roman"/>
          <w:sz w:val="24"/>
          <w:szCs w:val="24"/>
          <w:lang w:eastAsia="hr-HR"/>
        </w:rPr>
        <w:t>a</w:t>
      </w:r>
      <w:r w:rsidRPr="003122C7">
        <w:rPr>
          <w:rFonts w:ascii="Times New Roman" w:hAnsi="Times New Roman" w:cs="Times New Roman"/>
          <w:sz w:val="24"/>
          <w:szCs w:val="24"/>
          <w:lang w:eastAsia="hr-HR"/>
        </w:rPr>
        <w:t xml:space="preserve"> Zakona.</w:t>
      </w:r>
    </w:p>
    <w:p w14:paraId="5EA6BB4F"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3D6CA9CE" w14:textId="5E102C87"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7</w:t>
      </w:r>
      <w:r w:rsidR="0074588C"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w:t>
      </w:r>
    </w:p>
    <w:p w14:paraId="0CBB1117"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7F8B5D3E" w14:textId="2D890F3C" w:rsidR="003F2EC3" w:rsidRPr="003122C7" w:rsidRDefault="000756E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Odredbom je propisano da se činjenica o uzroku i postotku oštećenja organizma civilnog invalida iz Domovinskog rata,</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činjenica postojanja oštećenja organizma radi priznavanja prava na dodatak za njegu i pomoć druge osobe, činjenica postojanja oštećenja organizma radi priznavanja prava na ortopedski dodatak, činjenica postojanja oštećenja organizma radi priznavanja prava na dodatak za pripomoć u kući i činjenica nesposobnosti za privređivanje utvrđuje na temelju nalaza i mišljenja liječničkog </w:t>
      </w:r>
      <w:r w:rsidR="009E4BFA" w:rsidRPr="003122C7">
        <w:rPr>
          <w:rFonts w:ascii="Times New Roman" w:hAnsi="Times New Roman" w:cs="Times New Roman"/>
          <w:sz w:val="24"/>
          <w:szCs w:val="24"/>
          <w:lang w:eastAsia="hr-HR"/>
        </w:rPr>
        <w:t xml:space="preserve">vijeća </w:t>
      </w:r>
      <w:r w:rsidRPr="003122C7">
        <w:rPr>
          <w:rFonts w:ascii="Times New Roman" w:hAnsi="Times New Roman" w:cs="Times New Roman"/>
          <w:sz w:val="24"/>
          <w:szCs w:val="24"/>
          <w:lang w:eastAsia="hr-HR"/>
        </w:rPr>
        <w:t>koje imenuje ministar.</w:t>
      </w:r>
    </w:p>
    <w:p w14:paraId="20851514" w14:textId="77777777" w:rsidR="00817CFC" w:rsidRPr="003122C7" w:rsidRDefault="00817CF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Naime, uz donošenje Zakona o civilnim stradalnicima iz Domovinskog rata, u tijeku je postupak izmjene Zakona o hrvatskim braniteljima iz Domovinskog rata i članovima njihovih obitelji. Glavni razlog izmjena navedenog Zakona je</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postupak ostvarivanja statusa HRVI iz Domovinskog rata u kojem trenutačno postoje normativni i organizacijski problemi koji utječu na trajanje postupka daleko izvan zakonskih rokova, a tiču se većinom provođenja stručne procjene u zdravstvenim ustanovama (nedostatak liječnika, upućivanje branitelja u udaljene bolnice koje raspolažu s </w:t>
      </w:r>
      <w:r w:rsidRPr="003122C7">
        <w:rPr>
          <w:rFonts w:ascii="Times New Roman" w:hAnsi="Times New Roman" w:cs="Times New Roman"/>
          <w:sz w:val="24"/>
          <w:szCs w:val="24"/>
          <w:lang w:eastAsia="hr-HR"/>
        </w:rPr>
        <w:lastRenderedPageBreak/>
        <w:t>ljudstvom i kapacitetima…) i vještačenja u Zavodu za vještačenje, profesionalnu rehabilitaciju i zapošljavanje osoba s invaliditetom.</w:t>
      </w:r>
    </w:p>
    <w:p w14:paraId="2C8655FE"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389DADD1" w14:textId="62363A05" w:rsidR="00817CFC" w:rsidRPr="003122C7" w:rsidRDefault="00817CF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Prema rezultatima sustavnog praćenja stanja rješavanja zahtjeva za priznavanje statusa HRVI, postupak traje u prosjeku godinu i pol dana što je neprihvatljivo sa zakonskog i moralnog gledišta, a pogotovo imajući u vidu podatke o smrtnosti hrvatskih branitelja. Od 2017. u prosjeku je godišnje umrlo 4600 hrvatskih branitelja. Samo u prva tri mjeseca 2020. umrlo je 1360 hrvatskih branitelja. Značajan udio hrvatskih branitelja koji su podnijeli zahtjev za rješavanje statusa HRVI taj status nisu dočekali.</w:t>
      </w:r>
      <w:r w:rsidR="00B42271" w:rsidRPr="003122C7">
        <w:rPr>
          <w:rFonts w:ascii="Times New Roman" w:hAnsi="Times New Roman" w:cs="Times New Roman"/>
          <w:sz w:val="24"/>
          <w:szCs w:val="24"/>
          <w:lang w:eastAsia="hr-HR"/>
        </w:rPr>
        <w:t xml:space="preserve"> </w:t>
      </w:r>
    </w:p>
    <w:p w14:paraId="1421FBC7"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76C4B464" w14:textId="7E1A429D" w:rsidR="00817CFC" w:rsidRPr="003122C7" w:rsidRDefault="00817CF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S obzirom na prethodno navedeno, izmjenama i dopunama</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Zakona o hrvatskim braniteljima iz Domovinskog rata i članovima njihovih obitelji</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ukida se prethodna stručna procjena te se uvodi</w:t>
      </w:r>
      <w:r w:rsidR="00B42271" w:rsidRPr="003122C7">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 xml:space="preserve">novi model vještačenja prema kojem vještačenja umjesto Zavoda za vještačenje profesionalnu rehabilitaciju i zapošljavanje osoba s invaliditetom provode liječnička </w:t>
      </w:r>
      <w:r w:rsidR="009E4BFA" w:rsidRPr="003122C7">
        <w:rPr>
          <w:rFonts w:ascii="Times New Roman" w:hAnsi="Times New Roman" w:cs="Times New Roman"/>
          <w:sz w:val="24"/>
          <w:szCs w:val="24"/>
          <w:lang w:eastAsia="hr-HR"/>
        </w:rPr>
        <w:t xml:space="preserve">vijeća </w:t>
      </w:r>
      <w:r w:rsidRPr="003122C7">
        <w:rPr>
          <w:rFonts w:ascii="Times New Roman" w:hAnsi="Times New Roman" w:cs="Times New Roman"/>
          <w:sz w:val="24"/>
          <w:szCs w:val="24"/>
          <w:lang w:eastAsia="hr-HR"/>
        </w:rPr>
        <w:t xml:space="preserve">koje imenuje ministar hrvatskih branitelja. </w:t>
      </w:r>
    </w:p>
    <w:p w14:paraId="73495BE2"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6056DB2B" w14:textId="507A8EB9" w:rsidR="00817CFC" w:rsidRPr="003122C7" w:rsidRDefault="00817CF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Navedena liječnička </w:t>
      </w:r>
      <w:r w:rsidR="009E4BFA" w:rsidRPr="003122C7">
        <w:rPr>
          <w:rFonts w:ascii="Times New Roman" w:hAnsi="Times New Roman" w:cs="Times New Roman"/>
          <w:sz w:val="24"/>
          <w:szCs w:val="24"/>
          <w:lang w:eastAsia="hr-HR"/>
        </w:rPr>
        <w:t xml:space="preserve">vijeća </w:t>
      </w:r>
      <w:r w:rsidRPr="003122C7">
        <w:rPr>
          <w:rFonts w:ascii="Times New Roman" w:hAnsi="Times New Roman" w:cs="Times New Roman"/>
          <w:sz w:val="24"/>
          <w:szCs w:val="24"/>
          <w:lang w:eastAsia="hr-HR"/>
        </w:rPr>
        <w:t>obavljat će vještačenja u svim postupcima ostvarivanja prava iz Zakona o hrvatskim braniteljima iz Domovinskog rata</w:t>
      </w:r>
      <w:r w:rsidR="00C9287A" w:rsidRPr="003122C7">
        <w:rPr>
          <w:rFonts w:ascii="Times New Roman" w:hAnsi="Times New Roman" w:cs="Times New Roman"/>
          <w:sz w:val="24"/>
          <w:szCs w:val="24"/>
          <w:lang w:eastAsia="hr-HR"/>
        </w:rPr>
        <w:t xml:space="preserve"> i članovima njihovih obitelji </w:t>
      </w:r>
      <w:r w:rsidRPr="003122C7">
        <w:rPr>
          <w:rFonts w:ascii="Times New Roman" w:hAnsi="Times New Roman" w:cs="Times New Roman"/>
          <w:sz w:val="24"/>
          <w:szCs w:val="24"/>
          <w:lang w:eastAsia="hr-HR"/>
        </w:rPr>
        <w:t>za koje je potrebno utvrđivanje uzročno-posljedične veze između bolesti, rane ili ozljede i sudjelovanja u Domovinskom ratu.</w:t>
      </w:r>
    </w:p>
    <w:p w14:paraId="7F22FA60"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7BEC3B71" w14:textId="08C23BA2" w:rsidR="00817CFC" w:rsidRPr="003122C7" w:rsidRDefault="00817CF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S obzirom na prethodno navedeno, </w:t>
      </w:r>
      <w:r w:rsidR="008C1E15" w:rsidRPr="003122C7">
        <w:rPr>
          <w:rFonts w:ascii="Times New Roman" w:hAnsi="Times New Roman" w:cs="Times New Roman"/>
          <w:sz w:val="24"/>
          <w:szCs w:val="24"/>
          <w:lang w:eastAsia="hr-HR"/>
        </w:rPr>
        <w:t xml:space="preserve"> i</w:t>
      </w:r>
      <w:r w:rsidRPr="003122C7">
        <w:rPr>
          <w:rFonts w:ascii="Times New Roman" w:hAnsi="Times New Roman" w:cs="Times New Roman"/>
          <w:sz w:val="24"/>
          <w:szCs w:val="24"/>
          <w:lang w:eastAsia="hr-HR"/>
        </w:rPr>
        <w:t xml:space="preserve"> na srodnost, </w:t>
      </w:r>
      <w:r w:rsidR="00C9287A" w:rsidRPr="003122C7">
        <w:rPr>
          <w:rFonts w:ascii="Times New Roman" w:hAnsi="Times New Roman" w:cs="Times New Roman"/>
          <w:sz w:val="24"/>
          <w:szCs w:val="24"/>
          <w:lang w:eastAsia="hr-HR"/>
        </w:rPr>
        <w:t>ovim Zakonom</w:t>
      </w:r>
      <w:r w:rsidRPr="003122C7">
        <w:rPr>
          <w:rFonts w:ascii="Times New Roman" w:hAnsi="Times New Roman" w:cs="Times New Roman"/>
          <w:sz w:val="24"/>
          <w:szCs w:val="24"/>
          <w:lang w:eastAsia="hr-HR"/>
        </w:rPr>
        <w:t xml:space="preserve"> je također predviđeno da ista </w:t>
      </w:r>
      <w:r w:rsidR="009E4BFA" w:rsidRPr="003122C7">
        <w:rPr>
          <w:rFonts w:ascii="Times New Roman" w:hAnsi="Times New Roman" w:cs="Times New Roman"/>
          <w:sz w:val="24"/>
          <w:szCs w:val="24"/>
          <w:lang w:eastAsia="hr-HR"/>
        </w:rPr>
        <w:t>liječnička vijeća</w:t>
      </w:r>
      <w:r w:rsidRPr="003122C7">
        <w:rPr>
          <w:rFonts w:ascii="Times New Roman" w:hAnsi="Times New Roman" w:cs="Times New Roman"/>
          <w:sz w:val="24"/>
          <w:szCs w:val="24"/>
          <w:lang w:eastAsia="hr-HR"/>
        </w:rPr>
        <w:t xml:space="preserve"> vještače u predmetima iz ovoga Zakona.</w:t>
      </w:r>
    </w:p>
    <w:p w14:paraId="541BFE5E" w14:textId="1CF44512" w:rsidR="00301E6A" w:rsidRDefault="00301E6A" w:rsidP="00EC7398">
      <w:pPr>
        <w:spacing w:after="0" w:line="240" w:lineRule="auto"/>
        <w:jc w:val="both"/>
        <w:rPr>
          <w:rFonts w:ascii="Times New Roman" w:hAnsi="Times New Roman" w:cs="Times New Roman"/>
          <w:b/>
          <w:sz w:val="24"/>
          <w:szCs w:val="24"/>
          <w:lang w:eastAsia="hr-HR"/>
        </w:rPr>
      </w:pPr>
    </w:p>
    <w:p w14:paraId="620A8972" w14:textId="4FC68DD1" w:rsidR="00300EDD" w:rsidRDefault="00300EDD" w:rsidP="00EC7398">
      <w:pPr>
        <w:spacing w:after="0" w:line="240" w:lineRule="auto"/>
        <w:jc w:val="both"/>
        <w:rPr>
          <w:rFonts w:ascii="Times New Roman" w:hAnsi="Times New Roman" w:cs="Times New Roman"/>
          <w:b/>
          <w:sz w:val="24"/>
          <w:szCs w:val="24"/>
          <w:lang w:eastAsia="hr-HR"/>
        </w:rPr>
      </w:pPr>
    </w:p>
    <w:p w14:paraId="0F3B66B7" w14:textId="53331C80" w:rsidR="00300EDD" w:rsidRDefault="00300EDD" w:rsidP="00EC7398">
      <w:pPr>
        <w:spacing w:after="0" w:line="240" w:lineRule="auto"/>
        <w:jc w:val="both"/>
        <w:rPr>
          <w:rFonts w:ascii="Times New Roman" w:hAnsi="Times New Roman" w:cs="Times New Roman"/>
          <w:b/>
          <w:sz w:val="24"/>
          <w:szCs w:val="24"/>
          <w:lang w:eastAsia="hr-HR"/>
        </w:rPr>
      </w:pPr>
    </w:p>
    <w:p w14:paraId="6AD948F1" w14:textId="77777777" w:rsidR="00300EDD" w:rsidRPr="003122C7" w:rsidRDefault="00300EDD" w:rsidP="00EC7398">
      <w:pPr>
        <w:spacing w:after="0" w:line="240" w:lineRule="auto"/>
        <w:jc w:val="both"/>
        <w:rPr>
          <w:rFonts w:ascii="Times New Roman" w:hAnsi="Times New Roman" w:cs="Times New Roman"/>
          <w:b/>
          <w:sz w:val="24"/>
          <w:szCs w:val="24"/>
          <w:lang w:eastAsia="hr-HR"/>
        </w:rPr>
      </w:pPr>
    </w:p>
    <w:p w14:paraId="20C7265C" w14:textId="1E7662F6" w:rsidR="000756EC" w:rsidRPr="003122C7" w:rsidRDefault="0086751A"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74588C" w:rsidRPr="003122C7">
        <w:rPr>
          <w:rFonts w:ascii="Times New Roman" w:hAnsi="Times New Roman" w:cs="Times New Roman"/>
          <w:b/>
          <w:sz w:val="24"/>
          <w:szCs w:val="24"/>
          <w:lang w:eastAsia="hr-HR"/>
        </w:rPr>
        <w:t>77</w:t>
      </w:r>
      <w:r w:rsidR="000756EC" w:rsidRPr="003122C7">
        <w:rPr>
          <w:rFonts w:ascii="Times New Roman" w:hAnsi="Times New Roman" w:cs="Times New Roman"/>
          <w:b/>
          <w:sz w:val="24"/>
          <w:szCs w:val="24"/>
          <w:lang w:eastAsia="hr-HR"/>
        </w:rPr>
        <w:t>.</w:t>
      </w:r>
    </w:p>
    <w:p w14:paraId="1317661A"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03B49C49" w14:textId="2E1ABE48" w:rsidR="000756EC" w:rsidRPr="003122C7" w:rsidRDefault="000756E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Odredbom je propisano da </w:t>
      </w:r>
      <w:r w:rsidR="00351EC4" w:rsidRPr="003122C7">
        <w:rPr>
          <w:rFonts w:ascii="Times New Roman" w:hAnsi="Times New Roman" w:cs="Times New Roman"/>
          <w:sz w:val="24"/>
          <w:szCs w:val="24"/>
          <w:lang w:eastAsia="hr-HR"/>
        </w:rPr>
        <w:t xml:space="preserve">nalaz i mišljenje u prvostupanjskom postupku daje prvostupanjsko liječničko </w:t>
      </w:r>
      <w:r w:rsidR="009E4BFA" w:rsidRPr="003122C7">
        <w:rPr>
          <w:rFonts w:ascii="Times New Roman" w:hAnsi="Times New Roman" w:cs="Times New Roman"/>
          <w:sz w:val="24"/>
          <w:szCs w:val="24"/>
          <w:lang w:eastAsia="hr-HR"/>
        </w:rPr>
        <w:t>vijeće</w:t>
      </w:r>
      <w:r w:rsidR="00351EC4" w:rsidRPr="003122C7">
        <w:rPr>
          <w:rFonts w:ascii="Times New Roman" w:hAnsi="Times New Roman" w:cs="Times New Roman"/>
          <w:sz w:val="24"/>
          <w:szCs w:val="24"/>
          <w:lang w:eastAsia="hr-HR"/>
        </w:rPr>
        <w:t>, a</w:t>
      </w:r>
      <w:r w:rsidR="00B42271" w:rsidRPr="003122C7">
        <w:rPr>
          <w:rFonts w:ascii="Times New Roman" w:hAnsi="Times New Roman" w:cs="Times New Roman"/>
          <w:sz w:val="24"/>
          <w:szCs w:val="24"/>
          <w:lang w:eastAsia="hr-HR"/>
        </w:rPr>
        <w:t xml:space="preserve"> </w:t>
      </w:r>
      <w:r w:rsidR="00351EC4" w:rsidRPr="003122C7">
        <w:rPr>
          <w:rFonts w:ascii="Times New Roman" w:hAnsi="Times New Roman" w:cs="Times New Roman"/>
          <w:sz w:val="24"/>
          <w:szCs w:val="24"/>
          <w:lang w:eastAsia="hr-HR"/>
        </w:rPr>
        <w:t>ukoliko su tim nalazom i mišljenjem</w:t>
      </w:r>
      <w:r w:rsidR="00B42271" w:rsidRPr="003122C7">
        <w:rPr>
          <w:rFonts w:ascii="Times New Roman" w:hAnsi="Times New Roman" w:cs="Times New Roman"/>
          <w:sz w:val="24"/>
          <w:szCs w:val="24"/>
          <w:lang w:eastAsia="hr-HR"/>
        </w:rPr>
        <w:t xml:space="preserve"> </w:t>
      </w:r>
      <w:r w:rsidR="00351EC4" w:rsidRPr="003122C7">
        <w:rPr>
          <w:rFonts w:ascii="Times New Roman" w:hAnsi="Times New Roman" w:cs="Times New Roman"/>
          <w:sz w:val="24"/>
          <w:szCs w:val="24"/>
          <w:lang w:eastAsia="hr-HR"/>
        </w:rPr>
        <w:t xml:space="preserve">utvrđene činjenice za stjecanje prava, prije donošenja prvostupanjskog rješenja kojim se priznaje pravo iz ovoga Zakona, taj nalaz i mišljene podliježe reviziji </w:t>
      </w:r>
      <w:r w:rsidR="009E4BFA" w:rsidRPr="003122C7">
        <w:rPr>
          <w:rFonts w:ascii="Times New Roman" w:hAnsi="Times New Roman" w:cs="Times New Roman"/>
          <w:sz w:val="24"/>
          <w:szCs w:val="24"/>
          <w:lang w:eastAsia="hr-HR"/>
        </w:rPr>
        <w:t xml:space="preserve">revizijskog </w:t>
      </w:r>
      <w:r w:rsidR="00351EC4" w:rsidRPr="003122C7">
        <w:rPr>
          <w:rFonts w:ascii="Times New Roman" w:hAnsi="Times New Roman" w:cs="Times New Roman"/>
          <w:sz w:val="24"/>
          <w:szCs w:val="24"/>
          <w:lang w:eastAsia="hr-HR"/>
        </w:rPr>
        <w:t xml:space="preserve">liječničkog </w:t>
      </w:r>
      <w:r w:rsidR="009E4BFA" w:rsidRPr="003122C7">
        <w:rPr>
          <w:rFonts w:ascii="Times New Roman" w:hAnsi="Times New Roman" w:cs="Times New Roman"/>
          <w:sz w:val="24"/>
          <w:szCs w:val="24"/>
          <w:lang w:eastAsia="hr-HR"/>
        </w:rPr>
        <w:t>vijeća</w:t>
      </w:r>
      <w:r w:rsidR="00351EC4" w:rsidRPr="003122C7">
        <w:rPr>
          <w:rFonts w:ascii="Times New Roman" w:hAnsi="Times New Roman" w:cs="Times New Roman"/>
          <w:sz w:val="24"/>
          <w:szCs w:val="24"/>
          <w:lang w:eastAsia="hr-HR"/>
        </w:rPr>
        <w:t xml:space="preserve">. Nalaz i mišljenje u drugostupanjskom postupku u slučaju izjavljene žalbe daje </w:t>
      </w:r>
      <w:r w:rsidR="009E4BFA" w:rsidRPr="003122C7">
        <w:rPr>
          <w:rFonts w:ascii="Times New Roman" w:hAnsi="Times New Roman" w:cs="Times New Roman"/>
          <w:sz w:val="24"/>
          <w:szCs w:val="24"/>
          <w:lang w:eastAsia="hr-HR"/>
        </w:rPr>
        <w:t xml:space="preserve">žalbeno </w:t>
      </w:r>
      <w:r w:rsidR="00351EC4" w:rsidRPr="003122C7">
        <w:rPr>
          <w:rFonts w:ascii="Times New Roman" w:hAnsi="Times New Roman" w:cs="Times New Roman"/>
          <w:sz w:val="24"/>
          <w:szCs w:val="24"/>
          <w:lang w:eastAsia="hr-HR"/>
        </w:rPr>
        <w:t xml:space="preserve">liječničko </w:t>
      </w:r>
      <w:r w:rsidR="009E4BFA" w:rsidRPr="003122C7">
        <w:rPr>
          <w:rFonts w:ascii="Times New Roman" w:hAnsi="Times New Roman" w:cs="Times New Roman"/>
          <w:sz w:val="24"/>
          <w:szCs w:val="24"/>
          <w:lang w:eastAsia="hr-HR"/>
        </w:rPr>
        <w:t>vijeće</w:t>
      </w:r>
      <w:r w:rsidR="00351EC4" w:rsidRPr="003122C7">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Kako bi se osigurao što veći stupanj objektivnosti, propisano je da sastav </w:t>
      </w:r>
      <w:r w:rsidR="009E4BFA" w:rsidRPr="003122C7">
        <w:rPr>
          <w:rFonts w:ascii="Times New Roman" w:hAnsi="Times New Roman" w:cs="Times New Roman"/>
          <w:sz w:val="24"/>
          <w:szCs w:val="24"/>
          <w:lang w:eastAsia="hr-HR"/>
        </w:rPr>
        <w:t xml:space="preserve">vijeća </w:t>
      </w:r>
      <w:r w:rsidRPr="003122C7">
        <w:rPr>
          <w:rFonts w:ascii="Times New Roman" w:hAnsi="Times New Roman" w:cs="Times New Roman"/>
          <w:sz w:val="24"/>
          <w:szCs w:val="24"/>
          <w:lang w:eastAsia="hr-HR"/>
        </w:rPr>
        <w:t>koje će davati mišljenje u drugostupanjskom postupku ne smije biti u istom sastavu kao</w:t>
      </w:r>
      <w:r w:rsidR="00B42271" w:rsidRPr="003122C7">
        <w:rPr>
          <w:rFonts w:ascii="Times New Roman" w:hAnsi="Times New Roman" w:cs="Times New Roman"/>
          <w:sz w:val="24"/>
          <w:szCs w:val="24"/>
          <w:lang w:eastAsia="hr-HR"/>
        </w:rPr>
        <w:t xml:space="preserve"> </w:t>
      </w:r>
      <w:r w:rsidR="009E4BFA" w:rsidRPr="003122C7">
        <w:rPr>
          <w:rFonts w:ascii="Times New Roman" w:hAnsi="Times New Roman" w:cs="Times New Roman"/>
          <w:sz w:val="24"/>
          <w:szCs w:val="24"/>
          <w:lang w:eastAsia="hr-HR"/>
        </w:rPr>
        <w:t xml:space="preserve">vijeće </w:t>
      </w:r>
      <w:r w:rsidRPr="003122C7">
        <w:rPr>
          <w:rFonts w:ascii="Times New Roman" w:hAnsi="Times New Roman" w:cs="Times New Roman"/>
          <w:sz w:val="24"/>
          <w:szCs w:val="24"/>
          <w:lang w:eastAsia="hr-HR"/>
        </w:rPr>
        <w:t>koje je obavljalo reviziju u prvostupanjskom postupku.</w:t>
      </w:r>
      <w:r w:rsidR="00351EC4" w:rsidRPr="003122C7">
        <w:rPr>
          <w:rFonts w:ascii="Times New Roman" w:hAnsi="Times New Roman" w:cs="Times New Roman"/>
          <w:sz w:val="24"/>
          <w:szCs w:val="24"/>
        </w:rPr>
        <w:t xml:space="preserve"> </w:t>
      </w:r>
      <w:r w:rsidR="00351EC4" w:rsidRPr="003122C7">
        <w:rPr>
          <w:rFonts w:ascii="Times New Roman" w:hAnsi="Times New Roman" w:cs="Times New Roman"/>
          <w:sz w:val="24"/>
          <w:szCs w:val="24"/>
          <w:lang w:eastAsia="hr-HR"/>
        </w:rPr>
        <w:t xml:space="preserve">Način imenovanja i metodologiju rada </w:t>
      </w:r>
      <w:r w:rsidR="009E4BFA" w:rsidRPr="003122C7">
        <w:rPr>
          <w:rFonts w:ascii="Times New Roman" w:hAnsi="Times New Roman" w:cs="Times New Roman"/>
          <w:sz w:val="24"/>
          <w:szCs w:val="24"/>
          <w:lang w:eastAsia="hr-HR"/>
        </w:rPr>
        <w:t xml:space="preserve">liječničkih vijeća </w:t>
      </w:r>
      <w:r w:rsidR="00351EC4" w:rsidRPr="003122C7">
        <w:rPr>
          <w:rFonts w:ascii="Times New Roman" w:hAnsi="Times New Roman" w:cs="Times New Roman"/>
          <w:sz w:val="24"/>
          <w:szCs w:val="24"/>
          <w:lang w:eastAsia="hr-HR"/>
        </w:rPr>
        <w:t>propisuje ministar hrvatskih branitelja pravilnikom.</w:t>
      </w:r>
    </w:p>
    <w:p w14:paraId="42DC4FC5"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18ED1BB3" w14:textId="5302ACC4" w:rsidR="000756EC" w:rsidRPr="003122C7" w:rsidRDefault="000756EC"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74588C" w:rsidRPr="003122C7">
        <w:rPr>
          <w:rFonts w:ascii="Times New Roman" w:hAnsi="Times New Roman" w:cs="Times New Roman"/>
          <w:b/>
          <w:sz w:val="24"/>
          <w:szCs w:val="24"/>
          <w:lang w:eastAsia="hr-HR"/>
        </w:rPr>
        <w:t>78</w:t>
      </w:r>
      <w:r w:rsidRPr="003122C7">
        <w:rPr>
          <w:rFonts w:ascii="Times New Roman" w:hAnsi="Times New Roman" w:cs="Times New Roman"/>
          <w:b/>
          <w:sz w:val="24"/>
          <w:szCs w:val="24"/>
          <w:lang w:eastAsia="hr-HR"/>
        </w:rPr>
        <w:t>.</w:t>
      </w:r>
    </w:p>
    <w:p w14:paraId="5B4C616A" w14:textId="77777777" w:rsidR="008F373B" w:rsidRPr="003122C7" w:rsidRDefault="008F373B" w:rsidP="00EC7398">
      <w:pPr>
        <w:spacing w:after="0" w:line="240" w:lineRule="auto"/>
        <w:jc w:val="both"/>
        <w:rPr>
          <w:rFonts w:ascii="Times New Roman" w:hAnsi="Times New Roman" w:cs="Times New Roman"/>
          <w:bCs/>
          <w:sz w:val="24"/>
          <w:szCs w:val="24"/>
          <w:lang w:eastAsia="hr-HR"/>
        </w:rPr>
      </w:pPr>
    </w:p>
    <w:p w14:paraId="1C4212FA" w14:textId="28AAC886" w:rsidR="000756EC" w:rsidRPr="003122C7" w:rsidRDefault="000756EC" w:rsidP="00EC7398">
      <w:pPr>
        <w:spacing w:after="0" w:line="240" w:lineRule="auto"/>
        <w:jc w:val="both"/>
        <w:rPr>
          <w:rFonts w:ascii="Times New Roman" w:hAnsi="Times New Roman" w:cs="Times New Roman"/>
          <w:bCs/>
          <w:sz w:val="24"/>
          <w:szCs w:val="24"/>
          <w:lang w:eastAsia="hr-HR"/>
        </w:rPr>
      </w:pPr>
      <w:r w:rsidRPr="003122C7">
        <w:rPr>
          <w:rFonts w:ascii="Times New Roman" w:hAnsi="Times New Roman" w:cs="Times New Roman"/>
          <w:bCs/>
          <w:sz w:val="24"/>
          <w:szCs w:val="24"/>
          <w:lang w:eastAsia="hr-HR"/>
        </w:rPr>
        <w:t xml:space="preserve">U članku se propisuje kada liječničko </w:t>
      </w:r>
      <w:r w:rsidR="009E4BFA" w:rsidRPr="003122C7">
        <w:rPr>
          <w:rFonts w:ascii="Times New Roman" w:hAnsi="Times New Roman" w:cs="Times New Roman"/>
          <w:bCs/>
          <w:sz w:val="24"/>
          <w:szCs w:val="24"/>
          <w:lang w:eastAsia="hr-HR"/>
        </w:rPr>
        <w:t xml:space="preserve">vijeće </w:t>
      </w:r>
      <w:r w:rsidRPr="003122C7">
        <w:rPr>
          <w:rFonts w:ascii="Times New Roman" w:hAnsi="Times New Roman" w:cs="Times New Roman"/>
          <w:bCs/>
          <w:sz w:val="24"/>
          <w:szCs w:val="24"/>
          <w:lang w:eastAsia="hr-HR"/>
        </w:rPr>
        <w:t>donosi nalaz i mišljenje isključivo nakon neposrednog pregleda stranke.</w:t>
      </w:r>
    </w:p>
    <w:p w14:paraId="2DDEB0C7" w14:textId="77777777" w:rsidR="00654685" w:rsidRPr="003122C7" w:rsidRDefault="00654685" w:rsidP="00EC7398">
      <w:pPr>
        <w:spacing w:after="0" w:line="240" w:lineRule="auto"/>
        <w:jc w:val="both"/>
        <w:rPr>
          <w:rFonts w:ascii="Times New Roman" w:hAnsi="Times New Roman" w:cs="Times New Roman"/>
          <w:b/>
          <w:sz w:val="24"/>
          <w:szCs w:val="24"/>
          <w:lang w:eastAsia="hr-HR"/>
        </w:rPr>
      </w:pPr>
    </w:p>
    <w:p w14:paraId="53307F5C" w14:textId="3ADB970B" w:rsidR="000756EC" w:rsidRPr="003122C7" w:rsidRDefault="000756EC"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lastRenderedPageBreak/>
        <w:t xml:space="preserve">Članak </w:t>
      </w:r>
      <w:r w:rsidR="0074588C" w:rsidRPr="003122C7">
        <w:rPr>
          <w:rFonts w:ascii="Times New Roman" w:hAnsi="Times New Roman" w:cs="Times New Roman"/>
          <w:b/>
          <w:sz w:val="24"/>
          <w:szCs w:val="24"/>
          <w:lang w:eastAsia="hr-HR"/>
        </w:rPr>
        <w:t>79</w:t>
      </w:r>
      <w:r w:rsidR="000C535A" w:rsidRPr="003122C7">
        <w:rPr>
          <w:rFonts w:ascii="Times New Roman" w:hAnsi="Times New Roman" w:cs="Times New Roman"/>
          <w:b/>
          <w:sz w:val="24"/>
          <w:szCs w:val="24"/>
          <w:lang w:eastAsia="hr-HR"/>
        </w:rPr>
        <w:t>.</w:t>
      </w:r>
    </w:p>
    <w:p w14:paraId="0692C7B0" w14:textId="77777777" w:rsidR="00A52E1A" w:rsidRPr="003122C7" w:rsidRDefault="00A52E1A" w:rsidP="00EC7398">
      <w:pPr>
        <w:spacing w:after="0" w:line="240" w:lineRule="auto"/>
        <w:jc w:val="both"/>
        <w:rPr>
          <w:rFonts w:ascii="Times New Roman" w:hAnsi="Times New Roman" w:cs="Times New Roman"/>
          <w:b/>
          <w:sz w:val="24"/>
          <w:szCs w:val="24"/>
          <w:lang w:eastAsia="hr-HR"/>
        </w:rPr>
      </w:pPr>
    </w:p>
    <w:p w14:paraId="4803678E" w14:textId="77777777" w:rsidR="00351EC4" w:rsidRPr="003122C7" w:rsidRDefault="000756EC"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Ovom odredbom uređuje se donošenje novog rješenja u slučajevima nakon isteka roka određenog rješenjem u kojem je oštećenje organizma i status određen privremeno do određenog roka.</w:t>
      </w:r>
    </w:p>
    <w:p w14:paraId="45A88A67" w14:textId="77777777" w:rsidR="00A52E1A" w:rsidRPr="003122C7" w:rsidRDefault="00A52E1A" w:rsidP="00EC7398">
      <w:pPr>
        <w:spacing w:after="0" w:line="240" w:lineRule="auto"/>
        <w:jc w:val="both"/>
        <w:rPr>
          <w:rFonts w:ascii="Times New Roman" w:hAnsi="Times New Roman" w:cs="Times New Roman"/>
          <w:sz w:val="24"/>
          <w:szCs w:val="24"/>
          <w:lang w:eastAsia="hr-HR"/>
        </w:rPr>
      </w:pPr>
    </w:p>
    <w:p w14:paraId="6DD266C2" w14:textId="153E5D16" w:rsidR="007A14C6"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86751A" w:rsidRPr="003122C7">
        <w:rPr>
          <w:rFonts w:ascii="Times New Roman" w:hAnsi="Times New Roman" w:cs="Times New Roman"/>
          <w:b/>
          <w:sz w:val="24"/>
          <w:szCs w:val="24"/>
          <w:lang w:eastAsia="hr-HR"/>
        </w:rPr>
        <w:t>8</w:t>
      </w:r>
      <w:r w:rsidR="0074588C" w:rsidRPr="003122C7">
        <w:rPr>
          <w:rFonts w:ascii="Times New Roman" w:hAnsi="Times New Roman" w:cs="Times New Roman"/>
          <w:b/>
          <w:sz w:val="24"/>
          <w:szCs w:val="24"/>
          <w:lang w:eastAsia="hr-HR"/>
        </w:rPr>
        <w:t>0</w:t>
      </w:r>
      <w:r w:rsidRPr="003122C7">
        <w:rPr>
          <w:rFonts w:ascii="Times New Roman" w:hAnsi="Times New Roman" w:cs="Times New Roman"/>
          <w:b/>
          <w:sz w:val="24"/>
          <w:szCs w:val="24"/>
          <w:lang w:eastAsia="hr-HR"/>
        </w:rPr>
        <w:t>.</w:t>
      </w:r>
    </w:p>
    <w:p w14:paraId="3BBD1C69"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60F7AC67" w14:textId="77777777" w:rsidR="00953052" w:rsidRPr="003122C7" w:rsidRDefault="00953052"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Propisuje se postupanje u slučajevima kada kod civilnog invalida iz Domovinskog rata nastupe promjene od utjecaja na postotak oštećenja organizma.</w:t>
      </w:r>
    </w:p>
    <w:p w14:paraId="189DD778"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7A5FC738" w14:textId="1485D18A" w:rsidR="00C30115" w:rsidRPr="003122C7" w:rsidRDefault="007A14C6"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1</w:t>
      </w:r>
      <w:r w:rsidR="00C30115" w:rsidRPr="003122C7">
        <w:rPr>
          <w:rFonts w:ascii="Times New Roman" w:hAnsi="Times New Roman" w:cs="Times New Roman"/>
          <w:b/>
          <w:sz w:val="24"/>
          <w:szCs w:val="24"/>
          <w:lang w:eastAsia="hr-HR"/>
        </w:rPr>
        <w:t>.</w:t>
      </w:r>
    </w:p>
    <w:p w14:paraId="476AAB20"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6233C729" w14:textId="77777777" w:rsidR="00F9510B" w:rsidRPr="003122C7" w:rsidRDefault="008A3B27"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je propisana nad</w:t>
      </w:r>
      <w:r w:rsidR="00D84CCE" w:rsidRPr="003122C7">
        <w:rPr>
          <w:rFonts w:ascii="Times New Roman" w:hAnsi="Times New Roman" w:cs="Times New Roman"/>
          <w:sz w:val="24"/>
          <w:szCs w:val="24"/>
          <w:lang w:eastAsia="hr-HR"/>
        </w:rPr>
        <w:t xml:space="preserve">ležnost za izvršavanje rješenja te </w:t>
      </w:r>
      <w:r w:rsidR="00F9510B" w:rsidRPr="003122C7">
        <w:rPr>
          <w:rFonts w:ascii="Times New Roman" w:hAnsi="Times New Roman" w:cs="Times New Roman"/>
          <w:sz w:val="24"/>
          <w:szCs w:val="24"/>
          <w:lang w:eastAsia="hr-HR"/>
        </w:rPr>
        <w:t>da prvostupanjsko tijelo vodi evidenciju o izvršenim isplatama i broju korisnika.</w:t>
      </w:r>
    </w:p>
    <w:p w14:paraId="776C563E"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12358D60" w14:textId="6CC4459D" w:rsidR="00D84CCE" w:rsidRPr="003122C7" w:rsidRDefault="00D84CCE"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2</w:t>
      </w:r>
      <w:r w:rsidRPr="003122C7">
        <w:rPr>
          <w:rFonts w:ascii="Times New Roman" w:hAnsi="Times New Roman" w:cs="Times New Roman"/>
          <w:b/>
          <w:sz w:val="24"/>
          <w:szCs w:val="24"/>
          <w:lang w:eastAsia="hr-HR"/>
        </w:rPr>
        <w:t>.</w:t>
      </w:r>
    </w:p>
    <w:p w14:paraId="2B7D514D"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01A4BE02" w14:textId="77777777" w:rsidR="00D84CCE" w:rsidRPr="003122C7" w:rsidRDefault="0027032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se propisuju primanja koja ne ulaze u prihodovni cenzus u ostvarivanju prava iz ovoga Zakona ili prava iz drugih propisa te koja su izuzeta od ovrhe. U izračun prihodovnog cenzusa ne uzimaju se prava po osnovi teške materijalne i životne situacije, smrti, bolesti ili ozljede, a koje ograničenje je u skladu sa samom prirodom tih prava.</w:t>
      </w:r>
    </w:p>
    <w:p w14:paraId="281A0DB2"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0A8C3DA2" w14:textId="40AF97DD" w:rsidR="00C30115"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3</w:t>
      </w:r>
      <w:r w:rsidR="00C30115" w:rsidRPr="003122C7">
        <w:rPr>
          <w:rFonts w:ascii="Times New Roman" w:hAnsi="Times New Roman" w:cs="Times New Roman"/>
          <w:b/>
          <w:sz w:val="24"/>
          <w:szCs w:val="24"/>
          <w:lang w:eastAsia="hr-HR"/>
        </w:rPr>
        <w:t>.</w:t>
      </w:r>
    </w:p>
    <w:p w14:paraId="41253845"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4BEC8B0A" w14:textId="77777777" w:rsidR="008A3B27" w:rsidRPr="003122C7" w:rsidRDefault="0008470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Propisuje</w:t>
      </w:r>
      <w:r w:rsidR="008C1E15" w:rsidRPr="003122C7">
        <w:rPr>
          <w:rFonts w:ascii="Times New Roman" w:hAnsi="Times New Roman" w:cs="Times New Roman"/>
          <w:sz w:val="24"/>
          <w:szCs w:val="24"/>
          <w:lang w:eastAsia="hr-HR"/>
        </w:rPr>
        <w:t xml:space="preserve"> se</w:t>
      </w:r>
      <w:r w:rsidRPr="003122C7">
        <w:rPr>
          <w:rFonts w:ascii="Times New Roman" w:hAnsi="Times New Roman" w:cs="Times New Roman"/>
          <w:sz w:val="24"/>
          <w:szCs w:val="24"/>
          <w:lang w:eastAsia="hr-HR"/>
        </w:rPr>
        <w:t xml:space="preserve"> pravo na povrat troškova prijevoza kada je nužan prijevoz korisnika prava iz ovoga Zakona u drugo mjesto radi ostvarivanja prava iz ovoga Zakona. </w:t>
      </w:r>
    </w:p>
    <w:p w14:paraId="4C9EEA3B"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078CACFB" w14:textId="2B61CEA1"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4</w:t>
      </w:r>
      <w:r w:rsidRPr="003122C7">
        <w:rPr>
          <w:rFonts w:ascii="Times New Roman" w:hAnsi="Times New Roman" w:cs="Times New Roman"/>
          <w:b/>
          <w:sz w:val="24"/>
          <w:szCs w:val="24"/>
          <w:lang w:eastAsia="hr-HR"/>
        </w:rPr>
        <w:t>.</w:t>
      </w:r>
    </w:p>
    <w:p w14:paraId="3AD4E0F7"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13C73E06" w14:textId="558D9A56" w:rsidR="00F9510B" w:rsidRPr="003122C7" w:rsidRDefault="00300EDD" w:rsidP="00EC739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Odredba u </w:t>
      </w:r>
      <w:r w:rsidR="00F9510B" w:rsidRPr="003122C7">
        <w:rPr>
          <w:rFonts w:ascii="Times New Roman" w:hAnsi="Times New Roman" w:cs="Times New Roman"/>
          <w:sz w:val="24"/>
          <w:szCs w:val="24"/>
          <w:lang w:eastAsia="hr-HR"/>
        </w:rPr>
        <w:t>vezi troškova postupka.</w:t>
      </w:r>
    </w:p>
    <w:p w14:paraId="5DA31AEF" w14:textId="7D35280A" w:rsidR="008F373B" w:rsidRDefault="008F373B" w:rsidP="00EC7398">
      <w:pPr>
        <w:spacing w:after="0" w:line="240" w:lineRule="auto"/>
        <w:jc w:val="both"/>
        <w:rPr>
          <w:rFonts w:ascii="Times New Roman" w:hAnsi="Times New Roman" w:cs="Times New Roman"/>
          <w:b/>
          <w:sz w:val="24"/>
          <w:szCs w:val="24"/>
          <w:lang w:eastAsia="hr-HR"/>
        </w:rPr>
      </w:pPr>
    </w:p>
    <w:p w14:paraId="7B4DFF4A" w14:textId="77777777" w:rsidR="00300EDD" w:rsidRPr="003122C7" w:rsidRDefault="00300EDD" w:rsidP="00EC7398">
      <w:pPr>
        <w:spacing w:after="0" w:line="240" w:lineRule="auto"/>
        <w:jc w:val="both"/>
        <w:rPr>
          <w:rFonts w:ascii="Times New Roman" w:hAnsi="Times New Roman" w:cs="Times New Roman"/>
          <w:b/>
          <w:sz w:val="24"/>
          <w:szCs w:val="24"/>
          <w:lang w:eastAsia="hr-HR"/>
        </w:rPr>
      </w:pPr>
    </w:p>
    <w:p w14:paraId="554D29DA" w14:textId="6240CC0E"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5</w:t>
      </w:r>
      <w:r w:rsidRPr="003122C7">
        <w:rPr>
          <w:rFonts w:ascii="Times New Roman" w:hAnsi="Times New Roman" w:cs="Times New Roman"/>
          <w:b/>
          <w:sz w:val="24"/>
          <w:szCs w:val="24"/>
          <w:lang w:eastAsia="hr-HR"/>
        </w:rPr>
        <w:t>.</w:t>
      </w:r>
    </w:p>
    <w:p w14:paraId="0C4B60AC"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42C85D1B" w14:textId="77777777" w:rsidR="00F9510B" w:rsidRPr="003122C7" w:rsidRDefault="00F9510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Propisana </w:t>
      </w:r>
      <w:r w:rsidR="008C1E15" w:rsidRPr="003122C7">
        <w:rPr>
          <w:rFonts w:ascii="Times New Roman" w:hAnsi="Times New Roman" w:cs="Times New Roman"/>
          <w:sz w:val="24"/>
          <w:szCs w:val="24"/>
          <w:lang w:eastAsia="hr-HR"/>
        </w:rPr>
        <w:t xml:space="preserve">je </w:t>
      </w:r>
      <w:r w:rsidRPr="003122C7">
        <w:rPr>
          <w:rFonts w:ascii="Times New Roman" w:hAnsi="Times New Roman" w:cs="Times New Roman"/>
          <w:sz w:val="24"/>
          <w:szCs w:val="24"/>
          <w:lang w:eastAsia="hr-HR"/>
        </w:rPr>
        <w:t>nadležnost za provođenje upravnog i inspekcijskog nadzora nad provedbom ovog</w:t>
      </w:r>
      <w:r w:rsidR="00B90E5B" w:rsidRPr="003122C7">
        <w:rPr>
          <w:rFonts w:ascii="Times New Roman" w:hAnsi="Times New Roman" w:cs="Times New Roman"/>
          <w:sz w:val="24"/>
          <w:szCs w:val="24"/>
          <w:lang w:eastAsia="hr-HR"/>
        </w:rPr>
        <w:t>a</w:t>
      </w:r>
      <w:r w:rsidRPr="003122C7">
        <w:rPr>
          <w:rFonts w:ascii="Times New Roman" w:hAnsi="Times New Roman" w:cs="Times New Roman"/>
          <w:sz w:val="24"/>
          <w:szCs w:val="24"/>
          <w:lang w:eastAsia="hr-HR"/>
        </w:rPr>
        <w:t xml:space="preserve"> Zakona.</w:t>
      </w:r>
    </w:p>
    <w:p w14:paraId="1BA8BE9C"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33A52C6E" w14:textId="6AE11F8F"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8</w:t>
      </w:r>
      <w:r w:rsidR="0074588C" w:rsidRPr="003122C7">
        <w:rPr>
          <w:rFonts w:ascii="Times New Roman" w:hAnsi="Times New Roman" w:cs="Times New Roman"/>
          <w:b/>
          <w:sz w:val="24"/>
          <w:szCs w:val="24"/>
          <w:lang w:eastAsia="hr-HR"/>
        </w:rPr>
        <w:t>6</w:t>
      </w:r>
      <w:r w:rsidRPr="003122C7">
        <w:rPr>
          <w:rFonts w:ascii="Times New Roman" w:hAnsi="Times New Roman" w:cs="Times New Roman"/>
          <w:b/>
          <w:sz w:val="24"/>
          <w:szCs w:val="24"/>
          <w:lang w:eastAsia="hr-HR"/>
        </w:rPr>
        <w:t>.</w:t>
      </w:r>
    </w:p>
    <w:p w14:paraId="62A655EB"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223B1009" w14:textId="4A9347D1" w:rsidR="00F9510B" w:rsidRPr="003122C7" w:rsidRDefault="00A469C5"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Propisuje se naknada</w:t>
      </w:r>
      <w:r w:rsidR="00F9510B" w:rsidRPr="003122C7">
        <w:rPr>
          <w:rFonts w:ascii="Times New Roman" w:hAnsi="Times New Roman" w:cs="Times New Roman"/>
          <w:sz w:val="24"/>
          <w:szCs w:val="24"/>
          <w:lang w:eastAsia="hr-HR"/>
        </w:rPr>
        <w:t xml:space="preserve"> štete u slučaju ostvarivanja prava ili isplate novčanih primanja po ovom Zakonu na koju stranka nije imala pravo.</w:t>
      </w:r>
    </w:p>
    <w:p w14:paraId="4EE2DFD1"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70B137C1" w14:textId="05C03B3F" w:rsidR="00C30115" w:rsidRPr="003122C7" w:rsidRDefault="00716B82"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w:t>
      </w:r>
      <w:r w:rsidR="00B90E5B" w:rsidRPr="003122C7">
        <w:rPr>
          <w:rFonts w:ascii="Times New Roman" w:hAnsi="Times New Roman" w:cs="Times New Roman"/>
          <w:b/>
          <w:sz w:val="24"/>
          <w:szCs w:val="24"/>
          <w:lang w:eastAsia="hr-HR"/>
        </w:rPr>
        <w:t>ci</w:t>
      </w:r>
      <w:r w:rsidRPr="003122C7">
        <w:rPr>
          <w:rFonts w:ascii="Times New Roman" w:hAnsi="Times New Roman" w:cs="Times New Roman"/>
          <w:b/>
          <w:sz w:val="24"/>
          <w:szCs w:val="24"/>
          <w:lang w:eastAsia="hr-HR"/>
        </w:rPr>
        <w:t xml:space="preserve"> </w:t>
      </w:r>
      <w:r w:rsidR="0074588C" w:rsidRPr="003122C7">
        <w:rPr>
          <w:rFonts w:ascii="Times New Roman" w:hAnsi="Times New Roman" w:cs="Times New Roman"/>
          <w:b/>
          <w:sz w:val="24"/>
          <w:szCs w:val="24"/>
          <w:lang w:eastAsia="hr-HR"/>
        </w:rPr>
        <w:t>87</w:t>
      </w:r>
      <w:r w:rsidR="00C4238B" w:rsidRPr="003122C7">
        <w:rPr>
          <w:rFonts w:ascii="Times New Roman" w:hAnsi="Times New Roman" w:cs="Times New Roman"/>
          <w:b/>
          <w:sz w:val="24"/>
          <w:szCs w:val="24"/>
          <w:lang w:eastAsia="hr-HR"/>
        </w:rPr>
        <w:t xml:space="preserve">. i </w:t>
      </w:r>
      <w:r w:rsidR="0074588C" w:rsidRPr="003122C7">
        <w:rPr>
          <w:rFonts w:ascii="Times New Roman" w:hAnsi="Times New Roman" w:cs="Times New Roman"/>
          <w:b/>
          <w:sz w:val="24"/>
          <w:szCs w:val="24"/>
          <w:lang w:eastAsia="hr-HR"/>
        </w:rPr>
        <w:t>88</w:t>
      </w:r>
      <w:r w:rsidR="00C4238B" w:rsidRPr="003122C7">
        <w:rPr>
          <w:rFonts w:ascii="Times New Roman" w:hAnsi="Times New Roman" w:cs="Times New Roman"/>
          <w:b/>
          <w:sz w:val="24"/>
          <w:szCs w:val="24"/>
          <w:lang w:eastAsia="hr-HR"/>
        </w:rPr>
        <w:t>.</w:t>
      </w:r>
    </w:p>
    <w:p w14:paraId="59B4D75B"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09B69BCC" w14:textId="44B733C8" w:rsidR="00FC3D94" w:rsidRPr="003122C7" w:rsidRDefault="00FC3D94"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Propisuj</w:t>
      </w:r>
      <w:r w:rsidR="008C1E15" w:rsidRPr="003122C7">
        <w:rPr>
          <w:rFonts w:ascii="Times New Roman" w:hAnsi="Times New Roman" w:cs="Times New Roman"/>
          <w:sz w:val="24"/>
          <w:szCs w:val="24"/>
          <w:lang w:eastAsia="hr-HR"/>
        </w:rPr>
        <w:t>u</w:t>
      </w:r>
      <w:r w:rsidRPr="003122C7">
        <w:rPr>
          <w:rFonts w:ascii="Times New Roman" w:hAnsi="Times New Roman" w:cs="Times New Roman"/>
          <w:sz w:val="24"/>
          <w:szCs w:val="24"/>
          <w:lang w:eastAsia="hr-HR"/>
        </w:rPr>
        <w:t xml:space="preserve"> </w:t>
      </w:r>
      <w:r w:rsidR="008C1E15" w:rsidRPr="003122C7">
        <w:rPr>
          <w:rFonts w:ascii="Times New Roman" w:hAnsi="Times New Roman" w:cs="Times New Roman"/>
          <w:sz w:val="24"/>
          <w:szCs w:val="24"/>
          <w:lang w:eastAsia="hr-HR"/>
        </w:rPr>
        <w:t xml:space="preserve">se </w:t>
      </w:r>
      <w:r w:rsidRPr="003122C7">
        <w:rPr>
          <w:rFonts w:ascii="Times New Roman" w:hAnsi="Times New Roman" w:cs="Times New Roman"/>
          <w:sz w:val="24"/>
          <w:szCs w:val="24"/>
          <w:lang w:eastAsia="hr-HR"/>
        </w:rPr>
        <w:t>šire i preciznije odredbe glede prekršaja za nepoštivanje odredbi ovoga Zakona (u odnosu na važeći Zakon), posebno u odnosu na ostvarivanje prava prednosti pri zapošljavanju.</w:t>
      </w:r>
    </w:p>
    <w:p w14:paraId="3D839D81"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7D3E20C5" w14:textId="3170D7A5"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 xml:space="preserve">Članak </w:t>
      </w:r>
      <w:r w:rsidR="0074588C" w:rsidRPr="003122C7">
        <w:rPr>
          <w:rFonts w:ascii="Times New Roman" w:hAnsi="Times New Roman" w:cs="Times New Roman"/>
          <w:b/>
          <w:sz w:val="24"/>
          <w:szCs w:val="24"/>
          <w:lang w:eastAsia="hr-HR"/>
        </w:rPr>
        <w:t>89</w:t>
      </w:r>
      <w:r w:rsidRPr="003122C7">
        <w:rPr>
          <w:rFonts w:ascii="Times New Roman" w:hAnsi="Times New Roman" w:cs="Times New Roman"/>
          <w:b/>
          <w:sz w:val="24"/>
          <w:szCs w:val="24"/>
          <w:lang w:eastAsia="hr-HR"/>
        </w:rPr>
        <w:t>.</w:t>
      </w:r>
    </w:p>
    <w:p w14:paraId="537C2DA3"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5DEF9AA8" w14:textId="77777777" w:rsidR="00C4238B" w:rsidRPr="003122C7" w:rsidRDefault="00D2301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Člankom su propisani rokovi za donošenje</w:t>
      </w:r>
      <w:r w:rsidR="003B60AC" w:rsidRPr="003122C7">
        <w:rPr>
          <w:rFonts w:ascii="Times New Roman" w:hAnsi="Times New Roman" w:cs="Times New Roman"/>
          <w:sz w:val="24"/>
          <w:szCs w:val="24"/>
          <w:lang w:eastAsia="hr-HR"/>
        </w:rPr>
        <w:t xml:space="preserve"> novih</w:t>
      </w:r>
      <w:r w:rsidRPr="003122C7">
        <w:rPr>
          <w:rFonts w:ascii="Times New Roman" w:hAnsi="Times New Roman" w:cs="Times New Roman"/>
          <w:sz w:val="24"/>
          <w:szCs w:val="24"/>
          <w:lang w:eastAsia="hr-HR"/>
        </w:rPr>
        <w:t xml:space="preserve"> i usklađivanje </w:t>
      </w:r>
      <w:r w:rsidR="003B60AC" w:rsidRPr="003122C7">
        <w:rPr>
          <w:rFonts w:ascii="Times New Roman" w:hAnsi="Times New Roman" w:cs="Times New Roman"/>
          <w:sz w:val="24"/>
          <w:szCs w:val="24"/>
          <w:lang w:eastAsia="hr-HR"/>
        </w:rPr>
        <w:t xml:space="preserve">postojećih </w:t>
      </w:r>
      <w:r w:rsidRPr="003122C7">
        <w:rPr>
          <w:rFonts w:ascii="Times New Roman" w:hAnsi="Times New Roman" w:cs="Times New Roman"/>
          <w:sz w:val="24"/>
          <w:szCs w:val="24"/>
          <w:lang w:eastAsia="hr-HR"/>
        </w:rPr>
        <w:t>provedbenih propisa</w:t>
      </w:r>
      <w:r w:rsidR="00C4238B" w:rsidRPr="003122C7">
        <w:rPr>
          <w:rFonts w:ascii="Times New Roman" w:hAnsi="Times New Roman" w:cs="Times New Roman"/>
          <w:sz w:val="24"/>
          <w:szCs w:val="24"/>
          <w:lang w:eastAsia="hr-HR"/>
        </w:rPr>
        <w:t>.</w:t>
      </w:r>
    </w:p>
    <w:p w14:paraId="4C0D1412"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2CC7C5BD" w14:textId="510DAFAE"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9</w:t>
      </w:r>
      <w:r w:rsidR="0074588C" w:rsidRPr="003122C7">
        <w:rPr>
          <w:rFonts w:ascii="Times New Roman" w:hAnsi="Times New Roman" w:cs="Times New Roman"/>
          <w:b/>
          <w:sz w:val="24"/>
          <w:szCs w:val="24"/>
          <w:lang w:eastAsia="hr-HR"/>
        </w:rPr>
        <w:t>0</w:t>
      </w:r>
      <w:r w:rsidRPr="003122C7">
        <w:rPr>
          <w:rFonts w:ascii="Times New Roman" w:hAnsi="Times New Roman" w:cs="Times New Roman"/>
          <w:b/>
          <w:sz w:val="24"/>
          <w:szCs w:val="24"/>
          <w:lang w:eastAsia="hr-HR"/>
        </w:rPr>
        <w:t>.</w:t>
      </w:r>
    </w:p>
    <w:p w14:paraId="06F9BD47"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35DF0990" w14:textId="1EBE9539" w:rsidR="00C4238B" w:rsidRPr="003122C7" w:rsidRDefault="00C4238B"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S obzirom da se ovim Zakonom stavljaju van snage odredbe Zakona o zaštiti vojnih i civilnih invalida rata</w:t>
      </w:r>
      <w:r w:rsidR="000415EB" w:rsidRPr="003122C7">
        <w:rPr>
          <w:rFonts w:ascii="Times New Roman" w:hAnsi="Times New Roman" w:cs="Times New Roman"/>
          <w:sz w:val="24"/>
          <w:szCs w:val="24"/>
          <w:lang w:eastAsia="hr-HR"/>
        </w:rPr>
        <w:t xml:space="preserve"> u d</w:t>
      </w:r>
      <w:r w:rsidR="0082679C" w:rsidRPr="003122C7">
        <w:rPr>
          <w:rFonts w:ascii="Times New Roman" w:hAnsi="Times New Roman" w:cs="Times New Roman"/>
          <w:sz w:val="24"/>
          <w:szCs w:val="24"/>
          <w:lang w:eastAsia="hr-HR"/>
        </w:rPr>
        <w:t>i</w:t>
      </w:r>
      <w:r w:rsidR="000415EB" w:rsidRPr="003122C7">
        <w:rPr>
          <w:rFonts w:ascii="Times New Roman" w:hAnsi="Times New Roman" w:cs="Times New Roman"/>
          <w:sz w:val="24"/>
          <w:szCs w:val="24"/>
          <w:lang w:eastAsia="hr-HR"/>
        </w:rPr>
        <w:t>jelu koji se odnosi na civilne stradalnike iz Domovinskog rata</w:t>
      </w:r>
      <w:r w:rsidRPr="003122C7">
        <w:rPr>
          <w:rFonts w:ascii="Times New Roman" w:hAnsi="Times New Roman" w:cs="Times New Roman"/>
          <w:sz w:val="24"/>
          <w:szCs w:val="24"/>
          <w:lang w:eastAsia="hr-HR"/>
        </w:rPr>
        <w:t xml:space="preserve">, a da se </w:t>
      </w:r>
      <w:r w:rsidR="000415EB" w:rsidRPr="003122C7">
        <w:rPr>
          <w:rFonts w:ascii="Times New Roman" w:hAnsi="Times New Roman" w:cs="Times New Roman"/>
          <w:sz w:val="24"/>
          <w:szCs w:val="24"/>
          <w:lang w:eastAsia="hr-HR"/>
        </w:rPr>
        <w:t xml:space="preserve">ovim Zakonom </w:t>
      </w:r>
      <w:r w:rsidRPr="003122C7">
        <w:rPr>
          <w:rFonts w:ascii="Times New Roman" w:hAnsi="Times New Roman" w:cs="Times New Roman"/>
          <w:sz w:val="24"/>
          <w:szCs w:val="24"/>
          <w:lang w:eastAsia="hr-HR"/>
        </w:rPr>
        <w:t>ne otvara rok za priznavanje prva na obiteljsku invalidninu po osnovi bolesti koji je zatvoren navedenim zakonom, odredbu je potrebno propisati ovim Zakonom.</w:t>
      </w:r>
    </w:p>
    <w:p w14:paraId="487E98B4"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3BB4FE7E" w14:textId="15197EC7" w:rsidR="00C4238B"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9</w:t>
      </w:r>
      <w:r w:rsidR="0074588C" w:rsidRPr="003122C7">
        <w:rPr>
          <w:rFonts w:ascii="Times New Roman" w:hAnsi="Times New Roman" w:cs="Times New Roman"/>
          <w:b/>
          <w:sz w:val="24"/>
          <w:szCs w:val="24"/>
          <w:lang w:eastAsia="hr-HR"/>
        </w:rPr>
        <w:t>1</w:t>
      </w:r>
      <w:r w:rsidRPr="003122C7">
        <w:rPr>
          <w:rFonts w:ascii="Times New Roman" w:hAnsi="Times New Roman" w:cs="Times New Roman"/>
          <w:b/>
          <w:sz w:val="24"/>
          <w:szCs w:val="24"/>
          <w:lang w:eastAsia="hr-HR"/>
        </w:rPr>
        <w:t>.</w:t>
      </w:r>
    </w:p>
    <w:p w14:paraId="2993FE18"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2D879BC9" w14:textId="139AC85C" w:rsidR="00C4238B" w:rsidRPr="003122C7" w:rsidRDefault="003263C2"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Postupci za ostvarivanje statusa i prava civilnih stradalnika iz Domovinskog rata započeti po Zakonu o zaštiti vojnih i civilnih invalida rata (</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Narodne novine</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br. 33/92</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57/9</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2, 77/92</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27/93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58/93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2/94</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76/94</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108/95</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108/96</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82/01</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w:t>
      </w:r>
      <w:r w:rsidR="00300EDD">
        <w:rPr>
          <w:rFonts w:ascii="Times New Roman" w:hAnsi="Times New Roman" w:cs="Times New Roman"/>
          <w:sz w:val="24"/>
          <w:szCs w:val="24"/>
          <w:lang w:eastAsia="hr-HR"/>
        </w:rPr>
        <w:t xml:space="preserve"> </w:t>
      </w:r>
      <w:r w:rsidRPr="003122C7">
        <w:rPr>
          <w:rFonts w:ascii="Times New Roman" w:hAnsi="Times New Roman" w:cs="Times New Roman"/>
          <w:sz w:val="24"/>
          <w:szCs w:val="24"/>
          <w:lang w:eastAsia="hr-HR"/>
        </w:rPr>
        <w:t>103/03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 xml:space="preserve"> i 148/13</w:t>
      </w:r>
      <w:r w:rsidR="00300EDD">
        <w:rPr>
          <w:rFonts w:ascii="Times New Roman" w:hAnsi="Times New Roman" w:cs="Times New Roman"/>
          <w:sz w:val="24"/>
          <w:szCs w:val="24"/>
          <w:lang w:eastAsia="hr-HR"/>
        </w:rPr>
        <w:t>.</w:t>
      </w:r>
      <w:r w:rsidRPr="003122C7">
        <w:rPr>
          <w:rFonts w:ascii="Times New Roman" w:hAnsi="Times New Roman" w:cs="Times New Roman"/>
          <w:sz w:val="24"/>
          <w:szCs w:val="24"/>
          <w:lang w:eastAsia="hr-HR"/>
        </w:rPr>
        <w:t>)</w:t>
      </w:r>
      <w:r w:rsidR="00C4238B" w:rsidRPr="003122C7">
        <w:rPr>
          <w:rFonts w:ascii="Times New Roman" w:hAnsi="Times New Roman" w:cs="Times New Roman"/>
          <w:sz w:val="24"/>
          <w:szCs w:val="24"/>
          <w:lang w:eastAsia="hr-HR"/>
        </w:rPr>
        <w:t xml:space="preserve">, a neriješeni </w:t>
      </w:r>
      <w:r w:rsidRPr="003122C7">
        <w:rPr>
          <w:rFonts w:ascii="Times New Roman" w:hAnsi="Times New Roman" w:cs="Times New Roman"/>
          <w:sz w:val="24"/>
          <w:szCs w:val="24"/>
          <w:lang w:eastAsia="hr-HR"/>
        </w:rPr>
        <w:t xml:space="preserve">do dana stupanja na snagu ovoga Zakona, </w:t>
      </w:r>
      <w:r w:rsidR="00C4238B" w:rsidRPr="003122C7">
        <w:rPr>
          <w:rFonts w:ascii="Times New Roman" w:hAnsi="Times New Roman" w:cs="Times New Roman"/>
          <w:sz w:val="24"/>
          <w:szCs w:val="24"/>
          <w:lang w:eastAsia="hr-HR"/>
        </w:rPr>
        <w:t>završit će se prema propisu po kojem su započeti.</w:t>
      </w:r>
    </w:p>
    <w:p w14:paraId="46704948" w14:textId="77777777" w:rsidR="008F373B" w:rsidRPr="003122C7" w:rsidRDefault="008F373B" w:rsidP="00EC7398">
      <w:pPr>
        <w:spacing w:after="0" w:line="240" w:lineRule="auto"/>
        <w:jc w:val="both"/>
        <w:rPr>
          <w:rFonts w:ascii="Times New Roman" w:hAnsi="Times New Roman" w:cs="Times New Roman"/>
          <w:b/>
          <w:sz w:val="24"/>
          <w:szCs w:val="24"/>
          <w:lang w:eastAsia="hr-HR"/>
        </w:rPr>
      </w:pPr>
    </w:p>
    <w:p w14:paraId="5CB83223" w14:textId="0E216699" w:rsidR="00FC3D94"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9</w:t>
      </w:r>
      <w:r w:rsidR="0074588C" w:rsidRPr="003122C7">
        <w:rPr>
          <w:rFonts w:ascii="Times New Roman" w:hAnsi="Times New Roman" w:cs="Times New Roman"/>
          <w:b/>
          <w:sz w:val="24"/>
          <w:szCs w:val="24"/>
          <w:lang w:eastAsia="hr-HR"/>
        </w:rPr>
        <w:t>2</w:t>
      </w:r>
      <w:r w:rsidRPr="003122C7">
        <w:rPr>
          <w:rFonts w:ascii="Times New Roman" w:hAnsi="Times New Roman" w:cs="Times New Roman"/>
          <w:b/>
          <w:sz w:val="24"/>
          <w:szCs w:val="24"/>
          <w:lang w:eastAsia="hr-HR"/>
        </w:rPr>
        <w:t>.</w:t>
      </w:r>
    </w:p>
    <w:p w14:paraId="21684088"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378076C0" w14:textId="24F7B6D7" w:rsidR="00715F87" w:rsidRPr="003122C7" w:rsidRDefault="00FC3D94"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S obzirom da je ovim Zakonom predviđeno povećanje osnovice za ostvarivanje prava na osobnu i obiteljsku invalidninu te ortopedskog dodataka i dodatka za njegu i pomoć druge osobe, ovom odredbom je propisano prevođenje postojećih korisnika po službenoj dužnosti</w:t>
      </w:r>
      <w:r w:rsidR="0082679C" w:rsidRPr="003122C7">
        <w:rPr>
          <w:rFonts w:ascii="Times New Roman" w:hAnsi="Times New Roman" w:cs="Times New Roman"/>
          <w:sz w:val="24"/>
          <w:szCs w:val="24"/>
          <w:lang w:eastAsia="hr-HR"/>
        </w:rPr>
        <w:t xml:space="preserve"> na nove iznose prema ovom Zakonu</w:t>
      </w:r>
      <w:r w:rsidRPr="003122C7">
        <w:rPr>
          <w:rFonts w:ascii="Times New Roman" w:hAnsi="Times New Roman" w:cs="Times New Roman"/>
          <w:sz w:val="24"/>
          <w:szCs w:val="24"/>
          <w:lang w:eastAsia="hr-HR"/>
        </w:rPr>
        <w:t>.</w:t>
      </w:r>
    </w:p>
    <w:p w14:paraId="4E2E1B57" w14:textId="6DC343F2" w:rsidR="0074588C" w:rsidRPr="003122C7" w:rsidRDefault="0074588C" w:rsidP="00EC7398">
      <w:pPr>
        <w:spacing w:after="0" w:line="240" w:lineRule="auto"/>
        <w:jc w:val="both"/>
        <w:rPr>
          <w:rFonts w:ascii="Times New Roman" w:hAnsi="Times New Roman" w:cs="Times New Roman"/>
          <w:sz w:val="24"/>
          <w:szCs w:val="24"/>
          <w:lang w:eastAsia="hr-HR"/>
        </w:rPr>
      </w:pPr>
    </w:p>
    <w:p w14:paraId="1B3302E7" w14:textId="3269A7F1" w:rsidR="00FC3D94" w:rsidRPr="003122C7" w:rsidRDefault="00C4238B" w:rsidP="00EC7398">
      <w:pPr>
        <w:spacing w:after="0" w:line="240" w:lineRule="auto"/>
        <w:jc w:val="both"/>
        <w:rPr>
          <w:rFonts w:ascii="Times New Roman" w:hAnsi="Times New Roman" w:cs="Times New Roman"/>
          <w:b/>
          <w:sz w:val="24"/>
          <w:szCs w:val="24"/>
          <w:lang w:eastAsia="hr-HR"/>
        </w:rPr>
      </w:pPr>
      <w:r w:rsidRPr="003122C7">
        <w:rPr>
          <w:rFonts w:ascii="Times New Roman" w:hAnsi="Times New Roman" w:cs="Times New Roman"/>
          <w:b/>
          <w:sz w:val="24"/>
          <w:szCs w:val="24"/>
          <w:lang w:eastAsia="hr-HR"/>
        </w:rPr>
        <w:t>Članak 9</w:t>
      </w:r>
      <w:r w:rsidR="00691ED7" w:rsidRPr="003122C7">
        <w:rPr>
          <w:rFonts w:ascii="Times New Roman" w:hAnsi="Times New Roman" w:cs="Times New Roman"/>
          <w:b/>
          <w:sz w:val="24"/>
          <w:szCs w:val="24"/>
          <w:lang w:eastAsia="hr-HR"/>
        </w:rPr>
        <w:t>3</w:t>
      </w:r>
      <w:r w:rsidR="00FC3D94" w:rsidRPr="003122C7">
        <w:rPr>
          <w:rFonts w:ascii="Times New Roman" w:hAnsi="Times New Roman" w:cs="Times New Roman"/>
          <w:b/>
          <w:sz w:val="24"/>
          <w:szCs w:val="24"/>
          <w:lang w:eastAsia="hr-HR"/>
        </w:rPr>
        <w:t>.</w:t>
      </w:r>
    </w:p>
    <w:p w14:paraId="0F030FAB" w14:textId="77777777" w:rsidR="008F373B" w:rsidRPr="003122C7" w:rsidRDefault="008F373B" w:rsidP="00EC7398">
      <w:pPr>
        <w:spacing w:after="0" w:line="240" w:lineRule="auto"/>
        <w:jc w:val="both"/>
        <w:rPr>
          <w:rFonts w:ascii="Times New Roman" w:hAnsi="Times New Roman" w:cs="Times New Roman"/>
          <w:sz w:val="24"/>
          <w:szCs w:val="24"/>
          <w:lang w:eastAsia="hr-HR"/>
        </w:rPr>
      </w:pPr>
    </w:p>
    <w:p w14:paraId="037CCBFF" w14:textId="1A8719B6" w:rsidR="00691ED7" w:rsidRPr="003122C7" w:rsidRDefault="00FC3D94" w:rsidP="00EC7398">
      <w:pPr>
        <w:spacing w:after="0" w:line="240" w:lineRule="auto"/>
        <w:jc w:val="both"/>
        <w:rPr>
          <w:rFonts w:ascii="Times New Roman" w:hAnsi="Times New Roman" w:cs="Times New Roman"/>
          <w:sz w:val="24"/>
          <w:szCs w:val="24"/>
          <w:lang w:eastAsia="hr-HR"/>
        </w:rPr>
      </w:pPr>
      <w:r w:rsidRPr="003122C7">
        <w:rPr>
          <w:rFonts w:ascii="Times New Roman" w:hAnsi="Times New Roman" w:cs="Times New Roman"/>
          <w:sz w:val="24"/>
          <w:szCs w:val="24"/>
          <w:lang w:eastAsia="hr-HR"/>
        </w:rPr>
        <w:t xml:space="preserve">Propisano je stupanje na snagu </w:t>
      </w:r>
      <w:r w:rsidR="008C1E15" w:rsidRPr="003122C7">
        <w:rPr>
          <w:rFonts w:ascii="Times New Roman" w:hAnsi="Times New Roman" w:cs="Times New Roman"/>
          <w:sz w:val="24"/>
          <w:szCs w:val="24"/>
          <w:lang w:eastAsia="hr-HR"/>
        </w:rPr>
        <w:t>ovoga Zakona</w:t>
      </w:r>
      <w:r w:rsidRPr="003122C7">
        <w:rPr>
          <w:rFonts w:ascii="Times New Roman" w:hAnsi="Times New Roman" w:cs="Times New Roman"/>
          <w:sz w:val="24"/>
          <w:szCs w:val="24"/>
          <w:lang w:eastAsia="hr-HR"/>
        </w:rPr>
        <w:t>.</w:t>
      </w:r>
    </w:p>
    <w:p w14:paraId="4BF22AC4" w14:textId="77777777" w:rsidR="00691ED7" w:rsidRPr="003122C7" w:rsidRDefault="00691ED7">
      <w:pPr>
        <w:rPr>
          <w:rFonts w:ascii="Times New Roman" w:hAnsi="Times New Roman" w:cs="Times New Roman"/>
          <w:sz w:val="24"/>
          <w:szCs w:val="24"/>
          <w:lang w:eastAsia="hr-HR"/>
        </w:rPr>
      </w:pPr>
      <w:r w:rsidRPr="003122C7">
        <w:rPr>
          <w:rFonts w:ascii="Times New Roman" w:hAnsi="Times New Roman" w:cs="Times New Roman"/>
          <w:sz w:val="24"/>
          <w:szCs w:val="24"/>
          <w:lang w:eastAsia="hr-HR"/>
        </w:rPr>
        <w:br w:type="page"/>
      </w:r>
    </w:p>
    <w:p w14:paraId="201F9055" w14:textId="5BF4611C" w:rsidR="00992D1F" w:rsidRPr="003122C7" w:rsidRDefault="00992D1F" w:rsidP="00EC7398">
      <w:pPr>
        <w:keepNext/>
        <w:keepLines/>
        <w:spacing w:after="0" w:line="240" w:lineRule="auto"/>
        <w:outlineLvl w:val="0"/>
        <w:rPr>
          <w:rFonts w:ascii="Times New Roman" w:eastAsiaTheme="majorEastAsia" w:hAnsi="Times New Roman" w:cs="Times New Roman"/>
          <w:b/>
          <w:bCs/>
          <w:sz w:val="24"/>
          <w:szCs w:val="24"/>
          <w:lang w:eastAsia="hr-HR"/>
        </w:rPr>
      </w:pPr>
      <w:r w:rsidRPr="003122C7">
        <w:rPr>
          <w:rFonts w:ascii="Times New Roman" w:eastAsiaTheme="majorEastAsia" w:hAnsi="Times New Roman" w:cs="Times New Roman"/>
          <w:b/>
          <w:bCs/>
          <w:sz w:val="24"/>
          <w:szCs w:val="24"/>
          <w:lang w:eastAsia="hr-HR"/>
        </w:rPr>
        <w:lastRenderedPageBreak/>
        <w:t xml:space="preserve">IV. </w:t>
      </w:r>
      <w:r w:rsidRPr="003122C7">
        <w:rPr>
          <w:rFonts w:ascii="Times New Roman" w:eastAsiaTheme="majorEastAsia" w:hAnsi="Times New Roman" w:cs="Times New Roman"/>
          <w:b/>
          <w:bCs/>
          <w:sz w:val="24"/>
          <w:szCs w:val="24"/>
          <w:lang w:eastAsia="hr-HR"/>
        </w:rPr>
        <w:tab/>
        <w:t>OCJENA I IZVORI POTREBNIH SREDSTAVA ZA PROVEDBU ZAKONA</w:t>
      </w:r>
    </w:p>
    <w:p w14:paraId="75F0DCD3" w14:textId="77777777" w:rsidR="00992D1F" w:rsidRPr="003122C7" w:rsidRDefault="00992D1F" w:rsidP="00EC7398">
      <w:pPr>
        <w:spacing w:after="0" w:line="240" w:lineRule="auto"/>
        <w:jc w:val="both"/>
        <w:rPr>
          <w:rFonts w:ascii="Times New Roman" w:hAnsi="Times New Roman" w:cs="Times New Roman"/>
          <w:sz w:val="24"/>
          <w:szCs w:val="24"/>
        </w:rPr>
      </w:pPr>
    </w:p>
    <w:p w14:paraId="75EE42B4" w14:textId="77777777" w:rsidR="00EF6993" w:rsidRPr="00EF6993" w:rsidRDefault="00EF6993" w:rsidP="00EF6993">
      <w:pPr>
        <w:spacing w:after="0" w:line="240" w:lineRule="auto"/>
        <w:ind w:firstLine="708"/>
        <w:jc w:val="both"/>
        <w:rPr>
          <w:rFonts w:ascii="Times New Roman" w:hAnsi="Times New Roman" w:cs="Times New Roman"/>
          <w:sz w:val="24"/>
          <w:szCs w:val="24"/>
        </w:rPr>
      </w:pPr>
      <w:r w:rsidRPr="00EF6993">
        <w:rPr>
          <w:rFonts w:ascii="Times New Roman" w:hAnsi="Times New Roman" w:cs="Times New Roman"/>
          <w:sz w:val="24"/>
          <w:szCs w:val="24"/>
        </w:rPr>
        <w:t>Sredstva za provođenje Zakona o civilnim stradalnicima iz Domovinskog rata osigurana su u Državnom proračunu Republike Hrvatske za 2021. godinu i projekcijama za 2022. i 2023. godinu u sklopu razdjela 041 - Ministarstvo hrvatskih branitelja, glave 04105 - Ministarstvo hrvatskih branitelja, aktivnosti A583008 - Civilni invalidi iz Domovinskog rata, kontu 3721 - Naknade građanima i kućanstvima u novcu, u sklopu razdjela 086 – Ministarstvo rada, mirovinskog sustava, obitelji i socijalne politike, glave 08625 - Hrvatski zavod za zapošljavanje, aktivnosti A689016 – Profesionalno usmjeravanje, informiranje i zadržavanje postojeće zaposlenosti, kontu 3721 - Naknade građanima i kućanstvima u novcu, aktivnosti A689036 - Naknade korisnicima aktivne politike zapošljavanja, kontu 3721 - Naknade građanima i kućanstvima u novcu te u sklopu razdjela 080 – Ministarstvo znanosti i obrazovanja unutar redovnih aktivnosti.</w:t>
      </w:r>
    </w:p>
    <w:p w14:paraId="5081F517" w14:textId="77777777" w:rsidR="00EF6993" w:rsidRPr="00EF6993" w:rsidRDefault="00EF6993" w:rsidP="00EF6993">
      <w:pPr>
        <w:spacing w:after="0" w:line="240" w:lineRule="auto"/>
        <w:ind w:firstLine="708"/>
        <w:jc w:val="both"/>
        <w:rPr>
          <w:rFonts w:ascii="Times New Roman" w:hAnsi="Times New Roman" w:cs="Times New Roman"/>
          <w:sz w:val="24"/>
          <w:szCs w:val="24"/>
        </w:rPr>
      </w:pPr>
      <w:r w:rsidRPr="00EF6993">
        <w:rPr>
          <w:rFonts w:ascii="Times New Roman" w:hAnsi="Times New Roman" w:cs="Times New Roman"/>
          <w:sz w:val="24"/>
          <w:szCs w:val="24"/>
        </w:rPr>
        <w:t>U 2021. godini osigurano je ukupno 7.587.500 kuna. Od toga 7.500.000 kuna na aktivnosti A583008 - Civilni invalidi iz Domovinskog rata, kontu 3721 - Naknade građanima i kućanstvima u novcu, 7.500,00 kuna na aktivnosti A689016 - Profesionalno usmjeravanje, informiranje i zadržavanje postojeće zaposlenosti, kontu 3721 - Naknade građanima i kućanstvima u novcu te 80.000,00 kuna na aktivnosti A689036 - Naknade korisnicima aktivne politike zapošljavanja, kontu 3721 - Naknade građanima i kućanstvima u novcu.</w:t>
      </w:r>
    </w:p>
    <w:p w14:paraId="24A45D62" w14:textId="77777777" w:rsidR="00EF6993" w:rsidRPr="00EF6993" w:rsidRDefault="00EF6993" w:rsidP="00EF6993">
      <w:pPr>
        <w:spacing w:after="0" w:line="240" w:lineRule="auto"/>
        <w:ind w:firstLine="708"/>
        <w:jc w:val="both"/>
        <w:rPr>
          <w:rFonts w:ascii="Times New Roman" w:hAnsi="Times New Roman" w:cs="Times New Roman"/>
          <w:sz w:val="24"/>
          <w:szCs w:val="24"/>
        </w:rPr>
      </w:pPr>
      <w:r w:rsidRPr="00EF6993">
        <w:rPr>
          <w:rFonts w:ascii="Times New Roman" w:hAnsi="Times New Roman" w:cs="Times New Roman"/>
          <w:sz w:val="24"/>
          <w:szCs w:val="24"/>
        </w:rPr>
        <w:t>U 2022. godini osigurano je ukupno 40.175.000 kuna. Od toga 40.000.000 kuna na aktivnosti A583008 - Civilni invalidi iz Domovinskog rata, kontu 3721 - Naknade građanima i kućanstvima u novcu, 15.000,00 kuna na aktivnosti A689016 - Profesionalno usmjeravanje, informiranje i zadržavanje postojeće zaposlenosti, kontu 3721 - Naknade građanima i kućanstvima u novcu te 160.000,00 kuna na aktivnosti A689036 - Naknade korisnicima aktivne politike zapošljavanja, kontu 3721 - Naknade građanima i kućanstvima u novcu.</w:t>
      </w:r>
    </w:p>
    <w:p w14:paraId="5A5003D1" w14:textId="56B70FD1" w:rsidR="00992D1F" w:rsidRPr="003122C7" w:rsidRDefault="00EF6993" w:rsidP="00EC7398">
      <w:pPr>
        <w:spacing w:after="0" w:line="240" w:lineRule="auto"/>
        <w:jc w:val="both"/>
        <w:rPr>
          <w:rFonts w:ascii="Times New Roman" w:eastAsiaTheme="majorEastAsia" w:hAnsi="Times New Roman" w:cs="Times New Roman"/>
          <w:b/>
          <w:bCs/>
          <w:sz w:val="24"/>
          <w:szCs w:val="24"/>
        </w:rPr>
      </w:pPr>
      <w:r w:rsidRPr="00EF6993">
        <w:rPr>
          <w:rFonts w:ascii="Times New Roman" w:hAnsi="Times New Roman" w:cs="Times New Roman"/>
          <w:sz w:val="24"/>
          <w:szCs w:val="24"/>
        </w:rPr>
        <w:t>U 2023. godini osigurano je ukupno 60.175.000 kuna. Od toga 60.000.000 kuna na aktivnosti A583008 - Civilni invalidi iz Domovinskog rata, kontu 3721 - Naknade građanima i kućanstvima u novcu, 15.000,00 kuna na aktivnosti A689016 - Profesionalno usmjeravanje, informiranje i zadržavanje postojeće zaposlenosti, kontu 3721 - Naknade građanima i kućanstvima u novcu te 160.000,00 kuna na aktivnosti A689036 - Naknade korisnicima aktivne politike zapošljavanja, kontu 3721 - Naknade građanima i kućanstvima u novcu.</w:t>
      </w:r>
    </w:p>
    <w:p w14:paraId="2BD67E81" w14:textId="6C33FEE4" w:rsidR="00992D1F" w:rsidRPr="003122C7" w:rsidRDefault="00992D1F" w:rsidP="00300EDD">
      <w:pPr>
        <w:pStyle w:val="Heading1"/>
      </w:pPr>
      <w:r w:rsidRPr="003122C7">
        <w:t>V.</w:t>
      </w:r>
      <w:r w:rsidRPr="003122C7">
        <w:tab/>
        <w:t>RAZLIKE IZMEĐU RJEŠENJA KOJA SE PREDLAŽU KONAČNIM PRIJEDLOGOM ZAKONA U ODNOSU NA RJEŠENJA IZ PRIJEDLOGA ZAKONA I RAZLOZI ZBOG KOJIH SU TE RAZLIKE NASTALE</w:t>
      </w:r>
    </w:p>
    <w:p w14:paraId="21C6590E" w14:textId="537028F5" w:rsidR="00992D1F" w:rsidRPr="003122C7" w:rsidRDefault="00992D1F" w:rsidP="00EC7398">
      <w:pPr>
        <w:spacing w:after="0" w:line="240" w:lineRule="auto"/>
        <w:ind w:left="708" w:hanging="708"/>
        <w:jc w:val="both"/>
        <w:rPr>
          <w:rFonts w:ascii="Times New Roman" w:eastAsia="Times New Roman" w:hAnsi="Times New Roman" w:cs="Times New Roman"/>
          <w:b/>
          <w:sz w:val="24"/>
          <w:szCs w:val="24"/>
          <w:lang w:eastAsia="hr-HR"/>
        </w:rPr>
      </w:pPr>
    </w:p>
    <w:p w14:paraId="6508051F" w14:textId="73D643A5" w:rsidR="00992D1F" w:rsidRPr="003122C7" w:rsidRDefault="00992D1F" w:rsidP="00BF1825">
      <w:pPr>
        <w:spacing w:after="0" w:line="240" w:lineRule="auto"/>
        <w:ind w:firstLine="708"/>
        <w:jc w:val="both"/>
        <w:rPr>
          <w:rFonts w:ascii="Times New Roman" w:eastAsia="Times New Roman" w:hAnsi="Times New Roman" w:cs="Times New Roman"/>
          <w:bCs/>
          <w:sz w:val="24"/>
          <w:szCs w:val="24"/>
        </w:rPr>
      </w:pPr>
      <w:r w:rsidRPr="003122C7">
        <w:rPr>
          <w:rFonts w:ascii="Times New Roman" w:eastAsia="Times New Roman" w:hAnsi="Times New Roman" w:cs="Times New Roman"/>
          <w:bCs/>
          <w:sz w:val="24"/>
          <w:szCs w:val="24"/>
        </w:rPr>
        <w:t>U odnosu na tekst Prijedloga zakona koji je bio u prvom čitanju i koji je prihvaćen u Hrvatskome saboru, u Konačnom prijedlogu zakona nastale su određene razlike kao rezultat</w:t>
      </w:r>
      <w:r w:rsidR="00677F8B" w:rsidRPr="003122C7">
        <w:rPr>
          <w:rFonts w:ascii="Times New Roman" w:eastAsia="Times New Roman" w:hAnsi="Times New Roman" w:cs="Times New Roman"/>
          <w:bCs/>
          <w:sz w:val="24"/>
          <w:szCs w:val="24"/>
        </w:rPr>
        <w:t xml:space="preserve"> </w:t>
      </w:r>
      <w:r w:rsidRPr="003122C7">
        <w:rPr>
          <w:rFonts w:ascii="Times New Roman" w:eastAsia="Times New Roman" w:hAnsi="Times New Roman" w:cs="Times New Roman"/>
          <w:bCs/>
          <w:sz w:val="24"/>
          <w:szCs w:val="24"/>
        </w:rPr>
        <w:t>uvažavanja prijedloga i primjedbi iznijetih između prvog i drugog čitanja.</w:t>
      </w:r>
    </w:p>
    <w:p w14:paraId="7FB96C7F" w14:textId="77777777" w:rsidR="00992D1F" w:rsidRPr="003122C7" w:rsidRDefault="00992D1F" w:rsidP="00EC7398">
      <w:pPr>
        <w:spacing w:after="0" w:line="240" w:lineRule="auto"/>
        <w:jc w:val="both"/>
        <w:rPr>
          <w:rFonts w:ascii="Times New Roman" w:eastAsia="Times New Roman" w:hAnsi="Times New Roman" w:cs="Times New Roman"/>
          <w:bCs/>
          <w:sz w:val="24"/>
          <w:szCs w:val="24"/>
        </w:rPr>
      </w:pPr>
    </w:p>
    <w:p w14:paraId="0784361B" w14:textId="055ABE07" w:rsidR="00992D1F" w:rsidRPr="003122C7" w:rsidRDefault="00934EBB" w:rsidP="00BF1825">
      <w:pPr>
        <w:spacing w:after="0" w:line="240" w:lineRule="auto"/>
        <w:ind w:firstLine="708"/>
        <w:jc w:val="both"/>
        <w:rPr>
          <w:rFonts w:ascii="Times New Roman" w:eastAsia="Times New Roman" w:hAnsi="Times New Roman" w:cs="Times New Roman"/>
          <w:bCs/>
          <w:sz w:val="24"/>
          <w:szCs w:val="24"/>
        </w:rPr>
      </w:pPr>
      <w:r w:rsidRPr="003122C7">
        <w:rPr>
          <w:rFonts w:ascii="Times New Roman" w:eastAsia="Times New Roman" w:hAnsi="Times New Roman" w:cs="Times New Roman"/>
          <w:bCs/>
          <w:sz w:val="24"/>
          <w:szCs w:val="24"/>
        </w:rPr>
        <w:t>Na 6. sjednici</w:t>
      </w:r>
      <w:r w:rsidR="00246688">
        <w:rPr>
          <w:rFonts w:ascii="Times New Roman" w:eastAsia="Times New Roman" w:hAnsi="Times New Roman" w:cs="Times New Roman"/>
          <w:bCs/>
          <w:sz w:val="24"/>
          <w:szCs w:val="24"/>
        </w:rPr>
        <w:t xml:space="preserve"> Hrvatskoga sabora održanoj</w:t>
      </w:r>
      <w:r w:rsidRPr="003122C7">
        <w:rPr>
          <w:rFonts w:ascii="Times New Roman" w:eastAsia="Times New Roman" w:hAnsi="Times New Roman" w:cs="Times New Roman"/>
          <w:bCs/>
          <w:sz w:val="24"/>
          <w:szCs w:val="24"/>
        </w:rPr>
        <w:t xml:space="preserve"> 19. ožujka 2021. donesen je zaključak da se prihvaća Prijedlog zakona</w:t>
      </w:r>
      <w:r w:rsidR="00992D1F" w:rsidRPr="003122C7">
        <w:rPr>
          <w:rFonts w:ascii="Times New Roman" w:eastAsia="Times New Roman" w:hAnsi="Times New Roman" w:cs="Times New Roman"/>
          <w:bCs/>
          <w:sz w:val="24"/>
          <w:szCs w:val="24"/>
        </w:rPr>
        <w:t>. Sve primjedbe, pri</w:t>
      </w:r>
      <w:r w:rsidR="00BF1825">
        <w:rPr>
          <w:rFonts w:ascii="Times New Roman" w:eastAsia="Times New Roman" w:hAnsi="Times New Roman" w:cs="Times New Roman"/>
          <w:bCs/>
          <w:sz w:val="24"/>
          <w:szCs w:val="24"/>
        </w:rPr>
        <w:t xml:space="preserve">jedlozi i mišljenja upućeni su </w:t>
      </w:r>
      <w:r w:rsidR="00992D1F" w:rsidRPr="003122C7">
        <w:rPr>
          <w:rFonts w:ascii="Times New Roman" w:eastAsia="Times New Roman" w:hAnsi="Times New Roman" w:cs="Times New Roman"/>
          <w:bCs/>
          <w:sz w:val="24"/>
          <w:szCs w:val="24"/>
        </w:rPr>
        <w:t>predlagatelju radi pripreme Konačnog prijedloga zakona.</w:t>
      </w:r>
    </w:p>
    <w:p w14:paraId="761C67EC" w14:textId="77777777" w:rsidR="00992D1F" w:rsidRPr="003122C7" w:rsidRDefault="00992D1F" w:rsidP="00EC7398">
      <w:pPr>
        <w:spacing w:after="0" w:line="240" w:lineRule="auto"/>
        <w:jc w:val="both"/>
        <w:rPr>
          <w:rFonts w:ascii="Times New Roman" w:eastAsia="Times New Roman" w:hAnsi="Times New Roman" w:cs="Times New Roman"/>
          <w:bCs/>
          <w:sz w:val="24"/>
          <w:szCs w:val="24"/>
        </w:rPr>
      </w:pPr>
    </w:p>
    <w:p w14:paraId="10E0121A" w14:textId="296C8A3E" w:rsidR="00992D1F" w:rsidRPr="003122C7" w:rsidRDefault="00BF1825" w:rsidP="00BF182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 odnosu na Prijedlog zakona, </w:t>
      </w:r>
      <w:r w:rsidR="00992D1F" w:rsidRPr="003122C7">
        <w:rPr>
          <w:rFonts w:ascii="Times New Roman" w:hAnsi="Times New Roman" w:cs="Times New Roman"/>
          <w:sz w:val="24"/>
          <w:szCs w:val="24"/>
        </w:rPr>
        <w:t>prema dobivenim primjedbama, prijedlozima i mišljenjima, u tekstu Konačnog prijedloga zakona nastale su sljedeće razlike</w:t>
      </w:r>
      <w:r w:rsidR="00187207" w:rsidRPr="003122C7">
        <w:rPr>
          <w:rFonts w:ascii="Times New Roman" w:hAnsi="Times New Roman" w:cs="Times New Roman"/>
          <w:sz w:val="24"/>
          <w:szCs w:val="24"/>
        </w:rPr>
        <w:t>:</w:t>
      </w:r>
    </w:p>
    <w:p w14:paraId="786D750B" w14:textId="247968EA" w:rsidR="00957216" w:rsidRPr="003122C7" w:rsidRDefault="00BF1825" w:rsidP="00EC7398">
      <w:pPr>
        <w:pStyle w:val="ListParagraph"/>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957216" w:rsidRPr="003122C7">
        <w:rPr>
          <w:rFonts w:ascii="Times New Roman" w:hAnsi="Times New Roman" w:cs="Times New Roman"/>
          <w:sz w:val="24"/>
          <w:szCs w:val="24"/>
        </w:rPr>
        <w:t>a prijedlog Odbora za zakonodavstvo nomotehnički je dorađen izričaj odredbi član</w:t>
      </w:r>
      <w:r w:rsidR="006A21B9" w:rsidRPr="003122C7">
        <w:rPr>
          <w:rFonts w:ascii="Times New Roman" w:hAnsi="Times New Roman" w:cs="Times New Roman"/>
          <w:sz w:val="24"/>
          <w:szCs w:val="24"/>
        </w:rPr>
        <w:t>a</w:t>
      </w:r>
      <w:r w:rsidR="00957216" w:rsidRPr="003122C7">
        <w:rPr>
          <w:rFonts w:ascii="Times New Roman" w:hAnsi="Times New Roman" w:cs="Times New Roman"/>
          <w:sz w:val="24"/>
          <w:szCs w:val="24"/>
        </w:rPr>
        <w:t>ka 6., 7., 22</w:t>
      </w:r>
      <w:r>
        <w:rPr>
          <w:rFonts w:ascii="Times New Roman" w:hAnsi="Times New Roman" w:cs="Times New Roman"/>
          <w:sz w:val="24"/>
          <w:szCs w:val="24"/>
        </w:rPr>
        <w:t xml:space="preserve">., 27., 38., 47., 53., 55., 62. do </w:t>
      </w:r>
      <w:r w:rsidR="00957216" w:rsidRPr="003122C7">
        <w:rPr>
          <w:rFonts w:ascii="Times New Roman" w:hAnsi="Times New Roman" w:cs="Times New Roman"/>
          <w:sz w:val="24"/>
          <w:szCs w:val="24"/>
        </w:rPr>
        <w:t>65. i 95.</w:t>
      </w:r>
    </w:p>
    <w:p w14:paraId="6D048D97" w14:textId="47D348C4" w:rsidR="00137F43" w:rsidRDefault="00BF1825" w:rsidP="00EC7398">
      <w:pPr>
        <w:pStyle w:val="ListParagraph"/>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137F43" w:rsidRPr="003122C7">
        <w:rPr>
          <w:rFonts w:ascii="Times New Roman" w:hAnsi="Times New Roman" w:cs="Times New Roman"/>
          <w:sz w:val="24"/>
          <w:szCs w:val="24"/>
        </w:rPr>
        <w:t>a prijedlog Odbora za ratne veterane  skraćen je rok za donošenje provedbenih propisa tj. pravilnika kojim će se preciznije i detaljnije razraditi mogućnost ostvarivanja prava odnosno onemogućiti ostvarivanje prava onima koji to ne zaslužuju</w:t>
      </w:r>
    </w:p>
    <w:p w14:paraId="478B5AB8" w14:textId="0557F0B5" w:rsidR="00BF2F74" w:rsidRPr="00BF1825" w:rsidRDefault="00BF1825" w:rsidP="00BF1825">
      <w:pPr>
        <w:pStyle w:val="ListParagraph"/>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preciznije je dorađen članka 36. kojim se propisuje pravo na novčanu naknadu za civilne stradalnike iz Domovinskog rata</w:t>
      </w:r>
    </w:p>
    <w:p w14:paraId="2C0B80E2" w14:textId="592DE3F1" w:rsidR="00BF2F74" w:rsidRDefault="00BF1825" w:rsidP="00BF2F74">
      <w:pPr>
        <w:pStyle w:val="ListParagraph"/>
        <w:numPr>
          <w:ilvl w:val="0"/>
          <w:numId w:val="88"/>
        </w:numPr>
        <w:spacing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č</w:t>
      </w:r>
      <w:r w:rsidR="00DE0BD9">
        <w:rPr>
          <w:rFonts w:ascii="Times New Roman" w:eastAsiaTheme="minorEastAsia" w:hAnsi="Times New Roman" w:cs="Times New Roman"/>
          <w:sz w:val="24"/>
          <w:szCs w:val="24"/>
          <w:lang w:eastAsia="hr-HR"/>
        </w:rPr>
        <w:t xml:space="preserve">lanak </w:t>
      </w:r>
      <w:r w:rsidR="00BF2F74">
        <w:rPr>
          <w:rFonts w:ascii="Times New Roman" w:eastAsiaTheme="minorEastAsia" w:hAnsi="Times New Roman" w:cs="Times New Roman"/>
          <w:sz w:val="24"/>
          <w:szCs w:val="24"/>
          <w:lang w:eastAsia="hr-HR"/>
        </w:rPr>
        <w:t>44. je promijenjen na način da određeno da je ostvarivanje prava na besplatne udžbenike</w:t>
      </w:r>
      <w:r w:rsidR="005E58CC">
        <w:rPr>
          <w:rFonts w:ascii="Times New Roman" w:eastAsiaTheme="minorEastAsia" w:hAnsi="Times New Roman" w:cs="Times New Roman"/>
          <w:sz w:val="24"/>
          <w:szCs w:val="24"/>
          <w:lang w:eastAsia="hr-HR"/>
        </w:rPr>
        <w:t xml:space="preserve"> za civilne stradalnike iz Domovinskog rata</w:t>
      </w:r>
      <w:r w:rsidR="00BF2F74">
        <w:rPr>
          <w:rFonts w:ascii="Times New Roman" w:eastAsiaTheme="minorEastAsia" w:hAnsi="Times New Roman" w:cs="Times New Roman"/>
          <w:sz w:val="24"/>
          <w:szCs w:val="24"/>
          <w:lang w:eastAsia="hr-HR"/>
        </w:rPr>
        <w:t xml:space="preserve"> u nadležnosti </w:t>
      </w:r>
      <w:r w:rsidR="005E58CC">
        <w:rPr>
          <w:rFonts w:ascii="Times New Roman" w:eastAsiaTheme="minorEastAsia" w:hAnsi="Times New Roman" w:cs="Times New Roman"/>
          <w:sz w:val="24"/>
          <w:szCs w:val="24"/>
          <w:lang w:eastAsia="hr-HR"/>
        </w:rPr>
        <w:t>Ministarstva hrvatskih branitelja</w:t>
      </w:r>
    </w:p>
    <w:p w14:paraId="39841CB1" w14:textId="52E8C2E0" w:rsidR="006F1D5F" w:rsidRPr="006F1D5F" w:rsidRDefault="006F1D5F" w:rsidP="006F1D5F">
      <w:pPr>
        <w:pStyle w:val="ListParagraph"/>
        <w:numPr>
          <w:ilvl w:val="0"/>
          <w:numId w:val="88"/>
        </w:numPr>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nomotehnički i redakcijski su dorađeni članci</w:t>
      </w:r>
      <w:r w:rsidRPr="006F1D5F">
        <w:rPr>
          <w:rFonts w:ascii="Times New Roman" w:eastAsiaTheme="minorEastAsia" w:hAnsi="Times New Roman" w:cs="Times New Roman"/>
          <w:sz w:val="24"/>
          <w:szCs w:val="24"/>
          <w:lang w:eastAsia="hr-HR"/>
        </w:rPr>
        <w:t xml:space="preserve"> 5.,</w:t>
      </w:r>
      <w:r w:rsidR="00542857">
        <w:rPr>
          <w:rFonts w:ascii="Times New Roman" w:eastAsiaTheme="minorEastAsia" w:hAnsi="Times New Roman" w:cs="Times New Roman"/>
          <w:sz w:val="24"/>
          <w:szCs w:val="24"/>
          <w:lang w:eastAsia="hr-HR"/>
        </w:rPr>
        <w:t xml:space="preserve"> 12., 43., 48., 52., 71., 81., </w:t>
      </w:r>
      <w:r w:rsidR="000A7AA9">
        <w:rPr>
          <w:rFonts w:ascii="Times New Roman" w:eastAsiaTheme="minorEastAsia" w:hAnsi="Times New Roman" w:cs="Times New Roman"/>
          <w:sz w:val="24"/>
          <w:szCs w:val="24"/>
          <w:lang w:eastAsia="hr-HR"/>
        </w:rPr>
        <w:t>85., 87., 88., 89.,</w:t>
      </w:r>
      <w:r w:rsidRPr="006F1D5F">
        <w:rPr>
          <w:rFonts w:ascii="Times New Roman" w:eastAsiaTheme="minorEastAsia" w:hAnsi="Times New Roman" w:cs="Times New Roman"/>
          <w:sz w:val="24"/>
          <w:szCs w:val="24"/>
          <w:lang w:eastAsia="hr-HR"/>
        </w:rPr>
        <w:t xml:space="preserve"> 91.</w:t>
      </w:r>
      <w:r w:rsidR="000A7AA9">
        <w:rPr>
          <w:rFonts w:ascii="Times New Roman" w:eastAsiaTheme="minorEastAsia" w:hAnsi="Times New Roman" w:cs="Times New Roman"/>
          <w:sz w:val="24"/>
          <w:szCs w:val="24"/>
          <w:lang w:eastAsia="hr-HR"/>
        </w:rPr>
        <w:t xml:space="preserve"> i 93.</w:t>
      </w:r>
    </w:p>
    <w:p w14:paraId="1DC2FEAE" w14:textId="2479C113" w:rsidR="00992D1F" w:rsidRPr="003122C7" w:rsidRDefault="00992D1F" w:rsidP="006F1D5F">
      <w:pPr>
        <w:spacing w:after="0" w:line="240" w:lineRule="auto"/>
        <w:jc w:val="both"/>
        <w:rPr>
          <w:rFonts w:ascii="Times New Roman" w:eastAsia="Times New Roman" w:hAnsi="Times New Roman" w:cs="Times New Roman"/>
          <w:b/>
          <w:sz w:val="24"/>
          <w:szCs w:val="24"/>
          <w:lang w:eastAsia="hr-HR"/>
        </w:rPr>
      </w:pPr>
    </w:p>
    <w:p w14:paraId="4825D611" w14:textId="3B77A356" w:rsidR="00992D1F" w:rsidRPr="003122C7" w:rsidRDefault="00992D1F" w:rsidP="00300EDD">
      <w:pPr>
        <w:pStyle w:val="Heading1"/>
        <w:rPr>
          <w:rStyle w:val="Heading1Char"/>
          <w:b/>
        </w:rPr>
      </w:pPr>
      <w:r w:rsidRPr="003122C7">
        <w:t>VI.</w:t>
      </w:r>
      <w:r w:rsidRPr="003122C7">
        <w:tab/>
      </w:r>
      <w:r w:rsidRPr="003122C7">
        <w:rPr>
          <w:rStyle w:val="Heading1Char"/>
          <w:b/>
        </w:rPr>
        <w:t>PRIJEDLOZI, PRIMJEDBE I MIŠLJENJA KOJI SU DANI NA PRIJEDLOG ZAKONA, A KOJE PREDLAGATELJ NIJE PRIHVATIO TE RAZLOZI NEPRIHVAĆANJA</w:t>
      </w:r>
    </w:p>
    <w:p w14:paraId="77C1F6B3" w14:textId="77777777" w:rsidR="00187207" w:rsidRPr="003122C7" w:rsidRDefault="00187207" w:rsidP="00EC7398">
      <w:pPr>
        <w:spacing w:after="0" w:line="240" w:lineRule="auto"/>
        <w:ind w:left="708" w:hanging="708"/>
        <w:jc w:val="both"/>
        <w:rPr>
          <w:rFonts w:ascii="Times New Roman" w:eastAsia="Times New Roman" w:hAnsi="Times New Roman" w:cs="Times New Roman"/>
          <w:b/>
          <w:sz w:val="24"/>
          <w:szCs w:val="24"/>
          <w:lang w:eastAsia="hr-HR"/>
        </w:rPr>
      </w:pPr>
    </w:p>
    <w:p w14:paraId="4C08CB9E" w14:textId="6B5C3EEF" w:rsidR="00187207" w:rsidRPr="003122C7" w:rsidRDefault="00187207" w:rsidP="00334189">
      <w:pPr>
        <w:spacing w:after="0" w:line="240" w:lineRule="auto"/>
        <w:ind w:firstLine="708"/>
        <w:jc w:val="both"/>
        <w:rPr>
          <w:rFonts w:ascii="Times New Roman" w:eastAsia="Times New Roman" w:hAnsi="Times New Roman" w:cs="Times New Roman"/>
          <w:bCs/>
          <w:sz w:val="24"/>
          <w:szCs w:val="24"/>
        </w:rPr>
      </w:pPr>
      <w:r w:rsidRPr="003122C7">
        <w:rPr>
          <w:rFonts w:ascii="Times New Roman" w:eastAsia="Times New Roman" w:hAnsi="Times New Roman" w:cs="Times New Roman"/>
          <w:bCs/>
          <w:sz w:val="24"/>
          <w:szCs w:val="24"/>
        </w:rPr>
        <w:t>Prijedlozi i mišljenja na Prijedlog zakona izneseni na raspravi u Hrvatskome saboru i njegovim radnim tijelima, a koje predlagatelj nije mogao prihvatiti navode se u nastavku.</w:t>
      </w:r>
    </w:p>
    <w:p w14:paraId="4CE74E69" w14:textId="0C90206D" w:rsidR="00EC5D55" w:rsidRPr="003122C7" w:rsidRDefault="00EC5D55" w:rsidP="00EC7398">
      <w:pPr>
        <w:spacing w:after="0" w:line="240" w:lineRule="auto"/>
        <w:jc w:val="both"/>
        <w:rPr>
          <w:rFonts w:ascii="Times New Roman" w:eastAsia="Times New Roman" w:hAnsi="Times New Roman" w:cs="Times New Roman"/>
          <w:bCs/>
          <w:sz w:val="24"/>
          <w:szCs w:val="24"/>
        </w:rPr>
      </w:pPr>
    </w:p>
    <w:p w14:paraId="100F2D08" w14:textId="76FBB7E6" w:rsidR="009C4FBE" w:rsidRDefault="006D1530" w:rsidP="00334189">
      <w:pPr>
        <w:spacing w:after="0" w:line="240" w:lineRule="auto"/>
        <w:ind w:firstLine="708"/>
        <w:jc w:val="both"/>
        <w:rPr>
          <w:rFonts w:ascii="Times New Roman" w:eastAsia="Times New Roman" w:hAnsi="Times New Roman" w:cs="Times New Roman"/>
          <w:bCs/>
          <w:sz w:val="24"/>
          <w:szCs w:val="24"/>
        </w:rPr>
      </w:pPr>
      <w:r w:rsidRPr="003122C7">
        <w:rPr>
          <w:rFonts w:ascii="Times New Roman" w:eastAsia="Times New Roman" w:hAnsi="Times New Roman" w:cs="Times New Roman"/>
          <w:bCs/>
          <w:sz w:val="24"/>
          <w:szCs w:val="24"/>
        </w:rPr>
        <w:t xml:space="preserve">U vezi </w:t>
      </w:r>
      <w:r w:rsidR="006F1D5F">
        <w:rPr>
          <w:rFonts w:ascii="Times New Roman" w:eastAsia="Times New Roman" w:hAnsi="Times New Roman" w:cs="Times New Roman"/>
          <w:bCs/>
          <w:sz w:val="24"/>
          <w:szCs w:val="24"/>
        </w:rPr>
        <w:t>s prijedlogom</w:t>
      </w:r>
      <w:r w:rsidR="00EC5D55" w:rsidRPr="003122C7">
        <w:rPr>
          <w:rFonts w:ascii="Times New Roman" w:eastAsia="Times New Roman" w:hAnsi="Times New Roman" w:cs="Times New Roman"/>
          <w:bCs/>
          <w:sz w:val="24"/>
          <w:szCs w:val="24"/>
        </w:rPr>
        <w:t xml:space="preserve"> Odbora za ratne veterane da je potrebno preciznije utvrditi tko su civilni stradalnici iz Domovinskog rata koji će po ovom Zakonu ostvariti prava kako ga ne bi zlouporabili pripadnici, pomagači ili suradnici neprijateljskih vojn</w:t>
      </w:r>
      <w:r w:rsidR="006F1D5F">
        <w:rPr>
          <w:rFonts w:ascii="Times New Roman" w:eastAsia="Times New Roman" w:hAnsi="Times New Roman" w:cs="Times New Roman"/>
          <w:bCs/>
          <w:sz w:val="24"/>
          <w:szCs w:val="24"/>
        </w:rPr>
        <w:t xml:space="preserve">ih i paravojnih formacija te u </w:t>
      </w:r>
      <w:r w:rsidR="00EC5D55" w:rsidRPr="003122C7">
        <w:rPr>
          <w:rFonts w:ascii="Times New Roman" w:eastAsia="Times New Roman" w:hAnsi="Times New Roman" w:cs="Times New Roman"/>
          <w:bCs/>
          <w:sz w:val="24"/>
          <w:szCs w:val="24"/>
        </w:rPr>
        <w:t xml:space="preserve">vezi </w:t>
      </w:r>
      <w:r w:rsidR="006F1D5F">
        <w:rPr>
          <w:rFonts w:ascii="Times New Roman" w:eastAsia="Times New Roman" w:hAnsi="Times New Roman" w:cs="Times New Roman"/>
          <w:bCs/>
          <w:sz w:val="24"/>
          <w:szCs w:val="24"/>
        </w:rPr>
        <w:t xml:space="preserve">s </w:t>
      </w:r>
      <w:r w:rsidRPr="003122C7">
        <w:rPr>
          <w:rFonts w:ascii="Times New Roman" w:eastAsia="Times New Roman" w:hAnsi="Times New Roman" w:cs="Times New Roman"/>
          <w:bCs/>
          <w:sz w:val="24"/>
          <w:szCs w:val="24"/>
        </w:rPr>
        <w:t>mišljenj</w:t>
      </w:r>
      <w:r w:rsidR="006F1D5F">
        <w:rPr>
          <w:rFonts w:ascii="Times New Roman" w:eastAsia="Times New Roman" w:hAnsi="Times New Roman" w:cs="Times New Roman"/>
          <w:bCs/>
          <w:sz w:val="24"/>
          <w:szCs w:val="24"/>
        </w:rPr>
        <w:t>em</w:t>
      </w:r>
      <w:r w:rsidRPr="003122C7">
        <w:t xml:space="preserve"> </w:t>
      </w:r>
      <w:r w:rsidRPr="003122C7">
        <w:rPr>
          <w:rFonts w:ascii="Times New Roman" w:eastAsia="Times New Roman" w:hAnsi="Times New Roman" w:cs="Times New Roman"/>
          <w:bCs/>
          <w:sz w:val="24"/>
          <w:szCs w:val="24"/>
        </w:rPr>
        <w:t xml:space="preserve">pojedinih članova Odbora za zdravstvo i socijalnu politiku da je potrebno preciznije i detaljnije propisati mogućnost ostvarivanja prava, odnosno onemogućiti ostvarivanje prava onima koji to ne zaslužuju, kako ga ne bi zlouporabili pripadnici, pomagači ili suradnici neprijateljskih vojnih i paravojnih formacija, ističemo da je Prijedlogom zakona izričito propisano da pripadnici, pomagači ili suradnici neprijateljskih vojnih i paravojnih postrojbi koji su sudjelovali u oružanoj agresiji na Republiku Hrvatsku ne mogu ostvariti statuse i prava iz ovoga Zakona. Slična odredba je propisana i u važećem Zakonu o </w:t>
      </w:r>
      <w:r w:rsidRPr="003122C7">
        <w:rPr>
          <w:rFonts w:ascii="Times New Roman" w:eastAsia="Times New Roman" w:hAnsi="Times New Roman" w:cs="Times New Roman"/>
          <w:bCs/>
          <w:sz w:val="24"/>
          <w:szCs w:val="24"/>
        </w:rPr>
        <w:lastRenderedPageBreak/>
        <w:t xml:space="preserve">zaštiti vojnih i civilnih invalida rata prema kojem su dosad civilni stradalnici iz Domovinskog rata ostvarivali prava, a u ovom Prijedlogu zakona je ta odredba još je više precizirana. S obzirom da se ova zapreka utvrđivala i u dosadašnjim postupcima te da u praksi nije bilo problema, </w:t>
      </w:r>
      <w:r w:rsidR="00137F43" w:rsidRPr="003122C7">
        <w:rPr>
          <w:rFonts w:ascii="Times New Roman" w:eastAsia="Times New Roman" w:hAnsi="Times New Roman" w:cs="Times New Roman"/>
          <w:bCs/>
          <w:sz w:val="24"/>
          <w:szCs w:val="24"/>
        </w:rPr>
        <w:t>tim više ne bi trebalo biti bojazni da će pripadnici, pomagači ili suradnici neprijateljskih vojnih i paravojnih formacija moći ostvariti prava prema ovom Zakonu, u kojem je ta odredba dodatno precizirana.</w:t>
      </w:r>
    </w:p>
    <w:p w14:paraId="260E8A73" w14:textId="77777777" w:rsidR="009C4FBE" w:rsidRDefault="009C4FBE" w:rsidP="00EC7398">
      <w:pPr>
        <w:spacing w:after="0" w:line="240" w:lineRule="auto"/>
        <w:jc w:val="both"/>
        <w:rPr>
          <w:rFonts w:ascii="Times New Roman" w:eastAsia="Times New Roman" w:hAnsi="Times New Roman" w:cs="Times New Roman"/>
          <w:bCs/>
          <w:sz w:val="24"/>
          <w:szCs w:val="24"/>
        </w:rPr>
      </w:pPr>
    </w:p>
    <w:p w14:paraId="0332A127" w14:textId="2020ECC4" w:rsidR="001E2C69" w:rsidRPr="003122C7" w:rsidRDefault="007F3E0B" w:rsidP="00334189">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Odbor</w:t>
      </w:r>
      <w:r w:rsidR="001E2C69" w:rsidRPr="003122C7">
        <w:rPr>
          <w:rFonts w:ascii="Times New Roman" w:eastAsia="Times New Roman" w:hAnsi="Times New Roman" w:cs="Times New Roman"/>
          <w:bCs/>
          <w:sz w:val="24"/>
          <w:szCs w:val="24"/>
        </w:rPr>
        <w:t xml:space="preserve"> za ratne veterane </w:t>
      </w:r>
      <w:r w:rsidR="006F1D5F">
        <w:rPr>
          <w:rFonts w:ascii="Times New Roman" w:eastAsia="Times New Roman" w:hAnsi="Times New Roman" w:cs="Times New Roman"/>
          <w:bCs/>
          <w:sz w:val="24"/>
          <w:szCs w:val="24"/>
        </w:rPr>
        <w:t xml:space="preserve">je predložio </w:t>
      </w:r>
      <w:r w:rsidR="001E2C69" w:rsidRPr="003122C7">
        <w:rPr>
          <w:rFonts w:ascii="Times New Roman" w:eastAsia="Times New Roman" w:hAnsi="Times New Roman" w:cs="Times New Roman"/>
          <w:bCs/>
          <w:sz w:val="24"/>
          <w:szCs w:val="24"/>
        </w:rPr>
        <w:t>da je radi sprječavanja zlouporabe kod ostvarivanja prava potrebno da nadležna tijela imaju popis osoba koje su sudjelovale u agresiji</w:t>
      </w:r>
      <w:r w:rsidR="006F1D5F">
        <w:rPr>
          <w:rFonts w:ascii="Times New Roman" w:eastAsia="Times New Roman" w:hAnsi="Times New Roman" w:cs="Times New Roman"/>
          <w:bCs/>
          <w:sz w:val="24"/>
          <w:szCs w:val="24"/>
        </w:rPr>
        <w:t xml:space="preserve"> na Republiku Hrvatsku.</w:t>
      </w:r>
      <w:r w:rsidR="001E2C69" w:rsidRPr="003122C7">
        <w:t xml:space="preserve"> </w:t>
      </w:r>
      <w:r w:rsidR="001E2C69" w:rsidRPr="003122C7">
        <w:rPr>
          <w:rFonts w:ascii="Times New Roman" w:eastAsia="Times New Roman" w:hAnsi="Times New Roman" w:cs="Times New Roman"/>
          <w:bCs/>
          <w:sz w:val="24"/>
          <w:szCs w:val="24"/>
        </w:rPr>
        <w:t xml:space="preserve">Prijedlogom zakona izričito </w:t>
      </w:r>
      <w:r w:rsidR="006F1D5F">
        <w:rPr>
          <w:rFonts w:ascii="Times New Roman" w:eastAsia="Times New Roman" w:hAnsi="Times New Roman" w:cs="Times New Roman"/>
          <w:bCs/>
          <w:sz w:val="24"/>
          <w:szCs w:val="24"/>
        </w:rPr>
        <w:t xml:space="preserve">je </w:t>
      </w:r>
      <w:r w:rsidR="001E2C69" w:rsidRPr="003122C7">
        <w:rPr>
          <w:rFonts w:ascii="Times New Roman" w:eastAsia="Times New Roman" w:hAnsi="Times New Roman" w:cs="Times New Roman"/>
          <w:bCs/>
          <w:sz w:val="24"/>
          <w:szCs w:val="24"/>
        </w:rPr>
        <w:t xml:space="preserve">propisano da pripadnici, pomagači ili suradnici neprijateljskih vojnih i paravojnih postrojbi koji su sudjelovali u oružanoj agresiji na Republiku Hrvatsku ne mogu ostvariti statuse i prava iz ovoga Zakona. Slična odredba je propisana i u važećem Zakonu o zaštiti vojnih i civilnih invalida rata prema kojem su dosad civilni stradalnici iz Domovinskog rata ostvarivali prava, a u ovom Prijedlogu zakona ta odredba još je više precizirana. S obzirom da se ova zapreka utvrđivala i u dosadašnjim postupcima te da u praksi nije bilo problema, tim više ne bi trebalo biti bojazni da će pripadnici, pomagači ili suradnici neprijateljskih vojnih i paravojnih formacija moći ostvariti prava prema ovom Zakonu, u kojem je ta odredba dodatno precizirana.  </w:t>
      </w:r>
    </w:p>
    <w:p w14:paraId="019203A8" w14:textId="77777777" w:rsidR="001E2C69" w:rsidRPr="003122C7" w:rsidRDefault="001E2C69" w:rsidP="009C4FBE">
      <w:pPr>
        <w:spacing w:after="0" w:line="240" w:lineRule="auto"/>
        <w:jc w:val="both"/>
        <w:rPr>
          <w:rFonts w:ascii="Times New Roman" w:eastAsia="Times New Roman" w:hAnsi="Times New Roman" w:cs="Times New Roman"/>
          <w:bCs/>
          <w:sz w:val="24"/>
          <w:szCs w:val="24"/>
        </w:rPr>
      </w:pPr>
    </w:p>
    <w:p w14:paraId="7EBE6B5E" w14:textId="53C77634" w:rsidR="006D1530" w:rsidRPr="003122C7" w:rsidRDefault="006D1530" w:rsidP="00EC7398">
      <w:pPr>
        <w:spacing w:after="0" w:line="240" w:lineRule="auto"/>
        <w:jc w:val="both"/>
        <w:rPr>
          <w:rFonts w:ascii="Times New Roman" w:eastAsia="Times New Roman" w:hAnsi="Times New Roman" w:cs="Times New Roman"/>
          <w:bCs/>
          <w:sz w:val="24"/>
          <w:szCs w:val="24"/>
        </w:rPr>
      </w:pPr>
    </w:p>
    <w:p w14:paraId="02029B63" w14:textId="75186BB0" w:rsidR="005D37AA" w:rsidRDefault="00DE5EF7" w:rsidP="00334189">
      <w:pPr>
        <w:spacing w:after="0" w:line="240" w:lineRule="auto"/>
        <w:ind w:firstLine="708"/>
        <w:jc w:val="both"/>
        <w:rPr>
          <w:rFonts w:ascii="Times New Roman" w:eastAsiaTheme="majorEastAsia" w:hAnsi="Times New Roman" w:cs="Times New Roman"/>
          <w:bCs/>
          <w:sz w:val="24"/>
          <w:szCs w:val="24"/>
        </w:rPr>
      </w:pPr>
      <w:r w:rsidRPr="003122C7">
        <w:rPr>
          <w:rFonts w:ascii="Times New Roman" w:eastAsiaTheme="majorEastAsia" w:hAnsi="Times New Roman" w:cs="Times New Roman"/>
          <w:bCs/>
          <w:sz w:val="24"/>
          <w:szCs w:val="24"/>
        </w:rPr>
        <w:t>O</w:t>
      </w:r>
      <w:r w:rsidR="00CD6CD0" w:rsidRPr="003122C7">
        <w:rPr>
          <w:rFonts w:ascii="Times New Roman" w:eastAsiaTheme="majorEastAsia" w:hAnsi="Times New Roman" w:cs="Times New Roman"/>
          <w:bCs/>
          <w:sz w:val="24"/>
          <w:szCs w:val="24"/>
        </w:rPr>
        <w:t>dbor</w:t>
      </w:r>
      <w:r w:rsidRPr="003122C7">
        <w:rPr>
          <w:rFonts w:ascii="Times New Roman" w:eastAsiaTheme="majorEastAsia" w:hAnsi="Times New Roman" w:cs="Times New Roman"/>
          <w:bCs/>
          <w:sz w:val="24"/>
          <w:szCs w:val="24"/>
        </w:rPr>
        <w:t xml:space="preserve"> za ljudska prava i prava nacionalnih manjina u odnosu na članak 1. Prijedloga zakona iznio je mišljenje da se radi o doslovno prepisanom tekstu iz Zakona o pravima hrvatskih branitelja, što nije primjereno ovom </w:t>
      </w:r>
      <w:r w:rsidR="006F1D5F" w:rsidRPr="003122C7">
        <w:rPr>
          <w:rFonts w:ascii="Times New Roman" w:eastAsiaTheme="majorEastAsia" w:hAnsi="Times New Roman" w:cs="Times New Roman"/>
          <w:bCs/>
          <w:sz w:val="24"/>
          <w:szCs w:val="24"/>
        </w:rPr>
        <w:t xml:space="preserve">Zakonu </w:t>
      </w:r>
      <w:r w:rsidRPr="003122C7">
        <w:rPr>
          <w:rFonts w:ascii="Times New Roman" w:eastAsiaTheme="majorEastAsia" w:hAnsi="Times New Roman" w:cs="Times New Roman"/>
          <w:bCs/>
          <w:sz w:val="24"/>
          <w:szCs w:val="24"/>
        </w:rPr>
        <w:t>jer se radi o pravima civilnih stradalnika. Predloženo je da predlagatelj razmotri izmjenu članka 1. na način da uz Domovinski rat kao temelj samostalne, suverene i neovisne Republike Hrvatske, kao vrednote istakne i poseban interes Republike Hrvatske za utvrđivanje istine o civilnim stradalnicima iz Domovinskog rata, ostvarivanje njihovih prava, stvaranje uvjeta za povratak svih prognanih i izbjeglih građana Republike Hrvatske te procesuiranje ratnih zločina počinjenih tijekom Domovinskog rata. U svezi prethodno izn</w:t>
      </w:r>
      <w:r w:rsidR="006F1D5F">
        <w:rPr>
          <w:rFonts w:ascii="Times New Roman" w:eastAsiaTheme="majorEastAsia" w:hAnsi="Times New Roman" w:cs="Times New Roman"/>
          <w:bCs/>
          <w:sz w:val="24"/>
          <w:szCs w:val="24"/>
        </w:rPr>
        <w:t xml:space="preserve">esenog mišljenja i prijedloga </w:t>
      </w:r>
      <w:r w:rsidR="00CD6CD0" w:rsidRPr="003122C7">
        <w:rPr>
          <w:rFonts w:ascii="Times New Roman" w:eastAsiaTheme="majorEastAsia" w:hAnsi="Times New Roman" w:cs="Times New Roman"/>
          <w:bCs/>
          <w:sz w:val="24"/>
          <w:szCs w:val="24"/>
        </w:rPr>
        <w:t>ističemo da se u članku 1. iznose temeljne vrednote na kojima se temelji ovaj Zakon i koji je usklađen s Deklaracijom o Domovinskom ratu.</w:t>
      </w:r>
      <w:r w:rsidR="00CD6CD0" w:rsidRPr="003122C7">
        <w:t xml:space="preserve"> </w:t>
      </w:r>
      <w:r w:rsidR="00CD6CD0" w:rsidRPr="003122C7">
        <w:rPr>
          <w:rFonts w:ascii="Times New Roman" w:hAnsi="Times New Roman" w:cs="Times New Roman"/>
        </w:rPr>
        <w:t>H</w:t>
      </w:r>
      <w:r w:rsidR="00CD6CD0" w:rsidRPr="003122C7">
        <w:rPr>
          <w:rFonts w:ascii="Times New Roman" w:eastAsiaTheme="majorEastAsia" w:hAnsi="Times New Roman" w:cs="Times New Roman"/>
          <w:bCs/>
          <w:sz w:val="24"/>
          <w:szCs w:val="24"/>
        </w:rPr>
        <w:t>rvatski branitelji iz Domovinskog rata i hrvatski narod branili su i obranili Republiku Hrvatsku unutar međunarodno priznatih granica od oružane agresije koju je izvršila Srbija, Crna Gora i Jugoslavenska narodna armija s oružanom pobunom dijela srpskog pučanstva u Republici Hrvatskoj, a ovim Zakonom uređuju se prava civila koji su stradali uslijed navedene oružane agresije.</w:t>
      </w:r>
      <w:r w:rsidR="00CD6CD0" w:rsidRPr="003122C7">
        <w:t xml:space="preserve"> </w:t>
      </w:r>
      <w:r w:rsidR="00CD6CD0" w:rsidRPr="003122C7">
        <w:rPr>
          <w:rFonts w:ascii="Times New Roman" w:hAnsi="Times New Roman" w:cs="Times New Roman"/>
          <w:sz w:val="24"/>
          <w:szCs w:val="24"/>
        </w:rPr>
        <w:t>Predmet ovog</w:t>
      </w:r>
      <w:r w:rsidR="006F1D5F">
        <w:rPr>
          <w:rFonts w:ascii="Times New Roman" w:hAnsi="Times New Roman" w:cs="Times New Roman"/>
          <w:sz w:val="24"/>
          <w:szCs w:val="24"/>
        </w:rPr>
        <w:t>a</w:t>
      </w:r>
      <w:r w:rsidR="00CD6CD0" w:rsidRPr="003122C7">
        <w:rPr>
          <w:rFonts w:ascii="Times New Roman" w:hAnsi="Times New Roman" w:cs="Times New Roman"/>
          <w:sz w:val="24"/>
          <w:szCs w:val="24"/>
        </w:rPr>
        <w:t xml:space="preserve"> Zakona nije </w:t>
      </w:r>
      <w:r w:rsidR="00CD6CD0" w:rsidRPr="003122C7">
        <w:rPr>
          <w:rFonts w:ascii="Times New Roman" w:eastAsiaTheme="majorEastAsia" w:hAnsi="Times New Roman" w:cs="Times New Roman"/>
          <w:bCs/>
          <w:sz w:val="24"/>
          <w:szCs w:val="24"/>
        </w:rPr>
        <w:t>stvaranje uvjeta za povratak svih prognanih i izbjeglih građana Republike Hrvatske te procesuiranje ratnih zločina poči</w:t>
      </w:r>
      <w:r w:rsidR="005D37AA" w:rsidRPr="003122C7">
        <w:rPr>
          <w:rFonts w:ascii="Times New Roman" w:eastAsiaTheme="majorEastAsia" w:hAnsi="Times New Roman" w:cs="Times New Roman"/>
          <w:bCs/>
          <w:sz w:val="24"/>
          <w:szCs w:val="24"/>
        </w:rPr>
        <w:t>njenih tijekom Domovinskog rata te se ne može navesti u članku 1.</w:t>
      </w:r>
    </w:p>
    <w:p w14:paraId="2290BBB3" w14:textId="66D2E568" w:rsidR="00F475FD" w:rsidRDefault="00F475FD" w:rsidP="00EC7398">
      <w:pPr>
        <w:spacing w:after="0" w:line="240" w:lineRule="auto"/>
        <w:jc w:val="both"/>
        <w:rPr>
          <w:rFonts w:ascii="Times New Roman" w:eastAsiaTheme="majorEastAsia" w:hAnsi="Times New Roman" w:cs="Times New Roman"/>
          <w:bCs/>
          <w:sz w:val="24"/>
          <w:szCs w:val="24"/>
        </w:rPr>
      </w:pPr>
    </w:p>
    <w:p w14:paraId="0EBE74F2" w14:textId="5110B4BE" w:rsidR="00F475FD" w:rsidRPr="003122C7" w:rsidRDefault="006F1D5F" w:rsidP="00334189">
      <w:pPr>
        <w:spacing w:after="0" w:line="240" w:lineRule="auto"/>
        <w:ind w:firstLine="708"/>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w:t>
      </w:r>
      <w:r w:rsidR="00F475FD" w:rsidRPr="003122C7">
        <w:rPr>
          <w:rFonts w:ascii="Times New Roman" w:eastAsiaTheme="majorEastAsia" w:hAnsi="Times New Roman" w:cs="Times New Roman"/>
          <w:bCs/>
          <w:sz w:val="24"/>
          <w:szCs w:val="24"/>
        </w:rPr>
        <w:t xml:space="preserve"> odnosu na članak 2. Prijedloga zakona</w:t>
      </w:r>
      <w:r>
        <w:rPr>
          <w:rFonts w:ascii="Times New Roman" w:eastAsiaTheme="majorEastAsia" w:hAnsi="Times New Roman" w:cs="Times New Roman"/>
          <w:bCs/>
          <w:sz w:val="24"/>
          <w:szCs w:val="24"/>
        </w:rPr>
        <w:t>,</w:t>
      </w:r>
      <w:r w:rsidR="00F475FD" w:rsidRPr="003122C7">
        <w:rPr>
          <w:rFonts w:ascii="Times New Roman" w:eastAsiaTheme="majorEastAsia" w:hAnsi="Times New Roman" w:cs="Times New Roman"/>
          <w:bCs/>
          <w:sz w:val="24"/>
          <w:szCs w:val="24"/>
        </w:rPr>
        <w:t xml:space="preserve"> </w:t>
      </w:r>
      <w:r w:rsidRPr="003122C7">
        <w:rPr>
          <w:rFonts w:ascii="Times New Roman" w:eastAsiaTheme="majorEastAsia" w:hAnsi="Times New Roman" w:cs="Times New Roman"/>
          <w:bCs/>
          <w:sz w:val="24"/>
          <w:szCs w:val="24"/>
        </w:rPr>
        <w:t xml:space="preserve">Odbor za ljudska prava i prava nacionalnih manjina </w:t>
      </w:r>
      <w:r w:rsidR="00F475FD" w:rsidRPr="003122C7">
        <w:rPr>
          <w:rFonts w:ascii="Times New Roman" w:eastAsiaTheme="majorEastAsia" w:hAnsi="Times New Roman" w:cs="Times New Roman"/>
          <w:bCs/>
          <w:sz w:val="24"/>
          <w:szCs w:val="24"/>
        </w:rPr>
        <w:t xml:space="preserve">iznio je mišljenje da bi svim građanima Republike Hrvatske, neovisno o prebivalištu i boravištu u vrijeme stradavanja, trebalo omogućiti priznavanje </w:t>
      </w:r>
      <w:r w:rsidR="00F475FD" w:rsidRPr="003122C7">
        <w:rPr>
          <w:rFonts w:ascii="Times New Roman" w:eastAsiaTheme="majorEastAsia" w:hAnsi="Times New Roman" w:cs="Times New Roman"/>
          <w:bCs/>
          <w:sz w:val="24"/>
          <w:szCs w:val="24"/>
        </w:rPr>
        <w:lastRenderedPageBreak/>
        <w:t xml:space="preserve">prava iz Prijedloga zakona ukoliko je stradavanje bilo na </w:t>
      </w:r>
      <w:r>
        <w:rPr>
          <w:rFonts w:ascii="Times New Roman" w:eastAsiaTheme="majorEastAsia" w:hAnsi="Times New Roman" w:cs="Times New Roman"/>
          <w:bCs/>
          <w:sz w:val="24"/>
          <w:szCs w:val="24"/>
        </w:rPr>
        <w:t xml:space="preserve">području Republike Hrvatske. </w:t>
      </w:r>
      <w:r w:rsidR="00F475FD" w:rsidRPr="003122C7">
        <w:rPr>
          <w:rFonts w:ascii="Times New Roman" w:eastAsiaTheme="majorEastAsia" w:hAnsi="Times New Roman" w:cs="Times New Roman"/>
          <w:bCs/>
          <w:sz w:val="24"/>
          <w:szCs w:val="24"/>
        </w:rPr>
        <w:t xml:space="preserve">Prijedlogom zakona predviđeno </w:t>
      </w:r>
      <w:r>
        <w:rPr>
          <w:rFonts w:ascii="Times New Roman" w:eastAsiaTheme="majorEastAsia" w:hAnsi="Times New Roman" w:cs="Times New Roman"/>
          <w:bCs/>
          <w:sz w:val="24"/>
          <w:szCs w:val="24"/>
        </w:rPr>
        <w:t xml:space="preserve">je </w:t>
      </w:r>
      <w:r w:rsidR="00F475FD" w:rsidRPr="003122C7">
        <w:rPr>
          <w:rFonts w:ascii="Times New Roman" w:eastAsiaTheme="majorEastAsia" w:hAnsi="Times New Roman" w:cs="Times New Roman"/>
          <w:bCs/>
          <w:sz w:val="24"/>
          <w:szCs w:val="24"/>
        </w:rPr>
        <w:t>da će svatko tko je imao prebivalište ili boravište, odnosno iz opravdanog razloga boravio na teritoriju Republike Hrvatske (a ne kao pripadnik ili pom</w:t>
      </w:r>
      <w:r>
        <w:rPr>
          <w:rFonts w:ascii="Times New Roman" w:eastAsiaTheme="majorEastAsia" w:hAnsi="Times New Roman" w:cs="Times New Roman"/>
          <w:bCs/>
          <w:sz w:val="24"/>
          <w:szCs w:val="24"/>
        </w:rPr>
        <w:t>agač neprijateljskih postrojbi)</w:t>
      </w:r>
      <w:r w:rsidR="00F475FD" w:rsidRPr="003122C7">
        <w:rPr>
          <w:rFonts w:ascii="Times New Roman" w:eastAsiaTheme="majorEastAsia" w:hAnsi="Times New Roman" w:cs="Times New Roman"/>
          <w:bCs/>
          <w:sz w:val="24"/>
          <w:szCs w:val="24"/>
        </w:rPr>
        <w:t xml:space="preserve"> i pritom stradao kao nevina žrtva, moći ostvariti pripadajuća prava uz uvjete propisane Zakonom.</w:t>
      </w:r>
    </w:p>
    <w:p w14:paraId="2CB81CBD" w14:textId="77777777" w:rsidR="00334189" w:rsidRDefault="00334189" w:rsidP="00334189">
      <w:pPr>
        <w:spacing w:after="0" w:line="240" w:lineRule="auto"/>
        <w:jc w:val="both"/>
        <w:rPr>
          <w:rFonts w:ascii="Times New Roman" w:eastAsiaTheme="majorEastAsia" w:hAnsi="Times New Roman" w:cs="Times New Roman"/>
          <w:bCs/>
          <w:sz w:val="24"/>
          <w:szCs w:val="24"/>
        </w:rPr>
      </w:pPr>
    </w:p>
    <w:p w14:paraId="3B9931CB" w14:textId="2C5DFCCD" w:rsidR="00F475FD" w:rsidRPr="001153AF" w:rsidRDefault="006F1D5F" w:rsidP="00334189">
      <w:pPr>
        <w:spacing w:after="0" w:line="240" w:lineRule="auto"/>
        <w:ind w:firstLine="708"/>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Što se tiče primjedbe </w:t>
      </w:r>
      <w:r w:rsidR="00F475FD" w:rsidRPr="003122C7">
        <w:rPr>
          <w:rFonts w:ascii="Times New Roman" w:eastAsiaTheme="majorEastAsia" w:hAnsi="Times New Roman" w:cs="Times New Roman"/>
          <w:bCs/>
          <w:sz w:val="24"/>
          <w:szCs w:val="24"/>
        </w:rPr>
        <w:t xml:space="preserve">Odbora za ljudska prava i prava nacionalnih manjina </w:t>
      </w:r>
      <w:r w:rsidR="00493383">
        <w:rPr>
          <w:rFonts w:ascii="Times New Roman" w:eastAsiaTheme="majorEastAsia" w:hAnsi="Times New Roman" w:cs="Times New Roman"/>
          <w:bCs/>
          <w:sz w:val="24"/>
          <w:szCs w:val="24"/>
        </w:rPr>
        <w:t>da je članak</w:t>
      </w:r>
      <w:r w:rsidR="00F475FD" w:rsidRPr="003122C7">
        <w:rPr>
          <w:rFonts w:ascii="Times New Roman" w:eastAsiaTheme="majorEastAsia" w:hAnsi="Times New Roman" w:cs="Times New Roman"/>
          <w:bCs/>
          <w:sz w:val="24"/>
          <w:szCs w:val="24"/>
        </w:rPr>
        <w:t xml:space="preserve"> 4.</w:t>
      </w:r>
      <w:r w:rsidR="00493383">
        <w:rPr>
          <w:rFonts w:ascii="Times New Roman" w:eastAsiaTheme="majorEastAsia" w:hAnsi="Times New Roman" w:cs="Times New Roman"/>
          <w:bCs/>
          <w:sz w:val="24"/>
          <w:szCs w:val="24"/>
        </w:rPr>
        <w:t xml:space="preserve"> nejasan</w:t>
      </w:r>
      <w:r w:rsidR="00F475FD" w:rsidRPr="003122C7">
        <w:rPr>
          <w:rFonts w:ascii="Times New Roman" w:eastAsiaTheme="majorEastAsia" w:hAnsi="Times New Roman" w:cs="Times New Roman"/>
          <w:bCs/>
          <w:sz w:val="24"/>
          <w:szCs w:val="24"/>
        </w:rPr>
        <w:t xml:space="preserve">, </w:t>
      </w:r>
      <w:r w:rsidR="00493383">
        <w:rPr>
          <w:rFonts w:ascii="Times New Roman" w:eastAsiaTheme="majorEastAsia" w:hAnsi="Times New Roman" w:cs="Times New Roman"/>
          <w:bCs/>
          <w:sz w:val="24"/>
          <w:szCs w:val="24"/>
        </w:rPr>
        <w:t>smatramo</w:t>
      </w:r>
      <w:r w:rsidR="00F475FD" w:rsidRPr="003122C7">
        <w:rPr>
          <w:rFonts w:ascii="Times New Roman" w:eastAsiaTheme="majorEastAsia" w:hAnsi="Times New Roman" w:cs="Times New Roman"/>
          <w:bCs/>
          <w:sz w:val="24"/>
          <w:szCs w:val="24"/>
        </w:rPr>
        <w:t xml:space="preserve"> da je riječ o uobičajenom postupanju da se u slučaju ako posebnim propisom nije što drugačije propisano, primjenjuju opći propisi.</w:t>
      </w:r>
    </w:p>
    <w:p w14:paraId="43B7BEF7" w14:textId="77777777" w:rsidR="00F475FD" w:rsidRPr="003122C7" w:rsidRDefault="00F475FD" w:rsidP="00EC7398">
      <w:pPr>
        <w:spacing w:after="0" w:line="240" w:lineRule="auto"/>
        <w:jc w:val="both"/>
        <w:rPr>
          <w:rFonts w:ascii="Times New Roman" w:eastAsiaTheme="majorEastAsia" w:hAnsi="Times New Roman" w:cs="Times New Roman"/>
          <w:bCs/>
          <w:sz w:val="24"/>
          <w:szCs w:val="24"/>
        </w:rPr>
      </w:pPr>
    </w:p>
    <w:p w14:paraId="0EB40E61" w14:textId="24364C9E" w:rsidR="00EC7398" w:rsidRDefault="005D37AA" w:rsidP="00334189">
      <w:pPr>
        <w:spacing w:line="240" w:lineRule="auto"/>
        <w:ind w:firstLine="708"/>
        <w:jc w:val="both"/>
        <w:rPr>
          <w:rFonts w:ascii="Times New Roman" w:eastAsiaTheme="majorEastAsia" w:hAnsi="Times New Roman" w:cs="Times New Roman"/>
          <w:bCs/>
          <w:sz w:val="24"/>
          <w:szCs w:val="24"/>
        </w:rPr>
      </w:pPr>
      <w:r w:rsidRPr="003122C7">
        <w:rPr>
          <w:rFonts w:ascii="Times New Roman" w:eastAsiaTheme="majorEastAsia" w:hAnsi="Times New Roman" w:cs="Times New Roman"/>
          <w:bCs/>
          <w:sz w:val="24"/>
          <w:szCs w:val="24"/>
        </w:rPr>
        <w:t>U</w:t>
      </w:r>
      <w:r w:rsidR="00493383">
        <w:rPr>
          <w:rFonts w:ascii="Times New Roman" w:eastAsiaTheme="majorEastAsia" w:hAnsi="Times New Roman" w:cs="Times New Roman"/>
          <w:bCs/>
          <w:sz w:val="24"/>
          <w:szCs w:val="24"/>
        </w:rPr>
        <w:t xml:space="preserve"> </w:t>
      </w:r>
      <w:r w:rsidR="001153AF" w:rsidRPr="003122C7">
        <w:rPr>
          <w:rFonts w:ascii="Times New Roman" w:eastAsiaTheme="majorEastAsia" w:hAnsi="Times New Roman" w:cs="Times New Roman"/>
          <w:bCs/>
          <w:sz w:val="24"/>
          <w:szCs w:val="24"/>
        </w:rPr>
        <w:t>vezi</w:t>
      </w:r>
      <w:r w:rsidRPr="003122C7">
        <w:rPr>
          <w:rFonts w:ascii="Times New Roman" w:eastAsiaTheme="majorEastAsia" w:hAnsi="Times New Roman" w:cs="Times New Roman"/>
          <w:bCs/>
          <w:sz w:val="24"/>
          <w:szCs w:val="24"/>
        </w:rPr>
        <w:t xml:space="preserve"> </w:t>
      </w:r>
      <w:r w:rsidR="00493383">
        <w:rPr>
          <w:rFonts w:ascii="Times New Roman" w:eastAsiaTheme="majorEastAsia" w:hAnsi="Times New Roman" w:cs="Times New Roman"/>
          <w:bCs/>
          <w:sz w:val="24"/>
          <w:szCs w:val="24"/>
        </w:rPr>
        <w:t xml:space="preserve">s </w:t>
      </w:r>
      <w:r w:rsidRPr="003122C7">
        <w:rPr>
          <w:rFonts w:ascii="Times New Roman" w:eastAsiaTheme="majorEastAsia" w:hAnsi="Times New Roman" w:cs="Times New Roman"/>
          <w:bCs/>
          <w:sz w:val="24"/>
          <w:szCs w:val="24"/>
        </w:rPr>
        <w:t>prigovor</w:t>
      </w:r>
      <w:r w:rsidR="00493383">
        <w:rPr>
          <w:rFonts w:ascii="Times New Roman" w:eastAsiaTheme="majorEastAsia" w:hAnsi="Times New Roman" w:cs="Times New Roman"/>
          <w:bCs/>
          <w:sz w:val="24"/>
          <w:szCs w:val="24"/>
        </w:rPr>
        <w:t>om</w:t>
      </w:r>
      <w:r w:rsidRPr="003122C7">
        <w:rPr>
          <w:rFonts w:ascii="Times New Roman" w:eastAsiaTheme="majorEastAsia" w:hAnsi="Times New Roman" w:cs="Times New Roman"/>
          <w:bCs/>
          <w:sz w:val="24"/>
          <w:szCs w:val="24"/>
        </w:rPr>
        <w:t xml:space="preserve"> Odbora za ljudska prava i prava nacionalnih manjina </w:t>
      </w:r>
      <w:r w:rsidR="001153AF" w:rsidRPr="003122C7">
        <w:rPr>
          <w:rFonts w:ascii="Times New Roman" w:eastAsiaTheme="majorEastAsia" w:hAnsi="Times New Roman" w:cs="Times New Roman"/>
          <w:bCs/>
          <w:sz w:val="24"/>
          <w:szCs w:val="24"/>
        </w:rPr>
        <w:t>na odredbu članka 76. kojom se dokazi kojima se dokazuje ostvarivanja statusa civilnog stradalnika iz Domovinskog rata ograničavaju na isprave nadležnih tijela Republike Hrvatske i dokaze koji će se odrediti pravilnikom. Istaknuto je da bi dokazivanje trebalo omogućiti i ispravama iz drugih država ili međunarodnih organizacija koje su zbrinjavale stradalnike. Naime, civilnim žrtvama je, osim u zdravstvenim ustanovama R</w:t>
      </w:r>
      <w:r w:rsidR="00493383">
        <w:rPr>
          <w:rFonts w:ascii="Times New Roman" w:eastAsiaTheme="majorEastAsia" w:hAnsi="Times New Roman" w:cs="Times New Roman"/>
          <w:bCs/>
          <w:sz w:val="24"/>
          <w:szCs w:val="24"/>
        </w:rPr>
        <w:t xml:space="preserve">epublike </w:t>
      </w:r>
      <w:r w:rsidR="001153AF" w:rsidRPr="003122C7">
        <w:rPr>
          <w:rFonts w:ascii="Times New Roman" w:eastAsiaTheme="majorEastAsia" w:hAnsi="Times New Roman" w:cs="Times New Roman"/>
          <w:bCs/>
          <w:sz w:val="24"/>
          <w:szCs w:val="24"/>
        </w:rPr>
        <w:t>H</w:t>
      </w:r>
      <w:r w:rsidR="00493383">
        <w:rPr>
          <w:rFonts w:ascii="Times New Roman" w:eastAsiaTheme="majorEastAsia" w:hAnsi="Times New Roman" w:cs="Times New Roman"/>
          <w:bCs/>
          <w:sz w:val="24"/>
          <w:szCs w:val="24"/>
        </w:rPr>
        <w:t>rvatske</w:t>
      </w:r>
      <w:r w:rsidR="001153AF" w:rsidRPr="003122C7">
        <w:rPr>
          <w:rFonts w:ascii="Times New Roman" w:eastAsiaTheme="majorEastAsia" w:hAnsi="Times New Roman" w:cs="Times New Roman"/>
          <w:bCs/>
          <w:sz w:val="24"/>
          <w:szCs w:val="24"/>
        </w:rPr>
        <w:t xml:space="preserve">, medicinska pomoć pružana i u zaštićenim zonama UN-a, no i u drugim državama. Nejasno je zašto se u Prijedlogu zakona onemogućava dokazivanje izjavama svjedoka, što je uobičajeno u upravnom postupku, a pravila kojeg će se primjenjivati sukladno izričitim navodima predlagatelja, nego se dokazivanje ograničava na propisane dokaze koji se mogu upotrijebiti za dokazivanje. </w:t>
      </w:r>
      <w:r w:rsidR="008D4D31" w:rsidRPr="003122C7">
        <w:rPr>
          <w:rFonts w:ascii="Times New Roman" w:eastAsiaTheme="majorEastAsia" w:hAnsi="Times New Roman" w:cs="Times New Roman"/>
          <w:bCs/>
          <w:sz w:val="24"/>
          <w:szCs w:val="24"/>
        </w:rPr>
        <w:t>Prijedlog</w:t>
      </w:r>
      <w:r w:rsidR="007230A1" w:rsidRPr="003122C7">
        <w:rPr>
          <w:rFonts w:ascii="Times New Roman" w:eastAsiaTheme="majorEastAsia" w:hAnsi="Times New Roman" w:cs="Times New Roman"/>
          <w:bCs/>
          <w:sz w:val="24"/>
          <w:szCs w:val="24"/>
        </w:rPr>
        <w:t>om</w:t>
      </w:r>
      <w:r w:rsidR="008D4D31" w:rsidRPr="003122C7">
        <w:rPr>
          <w:rFonts w:ascii="Times New Roman" w:eastAsiaTheme="majorEastAsia" w:hAnsi="Times New Roman" w:cs="Times New Roman"/>
          <w:bCs/>
          <w:sz w:val="24"/>
          <w:szCs w:val="24"/>
        </w:rPr>
        <w:t xml:space="preserve"> zakona </w:t>
      </w:r>
      <w:r w:rsidR="007424E0" w:rsidRPr="003122C7">
        <w:rPr>
          <w:rFonts w:ascii="Times New Roman" w:eastAsiaTheme="majorEastAsia" w:hAnsi="Times New Roman" w:cs="Times New Roman"/>
          <w:bCs/>
          <w:sz w:val="24"/>
          <w:szCs w:val="24"/>
        </w:rPr>
        <w:t xml:space="preserve">propisani </w:t>
      </w:r>
      <w:r w:rsidR="00493383">
        <w:rPr>
          <w:rFonts w:ascii="Times New Roman" w:eastAsiaTheme="majorEastAsia" w:hAnsi="Times New Roman" w:cs="Times New Roman"/>
          <w:bCs/>
          <w:sz w:val="24"/>
          <w:szCs w:val="24"/>
        </w:rPr>
        <w:t xml:space="preserve">su </w:t>
      </w:r>
      <w:r w:rsidR="007424E0" w:rsidRPr="003122C7">
        <w:rPr>
          <w:rFonts w:ascii="Times New Roman" w:eastAsiaTheme="majorEastAsia" w:hAnsi="Times New Roman" w:cs="Times New Roman"/>
          <w:bCs/>
          <w:sz w:val="24"/>
          <w:szCs w:val="24"/>
        </w:rPr>
        <w:t>nužni d</w:t>
      </w:r>
      <w:r w:rsidR="00EC7398" w:rsidRPr="003122C7">
        <w:rPr>
          <w:rFonts w:ascii="Times New Roman" w:eastAsiaTheme="majorEastAsia" w:hAnsi="Times New Roman" w:cs="Times New Roman"/>
          <w:bCs/>
          <w:sz w:val="24"/>
          <w:szCs w:val="24"/>
        </w:rPr>
        <w:t>okazi koje je potrebno pribaviti</w:t>
      </w:r>
      <w:r w:rsidR="007424E0" w:rsidRPr="003122C7">
        <w:rPr>
          <w:rFonts w:ascii="Times New Roman" w:eastAsiaTheme="majorEastAsia" w:hAnsi="Times New Roman" w:cs="Times New Roman"/>
          <w:bCs/>
          <w:sz w:val="24"/>
          <w:szCs w:val="24"/>
        </w:rPr>
        <w:t>, a radi jedinstvenog postupanja</w:t>
      </w:r>
      <w:r w:rsidR="00EC7398" w:rsidRPr="003122C7">
        <w:rPr>
          <w:rFonts w:ascii="Times New Roman" w:eastAsiaTheme="majorEastAsia" w:hAnsi="Times New Roman" w:cs="Times New Roman"/>
          <w:bCs/>
          <w:sz w:val="24"/>
          <w:szCs w:val="24"/>
        </w:rPr>
        <w:t xml:space="preserve"> u pravilniku će se propisati i ostali potrebni dokazi, a što je praksa i u drugim </w:t>
      </w:r>
      <w:r w:rsidR="00F475FD">
        <w:rPr>
          <w:rFonts w:ascii="Times New Roman" w:eastAsiaTheme="majorEastAsia" w:hAnsi="Times New Roman" w:cs="Times New Roman"/>
          <w:bCs/>
          <w:sz w:val="24"/>
          <w:szCs w:val="24"/>
        </w:rPr>
        <w:t xml:space="preserve">upravnim </w:t>
      </w:r>
      <w:r w:rsidR="00EC7398" w:rsidRPr="003122C7">
        <w:rPr>
          <w:rFonts w:ascii="Times New Roman" w:eastAsiaTheme="majorEastAsia" w:hAnsi="Times New Roman" w:cs="Times New Roman"/>
          <w:bCs/>
          <w:sz w:val="24"/>
          <w:szCs w:val="24"/>
        </w:rPr>
        <w:t xml:space="preserve">postupcima. Uobičajeno je propisati koje je dokaze potrebno priložiti uz zahtjev. Zakon o općem upravnom postupku predviđa mogućnost da ako za utvrđivanje određenih činjenica ne postoje drugi dokazi, da se za utvrđivanje takvih činjenica može kao dokazno sredstvo uzeti i izjava stranke. Nadalje, Zakon o općem upravnom postupku propisuje koje će se činjenice i okolnosti uzeti za dokazane, utvrđuje se na temelju svih dokaza zajedno te na temelju rezultata cjelokupnog postupka. </w:t>
      </w:r>
      <w:r w:rsidR="008D4D31" w:rsidRPr="003122C7">
        <w:rPr>
          <w:rFonts w:ascii="Times New Roman" w:eastAsiaTheme="majorEastAsia" w:hAnsi="Times New Roman" w:cs="Times New Roman"/>
          <w:bCs/>
          <w:sz w:val="24"/>
          <w:szCs w:val="24"/>
        </w:rPr>
        <w:t xml:space="preserve">Dakle, korištenje izjava svjedoka nije isključeno, ali po naravi određenih činjenica ne može se svaka činjenica utvrđivati na temelju izjava svjedoka. Tako npr. osoba koja je uslijed okolnosti Domovinskog rata zadobila ranu ili ozljedu koja je </w:t>
      </w:r>
      <w:r w:rsidR="00493383">
        <w:rPr>
          <w:rFonts w:ascii="Times New Roman" w:eastAsiaTheme="majorEastAsia" w:hAnsi="Times New Roman" w:cs="Times New Roman"/>
          <w:bCs/>
          <w:sz w:val="24"/>
          <w:szCs w:val="24"/>
        </w:rPr>
        <w:t xml:space="preserve">kao takva </w:t>
      </w:r>
      <w:r w:rsidR="008D4D31" w:rsidRPr="003122C7">
        <w:rPr>
          <w:rFonts w:ascii="Times New Roman" w:eastAsiaTheme="majorEastAsia" w:hAnsi="Times New Roman" w:cs="Times New Roman"/>
          <w:bCs/>
          <w:sz w:val="24"/>
          <w:szCs w:val="24"/>
        </w:rPr>
        <w:t>utjecala na oštećenje organizma više od 20</w:t>
      </w:r>
      <w:r w:rsidR="00493383">
        <w:rPr>
          <w:rFonts w:ascii="Times New Roman" w:eastAsiaTheme="majorEastAsia" w:hAnsi="Times New Roman" w:cs="Times New Roman"/>
          <w:bCs/>
          <w:sz w:val="24"/>
          <w:szCs w:val="24"/>
        </w:rPr>
        <w:t xml:space="preserve"> </w:t>
      </w:r>
      <w:r w:rsidR="008D4D31" w:rsidRPr="003122C7">
        <w:rPr>
          <w:rFonts w:ascii="Times New Roman" w:eastAsiaTheme="majorEastAsia" w:hAnsi="Times New Roman" w:cs="Times New Roman"/>
          <w:bCs/>
          <w:sz w:val="24"/>
          <w:szCs w:val="24"/>
        </w:rPr>
        <w:t xml:space="preserve">% ne može se utvrđivati na temelju izjava svjedoka, za očekivati je da je takva osoba morala potražiti liječničku pomoć te da o tome postoji barem neka medicinska dokumentacija ili neki pisani trag. </w:t>
      </w:r>
    </w:p>
    <w:p w14:paraId="23CC563A" w14:textId="74EA307D" w:rsidR="00F475FD" w:rsidRPr="003122C7" w:rsidRDefault="00334189" w:rsidP="00334189">
      <w:pPr>
        <w:spacing w:line="240" w:lineRule="auto"/>
        <w:ind w:firstLine="708"/>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Na prijedlog </w:t>
      </w:r>
      <w:r w:rsidR="00F475FD" w:rsidRPr="00F475FD">
        <w:rPr>
          <w:rFonts w:ascii="Times New Roman" w:eastAsiaTheme="majorEastAsia" w:hAnsi="Times New Roman" w:cs="Times New Roman"/>
          <w:bCs/>
          <w:sz w:val="24"/>
          <w:szCs w:val="24"/>
        </w:rPr>
        <w:t xml:space="preserve">Odbora za ratne veterane da </w:t>
      </w:r>
      <w:r w:rsidR="00493383">
        <w:rPr>
          <w:rFonts w:ascii="Times New Roman" w:eastAsiaTheme="majorEastAsia" w:hAnsi="Times New Roman" w:cs="Times New Roman"/>
          <w:bCs/>
          <w:sz w:val="24"/>
          <w:szCs w:val="24"/>
        </w:rPr>
        <w:t>se odredba članka 76. stavka 3.</w:t>
      </w:r>
      <w:r w:rsidR="00F475FD" w:rsidRPr="00F475FD">
        <w:rPr>
          <w:rFonts w:ascii="Times New Roman" w:eastAsiaTheme="majorEastAsia" w:hAnsi="Times New Roman" w:cs="Times New Roman"/>
          <w:bCs/>
          <w:sz w:val="24"/>
          <w:szCs w:val="24"/>
        </w:rPr>
        <w:t xml:space="preserve"> </w:t>
      </w:r>
      <w:r w:rsidR="00493383">
        <w:rPr>
          <w:rFonts w:ascii="Times New Roman" w:eastAsiaTheme="majorEastAsia" w:hAnsi="Times New Roman" w:cs="Times New Roman"/>
          <w:bCs/>
          <w:sz w:val="24"/>
          <w:szCs w:val="24"/>
        </w:rPr>
        <w:t>izbriše</w:t>
      </w:r>
      <w:r w:rsidR="00F475FD" w:rsidRPr="00F475FD">
        <w:rPr>
          <w:rFonts w:ascii="Times New Roman" w:eastAsiaTheme="majorEastAsia" w:hAnsi="Times New Roman" w:cs="Times New Roman"/>
          <w:bCs/>
          <w:sz w:val="24"/>
          <w:szCs w:val="24"/>
        </w:rPr>
        <w:t xml:space="preserve"> zbog nejasnog definiranja načina ostvarivanja statusa civilnog stradalnika iz Domovinskog rata radi pribavljanja </w:t>
      </w:r>
      <w:r>
        <w:rPr>
          <w:rFonts w:ascii="Times New Roman" w:eastAsiaTheme="majorEastAsia" w:hAnsi="Times New Roman" w:cs="Times New Roman"/>
          <w:bCs/>
          <w:sz w:val="24"/>
          <w:szCs w:val="24"/>
        </w:rPr>
        <w:t>drugih dokaza, ističemo da je d</w:t>
      </w:r>
      <w:r w:rsidR="00F475FD">
        <w:rPr>
          <w:rFonts w:ascii="Times New Roman" w:eastAsiaTheme="majorEastAsia" w:hAnsi="Times New Roman" w:cs="Times New Roman"/>
          <w:bCs/>
          <w:sz w:val="24"/>
          <w:szCs w:val="24"/>
        </w:rPr>
        <w:t xml:space="preserve">efinicija civilnog stradalnika dana u člancima 8. do 10., a u članku 76. Prijedloga Zakona, koji u </w:t>
      </w:r>
      <w:r w:rsidR="00493383">
        <w:rPr>
          <w:rFonts w:ascii="Times New Roman" w:eastAsiaTheme="majorEastAsia" w:hAnsi="Times New Roman" w:cs="Times New Roman"/>
          <w:bCs/>
          <w:sz w:val="24"/>
          <w:szCs w:val="24"/>
        </w:rPr>
        <w:t>Konačnom p</w:t>
      </w:r>
      <w:r w:rsidR="00F475FD">
        <w:rPr>
          <w:rFonts w:ascii="Times New Roman" w:eastAsiaTheme="majorEastAsia" w:hAnsi="Times New Roman" w:cs="Times New Roman"/>
          <w:bCs/>
          <w:sz w:val="24"/>
          <w:szCs w:val="24"/>
        </w:rPr>
        <w:t xml:space="preserve">rijedlogu </w:t>
      </w:r>
      <w:r w:rsidR="00493383">
        <w:rPr>
          <w:rFonts w:ascii="Times New Roman" w:eastAsiaTheme="majorEastAsia" w:hAnsi="Times New Roman" w:cs="Times New Roman"/>
          <w:bCs/>
          <w:sz w:val="24"/>
          <w:szCs w:val="24"/>
        </w:rPr>
        <w:t>z</w:t>
      </w:r>
      <w:r w:rsidR="00F475FD">
        <w:rPr>
          <w:rFonts w:ascii="Times New Roman" w:eastAsiaTheme="majorEastAsia" w:hAnsi="Times New Roman" w:cs="Times New Roman"/>
          <w:bCs/>
          <w:sz w:val="24"/>
          <w:szCs w:val="24"/>
        </w:rPr>
        <w:t>akona postaje članak 73.</w:t>
      </w:r>
      <w:r w:rsidR="00493383">
        <w:rPr>
          <w:rFonts w:ascii="Times New Roman" w:eastAsiaTheme="majorEastAsia" w:hAnsi="Times New Roman" w:cs="Times New Roman"/>
          <w:bCs/>
          <w:sz w:val="24"/>
          <w:szCs w:val="24"/>
        </w:rPr>
        <w:t>,</w:t>
      </w:r>
      <w:r w:rsidR="00F475FD" w:rsidRPr="00F475FD">
        <w:t xml:space="preserve"> </w:t>
      </w:r>
      <w:r w:rsidR="00F475FD" w:rsidRPr="00F475FD">
        <w:rPr>
          <w:rFonts w:ascii="Times New Roman" w:eastAsiaTheme="majorEastAsia" w:hAnsi="Times New Roman" w:cs="Times New Roman"/>
          <w:bCs/>
          <w:sz w:val="24"/>
          <w:szCs w:val="24"/>
        </w:rPr>
        <w:t xml:space="preserve">propisani </w:t>
      </w:r>
      <w:r w:rsidR="00F475FD">
        <w:rPr>
          <w:rFonts w:ascii="Times New Roman" w:eastAsiaTheme="majorEastAsia" w:hAnsi="Times New Roman" w:cs="Times New Roman"/>
          <w:bCs/>
          <w:sz w:val="24"/>
          <w:szCs w:val="24"/>
        </w:rPr>
        <w:t xml:space="preserve">su </w:t>
      </w:r>
      <w:r w:rsidR="00F475FD" w:rsidRPr="00F475FD">
        <w:rPr>
          <w:rFonts w:ascii="Times New Roman" w:eastAsiaTheme="majorEastAsia" w:hAnsi="Times New Roman" w:cs="Times New Roman"/>
          <w:bCs/>
          <w:sz w:val="24"/>
          <w:szCs w:val="24"/>
        </w:rPr>
        <w:t>nužni dokazi koje je potrebno pribaviti, a radi jedinstvenog postupanja u pravilniku će se propis</w:t>
      </w:r>
      <w:r w:rsidR="00493383">
        <w:rPr>
          <w:rFonts w:ascii="Times New Roman" w:eastAsiaTheme="majorEastAsia" w:hAnsi="Times New Roman" w:cs="Times New Roman"/>
          <w:bCs/>
          <w:sz w:val="24"/>
          <w:szCs w:val="24"/>
        </w:rPr>
        <w:t xml:space="preserve">ati i ostali potrebni dokazi, </w:t>
      </w:r>
      <w:r w:rsidR="00F475FD" w:rsidRPr="00F475FD">
        <w:rPr>
          <w:rFonts w:ascii="Times New Roman" w:eastAsiaTheme="majorEastAsia" w:hAnsi="Times New Roman" w:cs="Times New Roman"/>
          <w:bCs/>
          <w:sz w:val="24"/>
          <w:szCs w:val="24"/>
        </w:rPr>
        <w:t xml:space="preserve">što je praksa i u drugim </w:t>
      </w:r>
      <w:r w:rsidR="00F475FD">
        <w:rPr>
          <w:rFonts w:ascii="Times New Roman" w:eastAsiaTheme="majorEastAsia" w:hAnsi="Times New Roman" w:cs="Times New Roman"/>
          <w:bCs/>
          <w:sz w:val="24"/>
          <w:szCs w:val="24"/>
        </w:rPr>
        <w:t xml:space="preserve">upravnim </w:t>
      </w:r>
      <w:r w:rsidR="00F475FD" w:rsidRPr="00F475FD">
        <w:rPr>
          <w:rFonts w:ascii="Times New Roman" w:eastAsiaTheme="majorEastAsia" w:hAnsi="Times New Roman" w:cs="Times New Roman"/>
          <w:bCs/>
          <w:sz w:val="24"/>
          <w:szCs w:val="24"/>
        </w:rPr>
        <w:t>postupcima</w:t>
      </w:r>
      <w:r w:rsidR="00913420">
        <w:rPr>
          <w:rFonts w:ascii="Times New Roman" w:eastAsiaTheme="majorEastAsia" w:hAnsi="Times New Roman" w:cs="Times New Roman"/>
          <w:bCs/>
          <w:sz w:val="24"/>
          <w:szCs w:val="24"/>
        </w:rPr>
        <w:t>.</w:t>
      </w:r>
    </w:p>
    <w:p w14:paraId="5BB676B1" w14:textId="5629A48D" w:rsidR="001153AF" w:rsidRPr="003122C7" w:rsidRDefault="007230A1" w:rsidP="00334189">
      <w:pPr>
        <w:spacing w:after="0" w:line="240" w:lineRule="auto"/>
        <w:ind w:firstLine="708"/>
        <w:jc w:val="both"/>
        <w:rPr>
          <w:rFonts w:ascii="Times New Roman" w:eastAsiaTheme="majorEastAsia" w:hAnsi="Times New Roman" w:cs="Times New Roman"/>
          <w:bCs/>
          <w:sz w:val="24"/>
          <w:szCs w:val="24"/>
        </w:rPr>
      </w:pPr>
      <w:r w:rsidRPr="003122C7">
        <w:rPr>
          <w:rFonts w:ascii="Times New Roman" w:eastAsiaTheme="majorEastAsia" w:hAnsi="Times New Roman" w:cs="Times New Roman"/>
          <w:bCs/>
          <w:sz w:val="24"/>
          <w:szCs w:val="24"/>
        </w:rPr>
        <w:t>Odbor</w:t>
      </w:r>
      <w:r w:rsidR="001153AF" w:rsidRPr="003122C7">
        <w:rPr>
          <w:rFonts w:ascii="Times New Roman" w:eastAsiaTheme="majorEastAsia" w:hAnsi="Times New Roman" w:cs="Times New Roman"/>
          <w:bCs/>
          <w:sz w:val="24"/>
          <w:szCs w:val="24"/>
        </w:rPr>
        <w:t xml:space="preserve"> za ljudska prava i prava nacionalnih manjina iznio je primjedbu na odredbu članka 5. Prijedloga zakona kojom se utvrđuju osobe, koje ne mogu ostvariti </w:t>
      </w:r>
      <w:r w:rsidR="001153AF" w:rsidRPr="003122C7">
        <w:rPr>
          <w:rFonts w:ascii="Times New Roman" w:eastAsiaTheme="majorEastAsia" w:hAnsi="Times New Roman" w:cs="Times New Roman"/>
          <w:bCs/>
          <w:sz w:val="24"/>
          <w:szCs w:val="24"/>
        </w:rPr>
        <w:lastRenderedPageBreak/>
        <w:t>prava civilnih stradalnika, pri čemu izričaj „pomagači“ neprijateljskih vojnih i paravojnih formacija nije dovoljno određen, te bi u provedbi moglo biti arbitrarnosti jer se tim pojmom ne može predvidjeti krug osoba na koje bi se mogao primijeniti navedeni članak. Istaknuto je da treba točno znati ulaze li u navedeni krug osobe koje su pomagale na način da su topnicima dodavale punjenja za topove ili osobe koje su oprale rublje pripadnicima neprijateljskih vojnih postrojbi. </w:t>
      </w:r>
      <w:r w:rsidRPr="003122C7">
        <w:rPr>
          <w:rFonts w:ascii="Times New Roman" w:eastAsiaTheme="majorEastAsia" w:hAnsi="Times New Roman" w:cs="Times New Roman"/>
          <w:bCs/>
          <w:sz w:val="24"/>
          <w:szCs w:val="24"/>
        </w:rPr>
        <w:t xml:space="preserve"> </w:t>
      </w:r>
      <w:r w:rsidR="00493383">
        <w:rPr>
          <w:rFonts w:ascii="Times New Roman" w:eastAsiaTheme="majorEastAsia" w:hAnsi="Times New Roman" w:cs="Times New Roman"/>
          <w:bCs/>
          <w:sz w:val="24"/>
          <w:szCs w:val="24"/>
        </w:rPr>
        <w:t xml:space="preserve">U </w:t>
      </w:r>
      <w:r w:rsidR="001D7F6C" w:rsidRPr="003122C7">
        <w:rPr>
          <w:rFonts w:ascii="Times New Roman" w:eastAsiaTheme="majorEastAsia" w:hAnsi="Times New Roman" w:cs="Times New Roman"/>
          <w:bCs/>
          <w:sz w:val="24"/>
          <w:szCs w:val="24"/>
        </w:rPr>
        <w:t xml:space="preserve">vezi </w:t>
      </w:r>
      <w:r w:rsidR="00493383">
        <w:rPr>
          <w:rFonts w:ascii="Times New Roman" w:eastAsiaTheme="majorEastAsia" w:hAnsi="Times New Roman" w:cs="Times New Roman"/>
          <w:bCs/>
          <w:sz w:val="24"/>
          <w:szCs w:val="24"/>
        </w:rPr>
        <w:t>s prethodno navedenim</w:t>
      </w:r>
      <w:r w:rsidR="001D7F6C" w:rsidRPr="003122C7">
        <w:rPr>
          <w:rFonts w:ascii="Times New Roman" w:eastAsiaTheme="majorEastAsia" w:hAnsi="Times New Roman" w:cs="Times New Roman"/>
          <w:bCs/>
          <w:sz w:val="24"/>
          <w:szCs w:val="24"/>
        </w:rPr>
        <w:t xml:space="preserve"> ističemo da</w:t>
      </w:r>
      <w:r w:rsidRPr="003122C7">
        <w:rPr>
          <w:rFonts w:ascii="Times New Roman" w:eastAsiaTheme="majorEastAsia" w:hAnsi="Times New Roman" w:cs="Times New Roman"/>
          <w:bCs/>
          <w:sz w:val="24"/>
          <w:szCs w:val="24"/>
        </w:rPr>
        <w:t xml:space="preserve"> je propisom unaprijed nemoguće pobrojati apsolutno sve situacije koje bi značile da je određena osoba bila pomagač</w:t>
      </w:r>
      <w:r w:rsidRPr="003122C7">
        <w:t xml:space="preserve"> </w:t>
      </w:r>
      <w:r w:rsidRPr="003122C7">
        <w:rPr>
          <w:rFonts w:ascii="Times New Roman" w:eastAsiaTheme="majorEastAsia" w:hAnsi="Times New Roman" w:cs="Times New Roman"/>
          <w:bCs/>
          <w:sz w:val="24"/>
          <w:szCs w:val="24"/>
        </w:rPr>
        <w:t>neprijateljskih vojnih i paravojnih formacija</w:t>
      </w:r>
      <w:r w:rsidR="001D7F6C" w:rsidRPr="003122C7">
        <w:rPr>
          <w:rFonts w:ascii="Times New Roman" w:eastAsiaTheme="majorEastAsia" w:hAnsi="Times New Roman" w:cs="Times New Roman"/>
          <w:bCs/>
          <w:sz w:val="24"/>
          <w:szCs w:val="24"/>
        </w:rPr>
        <w:t xml:space="preserve"> te je stoga u Prijedlogu zakona, jednako kao i u Zakonu o zaštiti vojnih i civilnih invalida rata i Zakonu o hrvatskim braniteljima iz Domovinskog rata i članovima njih</w:t>
      </w:r>
      <w:r w:rsidR="00493383">
        <w:rPr>
          <w:rFonts w:ascii="Times New Roman" w:eastAsiaTheme="majorEastAsia" w:hAnsi="Times New Roman" w:cs="Times New Roman"/>
          <w:bCs/>
          <w:sz w:val="24"/>
          <w:szCs w:val="24"/>
        </w:rPr>
        <w:t xml:space="preserve">ovih obitelji, korišten pojam: </w:t>
      </w:r>
      <w:r w:rsidR="001D7F6C" w:rsidRPr="003122C7">
        <w:rPr>
          <w:rFonts w:ascii="Times New Roman" w:eastAsiaTheme="majorEastAsia" w:hAnsi="Times New Roman" w:cs="Times New Roman"/>
          <w:bCs/>
          <w:sz w:val="24"/>
          <w:szCs w:val="24"/>
        </w:rPr>
        <w:t xml:space="preserve">„pomagač neprijateljskih vojnih i paravojnih formacija“ koji je odrediv pojam. </w:t>
      </w:r>
    </w:p>
    <w:p w14:paraId="31AA5AD2" w14:textId="77777777" w:rsidR="00334189" w:rsidRDefault="00334189" w:rsidP="00F475FD">
      <w:pPr>
        <w:spacing w:after="0" w:line="240" w:lineRule="auto"/>
        <w:jc w:val="both"/>
        <w:rPr>
          <w:rFonts w:ascii="Times New Roman" w:eastAsia="Times New Roman" w:hAnsi="Times New Roman" w:cs="Times New Roman"/>
          <w:bCs/>
          <w:sz w:val="24"/>
          <w:szCs w:val="24"/>
        </w:rPr>
      </w:pPr>
    </w:p>
    <w:p w14:paraId="197D2825" w14:textId="1865762C" w:rsidR="00F475FD" w:rsidRDefault="00493383" w:rsidP="00334189">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 </w:t>
      </w:r>
      <w:r w:rsidR="00F475FD" w:rsidRPr="003122C7">
        <w:rPr>
          <w:rFonts w:ascii="Times New Roman" w:eastAsia="Times New Roman" w:hAnsi="Times New Roman" w:cs="Times New Roman"/>
          <w:bCs/>
          <w:sz w:val="24"/>
          <w:szCs w:val="24"/>
        </w:rPr>
        <w:t xml:space="preserve">vezi </w:t>
      </w:r>
      <w:r>
        <w:rPr>
          <w:rFonts w:ascii="Times New Roman" w:eastAsia="Times New Roman" w:hAnsi="Times New Roman" w:cs="Times New Roman"/>
          <w:bCs/>
          <w:sz w:val="24"/>
          <w:szCs w:val="24"/>
        </w:rPr>
        <w:t>s prijedlogom</w:t>
      </w:r>
      <w:r w:rsidR="00F475FD" w:rsidRPr="003122C7">
        <w:rPr>
          <w:rFonts w:ascii="Times New Roman" w:eastAsia="Times New Roman" w:hAnsi="Times New Roman" w:cs="Times New Roman"/>
          <w:bCs/>
          <w:sz w:val="24"/>
          <w:szCs w:val="24"/>
        </w:rPr>
        <w:t xml:space="preserve"> Odbora za zakonodavstvo da je u članak 92. – potrebno odrediti i donošenje pravilnika iz članka 45. stavka 2. i članka 46. (dopuniti odredbu stavka 2. ako je isti rok donošenja), ističemo da se na navedene pravilnike odnose odre</w:t>
      </w:r>
      <w:r>
        <w:rPr>
          <w:rFonts w:ascii="Times New Roman" w:eastAsia="Times New Roman" w:hAnsi="Times New Roman" w:cs="Times New Roman"/>
          <w:bCs/>
          <w:sz w:val="24"/>
          <w:szCs w:val="24"/>
        </w:rPr>
        <w:t xml:space="preserve">dbe članka 92. stavaka 3. i 4. </w:t>
      </w:r>
      <w:r w:rsidR="00F475FD" w:rsidRPr="003122C7">
        <w:rPr>
          <w:rFonts w:ascii="Times New Roman" w:eastAsia="Times New Roman" w:hAnsi="Times New Roman" w:cs="Times New Roman"/>
          <w:bCs/>
          <w:sz w:val="24"/>
          <w:szCs w:val="24"/>
        </w:rPr>
        <w:t xml:space="preserve">Naime, pravo na </w:t>
      </w:r>
      <w:r w:rsidR="00F475FD">
        <w:rPr>
          <w:rFonts w:ascii="Times New Roman" w:eastAsia="Times New Roman" w:hAnsi="Times New Roman" w:cs="Times New Roman"/>
          <w:bCs/>
          <w:sz w:val="24"/>
          <w:szCs w:val="24"/>
        </w:rPr>
        <w:t>stipendiju</w:t>
      </w:r>
      <w:r w:rsidR="00F475FD" w:rsidRPr="003122C7">
        <w:rPr>
          <w:rFonts w:ascii="Times New Roman" w:eastAsia="Times New Roman" w:hAnsi="Times New Roman" w:cs="Times New Roman"/>
          <w:bCs/>
          <w:sz w:val="24"/>
          <w:szCs w:val="24"/>
        </w:rPr>
        <w:t xml:space="preserve"> za civilne stradalnike iz Domovinskog rata već</w:t>
      </w:r>
      <w:r w:rsidR="00F475FD">
        <w:rPr>
          <w:rFonts w:ascii="Times New Roman" w:eastAsia="Times New Roman" w:hAnsi="Times New Roman" w:cs="Times New Roman"/>
          <w:bCs/>
          <w:sz w:val="24"/>
          <w:szCs w:val="24"/>
        </w:rPr>
        <w:t xml:space="preserve"> je</w:t>
      </w:r>
      <w:r w:rsidR="00F475FD" w:rsidRPr="003122C7">
        <w:rPr>
          <w:rFonts w:ascii="Times New Roman" w:eastAsia="Times New Roman" w:hAnsi="Times New Roman" w:cs="Times New Roman"/>
          <w:bCs/>
          <w:sz w:val="24"/>
          <w:szCs w:val="24"/>
        </w:rPr>
        <w:t xml:space="preserve"> predviđeno Zakonom o zaštiti vojnih i civilnih invalida rata te je razrađeno važećim </w:t>
      </w:r>
      <w:r w:rsidR="00F475FD" w:rsidRPr="003122C7">
        <w:rPr>
          <w:rFonts w:ascii="Times New Roman" w:eastAsia="Times New Roman" w:hAnsi="Times New Roman" w:cs="Times New Roman"/>
          <w:bCs/>
          <w:i/>
          <w:sz w:val="24"/>
          <w:szCs w:val="24"/>
        </w:rPr>
        <w:t>Pravilnikom o uvjetima i načinu ostvarivanja prava na državnu stipendiju na temelju socio-ekonomskoga statusa („Narodne novine“, br. 83/18.)</w:t>
      </w:r>
      <w:r w:rsidR="00F475FD" w:rsidRPr="003122C7">
        <w:rPr>
          <w:rFonts w:ascii="Times New Roman" w:eastAsia="Times New Roman" w:hAnsi="Times New Roman" w:cs="Times New Roman"/>
          <w:bCs/>
          <w:sz w:val="24"/>
          <w:szCs w:val="24"/>
        </w:rPr>
        <w:t xml:space="preserve"> koji je donesen na temelju članka 88. stavka 4. Zakona o znanstvenoj djel</w:t>
      </w:r>
      <w:r>
        <w:rPr>
          <w:rFonts w:ascii="Times New Roman" w:eastAsia="Times New Roman" w:hAnsi="Times New Roman" w:cs="Times New Roman"/>
          <w:bCs/>
          <w:sz w:val="24"/>
          <w:szCs w:val="24"/>
        </w:rPr>
        <w:t>atnosti i visokom obrazovanju („Narodne novine“, br.</w:t>
      </w:r>
      <w:r w:rsidR="00F475FD" w:rsidRPr="003122C7">
        <w:rPr>
          <w:rFonts w:ascii="Times New Roman" w:eastAsia="Times New Roman" w:hAnsi="Times New Roman" w:cs="Times New Roman"/>
          <w:bCs/>
          <w:sz w:val="24"/>
          <w:szCs w:val="24"/>
        </w:rPr>
        <w:t xml:space="preserve"> 123/03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105/04</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174/04</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2/07</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xml:space="preserve"> – Odluka USRH, 46/07</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45/09</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63/11</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94/13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139/13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101/14</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xml:space="preserve"> – Odluka i Rješenje USRH, 60/15</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xml:space="preserve"> – Odluka USRH, 131/17</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xml:space="preserve">) i članka 48.d Zakona o zaštiti vojnih i civilnih </w:t>
      </w:r>
      <w:r>
        <w:rPr>
          <w:rFonts w:ascii="Times New Roman" w:eastAsia="Times New Roman" w:hAnsi="Times New Roman" w:cs="Times New Roman"/>
          <w:bCs/>
          <w:sz w:val="24"/>
          <w:szCs w:val="24"/>
        </w:rPr>
        <w:t>invalida rata („</w:t>
      </w:r>
      <w:r w:rsidR="00F475FD" w:rsidRPr="003122C7">
        <w:rPr>
          <w:rFonts w:ascii="Times New Roman" w:eastAsia="Times New Roman" w:hAnsi="Times New Roman" w:cs="Times New Roman"/>
          <w:bCs/>
          <w:sz w:val="24"/>
          <w:szCs w:val="24"/>
        </w:rPr>
        <w:t>Narodne novine</w:t>
      </w:r>
      <w:r>
        <w:rPr>
          <w:rFonts w:ascii="Times New Roman" w:eastAsia="Times New Roman" w:hAnsi="Times New Roman" w:cs="Times New Roman"/>
          <w:bCs/>
          <w:sz w:val="24"/>
          <w:szCs w:val="24"/>
        </w:rPr>
        <w:t>“, br.</w:t>
      </w:r>
      <w:r w:rsidR="00F475FD" w:rsidRPr="003122C7">
        <w:rPr>
          <w:rFonts w:ascii="Times New Roman" w:eastAsia="Times New Roman" w:hAnsi="Times New Roman" w:cs="Times New Roman"/>
          <w:bCs/>
          <w:sz w:val="24"/>
          <w:szCs w:val="24"/>
        </w:rPr>
        <w:t xml:space="preserve"> 33/92</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57/92</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77/92</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27/93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58/93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2/94</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76/94</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108/95</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108/96</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82/01</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103/03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xml:space="preserve"> i 148/13</w:t>
      </w:r>
      <w:r>
        <w:rPr>
          <w:rFonts w:ascii="Times New Roman" w:eastAsia="Times New Roman" w:hAnsi="Times New Roman" w:cs="Times New Roman"/>
          <w:bCs/>
          <w:sz w:val="24"/>
          <w:szCs w:val="24"/>
        </w:rPr>
        <w:t>.</w:t>
      </w:r>
      <w:r w:rsidR="00F475FD" w:rsidRPr="003122C7">
        <w:rPr>
          <w:rFonts w:ascii="Times New Roman" w:eastAsia="Times New Roman" w:hAnsi="Times New Roman" w:cs="Times New Roman"/>
          <w:bCs/>
          <w:sz w:val="24"/>
          <w:szCs w:val="24"/>
        </w:rPr>
        <w:t>). Tako je npr. određeno da se</w:t>
      </w:r>
      <w:r w:rsidR="00F475FD" w:rsidRPr="003122C7">
        <w:t xml:space="preserve"> s</w:t>
      </w:r>
      <w:r w:rsidR="00F475FD" w:rsidRPr="003122C7">
        <w:rPr>
          <w:rFonts w:ascii="Times New Roman" w:eastAsia="Times New Roman" w:hAnsi="Times New Roman" w:cs="Times New Roman"/>
          <w:bCs/>
          <w:sz w:val="24"/>
          <w:szCs w:val="24"/>
        </w:rPr>
        <w:t xml:space="preserve">tudenti iz članka 3. ovoga pravilnika mogu se natjecati za dodjelu državnih stipendija, između ostalog u kategoriji: </w:t>
      </w:r>
      <w:r w:rsidR="00F475FD" w:rsidRPr="003122C7">
        <w:rPr>
          <w:rFonts w:ascii="Times New Roman" w:eastAsia="Times New Roman" w:hAnsi="Times New Roman" w:cs="Times New Roman"/>
          <w:bCs/>
          <w:i/>
          <w:sz w:val="24"/>
          <w:szCs w:val="24"/>
        </w:rPr>
        <w:t>„ D-1 – studenti koji su djeca osoba poginulih, umrlih i nestalih pod okolnostima iz članaka 6., 7. i 8. Zakona o zaštiti vojnih i civilnih invalida rata te djeca mirnodopskih vojnih i civilnih invalida rata čije je oštećenje nastalo pod okolnostima iz članaka 6., 7. i 8. istog zakona, mirnodopski vojni i civilni invalidi rata čije je oštećenje organizma nastalo pod okolnostima iz članaka 6., 7. i 8. istog zakona“</w:t>
      </w:r>
      <w:r w:rsidR="00F475FD" w:rsidRPr="003122C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F475FD" w:rsidRPr="003122C7">
        <w:rPr>
          <w:rFonts w:ascii="Times New Roman" w:eastAsia="Times New Roman" w:hAnsi="Times New Roman" w:cs="Times New Roman"/>
          <w:bCs/>
          <w:sz w:val="24"/>
          <w:szCs w:val="24"/>
        </w:rPr>
        <w:t>S obzirom na strukturu pravilnika i kategorije za koje se uređuje ostvarivanje državne stipendije nije moguće, a niti je to svrsishodno, donijeti poseban pravilnik kojim bi ovo</w:t>
      </w:r>
      <w:r>
        <w:rPr>
          <w:rFonts w:ascii="Times New Roman" w:eastAsia="Times New Roman" w:hAnsi="Times New Roman" w:cs="Times New Roman"/>
          <w:bCs/>
          <w:sz w:val="24"/>
          <w:szCs w:val="24"/>
        </w:rPr>
        <w:t xml:space="preserve"> pravo bilo regulirano samo za </w:t>
      </w:r>
      <w:r w:rsidR="00F475FD" w:rsidRPr="003122C7">
        <w:rPr>
          <w:rFonts w:ascii="Times New Roman" w:eastAsia="Times New Roman" w:hAnsi="Times New Roman" w:cs="Times New Roman"/>
          <w:bCs/>
          <w:sz w:val="24"/>
          <w:szCs w:val="24"/>
        </w:rPr>
        <w:t xml:space="preserve">kategoriju civilnih stradalnika iz Domovinskog rata, već je nužno uskladiti postojeći Pravilnik. Isto tako, u svezi pravilnika iz članka 46. Pravilnika, ističemo da je pravo na prednost pri smještaju u učeničke i studentske domove za civilne stradalnike iz Domovinskog rata već bilo predviđeno Zakonom o zaštiti vojnih i civilnih invalida rata te je razrađeno važećim </w:t>
      </w:r>
      <w:r w:rsidR="00F475FD" w:rsidRPr="003122C7">
        <w:rPr>
          <w:rFonts w:ascii="Times New Roman" w:eastAsia="Times New Roman" w:hAnsi="Times New Roman" w:cs="Times New Roman"/>
          <w:bCs/>
          <w:i/>
          <w:sz w:val="24"/>
          <w:szCs w:val="24"/>
        </w:rPr>
        <w:t xml:space="preserve">Pravilnikom o uvjetima i načinu ostvarivanja prava redovitih studenata na subvencionirano stanovanje („Narodne novine“, br. 63/19.). </w:t>
      </w:r>
      <w:r w:rsidR="00F475FD" w:rsidRPr="003122C7">
        <w:rPr>
          <w:rFonts w:ascii="Times New Roman" w:eastAsia="Times New Roman" w:hAnsi="Times New Roman" w:cs="Times New Roman"/>
          <w:bCs/>
          <w:sz w:val="24"/>
          <w:szCs w:val="24"/>
        </w:rPr>
        <w:t xml:space="preserve">Navedeni pravilnik je opći propis koji definira način i uvjete ostvarivanja prava na subvenciju smještaja u učeničke domove te pritom definira izravno pravo ili dodatne bodove za pojedine skupine npr. za korisnike iz Zakona o hrvatskim braniteljima iz Domovinskog rata i članove njihove obitelji ili Zakona o  zaštiti vojnih i civilnih invalida rata. Tako se  npr. u članku </w:t>
      </w:r>
      <w:r w:rsidR="00F475FD" w:rsidRPr="003122C7">
        <w:rPr>
          <w:rFonts w:ascii="Times New Roman" w:eastAsia="Times New Roman" w:hAnsi="Times New Roman" w:cs="Times New Roman"/>
          <w:bCs/>
          <w:sz w:val="24"/>
          <w:szCs w:val="24"/>
        </w:rPr>
        <w:lastRenderedPageBreak/>
        <w:t>7. uređuje pravo za „Studenti, djeca poginulih, umrlih i nestalih pod okolnostima iz član</w:t>
      </w:r>
      <w:r w:rsidR="00334189">
        <w:rPr>
          <w:rFonts w:ascii="Times New Roman" w:eastAsia="Times New Roman" w:hAnsi="Times New Roman" w:cs="Times New Roman"/>
          <w:bCs/>
          <w:sz w:val="24"/>
          <w:szCs w:val="24"/>
        </w:rPr>
        <w:t>a</w:t>
      </w:r>
      <w:r w:rsidR="00F475FD" w:rsidRPr="003122C7">
        <w:rPr>
          <w:rFonts w:ascii="Times New Roman" w:eastAsia="Times New Roman" w:hAnsi="Times New Roman" w:cs="Times New Roman"/>
          <w:bCs/>
          <w:sz w:val="24"/>
          <w:szCs w:val="24"/>
        </w:rPr>
        <w:t>ka 6., 7. i 8. Zakona o zaštiti vojnih i civilnih invalida rata, studenti koji su civilni invalidi rata čije je oštećenje organizma nastalo pod okolnostima iz članka 8. navedenoga zakona te studenti, djeca mirnodopskih vojnih i civilnih invalida rata I. skupine</w:t>
      </w:r>
      <w:r w:rsidR="002B54D2">
        <w:rPr>
          <w:rFonts w:ascii="Times New Roman" w:eastAsia="Times New Roman" w:hAnsi="Times New Roman" w:cs="Times New Roman"/>
          <w:bCs/>
          <w:sz w:val="24"/>
          <w:szCs w:val="24"/>
        </w:rPr>
        <w:t xml:space="preserve"> sa 100 % oštećenjem organizma</w:t>
      </w:r>
      <w:r w:rsidR="00965F60">
        <w:rPr>
          <w:rFonts w:ascii="Times New Roman" w:eastAsia="Times New Roman" w:hAnsi="Times New Roman" w:cs="Times New Roman"/>
          <w:bCs/>
          <w:sz w:val="24"/>
          <w:szCs w:val="24"/>
        </w:rPr>
        <w:t>“</w:t>
      </w:r>
      <w:bookmarkStart w:id="41" w:name="_GoBack"/>
      <w:bookmarkEnd w:id="41"/>
      <w:r w:rsidR="00F475FD" w:rsidRPr="003122C7">
        <w:rPr>
          <w:rFonts w:ascii="Times New Roman" w:eastAsia="Times New Roman" w:hAnsi="Times New Roman" w:cs="Times New Roman"/>
          <w:bCs/>
          <w:sz w:val="24"/>
          <w:szCs w:val="24"/>
        </w:rPr>
        <w:t>,</w:t>
      </w:r>
      <w:r w:rsidR="002B54D2">
        <w:rPr>
          <w:rFonts w:ascii="Times New Roman" w:eastAsia="Times New Roman" w:hAnsi="Times New Roman" w:cs="Times New Roman"/>
          <w:bCs/>
          <w:sz w:val="24"/>
          <w:szCs w:val="24"/>
        </w:rPr>
        <w:t xml:space="preserve"> </w:t>
      </w:r>
      <w:r w:rsidR="00F475FD" w:rsidRPr="003122C7">
        <w:rPr>
          <w:rFonts w:ascii="Times New Roman" w:eastAsia="Times New Roman" w:hAnsi="Times New Roman" w:cs="Times New Roman"/>
          <w:bCs/>
          <w:sz w:val="24"/>
          <w:szCs w:val="24"/>
        </w:rPr>
        <w:t xml:space="preserve">a s obzirom da se civilni stradalnici izdvajaju iz Zakona o zaštiti vojnih i civilnih invalida rata, potrebno je u pravilniku navesti i korisnike iz novog Zakona. Dakle, pravo na stipendiju i pravo na </w:t>
      </w:r>
      <w:r w:rsidR="00F475FD">
        <w:rPr>
          <w:rFonts w:ascii="Times New Roman" w:eastAsia="Times New Roman" w:hAnsi="Times New Roman" w:cs="Times New Roman"/>
          <w:bCs/>
          <w:sz w:val="24"/>
          <w:szCs w:val="24"/>
        </w:rPr>
        <w:t>prednost pri smještaju u učeničke i studentske domove</w:t>
      </w:r>
      <w:r w:rsidR="00F475FD" w:rsidRPr="003122C7">
        <w:rPr>
          <w:rFonts w:ascii="Times New Roman" w:eastAsia="Times New Roman" w:hAnsi="Times New Roman" w:cs="Times New Roman"/>
          <w:bCs/>
          <w:sz w:val="24"/>
          <w:szCs w:val="24"/>
        </w:rPr>
        <w:t xml:space="preserve"> već je postojeće pravo iz važećeg Zakona o zaštiti vojnih i civilnih invalida, a koje je već razrađeno općim pravilnicima kojim se ista prava, prednosti, dodatni bodovi i slično dodjeljuju i drugim kategorijama iz drugih resora. Stoga,</w:t>
      </w:r>
      <w:r w:rsidR="00F475FD">
        <w:rPr>
          <w:rFonts w:ascii="Times New Roman" w:eastAsia="Times New Roman" w:hAnsi="Times New Roman" w:cs="Times New Roman"/>
          <w:bCs/>
          <w:sz w:val="24"/>
          <w:szCs w:val="24"/>
        </w:rPr>
        <w:t xml:space="preserve"> umjesto donošenja novih pravilnika,</w:t>
      </w:r>
      <w:r w:rsidR="00F475FD" w:rsidRPr="003122C7">
        <w:rPr>
          <w:rFonts w:ascii="Times New Roman" w:eastAsia="Times New Roman" w:hAnsi="Times New Roman" w:cs="Times New Roman"/>
          <w:bCs/>
          <w:sz w:val="24"/>
          <w:szCs w:val="24"/>
        </w:rPr>
        <w:t xml:space="preserve"> postojeće pravilnike treba uskladiti s ovim Zakonom.</w:t>
      </w:r>
    </w:p>
    <w:p w14:paraId="0640D870" w14:textId="644B6304" w:rsidR="007905C7" w:rsidRDefault="007905C7" w:rsidP="00F475FD">
      <w:pPr>
        <w:spacing w:after="0" w:line="240" w:lineRule="auto"/>
        <w:jc w:val="both"/>
        <w:rPr>
          <w:rFonts w:ascii="Times New Roman" w:eastAsia="Times New Roman" w:hAnsi="Times New Roman" w:cs="Times New Roman"/>
          <w:bCs/>
          <w:sz w:val="24"/>
          <w:szCs w:val="24"/>
        </w:rPr>
      </w:pPr>
    </w:p>
    <w:p w14:paraId="3B22839E" w14:textId="25AE315B" w:rsidR="007905C7" w:rsidRPr="003122C7" w:rsidRDefault="007905C7" w:rsidP="00334189">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Primjedbe iznese</w:t>
      </w:r>
      <w:r w:rsidR="007F3E0B">
        <w:rPr>
          <w:rFonts w:ascii="Times New Roman" w:eastAsia="Times New Roman" w:hAnsi="Times New Roman" w:cs="Times New Roman"/>
          <w:bCs/>
          <w:sz w:val="24"/>
          <w:szCs w:val="24"/>
        </w:rPr>
        <w:t>ne</w:t>
      </w:r>
      <w:r>
        <w:rPr>
          <w:rFonts w:ascii="Times New Roman" w:eastAsia="Times New Roman" w:hAnsi="Times New Roman" w:cs="Times New Roman"/>
          <w:bCs/>
          <w:sz w:val="24"/>
          <w:szCs w:val="24"/>
        </w:rPr>
        <w:t xml:space="preserve"> u raspravi </w:t>
      </w:r>
      <w:r w:rsidR="000F448A">
        <w:rPr>
          <w:rFonts w:ascii="Times New Roman" w:eastAsia="Times New Roman" w:hAnsi="Times New Roman" w:cs="Times New Roman"/>
          <w:bCs/>
          <w:sz w:val="24"/>
          <w:szCs w:val="24"/>
        </w:rPr>
        <w:t xml:space="preserve">u </w:t>
      </w:r>
      <w:r>
        <w:rPr>
          <w:rFonts w:ascii="Times New Roman" w:eastAsia="Times New Roman" w:hAnsi="Times New Roman" w:cs="Times New Roman"/>
          <w:bCs/>
          <w:sz w:val="24"/>
          <w:szCs w:val="24"/>
        </w:rPr>
        <w:t>Hrvatskom</w:t>
      </w:r>
      <w:r w:rsidR="0033418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saboru </w:t>
      </w:r>
      <w:r w:rsidR="002B54D2">
        <w:rPr>
          <w:rFonts w:ascii="Times New Roman" w:eastAsia="Times New Roman" w:hAnsi="Times New Roman" w:cs="Times New Roman"/>
          <w:bCs/>
          <w:sz w:val="24"/>
          <w:szCs w:val="24"/>
        </w:rPr>
        <w:t xml:space="preserve">tiču se većinom odredbe članka 5. i mogućnosti ostvarivanja prava predviđenih ovim Zakonom za agresore, o čemu je već dano obrazloženje u prethodnom tekstu kao i </w:t>
      </w:r>
      <w:r w:rsidR="00987384">
        <w:rPr>
          <w:rFonts w:ascii="Times New Roman" w:eastAsia="Times New Roman" w:hAnsi="Times New Roman" w:cs="Times New Roman"/>
          <w:bCs/>
          <w:sz w:val="24"/>
          <w:szCs w:val="24"/>
        </w:rPr>
        <w:t>u</w:t>
      </w:r>
      <w:r w:rsidR="002B54D2">
        <w:rPr>
          <w:rFonts w:ascii="Times New Roman" w:eastAsia="Times New Roman" w:hAnsi="Times New Roman" w:cs="Times New Roman"/>
          <w:bCs/>
          <w:sz w:val="24"/>
          <w:szCs w:val="24"/>
        </w:rPr>
        <w:t xml:space="preserve"> samoj raspravi u Hrvatskom</w:t>
      </w:r>
      <w:r w:rsidR="00334189">
        <w:rPr>
          <w:rFonts w:ascii="Times New Roman" w:eastAsia="Times New Roman" w:hAnsi="Times New Roman" w:cs="Times New Roman"/>
          <w:bCs/>
          <w:sz w:val="24"/>
          <w:szCs w:val="24"/>
        </w:rPr>
        <w:t>e</w:t>
      </w:r>
      <w:r w:rsidR="002B54D2">
        <w:rPr>
          <w:rFonts w:ascii="Times New Roman" w:eastAsia="Times New Roman" w:hAnsi="Times New Roman" w:cs="Times New Roman"/>
          <w:bCs/>
          <w:sz w:val="24"/>
          <w:szCs w:val="24"/>
        </w:rPr>
        <w:t xml:space="preserve"> saboru.</w:t>
      </w:r>
    </w:p>
    <w:p w14:paraId="7179C2CB" w14:textId="77777777" w:rsidR="00F475FD" w:rsidRPr="003122C7" w:rsidRDefault="00F475FD" w:rsidP="00F475FD">
      <w:pPr>
        <w:spacing w:after="0" w:line="240" w:lineRule="auto"/>
        <w:jc w:val="both"/>
        <w:rPr>
          <w:rFonts w:ascii="Times New Roman" w:eastAsia="Times New Roman" w:hAnsi="Times New Roman" w:cs="Times New Roman"/>
          <w:bCs/>
          <w:sz w:val="24"/>
          <w:szCs w:val="24"/>
        </w:rPr>
      </w:pPr>
    </w:p>
    <w:sectPr w:rsidR="00F475FD" w:rsidRPr="003122C7" w:rsidSect="006B6497">
      <w:headerReference w:type="default" r:id="rId11"/>
      <w:headerReference w:type="first" r:id="rId12"/>
      <w:pgSz w:w="11906" w:h="16838" w:code="9"/>
      <w:pgMar w:top="1417" w:right="1417" w:bottom="1417" w:left="1417"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5AED" w14:textId="77777777" w:rsidR="003B2E1D" w:rsidRDefault="003B2E1D" w:rsidP="00621FBD">
      <w:pPr>
        <w:spacing w:after="0" w:line="240" w:lineRule="auto"/>
      </w:pPr>
      <w:r>
        <w:separator/>
      </w:r>
    </w:p>
  </w:endnote>
  <w:endnote w:type="continuationSeparator" w:id="0">
    <w:p w14:paraId="32D7FA83" w14:textId="77777777" w:rsidR="003B2E1D" w:rsidRDefault="003B2E1D"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53EE" w14:textId="77777777" w:rsidR="005F426C" w:rsidRDefault="005F42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5ADB" w14:textId="77777777" w:rsidR="003B2E1D" w:rsidRDefault="003B2E1D" w:rsidP="00621FBD">
      <w:pPr>
        <w:spacing w:after="0" w:line="240" w:lineRule="auto"/>
      </w:pPr>
      <w:r>
        <w:separator/>
      </w:r>
    </w:p>
  </w:footnote>
  <w:footnote w:type="continuationSeparator" w:id="0">
    <w:p w14:paraId="7ECF1045" w14:textId="77777777" w:rsidR="003B2E1D" w:rsidRDefault="003B2E1D" w:rsidP="0062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7959" w14:textId="77777777" w:rsidR="005F426C" w:rsidRDefault="005F4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03658"/>
      <w:docPartObj>
        <w:docPartGallery w:val="Page Numbers (Top of Page)"/>
        <w:docPartUnique/>
      </w:docPartObj>
    </w:sdtPr>
    <w:sdtEndPr>
      <w:rPr>
        <w:rFonts w:ascii="Times New Roman" w:hAnsi="Times New Roman" w:cs="Times New Roman"/>
        <w:sz w:val="24"/>
        <w:szCs w:val="24"/>
      </w:rPr>
    </w:sdtEndPr>
    <w:sdtContent>
      <w:p w14:paraId="1B67A015" w14:textId="627A3B58" w:rsidR="005F426C" w:rsidRPr="00672DD2" w:rsidRDefault="005F426C">
        <w:pPr>
          <w:pStyle w:val="Header"/>
          <w:jc w:val="center"/>
          <w:rPr>
            <w:rFonts w:ascii="Times New Roman" w:hAnsi="Times New Roman" w:cs="Times New Roman"/>
            <w:sz w:val="24"/>
            <w:szCs w:val="24"/>
          </w:rPr>
        </w:pPr>
        <w:r w:rsidRPr="00672DD2">
          <w:rPr>
            <w:rFonts w:ascii="Times New Roman" w:hAnsi="Times New Roman" w:cs="Times New Roman"/>
            <w:sz w:val="24"/>
            <w:szCs w:val="24"/>
          </w:rPr>
          <w:fldChar w:fldCharType="begin"/>
        </w:r>
        <w:r w:rsidRPr="00672DD2">
          <w:rPr>
            <w:rFonts w:ascii="Times New Roman" w:hAnsi="Times New Roman" w:cs="Times New Roman"/>
            <w:sz w:val="24"/>
            <w:szCs w:val="24"/>
          </w:rPr>
          <w:instrText>PAGE   \* MERGEFORMAT</w:instrText>
        </w:r>
        <w:r w:rsidRPr="00672DD2">
          <w:rPr>
            <w:rFonts w:ascii="Times New Roman" w:hAnsi="Times New Roman" w:cs="Times New Roman"/>
            <w:sz w:val="24"/>
            <w:szCs w:val="24"/>
          </w:rPr>
          <w:fldChar w:fldCharType="separate"/>
        </w:r>
        <w:r w:rsidR="00965F60">
          <w:rPr>
            <w:rFonts w:ascii="Times New Roman" w:hAnsi="Times New Roman" w:cs="Times New Roman"/>
            <w:noProof/>
            <w:sz w:val="24"/>
            <w:szCs w:val="24"/>
          </w:rPr>
          <w:t>51</w:t>
        </w:r>
        <w:r w:rsidRPr="00672DD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AFC4" w14:textId="77777777" w:rsidR="005F426C" w:rsidRDefault="005F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73"/>
    <w:multiLevelType w:val="hybridMultilevel"/>
    <w:tmpl w:val="DD1E4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84BCA"/>
    <w:multiLevelType w:val="hybridMultilevel"/>
    <w:tmpl w:val="71EE58F6"/>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02BF042C"/>
    <w:multiLevelType w:val="hybridMultilevel"/>
    <w:tmpl w:val="744039D6"/>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8028CF"/>
    <w:multiLevelType w:val="hybridMultilevel"/>
    <w:tmpl w:val="948A0212"/>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5C91F19"/>
    <w:multiLevelType w:val="hybridMultilevel"/>
    <w:tmpl w:val="C7742CFC"/>
    <w:lvl w:ilvl="0" w:tplc="A8E619AE">
      <w:start w:val="1"/>
      <w:numFmt w:val="decimal"/>
      <w:lvlText w:val="(%1)"/>
      <w:lvlJc w:val="center"/>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91C1F83"/>
    <w:multiLevelType w:val="hybridMultilevel"/>
    <w:tmpl w:val="45CC0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8C5354"/>
    <w:multiLevelType w:val="hybridMultilevel"/>
    <w:tmpl w:val="F0BC25C2"/>
    <w:lvl w:ilvl="0" w:tplc="442E0E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4172F5"/>
    <w:multiLevelType w:val="hybridMultilevel"/>
    <w:tmpl w:val="B934908C"/>
    <w:lvl w:ilvl="0" w:tplc="1A3A9B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101A3B"/>
    <w:multiLevelType w:val="hybridMultilevel"/>
    <w:tmpl w:val="3230C50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15F0B8C"/>
    <w:multiLevelType w:val="hybridMultilevel"/>
    <w:tmpl w:val="66484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24C266A"/>
    <w:multiLevelType w:val="hybridMultilevel"/>
    <w:tmpl w:val="C3E016B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28D57A9"/>
    <w:multiLevelType w:val="hybridMultilevel"/>
    <w:tmpl w:val="120CBC40"/>
    <w:lvl w:ilvl="0" w:tplc="041A000F">
      <w:start w:val="1"/>
      <w:numFmt w:val="decimal"/>
      <w:lvlText w:val="%1."/>
      <w:lvlJc w:val="left"/>
      <w:pPr>
        <w:ind w:left="1637" w:hanging="360"/>
      </w:p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12" w15:restartNumberingAfterBreak="0">
    <w:nsid w:val="138102CA"/>
    <w:multiLevelType w:val="hybridMultilevel"/>
    <w:tmpl w:val="3D347A3A"/>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3" w15:restartNumberingAfterBreak="0">
    <w:nsid w:val="178A4248"/>
    <w:multiLevelType w:val="hybridMultilevel"/>
    <w:tmpl w:val="BE322C5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181C166B"/>
    <w:multiLevelType w:val="hybridMultilevel"/>
    <w:tmpl w:val="B68EE8E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8786D6E"/>
    <w:multiLevelType w:val="hybridMultilevel"/>
    <w:tmpl w:val="6D885A24"/>
    <w:lvl w:ilvl="0" w:tplc="A8E619AE">
      <w:start w:val="1"/>
      <w:numFmt w:val="decimal"/>
      <w:lvlText w:val="(%1)"/>
      <w:lvlJc w:val="center"/>
      <w:pPr>
        <w:ind w:left="360" w:hanging="360"/>
      </w:pPr>
      <w:rPr>
        <w:rFonts w:hint="default"/>
      </w:rPr>
    </w:lvl>
    <w:lvl w:ilvl="1" w:tplc="041A0019" w:tentative="1">
      <w:start w:val="1"/>
      <w:numFmt w:val="lowerLetter"/>
      <w:lvlText w:val="%2."/>
      <w:lvlJc w:val="left"/>
      <w:pPr>
        <w:ind w:left="731" w:hanging="360"/>
      </w:pPr>
    </w:lvl>
    <w:lvl w:ilvl="2" w:tplc="041A001B" w:tentative="1">
      <w:start w:val="1"/>
      <w:numFmt w:val="lowerRoman"/>
      <w:lvlText w:val="%3."/>
      <w:lvlJc w:val="right"/>
      <w:pPr>
        <w:ind w:left="1451" w:hanging="180"/>
      </w:pPr>
    </w:lvl>
    <w:lvl w:ilvl="3" w:tplc="041A000F" w:tentative="1">
      <w:start w:val="1"/>
      <w:numFmt w:val="decimal"/>
      <w:lvlText w:val="%4."/>
      <w:lvlJc w:val="left"/>
      <w:pPr>
        <w:ind w:left="2171" w:hanging="360"/>
      </w:pPr>
    </w:lvl>
    <w:lvl w:ilvl="4" w:tplc="041A0019" w:tentative="1">
      <w:start w:val="1"/>
      <w:numFmt w:val="lowerLetter"/>
      <w:lvlText w:val="%5."/>
      <w:lvlJc w:val="left"/>
      <w:pPr>
        <w:ind w:left="2891" w:hanging="360"/>
      </w:pPr>
    </w:lvl>
    <w:lvl w:ilvl="5" w:tplc="041A001B" w:tentative="1">
      <w:start w:val="1"/>
      <w:numFmt w:val="lowerRoman"/>
      <w:lvlText w:val="%6."/>
      <w:lvlJc w:val="right"/>
      <w:pPr>
        <w:ind w:left="3611" w:hanging="180"/>
      </w:pPr>
    </w:lvl>
    <w:lvl w:ilvl="6" w:tplc="041A000F" w:tentative="1">
      <w:start w:val="1"/>
      <w:numFmt w:val="decimal"/>
      <w:lvlText w:val="%7."/>
      <w:lvlJc w:val="left"/>
      <w:pPr>
        <w:ind w:left="4331" w:hanging="360"/>
      </w:pPr>
    </w:lvl>
    <w:lvl w:ilvl="7" w:tplc="041A0019" w:tentative="1">
      <w:start w:val="1"/>
      <w:numFmt w:val="lowerLetter"/>
      <w:lvlText w:val="%8."/>
      <w:lvlJc w:val="left"/>
      <w:pPr>
        <w:ind w:left="5051" w:hanging="360"/>
      </w:pPr>
    </w:lvl>
    <w:lvl w:ilvl="8" w:tplc="041A001B" w:tentative="1">
      <w:start w:val="1"/>
      <w:numFmt w:val="lowerRoman"/>
      <w:lvlText w:val="%9."/>
      <w:lvlJc w:val="right"/>
      <w:pPr>
        <w:ind w:left="5771" w:hanging="180"/>
      </w:pPr>
    </w:lvl>
  </w:abstractNum>
  <w:abstractNum w:abstractNumId="16" w15:restartNumberingAfterBreak="0">
    <w:nsid w:val="19022407"/>
    <w:multiLevelType w:val="hybridMultilevel"/>
    <w:tmpl w:val="D82EDFE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99F1B34"/>
    <w:multiLevelType w:val="hybridMultilevel"/>
    <w:tmpl w:val="94A05E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C3F5864"/>
    <w:multiLevelType w:val="hybridMultilevel"/>
    <w:tmpl w:val="58726990"/>
    <w:lvl w:ilvl="0" w:tplc="53EE4E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D67315D"/>
    <w:multiLevelType w:val="hybridMultilevel"/>
    <w:tmpl w:val="150AA68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F180C49"/>
    <w:multiLevelType w:val="hybridMultilevel"/>
    <w:tmpl w:val="F030E860"/>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0A47D02"/>
    <w:multiLevelType w:val="hybridMultilevel"/>
    <w:tmpl w:val="ED20A47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22BF3756"/>
    <w:multiLevelType w:val="hybridMultilevel"/>
    <w:tmpl w:val="4C92DD0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43652D6"/>
    <w:multiLevelType w:val="hybridMultilevel"/>
    <w:tmpl w:val="4BC6825A"/>
    <w:lvl w:ilvl="0" w:tplc="1A3A9B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26107367"/>
    <w:multiLevelType w:val="hybridMultilevel"/>
    <w:tmpl w:val="7E14642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9376FEF"/>
    <w:multiLevelType w:val="hybridMultilevel"/>
    <w:tmpl w:val="9AFADDC2"/>
    <w:lvl w:ilvl="0" w:tplc="041A000F">
      <w:start w:val="1"/>
      <w:numFmt w:val="decimal"/>
      <w:lvlText w:val="%1."/>
      <w:lvlJc w:val="left"/>
      <w:pPr>
        <w:ind w:left="360" w:hanging="360"/>
      </w:pPr>
      <w:rPr>
        <w:rFonts w:hint="default"/>
        <w:color w:val="auto"/>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E455BA2"/>
    <w:multiLevelType w:val="hybridMultilevel"/>
    <w:tmpl w:val="131ED832"/>
    <w:lvl w:ilvl="0" w:tplc="1A3A9BDA">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2EF64CEE"/>
    <w:multiLevelType w:val="hybridMultilevel"/>
    <w:tmpl w:val="25FEFB6C"/>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F0A3D28"/>
    <w:multiLevelType w:val="hybridMultilevel"/>
    <w:tmpl w:val="C714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1A3F0A"/>
    <w:multiLevelType w:val="hybridMultilevel"/>
    <w:tmpl w:val="C8389854"/>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2F80109C"/>
    <w:multiLevelType w:val="hybridMultilevel"/>
    <w:tmpl w:val="3B34AF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0FB5A9C"/>
    <w:multiLevelType w:val="hybridMultilevel"/>
    <w:tmpl w:val="B9A2FFE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31DB6C0E"/>
    <w:multiLevelType w:val="hybridMultilevel"/>
    <w:tmpl w:val="D28AABAA"/>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31F94DE3"/>
    <w:multiLevelType w:val="hybridMultilevel"/>
    <w:tmpl w:val="49B87F72"/>
    <w:lvl w:ilvl="0" w:tplc="1A3A9BDA">
      <w:start w:val="1"/>
      <w:numFmt w:val="decimal"/>
      <w:lvlText w:val="(%1)"/>
      <w:lvlJc w:val="left"/>
      <w:pPr>
        <w:ind w:left="360" w:hanging="360"/>
      </w:pPr>
      <w:rPr>
        <w:rFonts w:hint="default"/>
      </w:rPr>
    </w:lvl>
    <w:lvl w:ilvl="1" w:tplc="BC742D5E">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4BC3E8C"/>
    <w:multiLevelType w:val="hybridMultilevel"/>
    <w:tmpl w:val="960A91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35F818E9"/>
    <w:multiLevelType w:val="hybridMultilevel"/>
    <w:tmpl w:val="A81CADA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6966829"/>
    <w:multiLevelType w:val="hybridMultilevel"/>
    <w:tmpl w:val="7DB8871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37916737"/>
    <w:multiLevelType w:val="hybridMultilevel"/>
    <w:tmpl w:val="8CD43C1C"/>
    <w:lvl w:ilvl="0" w:tplc="F49E0D94">
      <w:start w:val="1"/>
      <w:numFmt w:val="decimal"/>
      <w:lvlText w:val="(%1)"/>
      <w:lvlJc w:val="left"/>
      <w:pPr>
        <w:ind w:left="360" w:hanging="360"/>
      </w:pPr>
      <w:rPr>
        <w:rFonts w:hint="default"/>
      </w:rPr>
    </w:lvl>
    <w:lvl w:ilvl="1" w:tplc="55BA3D2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7C2434D"/>
    <w:multiLevelType w:val="hybridMultilevel"/>
    <w:tmpl w:val="22207DD0"/>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95406C3"/>
    <w:multiLevelType w:val="hybridMultilevel"/>
    <w:tmpl w:val="19EE3F4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A4808DE"/>
    <w:multiLevelType w:val="hybridMultilevel"/>
    <w:tmpl w:val="9AD45A74"/>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3BAE3579"/>
    <w:multiLevelType w:val="hybridMultilevel"/>
    <w:tmpl w:val="4502F432"/>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DBD4B8B"/>
    <w:multiLevelType w:val="hybridMultilevel"/>
    <w:tmpl w:val="C37C1CB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3E6318A7"/>
    <w:multiLevelType w:val="hybridMultilevel"/>
    <w:tmpl w:val="80D4D4D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1841938"/>
    <w:multiLevelType w:val="hybridMultilevel"/>
    <w:tmpl w:val="75AE3A30"/>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41D24EAF"/>
    <w:multiLevelType w:val="hybridMultilevel"/>
    <w:tmpl w:val="D0443ED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42987661"/>
    <w:multiLevelType w:val="hybridMultilevel"/>
    <w:tmpl w:val="B4B8A3C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44D025C0"/>
    <w:multiLevelType w:val="hybridMultilevel"/>
    <w:tmpl w:val="D22A5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666742D"/>
    <w:multiLevelType w:val="hybridMultilevel"/>
    <w:tmpl w:val="498879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81215FC"/>
    <w:multiLevelType w:val="hybridMultilevel"/>
    <w:tmpl w:val="6360DCF0"/>
    <w:lvl w:ilvl="0" w:tplc="1A3A9BDA">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495C1F83"/>
    <w:multiLevelType w:val="hybridMultilevel"/>
    <w:tmpl w:val="488A52D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497D0BFF"/>
    <w:multiLevelType w:val="hybridMultilevel"/>
    <w:tmpl w:val="02DAB0F0"/>
    <w:lvl w:ilvl="0" w:tplc="1A3A9BDA">
      <w:start w:val="1"/>
      <w:numFmt w:val="decimal"/>
      <w:lvlText w:val="(%1)"/>
      <w:lvlJc w:val="left"/>
      <w:pPr>
        <w:ind w:left="360" w:hanging="360"/>
      </w:pPr>
      <w:rPr>
        <w:rFonts w:hint="default"/>
      </w:rPr>
    </w:lvl>
    <w:lvl w:ilvl="1" w:tplc="041A000F">
      <w:start w:val="1"/>
      <w:numFmt w:val="decimal"/>
      <w:lvlText w:val="%2."/>
      <w:lvlJc w:val="left"/>
      <w:pPr>
        <w:ind w:left="36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49F27F29"/>
    <w:multiLevelType w:val="hybridMultilevel"/>
    <w:tmpl w:val="77CC64F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4BF00CF1"/>
    <w:multiLevelType w:val="hybridMultilevel"/>
    <w:tmpl w:val="6CF0C006"/>
    <w:lvl w:ilvl="0" w:tplc="D17C4082">
      <w:start w:val="1"/>
      <w:numFmt w:val="decimal"/>
      <w:lvlText w:val="(%1)"/>
      <w:lvlJc w:val="left"/>
      <w:pPr>
        <w:ind w:left="360" w:hanging="360"/>
      </w:pPr>
      <w:rPr>
        <w:rFonts w:eastAsia="Times New Roman" w:hint="default"/>
        <w:color w:val="auto"/>
      </w:rPr>
    </w:lvl>
    <w:lvl w:ilvl="1" w:tplc="A8E619AE">
      <w:start w:val="1"/>
      <w:numFmt w:val="decimal"/>
      <w:lvlText w:val="(%2)"/>
      <w:lvlJc w:val="center"/>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4BFC43B1"/>
    <w:multiLevelType w:val="hybridMultilevel"/>
    <w:tmpl w:val="235C0860"/>
    <w:lvl w:ilvl="0" w:tplc="041A000F">
      <w:start w:val="1"/>
      <w:numFmt w:val="decimal"/>
      <w:lvlText w:val="%1."/>
      <w:lvlJc w:val="left"/>
      <w:pPr>
        <w:ind w:left="845" w:hanging="360"/>
      </w:pPr>
    </w:lvl>
    <w:lvl w:ilvl="1" w:tplc="041A0019" w:tentative="1">
      <w:start w:val="1"/>
      <w:numFmt w:val="lowerLetter"/>
      <w:lvlText w:val="%2."/>
      <w:lvlJc w:val="left"/>
      <w:pPr>
        <w:ind w:left="1565" w:hanging="360"/>
      </w:pPr>
    </w:lvl>
    <w:lvl w:ilvl="2" w:tplc="041A001B" w:tentative="1">
      <w:start w:val="1"/>
      <w:numFmt w:val="lowerRoman"/>
      <w:lvlText w:val="%3."/>
      <w:lvlJc w:val="right"/>
      <w:pPr>
        <w:ind w:left="2285" w:hanging="180"/>
      </w:pPr>
    </w:lvl>
    <w:lvl w:ilvl="3" w:tplc="041A000F" w:tentative="1">
      <w:start w:val="1"/>
      <w:numFmt w:val="decimal"/>
      <w:lvlText w:val="%4."/>
      <w:lvlJc w:val="left"/>
      <w:pPr>
        <w:ind w:left="3005" w:hanging="360"/>
      </w:pPr>
    </w:lvl>
    <w:lvl w:ilvl="4" w:tplc="041A0019" w:tentative="1">
      <w:start w:val="1"/>
      <w:numFmt w:val="lowerLetter"/>
      <w:lvlText w:val="%5."/>
      <w:lvlJc w:val="left"/>
      <w:pPr>
        <w:ind w:left="3725" w:hanging="360"/>
      </w:pPr>
    </w:lvl>
    <w:lvl w:ilvl="5" w:tplc="041A001B" w:tentative="1">
      <w:start w:val="1"/>
      <w:numFmt w:val="lowerRoman"/>
      <w:lvlText w:val="%6."/>
      <w:lvlJc w:val="right"/>
      <w:pPr>
        <w:ind w:left="4445" w:hanging="180"/>
      </w:pPr>
    </w:lvl>
    <w:lvl w:ilvl="6" w:tplc="041A000F" w:tentative="1">
      <w:start w:val="1"/>
      <w:numFmt w:val="decimal"/>
      <w:lvlText w:val="%7."/>
      <w:lvlJc w:val="left"/>
      <w:pPr>
        <w:ind w:left="5165" w:hanging="360"/>
      </w:pPr>
    </w:lvl>
    <w:lvl w:ilvl="7" w:tplc="041A0019" w:tentative="1">
      <w:start w:val="1"/>
      <w:numFmt w:val="lowerLetter"/>
      <w:lvlText w:val="%8."/>
      <w:lvlJc w:val="left"/>
      <w:pPr>
        <w:ind w:left="5885" w:hanging="360"/>
      </w:pPr>
    </w:lvl>
    <w:lvl w:ilvl="8" w:tplc="041A001B" w:tentative="1">
      <w:start w:val="1"/>
      <w:numFmt w:val="lowerRoman"/>
      <w:lvlText w:val="%9."/>
      <w:lvlJc w:val="right"/>
      <w:pPr>
        <w:ind w:left="6605" w:hanging="180"/>
      </w:pPr>
    </w:lvl>
  </w:abstractNum>
  <w:abstractNum w:abstractNumId="55" w15:restartNumberingAfterBreak="0">
    <w:nsid w:val="4D2D7321"/>
    <w:multiLevelType w:val="hybridMultilevel"/>
    <w:tmpl w:val="B106D26E"/>
    <w:lvl w:ilvl="0" w:tplc="1A3A9BD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4F845064"/>
    <w:multiLevelType w:val="hybridMultilevel"/>
    <w:tmpl w:val="D9542E5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50686793"/>
    <w:multiLevelType w:val="hybridMultilevel"/>
    <w:tmpl w:val="9444748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523054CA"/>
    <w:multiLevelType w:val="hybridMultilevel"/>
    <w:tmpl w:val="15DE4630"/>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52D90769"/>
    <w:multiLevelType w:val="hybridMultilevel"/>
    <w:tmpl w:val="3A44961A"/>
    <w:lvl w:ilvl="0" w:tplc="1A3A9BDA">
      <w:start w:val="1"/>
      <w:numFmt w:val="decimal"/>
      <w:lvlText w:val="(%1)"/>
      <w:lvlJc w:val="left"/>
      <w:pPr>
        <w:ind w:left="360" w:hanging="360"/>
      </w:pPr>
      <w:rPr>
        <w:rFonts w:hint="default"/>
      </w:rPr>
    </w:lvl>
    <w:lvl w:ilvl="1" w:tplc="041A0017">
      <w:start w:val="1"/>
      <w:numFmt w:val="lowerLetter"/>
      <w:lvlText w:val="%2)"/>
      <w:lvlJc w:val="left"/>
      <w:pPr>
        <w:ind w:left="2203"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545B729A"/>
    <w:multiLevelType w:val="hybridMultilevel"/>
    <w:tmpl w:val="9340628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5472639A"/>
    <w:multiLevelType w:val="hybridMultilevel"/>
    <w:tmpl w:val="8B9696E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556C4D82"/>
    <w:multiLevelType w:val="hybridMultilevel"/>
    <w:tmpl w:val="23CE0184"/>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64C650D"/>
    <w:multiLevelType w:val="hybridMultilevel"/>
    <w:tmpl w:val="CDD878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78C5FCA"/>
    <w:multiLevelType w:val="hybridMultilevel"/>
    <w:tmpl w:val="44DE53DA"/>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15:restartNumberingAfterBreak="0">
    <w:nsid w:val="58D3718A"/>
    <w:multiLevelType w:val="hybridMultilevel"/>
    <w:tmpl w:val="1B6E8DC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59E85381"/>
    <w:multiLevelType w:val="hybridMultilevel"/>
    <w:tmpl w:val="DFA0796A"/>
    <w:lvl w:ilvl="0" w:tplc="F49E0D94">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5D7B0A6A"/>
    <w:multiLevelType w:val="hybridMultilevel"/>
    <w:tmpl w:val="78B8AC1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5EAD6F45"/>
    <w:multiLevelType w:val="hybridMultilevel"/>
    <w:tmpl w:val="3EE4193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5F08081C"/>
    <w:multiLevelType w:val="hybridMultilevel"/>
    <w:tmpl w:val="707CDCE2"/>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299581E"/>
    <w:multiLevelType w:val="hybridMultilevel"/>
    <w:tmpl w:val="AC12C69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63323A72"/>
    <w:multiLevelType w:val="hybridMultilevel"/>
    <w:tmpl w:val="B56A1F8E"/>
    <w:lvl w:ilvl="0" w:tplc="041A000F">
      <w:start w:val="1"/>
      <w:numFmt w:val="decimal"/>
      <w:lvlText w:val="%1."/>
      <w:lvlJc w:val="left"/>
      <w:pPr>
        <w:ind w:left="1211" w:hanging="360"/>
      </w:pPr>
      <w:rPr>
        <w:rFonts w:hint="default"/>
      </w:rPr>
    </w:lvl>
    <w:lvl w:ilvl="1" w:tplc="041A000F">
      <w:start w:val="1"/>
      <w:numFmt w:val="decimal"/>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2" w15:restartNumberingAfterBreak="0">
    <w:nsid w:val="63A45379"/>
    <w:multiLevelType w:val="hybridMultilevel"/>
    <w:tmpl w:val="90929A98"/>
    <w:lvl w:ilvl="0" w:tplc="1A3A9BD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3" w15:restartNumberingAfterBreak="0">
    <w:nsid w:val="652C2193"/>
    <w:multiLevelType w:val="hybridMultilevel"/>
    <w:tmpl w:val="F1B8E3E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687F2C50"/>
    <w:multiLevelType w:val="hybridMultilevel"/>
    <w:tmpl w:val="6C2A20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8A13E93"/>
    <w:multiLevelType w:val="hybridMultilevel"/>
    <w:tmpl w:val="74A67B3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6A922409"/>
    <w:multiLevelType w:val="hybridMultilevel"/>
    <w:tmpl w:val="4D5885C8"/>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FF02539"/>
    <w:multiLevelType w:val="hybridMultilevel"/>
    <w:tmpl w:val="52B2010E"/>
    <w:lvl w:ilvl="0" w:tplc="041A0017">
      <w:start w:val="1"/>
      <w:numFmt w:val="low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8" w15:restartNumberingAfterBreak="0">
    <w:nsid w:val="707E6670"/>
    <w:multiLevelType w:val="hybridMultilevel"/>
    <w:tmpl w:val="6A385044"/>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9" w15:restartNumberingAfterBreak="0">
    <w:nsid w:val="713D0F84"/>
    <w:multiLevelType w:val="hybridMultilevel"/>
    <w:tmpl w:val="67D0F4A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72503D76"/>
    <w:multiLevelType w:val="hybridMultilevel"/>
    <w:tmpl w:val="DC6EEB44"/>
    <w:lvl w:ilvl="0" w:tplc="1A3A9BD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72E916AC"/>
    <w:multiLevelType w:val="hybridMultilevel"/>
    <w:tmpl w:val="CEAE64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732A7084"/>
    <w:multiLevelType w:val="hybridMultilevel"/>
    <w:tmpl w:val="26E69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51F75F8"/>
    <w:multiLevelType w:val="hybridMultilevel"/>
    <w:tmpl w:val="505A1B76"/>
    <w:lvl w:ilvl="0" w:tplc="9AE4882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15:restartNumberingAfterBreak="0">
    <w:nsid w:val="761D1B21"/>
    <w:multiLevelType w:val="hybridMultilevel"/>
    <w:tmpl w:val="E89E8A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72B07CD"/>
    <w:multiLevelType w:val="hybridMultilevel"/>
    <w:tmpl w:val="90929A98"/>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77B82D8F"/>
    <w:multiLevelType w:val="hybridMultilevel"/>
    <w:tmpl w:val="1B9EE040"/>
    <w:lvl w:ilvl="0" w:tplc="1A3A9BDA">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7A6B3A79"/>
    <w:multiLevelType w:val="hybridMultilevel"/>
    <w:tmpl w:val="1A243FEC"/>
    <w:lvl w:ilvl="0" w:tplc="A8E619AE">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7AA436E8"/>
    <w:multiLevelType w:val="hybridMultilevel"/>
    <w:tmpl w:val="ABFEA836"/>
    <w:lvl w:ilvl="0" w:tplc="041A0017">
      <w:start w:val="1"/>
      <w:numFmt w:val="lowerLetter"/>
      <w:lvlText w:val="%1)"/>
      <w:lvlJc w:val="left"/>
      <w:pPr>
        <w:ind w:left="360" w:hanging="360"/>
      </w:pPr>
    </w:lvl>
    <w:lvl w:ilvl="1" w:tplc="041A000F">
      <w:start w:val="1"/>
      <w:numFmt w:val="decimal"/>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7AA9724B"/>
    <w:multiLevelType w:val="hybridMultilevel"/>
    <w:tmpl w:val="EDB8475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7E486F44"/>
    <w:multiLevelType w:val="hybridMultilevel"/>
    <w:tmpl w:val="80BC18D8"/>
    <w:lvl w:ilvl="0" w:tplc="041A0017">
      <w:start w:val="1"/>
      <w:numFmt w:val="lowerLetter"/>
      <w:lvlText w:val="%1)"/>
      <w:lvlJc w:val="left"/>
      <w:pPr>
        <w:ind w:left="720" w:hanging="360"/>
      </w:pPr>
      <w:rPr>
        <w:rFonts w:hint="default"/>
      </w:rPr>
    </w:lvl>
    <w:lvl w:ilvl="1" w:tplc="3754E8E2">
      <w:start w:val="1"/>
      <w:numFmt w:val="lowerLetter"/>
      <w:lvlText w:val="%2)"/>
      <w:lvlJc w:val="left"/>
      <w:pPr>
        <w:ind w:left="1440" w:hanging="360"/>
      </w:pPr>
      <w:rPr>
        <w:b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C7FEDED0">
      <w:numFmt w:val="bullet"/>
      <w:lvlText w:val=""/>
      <w:lvlJc w:val="left"/>
      <w:pPr>
        <w:ind w:left="3600" w:hanging="360"/>
      </w:pPr>
      <w:rPr>
        <w:rFonts w:ascii="Symbol" w:eastAsia="Times New Roman" w:hAnsi="Symbol" w:cs="Times New Roman"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F1408D5"/>
    <w:multiLevelType w:val="hybridMultilevel"/>
    <w:tmpl w:val="F76EEF6A"/>
    <w:lvl w:ilvl="0" w:tplc="9AE4882A">
      <w:start w:val="1"/>
      <w:numFmt w:val="bullet"/>
      <w:lvlText w:val=""/>
      <w:lvlJc w:val="left"/>
      <w:pPr>
        <w:ind w:left="360" w:hanging="360"/>
      </w:pPr>
      <w:rPr>
        <w:rFonts w:ascii="Symbol" w:hAnsi="Symbol" w:hint="default"/>
      </w:rPr>
    </w:lvl>
    <w:lvl w:ilvl="1" w:tplc="F3E0A40E">
      <w:start w:val="1"/>
      <w:numFmt w:val="bullet"/>
      <w:lvlText w:val="-"/>
      <w:lvlJc w:val="left"/>
      <w:pPr>
        <w:ind w:left="1080" w:hanging="360"/>
      </w:pPr>
      <w:rPr>
        <w:rFonts w:ascii="Simplified Arabic Fixed" w:hAnsi="Simplified Arabic Fixed"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9"/>
  </w:num>
  <w:num w:numId="2">
    <w:abstractNumId w:val="51"/>
  </w:num>
  <w:num w:numId="3">
    <w:abstractNumId w:val="5"/>
  </w:num>
  <w:num w:numId="4">
    <w:abstractNumId w:val="78"/>
  </w:num>
  <w:num w:numId="5">
    <w:abstractNumId w:val="1"/>
  </w:num>
  <w:num w:numId="6">
    <w:abstractNumId w:val="83"/>
  </w:num>
  <w:num w:numId="7">
    <w:abstractNumId w:val="25"/>
  </w:num>
  <w:num w:numId="8">
    <w:abstractNumId w:val="71"/>
  </w:num>
  <w:num w:numId="9">
    <w:abstractNumId w:val="50"/>
  </w:num>
  <w:num w:numId="10">
    <w:abstractNumId w:val="47"/>
  </w:num>
  <w:num w:numId="11">
    <w:abstractNumId w:val="82"/>
  </w:num>
  <w:num w:numId="12">
    <w:abstractNumId w:val="12"/>
  </w:num>
  <w:num w:numId="13">
    <w:abstractNumId w:val="54"/>
  </w:num>
  <w:num w:numId="14">
    <w:abstractNumId w:val="43"/>
  </w:num>
  <w:num w:numId="15">
    <w:abstractNumId w:val="7"/>
  </w:num>
  <w:num w:numId="16">
    <w:abstractNumId w:val="72"/>
  </w:num>
  <w:num w:numId="17">
    <w:abstractNumId w:val="32"/>
  </w:num>
  <w:num w:numId="18">
    <w:abstractNumId w:val="55"/>
  </w:num>
  <w:num w:numId="19">
    <w:abstractNumId w:val="65"/>
  </w:num>
  <w:num w:numId="20">
    <w:abstractNumId w:val="26"/>
  </w:num>
  <w:num w:numId="21">
    <w:abstractNumId w:val="23"/>
  </w:num>
  <w:num w:numId="22">
    <w:abstractNumId w:val="57"/>
  </w:num>
  <w:num w:numId="23">
    <w:abstractNumId w:val="52"/>
  </w:num>
  <w:num w:numId="24">
    <w:abstractNumId w:val="79"/>
  </w:num>
  <w:num w:numId="25">
    <w:abstractNumId w:val="3"/>
  </w:num>
  <w:num w:numId="26">
    <w:abstractNumId w:val="58"/>
  </w:num>
  <w:num w:numId="27">
    <w:abstractNumId w:val="33"/>
  </w:num>
  <w:num w:numId="28">
    <w:abstractNumId w:val="80"/>
  </w:num>
  <w:num w:numId="29">
    <w:abstractNumId w:val="60"/>
  </w:num>
  <w:num w:numId="30">
    <w:abstractNumId w:val="20"/>
  </w:num>
  <w:num w:numId="31">
    <w:abstractNumId w:val="24"/>
  </w:num>
  <w:num w:numId="32">
    <w:abstractNumId w:val="15"/>
  </w:num>
  <w:num w:numId="33">
    <w:abstractNumId w:val="59"/>
  </w:num>
  <w:num w:numId="34">
    <w:abstractNumId w:val="77"/>
  </w:num>
  <w:num w:numId="35">
    <w:abstractNumId w:val="17"/>
  </w:num>
  <w:num w:numId="36">
    <w:abstractNumId w:val="21"/>
  </w:num>
  <w:num w:numId="37">
    <w:abstractNumId w:val="53"/>
  </w:num>
  <w:num w:numId="38">
    <w:abstractNumId w:val="4"/>
  </w:num>
  <w:num w:numId="39">
    <w:abstractNumId w:val="87"/>
  </w:num>
  <w:num w:numId="40">
    <w:abstractNumId w:val="88"/>
  </w:num>
  <w:num w:numId="41">
    <w:abstractNumId w:val="18"/>
  </w:num>
  <w:num w:numId="42">
    <w:abstractNumId w:val="63"/>
  </w:num>
  <w:num w:numId="43">
    <w:abstractNumId w:val="27"/>
  </w:num>
  <w:num w:numId="44">
    <w:abstractNumId w:val="46"/>
  </w:num>
  <w:num w:numId="45">
    <w:abstractNumId w:val="36"/>
  </w:num>
  <w:num w:numId="46">
    <w:abstractNumId w:val="37"/>
  </w:num>
  <w:num w:numId="47">
    <w:abstractNumId w:val="34"/>
  </w:num>
  <w:num w:numId="48">
    <w:abstractNumId w:val="90"/>
  </w:num>
  <w:num w:numId="49">
    <w:abstractNumId w:val="68"/>
  </w:num>
  <w:num w:numId="50">
    <w:abstractNumId w:val="16"/>
  </w:num>
  <w:num w:numId="51">
    <w:abstractNumId w:val="70"/>
  </w:num>
  <w:num w:numId="52">
    <w:abstractNumId w:val="73"/>
  </w:num>
  <w:num w:numId="53">
    <w:abstractNumId w:val="61"/>
  </w:num>
  <w:num w:numId="54">
    <w:abstractNumId w:val="35"/>
  </w:num>
  <w:num w:numId="55">
    <w:abstractNumId w:val="66"/>
  </w:num>
  <w:num w:numId="56">
    <w:abstractNumId w:val="67"/>
  </w:num>
  <w:num w:numId="57">
    <w:abstractNumId w:val="31"/>
  </w:num>
  <w:num w:numId="58">
    <w:abstractNumId w:val="41"/>
  </w:num>
  <w:num w:numId="59">
    <w:abstractNumId w:val="56"/>
  </w:num>
  <w:num w:numId="60">
    <w:abstractNumId w:val="2"/>
  </w:num>
  <w:num w:numId="61">
    <w:abstractNumId w:val="74"/>
  </w:num>
  <w:num w:numId="62">
    <w:abstractNumId w:val="39"/>
  </w:num>
  <w:num w:numId="63">
    <w:abstractNumId w:val="22"/>
  </w:num>
  <w:num w:numId="64">
    <w:abstractNumId w:val="10"/>
  </w:num>
  <w:num w:numId="65">
    <w:abstractNumId w:val="14"/>
  </w:num>
  <w:num w:numId="66">
    <w:abstractNumId w:val="19"/>
  </w:num>
  <w:num w:numId="67">
    <w:abstractNumId w:val="30"/>
  </w:num>
  <w:num w:numId="68">
    <w:abstractNumId w:val="62"/>
  </w:num>
  <w:num w:numId="69">
    <w:abstractNumId w:val="85"/>
  </w:num>
  <w:num w:numId="70">
    <w:abstractNumId w:val="0"/>
  </w:num>
  <w:num w:numId="71">
    <w:abstractNumId w:val="89"/>
  </w:num>
  <w:num w:numId="72">
    <w:abstractNumId w:val="81"/>
  </w:num>
  <w:num w:numId="73">
    <w:abstractNumId w:val="75"/>
  </w:num>
  <w:num w:numId="74">
    <w:abstractNumId w:val="13"/>
  </w:num>
  <w:num w:numId="75">
    <w:abstractNumId w:val="42"/>
  </w:num>
  <w:num w:numId="76">
    <w:abstractNumId w:val="11"/>
  </w:num>
  <w:num w:numId="77">
    <w:abstractNumId w:val="8"/>
  </w:num>
  <w:num w:numId="78">
    <w:abstractNumId w:val="86"/>
  </w:num>
  <w:num w:numId="79">
    <w:abstractNumId w:val="6"/>
  </w:num>
  <w:num w:numId="80">
    <w:abstractNumId w:val="48"/>
  </w:num>
  <w:num w:numId="81">
    <w:abstractNumId w:val="28"/>
  </w:num>
  <w:num w:numId="82">
    <w:abstractNumId w:val="40"/>
  </w:num>
  <w:num w:numId="83">
    <w:abstractNumId w:val="29"/>
  </w:num>
  <w:num w:numId="84">
    <w:abstractNumId w:val="45"/>
  </w:num>
  <w:num w:numId="85">
    <w:abstractNumId w:val="9"/>
  </w:num>
  <w:num w:numId="86">
    <w:abstractNumId w:val="91"/>
  </w:num>
  <w:num w:numId="87">
    <w:abstractNumId w:val="76"/>
  </w:num>
  <w:num w:numId="88">
    <w:abstractNumId w:val="69"/>
  </w:num>
  <w:num w:numId="89">
    <w:abstractNumId w:val="38"/>
  </w:num>
  <w:num w:numId="90">
    <w:abstractNumId w:val="64"/>
  </w:num>
  <w:num w:numId="91">
    <w:abstractNumId w:val="44"/>
  </w:num>
  <w:num w:numId="92">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EB"/>
    <w:rsid w:val="00000E7A"/>
    <w:rsid w:val="0000204B"/>
    <w:rsid w:val="00002C85"/>
    <w:rsid w:val="000032E4"/>
    <w:rsid w:val="00003B82"/>
    <w:rsid w:val="000050C4"/>
    <w:rsid w:val="00006275"/>
    <w:rsid w:val="000107FB"/>
    <w:rsid w:val="0001657D"/>
    <w:rsid w:val="00017267"/>
    <w:rsid w:val="00020D7E"/>
    <w:rsid w:val="000214BB"/>
    <w:rsid w:val="0002259C"/>
    <w:rsid w:val="00027E35"/>
    <w:rsid w:val="00032143"/>
    <w:rsid w:val="0003303C"/>
    <w:rsid w:val="00033FE7"/>
    <w:rsid w:val="0003774B"/>
    <w:rsid w:val="00040A26"/>
    <w:rsid w:val="00040AD6"/>
    <w:rsid w:val="00040EE4"/>
    <w:rsid w:val="000410EE"/>
    <w:rsid w:val="000415EB"/>
    <w:rsid w:val="000427B6"/>
    <w:rsid w:val="000428C8"/>
    <w:rsid w:val="00045074"/>
    <w:rsid w:val="00046F66"/>
    <w:rsid w:val="00053AE0"/>
    <w:rsid w:val="0005688C"/>
    <w:rsid w:val="000605B4"/>
    <w:rsid w:val="00062C8F"/>
    <w:rsid w:val="00065E8D"/>
    <w:rsid w:val="00070838"/>
    <w:rsid w:val="00073B39"/>
    <w:rsid w:val="000747A9"/>
    <w:rsid w:val="000756EC"/>
    <w:rsid w:val="00075B16"/>
    <w:rsid w:val="00077905"/>
    <w:rsid w:val="0007799C"/>
    <w:rsid w:val="00081443"/>
    <w:rsid w:val="0008221A"/>
    <w:rsid w:val="00084705"/>
    <w:rsid w:val="00085DBE"/>
    <w:rsid w:val="00086896"/>
    <w:rsid w:val="000877CC"/>
    <w:rsid w:val="00087B79"/>
    <w:rsid w:val="0009440D"/>
    <w:rsid w:val="00095E5B"/>
    <w:rsid w:val="00096D53"/>
    <w:rsid w:val="000A3861"/>
    <w:rsid w:val="000A64EA"/>
    <w:rsid w:val="000A7AA9"/>
    <w:rsid w:val="000B45C3"/>
    <w:rsid w:val="000B470E"/>
    <w:rsid w:val="000B4F5B"/>
    <w:rsid w:val="000B5813"/>
    <w:rsid w:val="000B6C21"/>
    <w:rsid w:val="000B6EAE"/>
    <w:rsid w:val="000C01A5"/>
    <w:rsid w:val="000C2D42"/>
    <w:rsid w:val="000C328E"/>
    <w:rsid w:val="000C44BA"/>
    <w:rsid w:val="000C535A"/>
    <w:rsid w:val="000C63C3"/>
    <w:rsid w:val="000C674A"/>
    <w:rsid w:val="000D03D2"/>
    <w:rsid w:val="000D0BE9"/>
    <w:rsid w:val="000D28B1"/>
    <w:rsid w:val="000D3E79"/>
    <w:rsid w:val="000E393A"/>
    <w:rsid w:val="000E3B96"/>
    <w:rsid w:val="000E55B5"/>
    <w:rsid w:val="000E570A"/>
    <w:rsid w:val="000E6FE1"/>
    <w:rsid w:val="000F0222"/>
    <w:rsid w:val="000F1D1E"/>
    <w:rsid w:val="000F2CD5"/>
    <w:rsid w:val="000F36C1"/>
    <w:rsid w:val="000F448A"/>
    <w:rsid w:val="000F5EBD"/>
    <w:rsid w:val="000F7DBD"/>
    <w:rsid w:val="00100CC5"/>
    <w:rsid w:val="001028B3"/>
    <w:rsid w:val="00103D25"/>
    <w:rsid w:val="00106848"/>
    <w:rsid w:val="001137D4"/>
    <w:rsid w:val="00115086"/>
    <w:rsid w:val="001151AF"/>
    <w:rsid w:val="001153AF"/>
    <w:rsid w:val="00117C03"/>
    <w:rsid w:val="0012076C"/>
    <w:rsid w:val="00125140"/>
    <w:rsid w:val="00126E05"/>
    <w:rsid w:val="001321A5"/>
    <w:rsid w:val="001326B2"/>
    <w:rsid w:val="00133575"/>
    <w:rsid w:val="00137F43"/>
    <w:rsid w:val="00140037"/>
    <w:rsid w:val="00140C28"/>
    <w:rsid w:val="001433F3"/>
    <w:rsid w:val="00144973"/>
    <w:rsid w:val="00145152"/>
    <w:rsid w:val="00150A2D"/>
    <w:rsid w:val="001514EE"/>
    <w:rsid w:val="001518E4"/>
    <w:rsid w:val="00152538"/>
    <w:rsid w:val="00155891"/>
    <w:rsid w:val="0015621A"/>
    <w:rsid w:val="00165CA8"/>
    <w:rsid w:val="00170530"/>
    <w:rsid w:val="00172989"/>
    <w:rsid w:val="00173CC5"/>
    <w:rsid w:val="0017784C"/>
    <w:rsid w:val="00180026"/>
    <w:rsid w:val="001802FD"/>
    <w:rsid w:val="00180A29"/>
    <w:rsid w:val="001840C5"/>
    <w:rsid w:val="00185321"/>
    <w:rsid w:val="00186349"/>
    <w:rsid w:val="00187207"/>
    <w:rsid w:val="00187CD6"/>
    <w:rsid w:val="001904C2"/>
    <w:rsid w:val="00190E87"/>
    <w:rsid w:val="0019309F"/>
    <w:rsid w:val="001A555F"/>
    <w:rsid w:val="001A6C93"/>
    <w:rsid w:val="001A71F1"/>
    <w:rsid w:val="001B290F"/>
    <w:rsid w:val="001B3EBC"/>
    <w:rsid w:val="001B700A"/>
    <w:rsid w:val="001C0C54"/>
    <w:rsid w:val="001C0CC5"/>
    <w:rsid w:val="001C0DDC"/>
    <w:rsid w:val="001C1568"/>
    <w:rsid w:val="001C352F"/>
    <w:rsid w:val="001C3B5B"/>
    <w:rsid w:val="001C3DC6"/>
    <w:rsid w:val="001D00C8"/>
    <w:rsid w:val="001D0FA9"/>
    <w:rsid w:val="001D20AF"/>
    <w:rsid w:val="001D5145"/>
    <w:rsid w:val="001D618E"/>
    <w:rsid w:val="001D6982"/>
    <w:rsid w:val="001D74D3"/>
    <w:rsid w:val="001D7F6C"/>
    <w:rsid w:val="001E143A"/>
    <w:rsid w:val="001E2903"/>
    <w:rsid w:val="001E2C69"/>
    <w:rsid w:val="001E374D"/>
    <w:rsid w:val="001E3B67"/>
    <w:rsid w:val="001E405E"/>
    <w:rsid w:val="001E5639"/>
    <w:rsid w:val="001F017C"/>
    <w:rsid w:val="001F1475"/>
    <w:rsid w:val="001F16B7"/>
    <w:rsid w:val="001F2DA4"/>
    <w:rsid w:val="00202537"/>
    <w:rsid w:val="002031DB"/>
    <w:rsid w:val="00210180"/>
    <w:rsid w:val="002139B0"/>
    <w:rsid w:val="00214DEB"/>
    <w:rsid w:val="00216B41"/>
    <w:rsid w:val="00217D9C"/>
    <w:rsid w:val="00222A43"/>
    <w:rsid w:val="00223AA5"/>
    <w:rsid w:val="00224687"/>
    <w:rsid w:val="002320A6"/>
    <w:rsid w:val="00233FBD"/>
    <w:rsid w:val="0023566B"/>
    <w:rsid w:val="002376AB"/>
    <w:rsid w:val="00237D82"/>
    <w:rsid w:val="0024272D"/>
    <w:rsid w:val="00246688"/>
    <w:rsid w:val="00246828"/>
    <w:rsid w:val="00253BFF"/>
    <w:rsid w:val="00256FCB"/>
    <w:rsid w:val="0026028A"/>
    <w:rsid w:val="00260990"/>
    <w:rsid w:val="00262360"/>
    <w:rsid w:val="00265E77"/>
    <w:rsid w:val="00266CD8"/>
    <w:rsid w:val="0027032B"/>
    <w:rsid w:val="00270866"/>
    <w:rsid w:val="00274EB9"/>
    <w:rsid w:val="00276F64"/>
    <w:rsid w:val="00277868"/>
    <w:rsid w:val="00277ABF"/>
    <w:rsid w:val="00277D78"/>
    <w:rsid w:val="00277D8B"/>
    <w:rsid w:val="00281B0A"/>
    <w:rsid w:val="00282032"/>
    <w:rsid w:val="00282679"/>
    <w:rsid w:val="00282C30"/>
    <w:rsid w:val="00285E1E"/>
    <w:rsid w:val="002862B6"/>
    <w:rsid w:val="00286570"/>
    <w:rsid w:val="0028710C"/>
    <w:rsid w:val="002871AC"/>
    <w:rsid w:val="00287825"/>
    <w:rsid w:val="00287957"/>
    <w:rsid w:val="00291647"/>
    <w:rsid w:val="002977C5"/>
    <w:rsid w:val="002A173E"/>
    <w:rsid w:val="002A1AC2"/>
    <w:rsid w:val="002A219C"/>
    <w:rsid w:val="002A5F09"/>
    <w:rsid w:val="002A7D7C"/>
    <w:rsid w:val="002B045A"/>
    <w:rsid w:val="002B2BC0"/>
    <w:rsid w:val="002B5188"/>
    <w:rsid w:val="002B54D2"/>
    <w:rsid w:val="002C0062"/>
    <w:rsid w:val="002C0D36"/>
    <w:rsid w:val="002C2F70"/>
    <w:rsid w:val="002C30B3"/>
    <w:rsid w:val="002C3108"/>
    <w:rsid w:val="002C4552"/>
    <w:rsid w:val="002C6A7D"/>
    <w:rsid w:val="002C720D"/>
    <w:rsid w:val="002D011F"/>
    <w:rsid w:val="002D01C4"/>
    <w:rsid w:val="002D0429"/>
    <w:rsid w:val="002D0E3B"/>
    <w:rsid w:val="002D444E"/>
    <w:rsid w:val="002D4BF7"/>
    <w:rsid w:val="002D6586"/>
    <w:rsid w:val="002D6618"/>
    <w:rsid w:val="002E0A58"/>
    <w:rsid w:val="002E0E33"/>
    <w:rsid w:val="002E1ACE"/>
    <w:rsid w:val="002E29BC"/>
    <w:rsid w:val="002E39C3"/>
    <w:rsid w:val="002E64F5"/>
    <w:rsid w:val="002F2063"/>
    <w:rsid w:val="002F2FA7"/>
    <w:rsid w:val="002F3983"/>
    <w:rsid w:val="002F435C"/>
    <w:rsid w:val="002F4A05"/>
    <w:rsid w:val="002F6301"/>
    <w:rsid w:val="002F6B5B"/>
    <w:rsid w:val="00300EDD"/>
    <w:rsid w:val="00301E6A"/>
    <w:rsid w:val="00304F0D"/>
    <w:rsid w:val="00304F29"/>
    <w:rsid w:val="003122C7"/>
    <w:rsid w:val="00313445"/>
    <w:rsid w:val="003263C2"/>
    <w:rsid w:val="00332C73"/>
    <w:rsid w:val="003337D7"/>
    <w:rsid w:val="003339D3"/>
    <w:rsid w:val="00333DF8"/>
    <w:rsid w:val="00334189"/>
    <w:rsid w:val="00334345"/>
    <w:rsid w:val="00334C94"/>
    <w:rsid w:val="00335AE2"/>
    <w:rsid w:val="00340A06"/>
    <w:rsid w:val="00342528"/>
    <w:rsid w:val="00343AF9"/>
    <w:rsid w:val="0034785F"/>
    <w:rsid w:val="00347AE8"/>
    <w:rsid w:val="00350A3C"/>
    <w:rsid w:val="00351EC4"/>
    <w:rsid w:val="00353A18"/>
    <w:rsid w:val="003544B9"/>
    <w:rsid w:val="003547AB"/>
    <w:rsid w:val="003553DE"/>
    <w:rsid w:val="00355595"/>
    <w:rsid w:val="0035559D"/>
    <w:rsid w:val="00357031"/>
    <w:rsid w:val="003574C1"/>
    <w:rsid w:val="00357DBD"/>
    <w:rsid w:val="00360490"/>
    <w:rsid w:val="003605AB"/>
    <w:rsid w:val="00362270"/>
    <w:rsid w:val="00363E68"/>
    <w:rsid w:val="003655D5"/>
    <w:rsid w:val="0037318C"/>
    <w:rsid w:val="003776FC"/>
    <w:rsid w:val="003852BD"/>
    <w:rsid w:val="00385F1F"/>
    <w:rsid w:val="00391B5D"/>
    <w:rsid w:val="00392CE1"/>
    <w:rsid w:val="0039458C"/>
    <w:rsid w:val="00396021"/>
    <w:rsid w:val="003972C9"/>
    <w:rsid w:val="003A343E"/>
    <w:rsid w:val="003A3818"/>
    <w:rsid w:val="003A5DEA"/>
    <w:rsid w:val="003B2E1D"/>
    <w:rsid w:val="003B3EB7"/>
    <w:rsid w:val="003B4F93"/>
    <w:rsid w:val="003B5EAB"/>
    <w:rsid w:val="003B60AC"/>
    <w:rsid w:val="003B65BB"/>
    <w:rsid w:val="003B66B7"/>
    <w:rsid w:val="003B7A59"/>
    <w:rsid w:val="003C012E"/>
    <w:rsid w:val="003C11B3"/>
    <w:rsid w:val="003C2D88"/>
    <w:rsid w:val="003C2EC9"/>
    <w:rsid w:val="003C4BE6"/>
    <w:rsid w:val="003D2B9C"/>
    <w:rsid w:val="003D35A5"/>
    <w:rsid w:val="003D527A"/>
    <w:rsid w:val="003D5988"/>
    <w:rsid w:val="003D5E23"/>
    <w:rsid w:val="003D6347"/>
    <w:rsid w:val="003E076E"/>
    <w:rsid w:val="003E2357"/>
    <w:rsid w:val="003E62BD"/>
    <w:rsid w:val="003E6A79"/>
    <w:rsid w:val="003F0FDC"/>
    <w:rsid w:val="003F2EC3"/>
    <w:rsid w:val="003F3BC6"/>
    <w:rsid w:val="003F3D63"/>
    <w:rsid w:val="003F42CF"/>
    <w:rsid w:val="003F4696"/>
    <w:rsid w:val="00401D3A"/>
    <w:rsid w:val="0040379B"/>
    <w:rsid w:val="00405082"/>
    <w:rsid w:val="00407438"/>
    <w:rsid w:val="00410069"/>
    <w:rsid w:val="00412FDE"/>
    <w:rsid w:val="00413BEC"/>
    <w:rsid w:val="004160F5"/>
    <w:rsid w:val="0041711A"/>
    <w:rsid w:val="00417D63"/>
    <w:rsid w:val="004207B8"/>
    <w:rsid w:val="004210A6"/>
    <w:rsid w:val="004237C8"/>
    <w:rsid w:val="00425EAC"/>
    <w:rsid w:val="00432BB7"/>
    <w:rsid w:val="00434083"/>
    <w:rsid w:val="00441304"/>
    <w:rsid w:val="00443C29"/>
    <w:rsid w:val="00445755"/>
    <w:rsid w:val="0044580F"/>
    <w:rsid w:val="00451B99"/>
    <w:rsid w:val="0045203D"/>
    <w:rsid w:val="004532BC"/>
    <w:rsid w:val="00454198"/>
    <w:rsid w:val="00456E97"/>
    <w:rsid w:val="00457727"/>
    <w:rsid w:val="00460306"/>
    <w:rsid w:val="00460B46"/>
    <w:rsid w:val="00463BA4"/>
    <w:rsid w:val="00464A23"/>
    <w:rsid w:val="00464B3A"/>
    <w:rsid w:val="00464C05"/>
    <w:rsid w:val="00466097"/>
    <w:rsid w:val="00472384"/>
    <w:rsid w:val="00472438"/>
    <w:rsid w:val="0047612F"/>
    <w:rsid w:val="0047623B"/>
    <w:rsid w:val="00477EBA"/>
    <w:rsid w:val="00481DF6"/>
    <w:rsid w:val="00482178"/>
    <w:rsid w:val="004824A7"/>
    <w:rsid w:val="0048253D"/>
    <w:rsid w:val="004853A7"/>
    <w:rsid w:val="00493383"/>
    <w:rsid w:val="00497F53"/>
    <w:rsid w:val="004A0054"/>
    <w:rsid w:val="004A04B1"/>
    <w:rsid w:val="004A1B3D"/>
    <w:rsid w:val="004A31ED"/>
    <w:rsid w:val="004A33D3"/>
    <w:rsid w:val="004A3FE8"/>
    <w:rsid w:val="004A4997"/>
    <w:rsid w:val="004A5181"/>
    <w:rsid w:val="004A53EB"/>
    <w:rsid w:val="004A67DC"/>
    <w:rsid w:val="004B0D69"/>
    <w:rsid w:val="004B30C5"/>
    <w:rsid w:val="004B5213"/>
    <w:rsid w:val="004B74BD"/>
    <w:rsid w:val="004B78C4"/>
    <w:rsid w:val="004C0538"/>
    <w:rsid w:val="004C6828"/>
    <w:rsid w:val="004D5719"/>
    <w:rsid w:val="004D6485"/>
    <w:rsid w:val="004E1E41"/>
    <w:rsid w:val="004E29B2"/>
    <w:rsid w:val="004E2B1E"/>
    <w:rsid w:val="004E5595"/>
    <w:rsid w:val="004E5A6C"/>
    <w:rsid w:val="004E609A"/>
    <w:rsid w:val="004F0E63"/>
    <w:rsid w:val="004F66F3"/>
    <w:rsid w:val="005020F8"/>
    <w:rsid w:val="00505C22"/>
    <w:rsid w:val="00507671"/>
    <w:rsid w:val="00507D02"/>
    <w:rsid w:val="00507DE3"/>
    <w:rsid w:val="0051128E"/>
    <w:rsid w:val="00512BBD"/>
    <w:rsid w:val="00513E2B"/>
    <w:rsid w:val="00515084"/>
    <w:rsid w:val="005169B2"/>
    <w:rsid w:val="00520A6E"/>
    <w:rsid w:val="005246FA"/>
    <w:rsid w:val="00524D1D"/>
    <w:rsid w:val="00526D01"/>
    <w:rsid w:val="00526E0A"/>
    <w:rsid w:val="0052752F"/>
    <w:rsid w:val="005277C7"/>
    <w:rsid w:val="005278F5"/>
    <w:rsid w:val="00531928"/>
    <w:rsid w:val="00532372"/>
    <w:rsid w:val="00532488"/>
    <w:rsid w:val="00532C33"/>
    <w:rsid w:val="00534977"/>
    <w:rsid w:val="00535B52"/>
    <w:rsid w:val="0053669C"/>
    <w:rsid w:val="00536DD1"/>
    <w:rsid w:val="005424C7"/>
    <w:rsid w:val="00542857"/>
    <w:rsid w:val="00543B4F"/>
    <w:rsid w:val="00544265"/>
    <w:rsid w:val="00553F01"/>
    <w:rsid w:val="00560304"/>
    <w:rsid w:val="005612C8"/>
    <w:rsid w:val="00561B37"/>
    <w:rsid w:val="00562732"/>
    <w:rsid w:val="00563448"/>
    <w:rsid w:val="00565A8C"/>
    <w:rsid w:val="005667B5"/>
    <w:rsid w:val="00567F96"/>
    <w:rsid w:val="0057279E"/>
    <w:rsid w:val="00573C1C"/>
    <w:rsid w:val="005749A4"/>
    <w:rsid w:val="00575D76"/>
    <w:rsid w:val="005768E1"/>
    <w:rsid w:val="005776B7"/>
    <w:rsid w:val="00580E94"/>
    <w:rsid w:val="00581A04"/>
    <w:rsid w:val="00581C11"/>
    <w:rsid w:val="0058213D"/>
    <w:rsid w:val="00582EB0"/>
    <w:rsid w:val="0058382D"/>
    <w:rsid w:val="00585049"/>
    <w:rsid w:val="00586D32"/>
    <w:rsid w:val="0059389F"/>
    <w:rsid w:val="00594843"/>
    <w:rsid w:val="00594E86"/>
    <w:rsid w:val="005A0BA4"/>
    <w:rsid w:val="005A1BE0"/>
    <w:rsid w:val="005A1F9C"/>
    <w:rsid w:val="005A2090"/>
    <w:rsid w:val="005A2F6C"/>
    <w:rsid w:val="005A3464"/>
    <w:rsid w:val="005A3AFF"/>
    <w:rsid w:val="005A5251"/>
    <w:rsid w:val="005A5E52"/>
    <w:rsid w:val="005A6344"/>
    <w:rsid w:val="005A63FA"/>
    <w:rsid w:val="005A6D1C"/>
    <w:rsid w:val="005B2ED5"/>
    <w:rsid w:val="005C03A4"/>
    <w:rsid w:val="005C051D"/>
    <w:rsid w:val="005C5DB5"/>
    <w:rsid w:val="005C5E78"/>
    <w:rsid w:val="005D18D9"/>
    <w:rsid w:val="005D25E0"/>
    <w:rsid w:val="005D37AA"/>
    <w:rsid w:val="005D5774"/>
    <w:rsid w:val="005D6E00"/>
    <w:rsid w:val="005D73FA"/>
    <w:rsid w:val="005E1BCB"/>
    <w:rsid w:val="005E2341"/>
    <w:rsid w:val="005E3124"/>
    <w:rsid w:val="005E37DE"/>
    <w:rsid w:val="005E381F"/>
    <w:rsid w:val="005E5403"/>
    <w:rsid w:val="005E58CC"/>
    <w:rsid w:val="005E72D4"/>
    <w:rsid w:val="005F1CC1"/>
    <w:rsid w:val="005F1ED8"/>
    <w:rsid w:val="005F2C86"/>
    <w:rsid w:val="005F388A"/>
    <w:rsid w:val="005F426C"/>
    <w:rsid w:val="005F52E1"/>
    <w:rsid w:val="005F5B28"/>
    <w:rsid w:val="005F7B7B"/>
    <w:rsid w:val="00600856"/>
    <w:rsid w:val="00601902"/>
    <w:rsid w:val="006019B8"/>
    <w:rsid w:val="00601BB4"/>
    <w:rsid w:val="00603F41"/>
    <w:rsid w:val="00606783"/>
    <w:rsid w:val="0060762A"/>
    <w:rsid w:val="00612B59"/>
    <w:rsid w:val="00612D56"/>
    <w:rsid w:val="006153EA"/>
    <w:rsid w:val="00616506"/>
    <w:rsid w:val="006201EF"/>
    <w:rsid w:val="00620C0C"/>
    <w:rsid w:val="00620D64"/>
    <w:rsid w:val="00621FBD"/>
    <w:rsid w:val="006221ED"/>
    <w:rsid w:val="0062723C"/>
    <w:rsid w:val="006304CB"/>
    <w:rsid w:val="006306D6"/>
    <w:rsid w:val="0063287E"/>
    <w:rsid w:val="00634AD3"/>
    <w:rsid w:val="00634B50"/>
    <w:rsid w:val="00635ADE"/>
    <w:rsid w:val="00636595"/>
    <w:rsid w:val="0063697E"/>
    <w:rsid w:val="00636B05"/>
    <w:rsid w:val="00636B9F"/>
    <w:rsid w:val="00637760"/>
    <w:rsid w:val="006378E5"/>
    <w:rsid w:val="0064022B"/>
    <w:rsid w:val="0064040C"/>
    <w:rsid w:val="00641E80"/>
    <w:rsid w:val="006448FD"/>
    <w:rsid w:val="00645820"/>
    <w:rsid w:val="00654685"/>
    <w:rsid w:val="00661E88"/>
    <w:rsid w:val="0066783B"/>
    <w:rsid w:val="00667BD6"/>
    <w:rsid w:val="00672DD2"/>
    <w:rsid w:val="0067391B"/>
    <w:rsid w:val="00677F8B"/>
    <w:rsid w:val="006804E9"/>
    <w:rsid w:val="00682D0B"/>
    <w:rsid w:val="0068322C"/>
    <w:rsid w:val="00684483"/>
    <w:rsid w:val="00685905"/>
    <w:rsid w:val="00686857"/>
    <w:rsid w:val="006902B0"/>
    <w:rsid w:val="00691D5E"/>
    <w:rsid w:val="00691ED7"/>
    <w:rsid w:val="0069493A"/>
    <w:rsid w:val="00694CF8"/>
    <w:rsid w:val="006954A3"/>
    <w:rsid w:val="00695B7B"/>
    <w:rsid w:val="00696B04"/>
    <w:rsid w:val="006A07DD"/>
    <w:rsid w:val="006A21B9"/>
    <w:rsid w:val="006A3DEE"/>
    <w:rsid w:val="006A3E56"/>
    <w:rsid w:val="006A43D5"/>
    <w:rsid w:val="006A5C84"/>
    <w:rsid w:val="006B2F7D"/>
    <w:rsid w:val="006B54AB"/>
    <w:rsid w:val="006B6497"/>
    <w:rsid w:val="006C158D"/>
    <w:rsid w:val="006C412F"/>
    <w:rsid w:val="006C486E"/>
    <w:rsid w:val="006C4E84"/>
    <w:rsid w:val="006D1530"/>
    <w:rsid w:val="006D23BE"/>
    <w:rsid w:val="006D2599"/>
    <w:rsid w:val="006D39B4"/>
    <w:rsid w:val="006D4DF3"/>
    <w:rsid w:val="006D510E"/>
    <w:rsid w:val="006E208B"/>
    <w:rsid w:val="006E6933"/>
    <w:rsid w:val="006E7769"/>
    <w:rsid w:val="006F013B"/>
    <w:rsid w:val="006F1D5F"/>
    <w:rsid w:val="006F1F90"/>
    <w:rsid w:val="006F29C3"/>
    <w:rsid w:val="006F3B43"/>
    <w:rsid w:val="00701D45"/>
    <w:rsid w:val="0070277F"/>
    <w:rsid w:val="00704301"/>
    <w:rsid w:val="00705559"/>
    <w:rsid w:val="0071381A"/>
    <w:rsid w:val="0071474E"/>
    <w:rsid w:val="00714A85"/>
    <w:rsid w:val="007154AD"/>
    <w:rsid w:val="00715F87"/>
    <w:rsid w:val="00716B82"/>
    <w:rsid w:val="00716CC2"/>
    <w:rsid w:val="00720659"/>
    <w:rsid w:val="007220D7"/>
    <w:rsid w:val="007230A1"/>
    <w:rsid w:val="0072412D"/>
    <w:rsid w:val="00724595"/>
    <w:rsid w:val="00725F64"/>
    <w:rsid w:val="007301DB"/>
    <w:rsid w:val="007340EC"/>
    <w:rsid w:val="007358EA"/>
    <w:rsid w:val="00735FA9"/>
    <w:rsid w:val="0073779D"/>
    <w:rsid w:val="0074054B"/>
    <w:rsid w:val="007424E0"/>
    <w:rsid w:val="00743E63"/>
    <w:rsid w:val="00743EF3"/>
    <w:rsid w:val="0074422D"/>
    <w:rsid w:val="0074468F"/>
    <w:rsid w:val="0074588C"/>
    <w:rsid w:val="007521B3"/>
    <w:rsid w:val="00757DE2"/>
    <w:rsid w:val="007629C7"/>
    <w:rsid w:val="0076360F"/>
    <w:rsid w:val="00764DD9"/>
    <w:rsid w:val="00767592"/>
    <w:rsid w:val="007676EF"/>
    <w:rsid w:val="007720CA"/>
    <w:rsid w:val="00772483"/>
    <w:rsid w:val="007729B6"/>
    <w:rsid w:val="00772B10"/>
    <w:rsid w:val="0077717B"/>
    <w:rsid w:val="0078089D"/>
    <w:rsid w:val="00780D90"/>
    <w:rsid w:val="00783C28"/>
    <w:rsid w:val="0078650E"/>
    <w:rsid w:val="00786971"/>
    <w:rsid w:val="00786C02"/>
    <w:rsid w:val="007905C7"/>
    <w:rsid w:val="007958F2"/>
    <w:rsid w:val="0079591F"/>
    <w:rsid w:val="007A14C6"/>
    <w:rsid w:val="007A2B81"/>
    <w:rsid w:val="007A5249"/>
    <w:rsid w:val="007B0036"/>
    <w:rsid w:val="007B013D"/>
    <w:rsid w:val="007B1DB3"/>
    <w:rsid w:val="007B2828"/>
    <w:rsid w:val="007B449E"/>
    <w:rsid w:val="007B6309"/>
    <w:rsid w:val="007B693F"/>
    <w:rsid w:val="007C04F8"/>
    <w:rsid w:val="007C0A8D"/>
    <w:rsid w:val="007C1235"/>
    <w:rsid w:val="007C64C4"/>
    <w:rsid w:val="007C677A"/>
    <w:rsid w:val="007C7E4C"/>
    <w:rsid w:val="007D25C0"/>
    <w:rsid w:val="007D5C8D"/>
    <w:rsid w:val="007D6217"/>
    <w:rsid w:val="007D6C64"/>
    <w:rsid w:val="007E0054"/>
    <w:rsid w:val="007E09D2"/>
    <w:rsid w:val="007E2C33"/>
    <w:rsid w:val="007E7F07"/>
    <w:rsid w:val="007F2735"/>
    <w:rsid w:val="007F3E0B"/>
    <w:rsid w:val="007F4121"/>
    <w:rsid w:val="007F46D2"/>
    <w:rsid w:val="007F5074"/>
    <w:rsid w:val="007F5B21"/>
    <w:rsid w:val="00801CEB"/>
    <w:rsid w:val="00802F50"/>
    <w:rsid w:val="00810014"/>
    <w:rsid w:val="008104DB"/>
    <w:rsid w:val="00811043"/>
    <w:rsid w:val="00813843"/>
    <w:rsid w:val="00813851"/>
    <w:rsid w:val="00813991"/>
    <w:rsid w:val="00815456"/>
    <w:rsid w:val="008164B1"/>
    <w:rsid w:val="00817CFC"/>
    <w:rsid w:val="00825341"/>
    <w:rsid w:val="008255D0"/>
    <w:rsid w:val="0082679C"/>
    <w:rsid w:val="00826965"/>
    <w:rsid w:val="008333EC"/>
    <w:rsid w:val="008333FC"/>
    <w:rsid w:val="008346FA"/>
    <w:rsid w:val="00835FEA"/>
    <w:rsid w:val="0084102F"/>
    <w:rsid w:val="008417CA"/>
    <w:rsid w:val="008445F8"/>
    <w:rsid w:val="00845296"/>
    <w:rsid w:val="00850C8F"/>
    <w:rsid w:val="008546B3"/>
    <w:rsid w:val="00854E2E"/>
    <w:rsid w:val="008551A5"/>
    <w:rsid w:val="00860ABC"/>
    <w:rsid w:val="00861B65"/>
    <w:rsid w:val="00864C91"/>
    <w:rsid w:val="00865979"/>
    <w:rsid w:val="0086751A"/>
    <w:rsid w:val="00867948"/>
    <w:rsid w:val="008725B8"/>
    <w:rsid w:val="00873303"/>
    <w:rsid w:val="00873EA1"/>
    <w:rsid w:val="008743B9"/>
    <w:rsid w:val="00875A72"/>
    <w:rsid w:val="00880843"/>
    <w:rsid w:val="00882D1A"/>
    <w:rsid w:val="0088407B"/>
    <w:rsid w:val="00886C72"/>
    <w:rsid w:val="00891084"/>
    <w:rsid w:val="008915E0"/>
    <w:rsid w:val="00897735"/>
    <w:rsid w:val="00897D86"/>
    <w:rsid w:val="008A1C7A"/>
    <w:rsid w:val="008A2267"/>
    <w:rsid w:val="008A3B27"/>
    <w:rsid w:val="008A4022"/>
    <w:rsid w:val="008A45C6"/>
    <w:rsid w:val="008A69D5"/>
    <w:rsid w:val="008A782C"/>
    <w:rsid w:val="008A7EAB"/>
    <w:rsid w:val="008B4270"/>
    <w:rsid w:val="008B4A0A"/>
    <w:rsid w:val="008B50E9"/>
    <w:rsid w:val="008B63FE"/>
    <w:rsid w:val="008C15BC"/>
    <w:rsid w:val="008C1E15"/>
    <w:rsid w:val="008C2404"/>
    <w:rsid w:val="008C32E3"/>
    <w:rsid w:val="008C5C1E"/>
    <w:rsid w:val="008D1D15"/>
    <w:rsid w:val="008D2FFF"/>
    <w:rsid w:val="008D4D31"/>
    <w:rsid w:val="008D6145"/>
    <w:rsid w:val="008E0411"/>
    <w:rsid w:val="008E1F94"/>
    <w:rsid w:val="008E3BAA"/>
    <w:rsid w:val="008E5803"/>
    <w:rsid w:val="008E73CE"/>
    <w:rsid w:val="008F226E"/>
    <w:rsid w:val="008F373B"/>
    <w:rsid w:val="008F3AD1"/>
    <w:rsid w:val="00900C1F"/>
    <w:rsid w:val="00900F09"/>
    <w:rsid w:val="00901937"/>
    <w:rsid w:val="00902D76"/>
    <w:rsid w:val="00905A13"/>
    <w:rsid w:val="00907BF2"/>
    <w:rsid w:val="00913420"/>
    <w:rsid w:val="00913D3B"/>
    <w:rsid w:val="009178C7"/>
    <w:rsid w:val="0092159D"/>
    <w:rsid w:val="009239A6"/>
    <w:rsid w:val="00924D6A"/>
    <w:rsid w:val="009250E6"/>
    <w:rsid w:val="00926324"/>
    <w:rsid w:val="009328E3"/>
    <w:rsid w:val="0093460F"/>
    <w:rsid w:val="00934EBB"/>
    <w:rsid w:val="00941864"/>
    <w:rsid w:val="00941873"/>
    <w:rsid w:val="00944DE2"/>
    <w:rsid w:val="00944F2C"/>
    <w:rsid w:val="00945DE3"/>
    <w:rsid w:val="00946762"/>
    <w:rsid w:val="00950C4D"/>
    <w:rsid w:val="00953052"/>
    <w:rsid w:val="00953A30"/>
    <w:rsid w:val="0095658A"/>
    <w:rsid w:val="00957216"/>
    <w:rsid w:val="009609A5"/>
    <w:rsid w:val="00960FF5"/>
    <w:rsid w:val="00961154"/>
    <w:rsid w:val="00962455"/>
    <w:rsid w:val="00964508"/>
    <w:rsid w:val="00965F60"/>
    <w:rsid w:val="00966AE8"/>
    <w:rsid w:val="009708AE"/>
    <w:rsid w:val="00970CFF"/>
    <w:rsid w:val="0097349F"/>
    <w:rsid w:val="00973713"/>
    <w:rsid w:val="00974521"/>
    <w:rsid w:val="00975211"/>
    <w:rsid w:val="00977806"/>
    <w:rsid w:val="00980FC8"/>
    <w:rsid w:val="00981CAE"/>
    <w:rsid w:val="00982268"/>
    <w:rsid w:val="0098529C"/>
    <w:rsid w:val="009858B1"/>
    <w:rsid w:val="009868DB"/>
    <w:rsid w:val="00986D48"/>
    <w:rsid w:val="009872FE"/>
    <w:rsid w:val="00987384"/>
    <w:rsid w:val="00992D1F"/>
    <w:rsid w:val="00992ECE"/>
    <w:rsid w:val="0099482B"/>
    <w:rsid w:val="00994B64"/>
    <w:rsid w:val="00997837"/>
    <w:rsid w:val="009978BE"/>
    <w:rsid w:val="009A1DC2"/>
    <w:rsid w:val="009A4F5A"/>
    <w:rsid w:val="009A56F1"/>
    <w:rsid w:val="009A5AF1"/>
    <w:rsid w:val="009A6E95"/>
    <w:rsid w:val="009B1D63"/>
    <w:rsid w:val="009B441F"/>
    <w:rsid w:val="009B45DB"/>
    <w:rsid w:val="009B498A"/>
    <w:rsid w:val="009B7CD7"/>
    <w:rsid w:val="009C167E"/>
    <w:rsid w:val="009C4FBE"/>
    <w:rsid w:val="009D3117"/>
    <w:rsid w:val="009D727A"/>
    <w:rsid w:val="009E3DC4"/>
    <w:rsid w:val="009E432C"/>
    <w:rsid w:val="009E486B"/>
    <w:rsid w:val="009E4BFA"/>
    <w:rsid w:val="009E4D3C"/>
    <w:rsid w:val="009F171B"/>
    <w:rsid w:val="009F189B"/>
    <w:rsid w:val="009F1FD6"/>
    <w:rsid w:val="009F25F8"/>
    <w:rsid w:val="009F56D5"/>
    <w:rsid w:val="009F65A0"/>
    <w:rsid w:val="00A023C6"/>
    <w:rsid w:val="00A03604"/>
    <w:rsid w:val="00A069BA"/>
    <w:rsid w:val="00A06D89"/>
    <w:rsid w:val="00A07092"/>
    <w:rsid w:val="00A07326"/>
    <w:rsid w:val="00A074F2"/>
    <w:rsid w:val="00A079AC"/>
    <w:rsid w:val="00A102EF"/>
    <w:rsid w:val="00A104CC"/>
    <w:rsid w:val="00A11A56"/>
    <w:rsid w:val="00A13BFE"/>
    <w:rsid w:val="00A1678A"/>
    <w:rsid w:val="00A17005"/>
    <w:rsid w:val="00A22E73"/>
    <w:rsid w:val="00A2572C"/>
    <w:rsid w:val="00A257C5"/>
    <w:rsid w:val="00A27662"/>
    <w:rsid w:val="00A27B85"/>
    <w:rsid w:val="00A30659"/>
    <w:rsid w:val="00A32CFE"/>
    <w:rsid w:val="00A33705"/>
    <w:rsid w:val="00A34160"/>
    <w:rsid w:val="00A34869"/>
    <w:rsid w:val="00A369DB"/>
    <w:rsid w:val="00A374BF"/>
    <w:rsid w:val="00A4017D"/>
    <w:rsid w:val="00A404AE"/>
    <w:rsid w:val="00A469C5"/>
    <w:rsid w:val="00A477E7"/>
    <w:rsid w:val="00A501CC"/>
    <w:rsid w:val="00A5122F"/>
    <w:rsid w:val="00A513B0"/>
    <w:rsid w:val="00A5191E"/>
    <w:rsid w:val="00A529DB"/>
    <w:rsid w:val="00A52A96"/>
    <w:rsid w:val="00A52E1A"/>
    <w:rsid w:val="00A56347"/>
    <w:rsid w:val="00A57934"/>
    <w:rsid w:val="00A61189"/>
    <w:rsid w:val="00A614B8"/>
    <w:rsid w:val="00A651E8"/>
    <w:rsid w:val="00A6566B"/>
    <w:rsid w:val="00A663F8"/>
    <w:rsid w:val="00A669F6"/>
    <w:rsid w:val="00A72516"/>
    <w:rsid w:val="00A7519B"/>
    <w:rsid w:val="00A77AD2"/>
    <w:rsid w:val="00A8262D"/>
    <w:rsid w:val="00A840F6"/>
    <w:rsid w:val="00A8505C"/>
    <w:rsid w:val="00A9247B"/>
    <w:rsid w:val="00A9396C"/>
    <w:rsid w:val="00A94552"/>
    <w:rsid w:val="00A94587"/>
    <w:rsid w:val="00A94EFB"/>
    <w:rsid w:val="00A9734A"/>
    <w:rsid w:val="00AA0C9B"/>
    <w:rsid w:val="00AA1683"/>
    <w:rsid w:val="00AA4B6C"/>
    <w:rsid w:val="00AA6EB1"/>
    <w:rsid w:val="00AB263D"/>
    <w:rsid w:val="00AB33FD"/>
    <w:rsid w:val="00AB53F6"/>
    <w:rsid w:val="00AB5A17"/>
    <w:rsid w:val="00AB7624"/>
    <w:rsid w:val="00AB7BC3"/>
    <w:rsid w:val="00AC0001"/>
    <w:rsid w:val="00AC1C0D"/>
    <w:rsid w:val="00AC1F9A"/>
    <w:rsid w:val="00AC4EFD"/>
    <w:rsid w:val="00AC4F77"/>
    <w:rsid w:val="00AD17A9"/>
    <w:rsid w:val="00AD1D1E"/>
    <w:rsid w:val="00AD24A9"/>
    <w:rsid w:val="00AD2E93"/>
    <w:rsid w:val="00AD3332"/>
    <w:rsid w:val="00AD41F3"/>
    <w:rsid w:val="00AD65E4"/>
    <w:rsid w:val="00AE0485"/>
    <w:rsid w:val="00AE56AE"/>
    <w:rsid w:val="00AE7C03"/>
    <w:rsid w:val="00AF5E77"/>
    <w:rsid w:val="00B0017D"/>
    <w:rsid w:val="00B03507"/>
    <w:rsid w:val="00B04394"/>
    <w:rsid w:val="00B100A0"/>
    <w:rsid w:val="00B1038B"/>
    <w:rsid w:val="00B10663"/>
    <w:rsid w:val="00B10AF2"/>
    <w:rsid w:val="00B15FC8"/>
    <w:rsid w:val="00B168AB"/>
    <w:rsid w:val="00B174A6"/>
    <w:rsid w:val="00B24749"/>
    <w:rsid w:val="00B24FBC"/>
    <w:rsid w:val="00B25B2F"/>
    <w:rsid w:val="00B25C6B"/>
    <w:rsid w:val="00B2668C"/>
    <w:rsid w:val="00B31255"/>
    <w:rsid w:val="00B31803"/>
    <w:rsid w:val="00B31EA8"/>
    <w:rsid w:val="00B34475"/>
    <w:rsid w:val="00B35C96"/>
    <w:rsid w:val="00B37963"/>
    <w:rsid w:val="00B37E8D"/>
    <w:rsid w:val="00B42271"/>
    <w:rsid w:val="00B4297A"/>
    <w:rsid w:val="00B42AB0"/>
    <w:rsid w:val="00B435C7"/>
    <w:rsid w:val="00B4776E"/>
    <w:rsid w:val="00B502D1"/>
    <w:rsid w:val="00B52E87"/>
    <w:rsid w:val="00B53055"/>
    <w:rsid w:val="00B56AEA"/>
    <w:rsid w:val="00B57391"/>
    <w:rsid w:val="00B62F24"/>
    <w:rsid w:val="00B640AE"/>
    <w:rsid w:val="00B652B7"/>
    <w:rsid w:val="00B65942"/>
    <w:rsid w:val="00B67B97"/>
    <w:rsid w:val="00B702EB"/>
    <w:rsid w:val="00B71C11"/>
    <w:rsid w:val="00B73037"/>
    <w:rsid w:val="00B768B2"/>
    <w:rsid w:val="00B82AC9"/>
    <w:rsid w:val="00B856BE"/>
    <w:rsid w:val="00B85EF3"/>
    <w:rsid w:val="00B866B6"/>
    <w:rsid w:val="00B867D0"/>
    <w:rsid w:val="00B86FE6"/>
    <w:rsid w:val="00B90E5B"/>
    <w:rsid w:val="00B910F0"/>
    <w:rsid w:val="00B94F55"/>
    <w:rsid w:val="00B966AB"/>
    <w:rsid w:val="00BA0A1B"/>
    <w:rsid w:val="00BA1844"/>
    <w:rsid w:val="00BB0515"/>
    <w:rsid w:val="00BB2535"/>
    <w:rsid w:val="00BB6149"/>
    <w:rsid w:val="00BC4D10"/>
    <w:rsid w:val="00BD043E"/>
    <w:rsid w:val="00BD2104"/>
    <w:rsid w:val="00BD2CE9"/>
    <w:rsid w:val="00BD5BD2"/>
    <w:rsid w:val="00BD5FCF"/>
    <w:rsid w:val="00BE2A37"/>
    <w:rsid w:val="00BE4938"/>
    <w:rsid w:val="00BE53C5"/>
    <w:rsid w:val="00BE6D47"/>
    <w:rsid w:val="00BF1825"/>
    <w:rsid w:val="00BF1B5E"/>
    <w:rsid w:val="00BF23EA"/>
    <w:rsid w:val="00BF2F74"/>
    <w:rsid w:val="00BF47E0"/>
    <w:rsid w:val="00BF51BA"/>
    <w:rsid w:val="00C00ACA"/>
    <w:rsid w:val="00C01748"/>
    <w:rsid w:val="00C05FFB"/>
    <w:rsid w:val="00C06ADF"/>
    <w:rsid w:val="00C12948"/>
    <w:rsid w:val="00C12B63"/>
    <w:rsid w:val="00C1665B"/>
    <w:rsid w:val="00C20823"/>
    <w:rsid w:val="00C23FF4"/>
    <w:rsid w:val="00C263E6"/>
    <w:rsid w:val="00C27F1C"/>
    <w:rsid w:val="00C30115"/>
    <w:rsid w:val="00C30D49"/>
    <w:rsid w:val="00C337C7"/>
    <w:rsid w:val="00C33DD9"/>
    <w:rsid w:val="00C35DEB"/>
    <w:rsid w:val="00C35F88"/>
    <w:rsid w:val="00C36511"/>
    <w:rsid w:val="00C37237"/>
    <w:rsid w:val="00C4238B"/>
    <w:rsid w:val="00C461CA"/>
    <w:rsid w:val="00C467CA"/>
    <w:rsid w:val="00C5064A"/>
    <w:rsid w:val="00C52721"/>
    <w:rsid w:val="00C5377E"/>
    <w:rsid w:val="00C550EA"/>
    <w:rsid w:val="00C551E3"/>
    <w:rsid w:val="00C60C1F"/>
    <w:rsid w:val="00C61341"/>
    <w:rsid w:val="00C61422"/>
    <w:rsid w:val="00C61593"/>
    <w:rsid w:val="00C629A7"/>
    <w:rsid w:val="00C70790"/>
    <w:rsid w:val="00C70CC5"/>
    <w:rsid w:val="00C71A2A"/>
    <w:rsid w:val="00C71C9F"/>
    <w:rsid w:val="00C73316"/>
    <w:rsid w:val="00C761E8"/>
    <w:rsid w:val="00C83F5A"/>
    <w:rsid w:val="00C8429F"/>
    <w:rsid w:val="00C851F8"/>
    <w:rsid w:val="00C85323"/>
    <w:rsid w:val="00C86DE7"/>
    <w:rsid w:val="00C926FA"/>
    <w:rsid w:val="00C9277C"/>
    <w:rsid w:val="00C9287A"/>
    <w:rsid w:val="00C93340"/>
    <w:rsid w:val="00C936DE"/>
    <w:rsid w:val="00C94B19"/>
    <w:rsid w:val="00C95317"/>
    <w:rsid w:val="00C9613B"/>
    <w:rsid w:val="00C9745E"/>
    <w:rsid w:val="00CA05B8"/>
    <w:rsid w:val="00CA1754"/>
    <w:rsid w:val="00CA36DD"/>
    <w:rsid w:val="00CA3E67"/>
    <w:rsid w:val="00CA4382"/>
    <w:rsid w:val="00CA5E1A"/>
    <w:rsid w:val="00CA6F2C"/>
    <w:rsid w:val="00CA77CF"/>
    <w:rsid w:val="00CB110C"/>
    <w:rsid w:val="00CB403B"/>
    <w:rsid w:val="00CB4D87"/>
    <w:rsid w:val="00CB5A06"/>
    <w:rsid w:val="00CC030E"/>
    <w:rsid w:val="00CC30E2"/>
    <w:rsid w:val="00CC46CB"/>
    <w:rsid w:val="00CC7E94"/>
    <w:rsid w:val="00CD1060"/>
    <w:rsid w:val="00CD131F"/>
    <w:rsid w:val="00CD2433"/>
    <w:rsid w:val="00CD4F5D"/>
    <w:rsid w:val="00CD6CD0"/>
    <w:rsid w:val="00CE0AAE"/>
    <w:rsid w:val="00CE309B"/>
    <w:rsid w:val="00CE3FC7"/>
    <w:rsid w:val="00CF3589"/>
    <w:rsid w:val="00CF37E7"/>
    <w:rsid w:val="00CF7A0F"/>
    <w:rsid w:val="00D0048E"/>
    <w:rsid w:val="00D00A95"/>
    <w:rsid w:val="00D01943"/>
    <w:rsid w:val="00D0261E"/>
    <w:rsid w:val="00D051CF"/>
    <w:rsid w:val="00D05B82"/>
    <w:rsid w:val="00D075FF"/>
    <w:rsid w:val="00D101C1"/>
    <w:rsid w:val="00D103D9"/>
    <w:rsid w:val="00D1195D"/>
    <w:rsid w:val="00D11FCD"/>
    <w:rsid w:val="00D1409D"/>
    <w:rsid w:val="00D15072"/>
    <w:rsid w:val="00D223BC"/>
    <w:rsid w:val="00D2301B"/>
    <w:rsid w:val="00D232AE"/>
    <w:rsid w:val="00D24858"/>
    <w:rsid w:val="00D27ED0"/>
    <w:rsid w:val="00D30A3E"/>
    <w:rsid w:val="00D31574"/>
    <w:rsid w:val="00D35A63"/>
    <w:rsid w:val="00D3607A"/>
    <w:rsid w:val="00D4030E"/>
    <w:rsid w:val="00D44191"/>
    <w:rsid w:val="00D44FA6"/>
    <w:rsid w:val="00D450DC"/>
    <w:rsid w:val="00D46A7C"/>
    <w:rsid w:val="00D53138"/>
    <w:rsid w:val="00D62077"/>
    <w:rsid w:val="00D6267A"/>
    <w:rsid w:val="00D64066"/>
    <w:rsid w:val="00D6654D"/>
    <w:rsid w:val="00D72784"/>
    <w:rsid w:val="00D72CCC"/>
    <w:rsid w:val="00D73456"/>
    <w:rsid w:val="00D74A87"/>
    <w:rsid w:val="00D76D54"/>
    <w:rsid w:val="00D774EE"/>
    <w:rsid w:val="00D777CD"/>
    <w:rsid w:val="00D77D50"/>
    <w:rsid w:val="00D807D2"/>
    <w:rsid w:val="00D8125E"/>
    <w:rsid w:val="00D82E08"/>
    <w:rsid w:val="00D8309C"/>
    <w:rsid w:val="00D84CCE"/>
    <w:rsid w:val="00D90E5D"/>
    <w:rsid w:val="00D919FB"/>
    <w:rsid w:val="00D93FDA"/>
    <w:rsid w:val="00D9523F"/>
    <w:rsid w:val="00D95EB8"/>
    <w:rsid w:val="00D97CD0"/>
    <w:rsid w:val="00DA0D68"/>
    <w:rsid w:val="00DA0E60"/>
    <w:rsid w:val="00DA1DBE"/>
    <w:rsid w:val="00DA24FF"/>
    <w:rsid w:val="00DA2674"/>
    <w:rsid w:val="00DA6BED"/>
    <w:rsid w:val="00DB55DA"/>
    <w:rsid w:val="00DC04B9"/>
    <w:rsid w:val="00DC097E"/>
    <w:rsid w:val="00DC2AA9"/>
    <w:rsid w:val="00DC5711"/>
    <w:rsid w:val="00DD031C"/>
    <w:rsid w:val="00DD0BBF"/>
    <w:rsid w:val="00DD748D"/>
    <w:rsid w:val="00DE02F2"/>
    <w:rsid w:val="00DE0BD9"/>
    <w:rsid w:val="00DE0FE5"/>
    <w:rsid w:val="00DE1401"/>
    <w:rsid w:val="00DE52AB"/>
    <w:rsid w:val="00DE5EF7"/>
    <w:rsid w:val="00DF0413"/>
    <w:rsid w:val="00DF19B4"/>
    <w:rsid w:val="00DF3D52"/>
    <w:rsid w:val="00DF5DF2"/>
    <w:rsid w:val="00DF79EE"/>
    <w:rsid w:val="00E00D8F"/>
    <w:rsid w:val="00E01CBC"/>
    <w:rsid w:val="00E01EB3"/>
    <w:rsid w:val="00E024DD"/>
    <w:rsid w:val="00E028C6"/>
    <w:rsid w:val="00E134FF"/>
    <w:rsid w:val="00E163BA"/>
    <w:rsid w:val="00E16937"/>
    <w:rsid w:val="00E25108"/>
    <w:rsid w:val="00E25D9B"/>
    <w:rsid w:val="00E27652"/>
    <w:rsid w:val="00E27B31"/>
    <w:rsid w:val="00E27C2D"/>
    <w:rsid w:val="00E30877"/>
    <w:rsid w:val="00E34715"/>
    <w:rsid w:val="00E36C75"/>
    <w:rsid w:val="00E407D6"/>
    <w:rsid w:val="00E41079"/>
    <w:rsid w:val="00E4138C"/>
    <w:rsid w:val="00E419DA"/>
    <w:rsid w:val="00E42E7C"/>
    <w:rsid w:val="00E43342"/>
    <w:rsid w:val="00E43443"/>
    <w:rsid w:val="00E46803"/>
    <w:rsid w:val="00E47980"/>
    <w:rsid w:val="00E517AD"/>
    <w:rsid w:val="00E525BB"/>
    <w:rsid w:val="00E565E9"/>
    <w:rsid w:val="00E577A5"/>
    <w:rsid w:val="00E57C9A"/>
    <w:rsid w:val="00E62955"/>
    <w:rsid w:val="00E63783"/>
    <w:rsid w:val="00E65011"/>
    <w:rsid w:val="00E66BF0"/>
    <w:rsid w:val="00E678DB"/>
    <w:rsid w:val="00E70A66"/>
    <w:rsid w:val="00E71AB3"/>
    <w:rsid w:val="00E72F86"/>
    <w:rsid w:val="00E75D8A"/>
    <w:rsid w:val="00E77178"/>
    <w:rsid w:val="00E77982"/>
    <w:rsid w:val="00E8015A"/>
    <w:rsid w:val="00E81D08"/>
    <w:rsid w:val="00E8648C"/>
    <w:rsid w:val="00E87B3A"/>
    <w:rsid w:val="00E92CF1"/>
    <w:rsid w:val="00E92E48"/>
    <w:rsid w:val="00E931F0"/>
    <w:rsid w:val="00E93C9E"/>
    <w:rsid w:val="00E94BC9"/>
    <w:rsid w:val="00E95998"/>
    <w:rsid w:val="00E96AE9"/>
    <w:rsid w:val="00EA1800"/>
    <w:rsid w:val="00EA1C85"/>
    <w:rsid w:val="00EA6476"/>
    <w:rsid w:val="00EA65FC"/>
    <w:rsid w:val="00EA7F87"/>
    <w:rsid w:val="00EB3FB0"/>
    <w:rsid w:val="00EB5E8F"/>
    <w:rsid w:val="00EB60BB"/>
    <w:rsid w:val="00EB6C39"/>
    <w:rsid w:val="00EB7698"/>
    <w:rsid w:val="00EC01DA"/>
    <w:rsid w:val="00EC251C"/>
    <w:rsid w:val="00EC2EBD"/>
    <w:rsid w:val="00EC4BF1"/>
    <w:rsid w:val="00EC5224"/>
    <w:rsid w:val="00EC5D55"/>
    <w:rsid w:val="00EC7398"/>
    <w:rsid w:val="00EC791E"/>
    <w:rsid w:val="00ED167D"/>
    <w:rsid w:val="00ED360D"/>
    <w:rsid w:val="00ED3FBE"/>
    <w:rsid w:val="00ED585B"/>
    <w:rsid w:val="00ED5E45"/>
    <w:rsid w:val="00ED6329"/>
    <w:rsid w:val="00ED6BB3"/>
    <w:rsid w:val="00ED6CD9"/>
    <w:rsid w:val="00ED7EDB"/>
    <w:rsid w:val="00EE089F"/>
    <w:rsid w:val="00EE5DEA"/>
    <w:rsid w:val="00EE63E7"/>
    <w:rsid w:val="00EF0221"/>
    <w:rsid w:val="00EF1081"/>
    <w:rsid w:val="00EF1312"/>
    <w:rsid w:val="00EF132D"/>
    <w:rsid w:val="00EF5A6F"/>
    <w:rsid w:val="00EF6993"/>
    <w:rsid w:val="00EF7F87"/>
    <w:rsid w:val="00F004F5"/>
    <w:rsid w:val="00F0110C"/>
    <w:rsid w:val="00F01475"/>
    <w:rsid w:val="00F02CA5"/>
    <w:rsid w:val="00F04050"/>
    <w:rsid w:val="00F04075"/>
    <w:rsid w:val="00F04319"/>
    <w:rsid w:val="00F07636"/>
    <w:rsid w:val="00F115BB"/>
    <w:rsid w:val="00F141F5"/>
    <w:rsid w:val="00F203B8"/>
    <w:rsid w:val="00F22B84"/>
    <w:rsid w:val="00F2310C"/>
    <w:rsid w:val="00F34C48"/>
    <w:rsid w:val="00F37275"/>
    <w:rsid w:val="00F40533"/>
    <w:rsid w:val="00F42C44"/>
    <w:rsid w:val="00F451FA"/>
    <w:rsid w:val="00F4560A"/>
    <w:rsid w:val="00F475FD"/>
    <w:rsid w:val="00F523E4"/>
    <w:rsid w:val="00F54554"/>
    <w:rsid w:val="00F57C56"/>
    <w:rsid w:val="00F61A47"/>
    <w:rsid w:val="00F662E4"/>
    <w:rsid w:val="00F70E2F"/>
    <w:rsid w:val="00F734D6"/>
    <w:rsid w:val="00F75B27"/>
    <w:rsid w:val="00F77FE8"/>
    <w:rsid w:val="00F8269B"/>
    <w:rsid w:val="00F85EDC"/>
    <w:rsid w:val="00F86680"/>
    <w:rsid w:val="00F912AC"/>
    <w:rsid w:val="00F94F0B"/>
    <w:rsid w:val="00F9510B"/>
    <w:rsid w:val="00F9719C"/>
    <w:rsid w:val="00F97278"/>
    <w:rsid w:val="00FA3B45"/>
    <w:rsid w:val="00FA4C7F"/>
    <w:rsid w:val="00FA52C4"/>
    <w:rsid w:val="00FA69C4"/>
    <w:rsid w:val="00FA7C5D"/>
    <w:rsid w:val="00FB3D06"/>
    <w:rsid w:val="00FB4433"/>
    <w:rsid w:val="00FB6D8D"/>
    <w:rsid w:val="00FC1059"/>
    <w:rsid w:val="00FC1B68"/>
    <w:rsid w:val="00FC24D5"/>
    <w:rsid w:val="00FC3D94"/>
    <w:rsid w:val="00FC493B"/>
    <w:rsid w:val="00FD24A0"/>
    <w:rsid w:val="00FD3817"/>
    <w:rsid w:val="00FD4C3E"/>
    <w:rsid w:val="00FD6B09"/>
    <w:rsid w:val="00FE10EB"/>
    <w:rsid w:val="00FE298C"/>
    <w:rsid w:val="00FE398D"/>
    <w:rsid w:val="00FE4BD1"/>
    <w:rsid w:val="00FE539F"/>
    <w:rsid w:val="00FE5AE1"/>
    <w:rsid w:val="00FE76E6"/>
    <w:rsid w:val="00FF02C6"/>
    <w:rsid w:val="00FF26B8"/>
    <w:rsid w:val="00FF2E97"/>
    <w:rsid w:val="00FF47DF"/>
    <w:rsid w:val="00FF7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3B02F"/>
  <w15:docId w15:val="{CAC5CC93-2BC8-4056-9183-AC94449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52"/>
  </w:style>
  <w:style w:type="paragraph" w:styleId="Heading1">
    <w:name w:val="heading 1"/>
    <w:basedOn w:val="Normal"/>
    <w:next w:val="Normal"/>
    <w:link w:val="Heading1Char"/>
    <w:autoRedefine/>
    <w:qFormat/>
    <w:rsid w:val="00300EDD"/>
    <w:pPr>
      <w:keepNext/>
      <w:keepLines/>
      <w:spacing w:before="480" w:after="0" w:line="240" w:lineRule="auto"/>
      <w:jc w:val="both"/>
      <w:outlineLvl w:val="0"/>
    </w:pPr>
    <w:rPr>
      <w:rFonts w:ascii="Times New Roman" w:eastAsia="Times New Roman" w:hAnsi="Times New Roman" w:cs="Times New Roman"/>
      <w:b/>
      <w:bCs/>
      <w:sz w:val="24"/>
      <w:szCs w:val="24"/>
      <w:lang w:eastAsia="hr-HR"/>
    </w:rPr>
  </w:style>
  <w:style w:type="paragraph" w:styleId="Heading2">
    <w:name w:val="heading 2"/>
    <w:basedOn w:val="Normal"/>
    <w:next w:val="Normal"/>
    <w:link w:val="Heading2Char"/>
    <w:autoRedefine/>
    <w:unhideWhenUsed/>
    <w:qFormat/>
    <w:rsid w:val="00ED5E45"/>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nhideWhenUsed/>
    <w:qFormat/>
    <w:rsid w:val="00FA52C4"/>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DD"/>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ED5E45"/>
    <w:rPr>
      <w:rFonts w:ascii="Times New Roman" w:eastAsiaTheme="majorEastAsia" w:hAnsi="Times New Roman" w:cstheme="majorBidi"/>
      <w:b/>
      <w:bCs/>
      <w:sz w:val="24"/>
      <w:szCs w:val="26"/>
    </w:rPr>
  </w:style>
  <w:style w:type="paragraph" w:styleId="Title">
    <w:name w:val="Title"/>
    <w:basedOn w:val="Normal"/>
    <w:next w:val="Normal"/>
    <w:link w:val="TitleChar"/>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rsid w:val="00FA52C4"/>
    <w:rPr>
      <w:rFonts w:ascii="Times New Roman" w:eastAsiaTheme="majorEastAsia" w:hAnsi="Times New Roman" w:cstheme="majorBidi"/>
      <w:b/>
      <w:bCs/>
      <w:sz w:val="24"/>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semiHidden/>
    <w:rsid w:val="00FE10EB"/>
    <w:rPr>
      <w:sz w:val="16"/>
      <w:szCs w:val="16"/>
    </w:rPr>
  </w:style>
  <w:style w:type="paragraph" w:styleId="CommentText">
    <w:name w:val="annotation text"/>
    <w:basedOn w:val="Normal"/>
    <w:link w:val="CommentTextChar"/>
    <w:semiHidden/>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FE10EB"/>
    <w:rPr>
      <w:b/>
      <w:bCs/>
    </w:rPr>
  </w:style>
  <w:style w:type="character" w:customStyle="1" w:styleId="CommentSubjectChar">
    <w:name w:val="Comment Subject Char"/>
    <w:basedOn w:val="CommentTextChar"/>
    <w:link w:val="CommentSubject"/>
    <w:semiHidden/>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rsid w:val="00FE10EB"/>
  </w:style>
  <w:style w:type="character" w:styleId="Strong">
    <w:name w:val="Strong"/>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rsid w:val="00FE10EB"/>
  </w:style>
  <w:style w:type="table" w:styleId="TableGrid">
    <w:name w:val="Table Grid"/>
    <w:basedOn w:val="TableNormal"/>
    <w:rsid w:val="00FE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0E87"/>
    <w:pPr>
      <w:spacing w:after="0" w:line="240" w:lineRule="auto"/>
      <w:jc w:val="center"/>
    </w:pPr>
    <w:rPr>
      <w:rFonts w:ascii="Arial" w:eastAsia="Times New Roman" w:hAnsi="Arial" w:cs="Arial"/>
      <w:b/>
      <w:bCs/>
      <w:iCs/>
      <w:sz w:val="24"/>
      <w:szCs w:val="24"/>
    </w:rPr>
  </w:style>
  <w:style w:type="character" w:customStyle="1" w:styleId="BodyTextChar">
    <w:name w:val="Body Text Char"/>
    <w:basedOn w:val="DefaultParagraphFont"/>
    <w:link w:val="BodyText"/>
    <w:rsid w:val="00190E87"/>
    <w:rPr>
      <w:rFonts w:ascii="Arial" w:eastAsia="Times New Roman" w:hAnsi="Arial" w:cs="Arial"/>
      <w:b/>
      <w:bCs/>
      <w:iCs/>
      <w:sz w:val="24"/>
      <w:szCs w:val="24"/>
    </w:rPr>
  </w:style>
  <w:style w:type="table" w:customStyle="1" w:styleId="TableGrid1">
    <w:name w:val="Table Grid1"/>
    <w:basedOn w:val="TableNormal"/>
    <w:next w:val="TableGrid"/>
    <w:rsid w:val="0030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ED7"/>
    <w:rPr>
      <w:sz w:val="20"/>
      <w:szCs w:val="20"/>
    </w:rPr>
  </w:style>
  <w:style w:type="character" w:styleId="FootnoteReference">
    <w:name w:val="footnote reference"/>
    <w:basedOn w:val="DefaultParagraphFont"/>
    <w:uiPriority w:val="99"/>
    <w:semiHidden/>
    <w:unhideWhenUsed/>
    <w:rsid w:val="00691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057">
      <w:bodyDiv w:val="1"/>
      <w:marLeft w:val="0"/>
      <w:marRight w:val="0"/>
      <w:marTop w:val="0"/>
      <w:marBottom w:val="0"/>
      <w:divBdr>
        <w:top w:val="none" w:sz="0" w:space="0" w:color="auto"/>
        <w:left w:val="none" w:sz="0" w:space="0" w:color="auto"/>
        <w:bottom w:val="none" w:sz="0" w:space="0" w:color="auto"/>
        <w:right w:val="none" w:sz="0" w:space="0" w:color="auto"/>
      </w:divBdr>
    </w:div>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262424884">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4864884">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10558557">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72159123">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82623380">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196308653">
      <w:bodyDiv w:val="1"/>
      <w:marLeft w:val="0"/>
      <w:marRight w:val="0"/>
      <w:marTop w:val="0"/>
      <w:marBottom w:val="0"/>
      <w:divBdr>
        <w:top w:val="none" w:sz="0" w:space="0" w:color="auto"/>
        <w:left w:val="none" w:sz="0" w:space="0" w:color="auto"/>
        <w:bottom w:val="none" w:sz="0" w:space="0" w:color="auto"/>
        <w:right w:val="none" w:sz="0" w:space="0" w:color="auto"/>
      </w:divBdr>
    </w:div>
    <w:div w:id="1405185125">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691105083">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D66B-141E-4E41-B2D6-C3A033B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56</Pages>
  <Words>19469</Words>
  <Characters>110975</Characters>
  <Application>Microsoft Office Word</Application>
  <DocSecurity>0</DocSecurity>
  <Lines>924</Lines>
  <Paragraphs>260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Šćukanec</dc:creator>
  <cp:lastModifiedBy>Nina Ban Glasnović</cp:lastModifiedBy>
  <cp:revision>14</cp:revision>
  <cp:lastPrinted>2021-06-15T09:12:00Z</cp:lastPrinted>
  <dcterms:created xsi:type="dcterms:W3CDTF">2021-06-15T08:26:00Z</dcterms:created>
  <dcterms:modified xsi:type="dcterms:W3CDTF">2021-06-16T11:03:00Z</dcterms:modified>
</cp:coreProperties>
</file>