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B5E86" w14:textId="77777777" w:rsidR="00661268" w:rsidRDefault="00661268" w:rsidP="006612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5F1FB" w14:textId="77777777" w:rsidR="00661268" w:rsidRDefault="00661268" w:rsidP="00661268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BDF075" wp14:editId="48BE7532">
            <wp:extent cx="502938" cy="683998"/>
            <wp:effectExtent l="0" t="0" r="0" b="1802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3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E0DF9B" w14:textId="77777777" w:rsidR="00661268" w:rsidRDefault="00661268" w:rsidP="00661268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7FEF2AB3" w14:textId="77777777" w:rsidR="00661268" w:rsidRDefault="00661268" w:rsidP="0066126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461CBA" w14:textId="40678B38" w:rsidR="00661268" w:rsidRDefault="00661268" w:rsidP="00661268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28. </w:t>
      </w:r>
      <w:r w:rsidR="006B3C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listopada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2021.</w:t>
      </w:r>
    </w:p>
    <w:p w14:paraId="3DC8BD40" w14:textId="77777777" w:rsidR="00661268" w:rsidRDefault="00661268" w:rsidP="0066126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596D1E7" w14:textId="77777777" w:rsidR="00661268" w:rsidRDefault="00661268" w:rsidP="00661268">
      <w:pPr>
        <w:sectPr w:rsidR="00661268">
          <w:footerReference w:type="default" r:id="rId7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661268" w14:paraId="6B9D2EE1" w14:textId="77777777" w:rsidTr="0027157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6BDF" w14:textId="77777777" w:rsidR="00661268" w:rsidRDefault="00661268" w:rsidP="0027157C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4BDC" w14:textId="77777777" w:rsidR="00661268" w:rsidRDefault="00661268" w:rsidP="002715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081C6687" w14:textId="77777777" w:rsidR="00661268" w:rsidRDefault="00661268" w:rsidP="0066126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661268" w14:paraId="57BFA53B" w14:textId="77777777" w:rsidTr="0027157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F507" w14:textId="77777777" w:rsidR="00661268" w:rsidRDefault="00661268" w:rsidP="0027157C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D8EC" w14:textId="77777777" w:rsidR="00661268" w:rsidRDefault="00661268" w:rsidP="0027157C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F402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 upućivanju humanitarne </w:t>
            </w:r>
            <w:r w:rsidRPr="00F40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pomoći </w:t>
            </w:r>
            <w:r w:rsidRPr="006612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Republici Ruandi donacijom cjepiva protiv bolesti COVID-19</w:t>
            </w:r>
          </w:p>
        </w:tc>
      </w:tr>
    </w:tbl>
    <w:p w14:paraId="6E32BDEB" w14:textId="77777777" w:rsidR="00661268" w:rsidRDefault="00661268" w:rsidP="00661268">
      <w:pPr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BACD962" w14:textId="77777777" w:rsidR="00661268" w:rsidRDefault="00661268" w:rsidP="00661268">
      <w:pPr>
        <w:sectPr w:rsidR="0066126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211C4591" w14:textId="77777777" w:rsidR="00FA37B6" w:rsidRPr="005836F4" w:rsidRDefault="00FA37B6" w:rsidP="002B2445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31. stavka 2. Zakona o Vladi Republike Hrvatske (Narodne novine, broj 150/11, 119/14, 93/16 i 116/18), a u vezi sa člankom 8., podstavkom 5. Zakona o razvojnoj suradnji i humanitarnoj pomoći inozemstvu (Narodne novine, broj 146/08), Vlada Republike Hrvatske je na sjednici održanoj __________ donijela</w:t>
      </w:r>
    </w:p>
    <w:p w14:paraId="54A591A8" w14:textId="77777777" w:rsidR="002B2445" w:rsidRDefault="002B2445" w:rsidP="002B244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1CCE5" w14:textId="77777777" w:rsidR="00FA37B6" w:rsidRDefault="00FA37B6" w:rsidP="00FA37B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01AE587E" w14:textId="77777777" w:rsidR="00FA37B6" w:rsidRDefault="00FA37B6" w:rsidP="002B244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59173" w14:textId="77777777" w:rsidR="00FA37B6" w:rsidRPr="00364DBD" w:rsidRDefault="00FA37B6" w:rsidP="00364DBD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7068461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bookmarkEnd w:id="0"/>
      <w:r w:rsidR="00A94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upućivanju humanitarne pomoći</w:t>
      </w:r>
      <w:r w:rsidR="00AE3DEB" w:rsidRPr="00AE3DEB">
        <w:t xml:space="preserve"> </w:t>
      </w:r>
      <w:r w:rsidR="007E65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Republici Ruandi </w:t>
      </w:r>
      <w:r w:rsidR="00A94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donacijom cjepiva protiv bolesti COVID-19</w:t>
      </w:r>
    </w:p>
    <w:p w14:paraId="57299AAE" w14:textId="77777777" w:rsidR="002B2445" w:rsidRDefault="002B2445" w:rsidP="00447F87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FF500" w14:textId="77777777" w:rsidR="00FA37B6" w:rsidRDefault="00FA37B6" w:rsidP="00FA37B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4F070180" w14:textId="77777777" w:rsidR="00974535" w:rsidRDefault="00FA37B6" w:rsidP="00162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Prihvaća se prijedlog Ministarstva vanjskih i europskih poslova dostavljen Vladi Republike Hrvatske dopisom KLASA:</w:t>
      </w:r>
      <w:r w:rsidR="00661268">
        <w:rPr>
          <w:rFonts w:ascii="Times New Roman" w:hAnsi="Times New Roman" w:cs="Times New Roman"/>
          <w:sz w:val="24"/>
          <w:szCs w:val="24"/>
        </w:rPr>
        <w:t xml:space="preserve"> 018-04/21-19/3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661268">
        <w:rPr>
          <w:rFonts w:ascii="Times New Roman" w:hAnsi="Times New Roman" w:cs="Times New Roman"/>
          <w:sz w:val="24"/>
          <w:szCs w:val="24"/>
        </w:rPr>
        <w:t>521-VIII-03-21-35</w:t>
      </w:r>
      <w:r w:rsidR="002B2445">
        <w:rPr>
          <w:rFonts w:ascii="Times New Roman" w:hAnsi="Times New Roman" w:cs="Times New Roman"/>
          <w:sz w:val="24"/>
          <w:szCs w:val="24"/>
        </w:rPr>
        <w:t xml:space="preserve"> </w:t>
      </w:r>
      <w:r w:rsidR="00A56600">
        <w:rPr>
          <w:rFonts w:ascii="Times New Roman" w:hAnsi="Times New Roman" w:cs="Times New Roman"/>
          <w:sz w:val="24"/>
          <w:szCs w:val="24"/>
        </w:rPr>
        <w:t xml:space="preserve">od </w:t>
      </w:r>
      <w:r w:rsidR="00661268">
        <w:rPr>
          <w:rFonts w:ascii="Times New Roman" w:hAnsi="Times New Roman" w:cs="Times New Roman"/>
          <w:sz w:val="24"/>
          <w:szCs w:val="24"/>
        </w:rPr>
        <w:t>26</w:t>
      </w:r>
      <w:r w:rsidR="00A56600">
        <w:rPr>
          <w:rFonts w:ascii="Times New Roman" w:hAnsi="Times New Roman" w:cs="Times New Roman"/>
          <w:sz w:val="24"/>
          <w:szCs w:val="24"/>
        </w:rPr>
        <w:t xml:space="preserve">. </w:t>
      </w:r>
      <w:r w:rsidR="00AB1F49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2021. godine, </w:t>
      </w:r>
      <w:r w:rsidR="00A949BC" w:rsidRPr="00A949BC">
        <w:rPr>
          <w:rFonts w:ascii="Times New Roman" w:hAnsi="Times New Roman" w:cs="Times New Roman"/>
          <w:sz w:val="24"/>
          <w:szCs w:val="24"/>
        </w:rPr>
        <w:t xml:space="preserve">o upućivanju humanitarne pomoći </w:t>
      </w:r>
      <w:r w:rsidR="007E650D">
        <w:rPr>
          <w:rFonts w:ascii="Times New Roman" w:hAnsi="Times New Roman" w:cs="Times New Roman"/>
          <w:sz w:val="24"/>
          <w:szCs w:val="24"/>
        </w:rPr>
        <w:t>Republici Ruandi</w:t>
      </w:r>
      <w:r w:rsidR="00A949BC" w:rsidRPr="00A949BC">
        <w:rPr>
          <w:rFonts w:ascii="Times New Roman" w:hAnsi="Times New Roman" w:cs="Times New Roman"/>
          <w:sz w:val="24"/>
          <w:szCs w:val="24"/>
        </w:rPr>
        <w:t xml:space="preserve"> donacijom cjepiva protiv bolesti COVID-19</w:t>
      </w:r>
      <w:r w:rsidR="00A949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1791E" w14:textId="77777777" w:rsidR="00974535" w:rsidRDefault="00974535" w:rsidP="00162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06A23" w14:textId="2321B165" w:rsidR="00974535" w:rsidRDefault="00D84AFF" w:rsidP="002933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Donacija sadrži </w:t>
      </w:r>
      <w:r w:rsidR="00186B01">
        <w:rPr>
          <w:rFonts w:ascii="Times New Roman" w:hAnsi="Times New Roman" w:cs="Times New Roman"/>
          <w:sz w:val="24"/>
          <w:szCs w:val="24"/>
        </w:rPr>
        <w:t>205</w:t>
      </w:r>
      <w:r w:rsidR="008C5F62" w:rsidRPr="008C5F62">
        <w:rPr>
          <w:rFonts w:ascii="Times New Roman" w:hAnsi="Times New Roman" w:cs="Times New Roman"/>
          <w:sz w:val="24"/>
          <w:szCs w:val="24"/>
        </w:rPr>
        <w:t xml:space="preserve">.000 doza </w:t>
      </w:r>
      <w:r w:rsidR="008C5F62">
        <w:rPr>
          <w:rFonts w:ascii="Times New Roman" w:hAnsi="Times New Roman" w:cs="Times New Roman"/>
          <w:sz w:val="24"/>
          <w:szCs w:val="24"/>
        </w:rPr>
        <w:t xml:space="preserve">cjepiva protiv bolesti COVID-19. </w:t>
      </w:r>
    </w:p>
    <w:p w14:paraId="43948C51" w14:textId="77777777" w:rsidR="006C0C70" w:rsidRPr="002B2445" w:rsidRDefault="006C0C70" w:rsidP="00162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7E3D5" w14:textId="77777777" w:rsidR="00997E19" w:rsidRPr="00612257" w:rsidRDefault="00FA37B6" w:rsidP="0061225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594C2524" w14:textId="77777777" w:rsidR="00997E19" w:rsidRDefault="00997E19" w:rsidP="00E13D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7C6">
        <w:rPr>
          <w:rFonts w:ascii="Times New Roman" w:hAnsi="Times New Roman" w:cs="Times New Roman"/>
          <w:sz w:val="24"/>
          <w:szCs w:val="24"/>
        </w:rPr>
        <w:t>Zadužuju se Ministarstvo zdravstva zajedno s Hrvatskim zavodom za javno zdravstvo za pripremu izvršenja i provedbu donacije iz točke I. ove Odluke te sklapanje odgovarajućih sporazuma i primopredajnih aranžmana u skladu sa smjernicama Mehanizma Europ</w:t>
      </w:r>
      <w:r w:rsidR="00612257" w:rsidRPr="003417C6">
        <w:rPr>
          <w:rFonts w:ascii="Times New Roman" w:hAnsi="Times New Roman" w:cs="Times New Roman"/>
          <w:sz w:val="24"/>
          <w:szCs w:val="24"/>
        </w:rPr>
        <w:t>ske unije za dijeljenje cjepiva protiv bolesti COVID-19.</w:t>
      </w:r>
    </w:p>
    <w:p w14:paraId="5939A9D9" w14:textId="77777777" w:rsidR="00FA37B6" w:rsidRDefault="00FA37B6" w:rsidP="00447F87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C685" w14:textId="77777777" w:rsidR="00FA37B6" w:rsidRDefault="00FA37B6" w:rsidP="00FA37B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6E0DAA3D" w14:textId="77777777" w:rsidR="00E13D58" w:rsidRPr="00F468BE" w:rsidRDefault="00E13D58" w:rsidP="00E13D58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ministar zdravstva da u ime Vlade Republike Hrvatske potpiše sporazume iz točke II. ove Odluke.</w:t>
      </w:r>
    </w:p>
    <w:p w14:paraId="1D48E2C5" w14:textId="77777777" w:rsidR="00E13D58" w:rsidRDefault="00E13D58" w:rsidP="00E13D58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Ministarstvo vanjskih i europskih poslova za koordinaciju aktivnosti iz točke II. ove Odluke.</w:t>
      </w:r>
    </w:p>
    <w:p w14:paraId="103055BE" w14:textId="77777777" w:rsidR="007E650D" w:rsidRDefault="007E650D" w:rsidP="00E13D58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sz w:val="24"/>
          <w:szCs w:val="24"/>
        </w:rPr>
        <w:t>Zadužuje se Ministarstvo unutarnjih poslova – Ravnateljstvo civilne zaštite za koordinaciju isporuke donacije cjepiva iz točke I. ove Odluke putem europskog Koordinacijskog centra za odgovor na hitne situacije Mehanizma Unije za civilnu zaštitu.</w:t>
      </w:r>
    </w:p>
    <w:p w14:paraId="29561A04" w14:textId="77777777" w:rsidR="00676B36" w:rsidRDefault="00676B36" w:rsidP="00447F87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0C393" w14:textId="77777777" w:rsidR="00E13D58" w:rsidRDefault="00E13D58" w:rsidP="00447F87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14:paraId="54CBBA1D" w14:textId="77777777" w:rsidR="00FA37B6" w:rsidRDefault="00FA37B6" w:rsidP="00364DBD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7C6">
        <w:rPr>
          <w:rFonts w:ascii="Times New Roman" w:hAnsi="Times New Roman" w:cs="Times New Roman"/>
          <w:sz w:val="24"/>
          <w:szCs w:val="24"/>
        </w:rPr>
        <w:lastRenderedPageBreak/>
        <w:t xml:space="preserve">Financijska sredstva za provedbu ove Odluke osigurana su u Državnom proračunu Republike Hrvatske za 2021. godinu i projekcijama za 2022. i 2023. godinu na </w:t>
      </w:r>
      <w:r w:rsidR="00364DBD" w:rsidRPr="003417C6">
        <w:rPr>
          <w:rFonts w:ascii="Times New Roman" w:hAnsi="Times New Roman" w:cs="Times New Roman"/>
          <w:sz w:val="24"/>
          <w:szCs w:val="24"/>
        </w:rPr>
        <w:t>Razdjelu 096 u okviru redovite djel</w:t>
      </w:r>
      <w:r w:rsidR="005B7476" w:rsidRPr="003417C6">
        <w:rPr>
          <w:rFonts w:ascii="Times New Roman" w:hAnsi="Times New Roman" w:cs="Times New Roman"/>
          <w:sz w:val="24"/>
          <w:szCs w:val="24"/>
        </w:rPr>
        <w:t xml:space="preserve">atnosti Ministarstva zdravstva. </w:t>
      </w:r>
      <w:r w:rsidR="007E650D" w:rsidRPr="007E650D">
        <w:rPr>
          <w:rFonts w:ascii="Times New Roman" w:hAnsi="Times New Roman" w:cs="Times New Roman"/>
          <w:sz w:val="24"/>
          <w:szCs w:val="24"/>
        </w:rPr>
        <w:t>Financijska sredstva potrebna za podmirenje troškova t</w:t>
      </w:r>
      <w:r w:rsidR="007E650D">
        <w:rPr>
          <w:rFonts w:ascii="Times New Roman" w:hAnsi="Times New Roman" w:cs="Times New Roman"/>
          <w:sz w:val="24"/>
          <w:szCs w:val="24"/>
        </w:rPr>
        <w:t>ransporta donacije u iznosu do 4</w:t>
      </w:r>
      <w:r w:rsidR="007E650D" w:rsidRPr="007E650D">
        <w:rPr>
          <w:rFonts w:ascii="Times New Roman" w:hAnsi="Times New Roman" w:cs="Times New Roman"/>
          <w:sz w:val="24"/>
          <w:szCs w:val="24"/>
        </w:rPr>
        <w:t xml:space="preserve">00.000,00 kn osigurana su na Razdjelu 048 Ministarstva vanjskih i europskih poslova.  </w:t>
      </w:r>
    </w:p>
    <w:p w14:paraId="26AFD0F7" w14:textId="77777777" w:rsidR="002B2445" w:rsidRDefault="002B2445" w:rsidP="00447F87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052D2" w14:textId="77777777" w:rsidR="00FA37B6" w:rsidRDefault="00FA37B6" w:rsidP="002B244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BA619E1" w14:textId="77777777" w:rsidR="00FA37B6" w:rsidRDefault="00FA37B6" w:rsidP="00CF156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14:paraId="6E3BB38A" w14:textId="77777777" w:rsidR="002B2445" w:rsidRDefault="002B2445" w:rsidP="00FA37B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39711" w14:textId="77777777" w:rsidR="002B2445" w:rsidRDefault="002B2445" w:rsidP="00FA37B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72A3D" w14:textId="77777777" w:rsidR="002B2445" w:rsidRDefault="002B2445" w:rsidP="00FA37B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C2F72" w14:textId="77777777" w:rsidR="00FA37B6" w:rsidRDefault="00FA37B6" w:rsidP="00FA37B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484CE42" w14:textId="77777777" w:rsidR="00FA37B6" w:rsidRDefault="00FA37B6" w:rsidP="00FA37B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5E96309" w14:textId="77777777" w:rsidR="00FA37B6" w:rsidRDefault="00FA37B6" w:rsidP="00FA37B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  <w:t>______ 2021.</w:t>
      </w:r>
    </w:p>
    <w:p w14:paraId="15893ECB" w14:textId="77777777" w:rsidR="00FA37B6" w:rsidRDefault="00FA37B6" w:rsidP="00FA37B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AA239" w14:textId="77777777" w:rsidR="00FA37B6" w:rsidRDefault="00FA37B6" w:rsidP="002B2445">
      <w:pPr>
        <w:pStyle w:val="Standard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B2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14:paraId="5D6E528D" w14:textId="77777777" w:rsidR="00E74B7C" w:rsidRDefault="00FA37B6" w:rsidP="002B2445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6C61D000" w14:textId="77777777" w:rsidR="002B2445" w:rsidRDefault="002B2445" w:rsidP="00FA37B6">
      <w:pPr>
        <w:pStyle w:val="Standard"/>
        <w:tabs>
          <w:tab w:val="center" w:pos="73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57599" w14:textId="77777777" w:rsidR="002B2445" w:rsidRDefault="002B2445" w:rsidP="00FA37B6">
      <w:pPr>
        <w:pStyle w:val="Standard"/>
        <w:tabs>
          <w:tab w:val="center" w:pos="73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D7A79" w14:textId="77777777" w:rsidR="002B2445" w:rsidRDefault="002B2445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C05297" w14:textId="77777777" w:rsidR="00FA37B6" w:rsidRDefault="00FA37B6" w:rsidP="00FA37B6">
      <w:pPr>
        <w:pStyle w:val="Standard"/>
        <w:tabs>
          <w:tab w:val="center" w:pos="73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642D5481" w14:textId="77777777" w:rsidR="00676B36" w:rsidRPr="00A949BC" w:rsidRDefault="00FA37B6" w:rsidP="00A949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194F">
        <w:rPr>
          <w:rFonts w:ascii="Times New Roman" w:hAnsi="Times New Roman" w:cs="Times New Roman"/>
          <w:color w:val="000000"/>
          <w:sz w:val="24"/>
          <w:szCs w:val="24"/>
        </w:rPr>
        <w:t xml:space="preserve">Ministarstvo vanjskih i europskih poslova pripremilo je prijedlog Odluke </w:t>
      </w:r>
      <w:r w:rsidR="00934586" w:rsidRPr="00934586">
        <w:rPr>
          <w:rFonts w:ascii="Times New Roman" w:hAnsi="Times New Roman" w:cs="Times New Roman"/>
          <w:bCs/>
          <w:color w:val="000000"/>
          <w:sz w:val="24"/>
          <w:szCs w:val="24"/>
        </w:rPr>
        <w:t>o upućivanju humanitarne pomoći Republici Ruandi donacijom cjepiva protiv bolesti COVID-19</w:t>
      </w:r>
      <w:r w:rsidR="00A949BC" w:rsidRPr="00A949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6B36">
        <w:rPr>
          <w:rFonts w:ascii="Times New Roman" w:hAnsi="Times New Roman" w:cs="Times New Roman"/>
          <w:sz w:val="24"/>
          <w:szCs w:val="24"/>
        </w:rPr>
        <w:t>te</w:t>
      </w:r>
      <w:r w:rsidRPr="00CA19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</w:t>
      </w:r>
      <w:r w:rsidR="00676B36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CA194F">
        <w:rPr>
          <w:rFonts w:ascii="Times New Roman" w:hAnsi="Times New Roman" w:cs="Times New Roman"/>
          <w:sz w:val="24"/>
          <w:szCs w:val="24"/>
        </w:rPr>
        <w:t xml:space="preserve"> upućuje Vladi Republike Hrvatske na donošenje </w:t>
      </w:r>
      <w:r>
        <w:rPr>
          <w:rFonts w:ascii="Times New Roman" w:hAnsi="Times New Roman" w:cs="Times New Roman"/>
          <w:sz w:val="24"/>
          <w:szCs w:val="24"/>
        </w:rPr>
        <w:t>sukladno</w:t>
      </w:r>
      <w:r w:rsidRPr="00CA194F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A194F">
        <w:rPr>
          <w:rFonts w:ascii="Times New Roman" w:hAnsi="Times New Roman" w:cs="Times New Roman"/>
          <w:sz w:val="24"/>
          <w:szCs w:val="24"/>
        </w:rPr>
        <w:t xml:space="preserve"> 31. stavka 2. Zakona o Vladi Republike Hrvatske (Narodne novine, br. 150/11, 119/14, 93/16 i 116/18).</w:t>
      </w:r>
      <w:r w:rsidR="00676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FB70D" w14:textId="77777777" w:rsidR="00676B36" w:rsidRDefault="00676B36" w:rsidP="00A94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E2D91" w14:textId="1730F1E5" w:rsidR="008C5F62" w:rsidRDefault="00974535" w:rsidP="00A949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535">
        <w:rPr>
          <w:rFonts w:ascii="Times New Roman" w:hAnsi="Times New Roman" w:cs="Times New Roman"/>
          <w:sz w:val="24"/>
          <w:szCs w:val="24"/>
        </w:rPr>
        <w:t>Donacija cjepiva protiv bolesti COVID-19</w:t>
      </w:r>
      <w:r w:rsidR="00A94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sadrži </w:t>
      </w:r>
      <w:r w:rsidR="00186B01">
        <w:rPr>
          <w:rFonts w:ascii="Times New Roman" w:hAnsi="Times New Roman" w:cs="Times New Roman"/>
          <w:sz w:val="24"/>
          <w:szCs w:val="24"/>
        </w:rPr>
        <w:t>205</w:t>
      </w:r>
      <w:bookmarkStart w:id="1" w:name="_GoBack"/>
      <w:bookmarkEnd w:id="1"/>
      <w:r w:rsidR="008C5F62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doza</w:t>
      </w:r>
      <w:r w:rsidR="00934586">
        <w:rPr>
          <w:rFonts w:ascii="Times New Roman" w:hAnsi="Times New Roman" w:cs="Times New Roman"/>
          <w:sz w:val="24"/>
          <w:szCs w:val="24"/>
        </w:rPr>
        <w:t>.</w:t>
      </w:r>
    </w:p>
    <w:p w14:paraId="5756BDDC" w14:textId="77777777" w:rsidR="00934586" w:rsidRPr="00CA194F" w:rsidRDefault="00934586" w:rsidP="00A949BC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5BE84E1" w14:textId="77777777" w:rsidR="00934586" w:rsidRDefault="00FA37B6" w:rsidP="00934586">
      <w:pPr>
        <w:jc w:val="both"/>
        <w:rPr>
          <w:rFonts w:ascii="Times New Roman" w:hAnsi="Times New Roman" w:cs="Times New Roman"/>
          <w:sz w:val="24"/>
          <w:szCs w:val="24"/>
        </w:rPr>
      </w:pPr>
      <w:r w:rsidRPr="00CA194F">
        <w:rPr>
          <w:rFonts w:ascii="Times New Roman" w:hAnsi="Times New Roman" w:cs="Times New Roman"/>
          <w:sz w:val="24"/>
          <w:szCs w:val="24"/>
          <w:lang w:eastAsia="hr-HR"/>
        </w:rPr>
        <w:t xml:space="preserve">Kao odgovorna članica Europske unije i Ujedinjenih naroda Republika Hrvatska </w:t>
      </w:r>
      <w:r w:rsidR="008A6064">
        <w:rPr>
          <w:rFonts w:ascii="Times New Roman" w:hAnsi="Times New Roman" w:cs="Times New Roman"/>
          <w:sz w:val="24"/>
          <w:szCs w:val="24"/>
          <w:lang w:eastAsia="hr-HR"/>
        </w:rPr>
        <w:t xml:space="preserve">na ovaj način </w:t>
      </w:r>
      <w:r w:rsidRPr="00CA194F">
        <w:rPr>
          <w:rFonts w:ascii="Times New Roman" w:hAnsi="Times New Roman" w:cs="Times New Roman"/>
          <w:sz w:val="24"/>
          <w:szCs w:val="24"/>
          <w:lang w:eastAsia="hr-HR"/>
        </w:rPr>
        <w:t xml:space="preserve"> aktivno pridonosi širem globalnom odgovoru</w:t>
      </w:r>
      <w:r w:rsidR="008A6064">
        <w:rPr>
          <w:rFonts w:ascii="Times New Roman" w:hAnsi="Times New Roman" w:cs="Times New Roman"/>
          <w:sz w:val="24"/>
          <w:szCs w:val="24"/>
          <w:lang w:eastAsia="hr-HR"/>
        </w:rPr>
        <w:t xml:space="preserve"> na pandemiju i </w:t>
      </w:r>
      <w:r w:rsidR="00707B05">
        <w:rPr>
          <w:rFonts w:ascii="Times New Roman" w:hAnsi="Times New Roman" w:cs="Times New Roman"/>
          <w:sz w:val="24"/>
          <w:szCs w:val="24"/>
          <w:lang w:eastAsia="hr-HR"/>
        </w:rPr>
        <w:t>iskazuje soli</w:t>
      </w:r>
      <w:r w:rsidR="00707B05" w:rsidRPr="00707B05">
        <w:rPr>
          <w:rFonts w:ascii="Times New Roman" w:hAnsi="Times New Roman" w:cs="Times New Roman"/>
          <w:sz w:val="24"/>
          <w:szCs w:val="24"/>
          <w:lang w:eastAsia="hr-HR"/>
        </w:rPr>
        <w:t>darnost pr</w:t>
      </w:r>
      <w:r w:rsidR="00707B05">
        <w:rPr>
          <w:rFonts w:ascii="Times New Roman" w:hAnsi="Times New Roman" w:cs="Times New Roman"/>
          <w:sz w:val="24"/>
          <w:szCs w:val="24"/>
          <w:lang w:eastAsia="hr-HR"/>
        </w:rPr>
        <w:t>ema državama u potrebi</w:t>
      </w:r>
      <w:r w:rsidR="00707B05" w:rsidRPr="00707B05">
        <w:rPr>
          <w:rFonts w:ascii="Times New Roman" w:hAnsi="Times New Roman" w:cs="Times New Roman"/>
          <w:sz w:val="24"/>
          <w:szCs w:val="24"/>
          <w:lang w:eastAsia="hr-HR"/>
        </w:rPr>
        <w:t xml:space="preserve"> te pruža humanitarnu pomoć najpotrebitijim dijel</w:t>
      </w:r>
      <w:r w:rsidR="00707B05">
        <w:rPr>
          <w:rFonts w:ascii="Times New Roman" w:hAnsi="Times New Roman" w:cs="Times New Roman"/>
          <w:sz w:val="24"/>
          <w:szCs w:val="24"/>
          <w:lang w:eastAsia="hr-HR"/>
        </w:rPr>
        <w:t>ovima stanovništva tih zemalja.</w:t>
      </w:r>
      <w:r w:rsidR="0093458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70056">
        <w:rPr>
          <w:rFonts w:ascii="Times New Roman" w:hAnsi="Times New Roman" w:cs="Times New Roman"/>
          <w:sz w:val="24"/>
          <w:szCs w:val="24"/>
        </w:rPr>
        <w:t>S obzirom da je</w:t>
      </w:r>
      <w:r w:rsidR="00A65FBB">
        <w:rPr>
          <w:rFonts w:ascii="Times New Roman" w:hAnsi="Times New Roman" w:cs="Times New Roman"/>
          <w:sz w:val="24"/>
          <w:szCs w:val="24"/>
        </w:rPr>
        <w:t xml:space="preserve"> Republika Ruanda</w:t>
      </w:r>
      <w:r w:rsidR="00934586" w:rsidRPr="00934586">
        <w:rPr>
          <w:rFonts w:ascii="Times New Roman" w:hAnsi="Times New Roman" w:cs="Times New Roman"/>
          <w:sz w:val="24"/>
          <w:szCs w:val="24"/>
        </w:rPr>
        <w:t xml:space="preserve"> podnijela zahtjev za žurnom donacijom cjepiva protiv bolesti COVID-19 putem Mehanizma Europske unije za civilnu zaštitu, donacija cjepiva provest će se putem Mehanizma Europske unije za civilnu zaštitu. </w:t>
      </w:r>
    </w:p>
    <w:p w14:paraId="68FC6B0D" w14:textId="77777777" w:rsidR="00934586" w:rsidRPr="00934586" w:rsidRDefault="00934586" w:rsidP="00934586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A3BE38" w14:textId="77777777" w:rsidR="00934586" w:rsidRPr="00934586" w:rsidRDefault="00934586" w:rsidP="00934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544C8" w14:textId="77777777" w:rsidR="00741E3E" w:rsidRDefault="00EA3C7E" w:rsidP="00A949BC">
      <w:pPr>
        <w:jc w:val="both"/>
        <w:rPr>
          <w:rFonts w:ascii="Times New Roman" w:hAnsi="Times New Roman" w:cs="Times New Roman"/>
          <w:sz w:val="24"/>
          <w:szCs w:val="24"/>
        </w:rPr>
      </w:pPr>
      <w:r w:rsidRPr="00EA3C7E">
        <w:rPr>
          <w:rFonts w:ascii="Times New Roman" w:hAnsi="Times New Roman" w:cs="Times New Roman"/>
          <w:sz w:val="24"/>
          <w:szCs w:val="24"/>
        </w:rPr>
        <w:t>Odlukom se zadužuju Ministarstvo zdravstva i Hrvatski zavod za javno zdravstvo za pripremu izvršenja i provedbu donacije te sklapanje odgovarajućih sporazuma i primopredajnih aranžmana u skladu sa smjernicama i pravnim okvirom Mehanizma Europske unije za dijeljenje cjepiva, Ministarstvo vanjskih i europskih poslova zadužuje se za koordinaciju aktivnosti s Europskom komisijom, a Ministarstvo unutarnjih poslova – Ravnateljstvo civilne zaštite zadužuje se za koordinaciju isporuke donacije putem Koordinacijskog centra za odgovor na hitne situacije Mehanizma Unije za civilnu zaštitu.</w:t>
      </w:r>
    </w:p>
    <w:p w14:paraId="24EC8FB7" w14:textId="77777777" w:rsidR="00EA3C7E" w:rsidRDefault="00EA3C7E" w:rsidP="00A94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217E7" w14:textId="77777777" w:rsidR="0088728D" w:rsidRPr="00AD22AB" w:rsidRDefault="00934586" w:rsidP="00A949BC">
      <w:pPr>
        <w:jc w:val="both"/>
        <w:rPr>
          <w:rFonts w:ascii="Times New Roman" w:hAnsi="Times New Roman" w:cs="Times New Roman"/>
          <w:sz w:val="24"/>
          <w:szCs w:val="24"/>
        </w:rPr>
      </w:pPr>
      <w:r w:rsidRPr="00934586">
        <w:rPr>
          <w:rFonts w:ascii="Times New Roman" w:hAnsi="Times New Roman" w:cs="Times New Roman"/>
          <w:sz w:val="24"/>
          <w:szCs w:val="24"/>
        </w:rPr>
        <w:t xml:space="preserve">Financijska sredstva za provedbu aktivnosti osigurana su okviru Državnog proračuna Republike Hrvatske za 2021. godinu, na Razdjelu 096 – Ministarstvo zdravstva, aktivnosti A618207, odnosno, u okviru redovite djelatnosti iz nadležnosti Hrvatskog zavoda za javno zdravstvo, na Razdjelu 096 – Ministarstvo zdravstva, RKP – 26346 – Hrvatski zavod za javno zdravstvo, aktivnosti A884001. Financijska sredstva potrebna za podmirenje troškova transporta donacije osigurana su na Razdjelu 048 Ministarstvo vanjskih i europskih poslova, aktivnost A777058 Pomoći organizacijama koje se bave razvojnom suradnjom i humanitarnom djelatnošću u inozemstvu, uz mogućnost povrata sredstava u iznosu do 75% troškova putem Mehanizma Unije za civilnu zaštitu.  </w:t>
      </w:r>
    </w:p>
    <w:sectPr w:rsidR="0088728D" w:rsidRPr="00AD22AB" w:rsidSect="008F15BA">
      <w:pgSz w:w="11906" w:h="16838"/>
      <w:pgMar w:top="1560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C970" w14:textId="77777777" w:rsidR="003342B6" w:rsidRDefault="006B3C36">
      <w:r>
        <w:separator/>
      </w:r>
    </w:p>
  </w:endnote>
  <w:endnote w:type="continuationSeparator" w:id="0">
    <w:p w14:paraId="4A6BA9F0" w14:textId="77777777" w:rsidR="003342B6" w:rsidRDefault="006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C35C0" w14:textId="77777777" w:rsidR="00B339BE" w:rsidRDefault="00661268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>
      <w:rPr>
        <w:rFonts w:ascii="Times New Roman" w:hAnsi="Times New Roman"/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5D5D" w14:textId="77777777" w:rsidR="003342B6" w:rsidRDefault="006B3C36">
      <w:r>
        <w:separator/>
      </w:r>
    </w:p>
  </w:footnote>
  <w:footnote w:type="continuationSeparator" w:id="0">
    <w:p w14:paraId="587B9220" w14:textId="77777777" w:rsidR="003342B6" w:rsidRDefault="006B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B6"/>
    <w:rsid w:val="000047EA"/>
    <w:rsid w:val="00030380"/>
    <w:rsid w:val="00041AF5"/>
    <w:rsid w:val="00056677"/>
    <w:rsid w:val="00092620"/>
    <w:rsid w:val="000A58F9"/>
    <w:rsid w:val="000C373C"/>
    <w:rsid w:val="0012276F"/>
    <w:rsid w:val="0013473E"/>
    <w:rsid w:val="00143C12"/>
    <w:rsid w:val="00162574"/>
    <w:rsid w:val="00183895"/>
    <w:rsid w:val="00184767"/>
    <w:rsid w:val="00186B01"/>
    <w:rsid w:val="001C30F9"/>
    <w:rsid w:val="001C4B18"/>
    <w:rsid w:val="001D7B07"/>
    <w:rsid w:val="00250D14"/>
    <w:rsid w:val="0029337C"/>
    <w:rsid w:val="002A747D"/>
    <w:rsid w:val="002B2445"/>
    <w:rsid w:val="003342B6"/>
    <w:rsid w:val="003417C6"/>
    <w:rsid w:val="00364DBD"/>
    <w:rsid w:val="0037610C"/>
    <w:rsid w:val="003A458F"/>
    <w:rsid w:val="003D047C"/>
    <w:rsid w:val="0043594E"/>
    <w:rsid w:val="00447F87"/>
    <w:rsid w:val="004B77D0"/>
    <w:rsid w:val="004C005D"/>
    <w:rsid w:val="004D5F2D"/>
    <w:rsid w:val="004E01AF"/>
    <w:rsid w:val="00500E8A"/>
    <w:rsid w:val="0050708D"/>
    <w:rsid w:val="00513912"/>
    <w:rsid w:val="00570310"/>
    <w:rsid w:val="005836F4"/>
    <w:rsid w:val="0059260C"/>
    <w:rsid w:val="00593AD9"/>
    <w:rsid w:val="005B7476"/>
    <w:rsid w:val="00610A82"/>
    <w:rsid w:val="00612257"/>
    <w:rsid w:val="00643162"/>
    <w:rsid w:val="0066028A"/>
    <w:rsid w:val="00661268"/>
    <w:rsid w:val="006623E8"/>
    <w:rsid w:val="00676B36"/>
    <w:rsid w:val="006B3C36"/>
    <w:rsid w:val="006C0C70"/>
    <w:rsid w:val="00707B05"/>
    <w:rsid w:val="007243CB"/>
    <w:rsid w:val="00741E3E"/>
    <w:rsid w:val="00795824"/>
    <w:rsid w:val="00796960"/>
    <w:rsid w:val="00796B78"/>
    <w:rsid w:val="00796F32"/>
    <w:rsid w:val="007E650D"/>
    <w:rsid w:val="00831424"/>
    <w:rsid w:val="00831B11"/>
    <w:rsid w:val="008411AF"/>
    <w:rsid w:val="00872049"/>
    <w:rsid w:val="00882552"/>
    <w:rsid w:val="008825A5"/>
    <w:rsid w:val="0088728D"/>
    <w:rsid w:val="008A6064"/>
    <w:rsid w:val="008C369C"/>
    <w:rsid w:val="008C5F62"/>
    <w:rsid w:val="008F15BA"/>
    <w:rsid w:val="00913DB9"/>
    <w:rsid w:val="00915A37"/>
    <w:rsid w:val="00915A66"/>
    <w:rsid w:val="00934586"/>
    <w:rsid w:val="00936FCA"/>
    <w:rsid w:val="00950CC4"/>
    <w:rsid w:val="00974535"/>
    <w:rsid w:val="00997E19"/>
    <w:rsid w:val="009D16BC"/>
    <w:rsid w:val="00A04C3D"/>
    <w:rsid w:val="00A220EB"/>
    <w:rsid w:val="00A56600"/>
    <w:rsid w:val="00A65FBB"/>
    <w:rsid w:val="00A949BC"/>
    <w:rsid w:val="00AA753C"/>
    <w:rsid w:val="00AB1F49"/>
    <w:rsid w:val="00AD22AB"/>
    <w:rsid w:val="00AE3DEB"/>
    <w:rsid w:val="00AF6FF6"/>
    <w:rsid w:val="00B92473"/>
    <w:rsid w:val="00BF455B"/>
    <w:rsid w:val="00C05166"/>
    <w:rsid w:val="00C15801"/>
    <w:rsid w:val="00C268D6"/>
    <w:rsid w:val="00C32EAF"/>
    <w:rsid w:val="00C34653"/>
    <w:rsid w:val="00C65223"/>
    <w:rsid w:val="00CF156B"/>
    <w:rsid w:val="00D058D2"/>
    <w:rsid w:val="00D20C07"/>
    <w:rsid w:val="00D4740B"/>
    <w:rsid w:val="00D84AFF"/>
    <w:rsid w:val="00DD4226"/>
    <w:rsid w:val="00E13D58"/>
    <w:rsid w:val="00E74B7C"/>
    <w:rsid w:val="00EA3C7E"/>
    <w:rsid w:val="00EC77CE"/>
    <w:rsid w:val="00ED282F"/>
    <w:rsid w:val="00ED32B9"/>
    <w:rsid w:val="00EE7574"/>
    <w:rsid w:val="00EF2225"/>
    <w:rsid w:val="00F04AC8"/>
    <w:rsid w:val="00F31E58"/>
    <w:rsid w:val="00F70056"/>
    <w:rsid w:val="00F71911"/>
    <w:rsid w:val="00FA37B6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9C51"/>
  <w15:chartTrackingRefBased/>
  <w15:docId w15:val="{8BD8EC62-BCC5-4D76-950A-EB77371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B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37B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7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61268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6612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Debač</dc:creator>
  <cp:keywords/>
  <dc:description/>
  <cp:lastModifiedBy>Ivana Marinković</cp:lastModifiedBy>
  <cp:revision>12</cp:revision>
  <cp:lastPrinted>2021-10-26T09:51:00Z</cp:lastPrinted>
  <dcterms:created xsi:type="dcterms:W3CDTF">2021-10-26T07:01:00Z</dcterms:created>
  <dcterms:modified xsi:type="dcterms:W3CDTF">2021-10-27T09:29:00Z</dcterms:modified>
</cp:coreProperties>
</file>