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04D62" w14:textId="77777777" w:rsidR="00B45EDD" w:rsidRPr="00B45EDD" w:rsidRDefault="00B45EDD" w:rsidP="00B45EDD">
      <w:pPr>
        <w:autoSpaceDE w:val="0"/>
        <w:autoSpaceDN w:val="0"/>
        <w:adjustRightInd w:val="0"/>
        <w:jc w:val="both"/>
        <w:rPr>
          <w:rFonts w:ascii="Calibri" w:eastAsia="Calibri" w:hAnsi="Calibri" w:cs="Arial"/>
          <w:sz w:val="22"/>
          <w:szCs w:val="22"/>
          <w:lang w:val="hr-HR" w:eastAsia="en-US"/>
        </w:rPr>
      </w:pPr>
    </w:p>
    <w:p w14:paraId="1CD567EB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b/>
          <w:color w:val="auto"/>
          <w:lang w:val="hr-HR" w:eastAsia="en-US"/>
        </w:rPr>
        <w:t xml:space="preserve">                     </w:t>
      </w:r>
    </w:p>
    <w:p w14:paraId="42006881" w14:textId="77777777" w:rsidR="00B45EDD" w:rsidRPr="00B45EDD" w:rsidRDefault="00B45EDD" w:rsidP="00B45EDD">
      <w:pPr>
        <w:jc w:val="center"/>
        <w:rPr>
          <w:rFonts w:ascii="Times New Roman" w:eastAsia="Times New Roman" w:hAnsi="Times New Roman" w:cs="Times New Roman"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noProof/>
          <w:color w:val="auto"/>
          <w:lang w:val="hr-HR"/>
        </w:rPr>
        <w:drawing>
          <wp:inline distT="0" distB="0" distL="0" distR="0" wp14:anchorId="3B072826" wp14:editId="1C9C1CC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fldChar w:fldCharType="begin"/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instrText xml:space="preserve"> INCLUDEPICTURE "http://www.inet.hr/~box/images/grb-rh.gif" \* MERGEFORMATINET </w:instrText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fldChar w:fldCharType="end"/>
      </w:r>
    </w:p>
    <w:p w14:paraId="24B5F74E" w14:textId="77777777" w:rsidR="00B45EDD" w:rsidRPr="00B45EDD" w:rsidRDefault="00B45EDD" w:rsidP="00B45EDD">
      <w:pPr>
        <w:spacing w:before="60" w:after="1680"/>
        <w:jc w:val="center"/>
        <w:rPr>
          <w:rFonts w:ascii="Times New Roman" w:eastAsia="Times New Roman" w:hAnsi="Times New Roman" w:cs="Times New Roman"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t>VLADA REPUBLIKE HRVATSKE</w:t>
      </w:r>
    </w:p>
    <w:p w14:paraId="73DD2806" w14:textId="77777777" w:rsidR="00B45EDD" w:rsidRPr="00B45EDD" w:rsidRDefault="00B45EDD" w:rsidP="00B45EDD">
      <w:pPr>
        <w:rPr>
          <w:rFonts w:ascii="Times New Roman" w:eastAsia="Times New Roman" w:hAnsi="Times New Roman" w:cs="Times New Roman"/>
          <w:color w:val="auto"/>
          <w:lang w:val="hr-HR" w:eastAsia="en-US"/>
        </w:rPr>
      </w:pPr>
    </w:p>
    <w:p w14:paraId="06557355" w14:textId="457D7F84" w:rsidR="00B45EDD" w:rsidRPr="00B45EDD" w:rsidRDefault="00B45EDD" w:rsidP="00B45EDD">
      <w:pPr>
        <w:tabs>
          <w:tab w:val="right" w:pos="9070"/>
        </w:tabs>
        <w:spacing w:after="2400"/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Zagreb, </w:t>
      </w:r>
      <w:r w:rsidR="00D017B7">
        <w:rPr>
          <w:rFonts w:ascii="Times New Roman" w:eastAsia="Times New Roman" w:hAnsi="Times New Roman" w:cs="Times New Roman"/>
          <w:color w:val="auto"/>
          <w:lang w:val="hr-HR" w:eastAsia="en-US"/>
        </w:rPr>
        <w:t>7. rujna</w:t>
      </w:r>
      <w:r w:rsidR="00C53100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hr-HR" w:eastAsia="en-US"/>
        </w:rPr>
        <w:t>2023</w:t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t>.</w:t>
      </w:r>
    </w:p>
    <w:p w14:paraId="17362ED1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14AEBE7A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b/>
          <w:color w:val="auto"/>
          <w:lang w:val="hr-HR" w:eastAsia="en-US"/>
        </w:rPr>
        <w:t>PREDLAGATELJ:</w:t>
      </w:r>
      <w:r w:rsidRPr="00B45EDD"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t>Ministarstvo gospodarstva i održivog razvoja</w:t>
      </w:r>
    </w:p>
    <w:p w14:paraId="0ECE0ACA" w14:textId="77777777" w:rsidR="00B45EDD" w:rsidRPr="00B45EDD" w:rsidRDefault="00B45EDD" w:rsidP="00B45ED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1180B144" w14:textId="77777777" w:rsidR="00B45EDD" w:rsidRPr="00B45EDD" w:rsidRDefault="00B45EDD" w:rsidP="00B45EDD">
      <w:pPr>
        <w:ind w:left="2124" w:hanging="1416"/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111D34EE" w14:textId="170EA7C9" w:rsidR="00B45EDD" w:rsidRPr="002F325F" w:rsidRDefault="00B45EDD" w:rsidP="00B45EDD">
      <w:pPr>
        <w:pStyle w:val="NoSpacing"/>
        <w:jc w:val="both"/>
        <w:rPr>
          <w:rFonts w:ascii="Times New Roman" w:hAnsi="Times New Roman" w:cs="Times New Roman"/>
          <w:b/>
        </w:rPr>
      </w:pPr>
      <w:r w:rsidRPr="00B45EDD">
        <w:rPr>
          <w:rFonts w:ascii="Times New Roman" w:eastAsia="Times New Roman" w:hAnsi="Times New Roman" w:cs="Times New Roman"/>
          <w:b/>
          <w:color w:val="auto"/>
          <w:lang w:val="hr-HR" w:eastAsia="en-US"/>
        </w:rPr>
        <w:t xml:space="preserve">PREDMET: </w:t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t>Prijedlog odluke o</w:t>
      </w:r>
      <w:r w:rsidRPr="00B45EDD">
        <w:rPr>
          <w:rFonts w:ascii="Times New Roman" w:hAnsi="Times New Roman" w:cs="Times New Roman"/>
        </w:rPr>
        <w:t xml:space="preserve"> davanju suglasnosti na Odluku Upravnog vijeća Javne ustanove „Park prirode </w:t>
      </w:r>
      <w:r w:rsidR="00F816C3">
        <w:rPr>
          <w:rFonts w:ascii="Times New Roman" w:hAnsi="Times New Roman" w:cs="Times New Roman"/>
        </w:rPr>
        <w:t>Velebit</w:t>
      </w:r>
      <w:r w:rsidRPr="00B45EDD">
        <w:rPr>
          <w:rFonts w:ascii="Times New Roman" w:hAnsi="Times New Roman" w:cs="Times New Roman"/>
        </w:rPr>
        <w:t xml:space="preserve">“ za </w:t>
      </w:r>
      <w:r w:rsidRPr="00B45EDD">
        <w:rPr>
          <w:rFonts w:ascii="Times New Roman" w:hAnsi="Times New Roman" w:cs="Times New Roman"/>
          <w:color w:val="auto"/>
        </w:rPr>
        <w:t xml:space="preserve">sklapanje Ugovora o </w:t>
      </w:r>
      <w:r w:rsidR="00F816C3">
        <w:rPr>
          <w:rFonts w:ascii="Times New Roman" w:hAnsi="Times New Roman" w:cs="Times New Roman"/>
          <w:color w:val="auto"/>
        </w:rPr>
        <w:t xml:space="preserve">neposrednom sudjelovanju Fonda za zaštitu okoliša i energetske učinkovitosti </w:t>
      </w:r>
      <w:r w:rsidR="00450345">
        <w:rPr>
          <w:rFonts w:ascii="Times New Roman" w:hAnsi="Times New Roman" w:cs="Times New Roman"/>
          <w:color w:val="auto"/>
        </w:rPr>
        <w:t>u</w:t>
      </w:r>
      <w:r w:rsidR="00F816C3">
        <w:rPr>
          <w:rFonts w:ascii="Times New Roman" w:hAnsi="Times New Roman" w:cs="Times New Roman"/>
          <w:color w:val="auto"/>
        </w:rPr>
        <w:t xml:space="preserve"> sufinanciranju projekta „Revitalizacija uvale Zavratnica- zaštićenog krajobraza  i NATURA 2000 područja u Parku prirode Velebit“</w:t>
      </w:r>
    </w:p>
    <w:p w14:paraId="28843CEB" w14:textId="77777777" w:rsidR="00B45EDD" w:rsidRPr="00B45EDD" w:rsidRDefault="00B45EDD" w:rsidP="00B45EDD">
      <w:pPr>
        <w:jc w:val="both"/>
        <w:rPr>
          <w:rFonts w:ascii="Times New Roman" w:eastAsiaTheme="minorHAnsi" w:hAnsi="Times New Roman" w:cs="Times New Roman"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 </w:t>
      </w:r>
    </w:p>
    <w:p w14:paraId="7421CE85" w14:textId="77777777" w:rsidR="00B45EDD" w:rsidRPr="00B45EDD" w:rsidRDefault="00B45EDD" w:rsidP="00B45EDD">
      <w:pPr>
        <w:spacing w:line="276" w:lineRule="auto"/>
        <w:ind w:left="1276" w:hanging="1276"/>
        <w:jc w:val="both"/>
        <w:rPr>
          <w:rFonts w:ascii="Times New Roman" w:eastAsia="Times New Roman" w:hAnsi="Times New Roman" w:cs="Times New Roman"/>
          <w:b/>
          <w:color w:val="auto"/>
          <w:lang w:val="hr-HR"/>
        </w:rPr>
      </w:pPr>
    </w:p>
    <w:p w14:paraId="4FFCCBA3" w14:textId="77777777" w:rsidR="00B45EDD" w:rsidRPr="00B45EDD" w:rsidRDefault="00B45EDD" w:rsidP="00B45ED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301D07DA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4C315A7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B22913E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82ACEBD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D4A12FC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DC71DB9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ACC0352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0FA834B6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2FAEE61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F97C4EC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C6A68B9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9407CFD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92145C5" w14:textId="77777777" w:rsidR="00B45EDD" w:rsidRPr="00B45EDD" w:rsidRDefault="00B45EDD" w:rsidP="00B45EDD">
      <w:pPr>
        <w:rPr>
          <w:rFonts w:ascii="Times New Roman" w:eastAsia="Times New Roman" w:hAnsi="Times New Roman" w:cs="Times New Roman"/>
          <w:color w:val="auto"/>
          <w:lang w:val="hr-HR" w:eastAsia="en-US"/>
        </w:rPr>
      </w:pPr>
    </w:p>
    <w:p w14:paraId="149D91A7" w14:textId="5DD0D505" w:rsidR="00B45EDD" w:rsidRPr="000434AD" w:rsidRDefault="00B45EDD" w:rsidP="000434AD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color w:val="404040"/>
          <w:spacing w:val="20"/>
          <w:sz w:val="32"/>
          <w:szCs w:val="32"/>
          <w:lang w:val="hr-HR"/>
        </w:rPr>
      </w:pPr>
      <w:r w:rsidRPr="00B45EDD">
        <w:rPr>
          <w:rFonts w:ascii="Times New Roman" w:eastAsia="Times New Roman" w:hAnsi="Times New Roman" w:cs="Times New Roman"/>
          <w:color w:val="404040"/>
          <w:spacing w:val="20"/>
          <w:sz w:val="22"/>
          <w:szCs w:val="22"/>
          <w:lang w:val="hr-HR"/>
        </w:rPr>
        <w:t>Banski dvori | Trg Sv. Marka 2  | 10000 Zagreb | tel. 01 4569 222 | vlada.gov.hr</w:t>
      </w:r>
      <w:r w:rsidRPr="00B45EDD">
        <w:rPr>
          <w:rFonts w:asciiTheme="minorHAnsi" w:eastAsia="Times New Roman" w:hAnsiTheme="minorHAnsi" w:cstheme="minorBidi"/>
          <w:b/>
          <w:color w:val="auto"/>
          <w:lang w:val="hr-HR" w:eastAsia="en-US"/>
        </w:rPr>
        <w:t xml:space="preserve"> </w:t>
      </w:r>
      <w:r w:rsidRPr="00B45EDD">
        <w:rPr>
          <w:rFonts w:ascii="Times New Roman" w:eastAsiaTheme="minorHAnsi" w:hAnsi="Times New Roman" w:cs="Times New Roman"/>
          <w:color w:val="auto"/>
          <w:lang w:val="hr-HR" w:eastAsia="en-US"/>
        </w:rPr>
        <w:t xml:space="preserve">                </w:t>
      </w:r>
    </w:p>
    <w:p w14:paraId="7BE973BA" w14:textId="014E7B89" w:rsidR="00C02A62" w:rsidRPr="001C4978" w:rsidRDefault="001C4978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 temelju članka 31. stavka 2. Zakona o Vladi Republike Hrvatske („Narodne novine“,</w:t>
      </w:r>
      <w:r w:rsidR="00184348">
        <w:rPr>
          <w:rFonts w:ascii="Times New Roman" w:hAnsi="Times New Roman" w:cs="Times New Roman"/>
          <w:color w:val="auto"/>
        </w:rPr>
        <w:t xml:space="preserve"> br. 150/11., 119/14., 93/16., 116/18</w:t>
      </w:r>
      <w:r w:rsidR="00B45EDD">
        <w:rPr>
          <w:rFonts w:ascii="Times New Roman" w:hAnsi="Times New Roman" w:cs="Times New Roman"/>
          <w:color w:val="auto"/>
        </w:rPr>
        <w:t>.</w:t>
      </w:r>
      <w:r w:rsidR="00184348">
        <w:rPr>
          <w:rFonts w:ascii="Times New Roman" w:hAnsi="Times New Roman" w:cs="Times New Roman"/>
          <w:color w:val="auto"/>
        </w:rPr>
        <w:t xml:space="preserve"> i 80/22</w:t>
      </w:r>
      <w:r w:rsidR="00B45EDD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), a u vezi s čla</w:t>
      </w:r>
      <w:r w:rsidR="00184348">
        <w:rPr>
          <w:rFonts w:ascii="Times New Roman" w:hAnsi="Times New Roman" w:cs="Times New Roman"/>
          <w:color w:val="auto"/>
        </w:rPr>
        <w:t>nkom 14. stavkom 1. podstavkom 10</w:t>
      </w:r>
      <w:r>
        <w:rPr>
          <w:rFonts w:ascii="Times New Roman" w:hAnsi="Times New Roman" w:cs="Times New Roman"/>
          <w:color w:val="auto"/>
        </w:rPr>
        <w:t xml:space="preserve">. Statuta Javne ustanove „Park prirode </w:t>
      </w:r>
      <w:r w:rsidR="00E956C8">
        <w:rPr>
          <w:rFonts w:ascii="Times New Roman" w:hAnsi="Times New Roman" w:cs="Times New Roman"/>
          <w:color w:val="auto"/>
        </w:rPr>
        <w:t>Velebit</w:t>
      </w:r>
      <w:r>
        <w:rPr>
          <w:rFonts w:ascii="Times New Roman" w:hAnsi="Times New Roman" w:cs="Times New Roman"/>
          <w:color w:val="auto"/>
        </w:rPr>
        <w:t>", (</w:t>
      </w:r>
      <w:r w:rsidR="00F816C3" w:rsidRPr="00F816C3">
        <w:rPr>
          <w:rFonts w:ascii="Times New Roman" w:hAnsi="Times New Roman" w:cs="Times New Roman"/>
          <w:color w:val="auto"/>
        </w:rPr>
        <w:t xml:space="preserve">KLASA: 023-01/14-01/07, URBROJ: 2125/17-01-17-22 </w:t>
      </w:r>
      <w:r w:rsidR="00D017B7">
        <w:rPr>
          <w:rFonts w:ascii="Times New Roman" w:hAnsi="Times New Roman" w:cs="Times New Roman"/>
          <w:color w:val="auto"/>
        </w:rPr>
        <w:t>od dana 13. veljače 2017.</w:t>
      </w:r>
      <w:r>
        <w:rPr>
          <w:rFonts w:ascii="Times New Roman" w:hAnsi="Times New Roman" w:cs="Times New Roman"/>
          <w:color w:val="auto"/>
        </w:rPr>
        <w:t xml:space="preserve">), </w:t>
      </w:r>
      <w:r w:rsidR="00992B6B" w:rsidRPr="002E410B">
        <w:rPr>
          <w:rFonts w:ascii="Times New Roman" w:hAnsi="Times New Roman" w:cs="Times New Roman"/>
          <w:color w:val="auto"/>
        </w:rPr>
        <w:t xml:space="preserve">Vlada </w:t>
      </w:r>
      <w:r w:rsidR="00992B6B" w:rsidRPr="001515EF">
        <w:rPr>
          <w:rFonts w:ascii="Times New Roman" w:hAnsi="Times New Roman" w:cs="Times New Roman"/>
        </w:rPr>
        <w:t>Republike Hrvatske je na sjednici održanoj</w:t>
      </w:r>
      <w:r w:rsidR="001515EF">
        <w:rPr>
          <w:rFonts w:ascii="Times New Roman" w:hAnsi="Times New Roman" w:cs="Times New Roman"/>
        </w:rPr>
        <w:t xml:space="preserve"> ___</w:t>
      </w:r>
      <w:r w:rsidR="00AF6D73">
        <w:rPr>
          <w:rFonts w:ascii="Times New Roman" w:hAnsi="Times New Roman" w:cs="Times New Roman"/>
        </w:rPr>
        <w:t>___________</w:t>
      </w:r>
      <w:r w:rsidR="00744D93">
        <w:rPr>
          <w:rFonts w:ascii="Times New Roman" w:hAnsi="Times New Roman" w:cs="Times New Roman"/>
        </w:rPr>
        <w:t xml:space="preserve">__ </w:t>
      </w:r>
      <w:r w:rsidR="00992B6B" w:rsidRPr="001515EF">
        <w:rPr>
          <w:rFonts w:ascii="Times New Roman" w:hAnsi="Times New Roman" w:cs="Times New Roman"/>
        </w:rPr>
        <w:t>20</w:t>
      </w:r>
      <w:r w:rsidR="005C497E">
        <w:rPr>
          <w:rFonts w:ascii="Times New Roman" w:hAnsi="Times New Roman" w:cs="Times New Roman"/>
        </w:rPr>
        <w:t>2</w:t>
      </w:r>
      <w:r w:rsidR="00AF6D73">
        <w:rPr>
          <w:rFonts w:ascii="Times New Roman" w:hAnsi="Times New Roman" w:cs="Times New Roman"/>
        </w:rPr>
        <w:t>3</w:t>
      </w:r>
      <w:r w:rsidR="00D017B7">
        <w:rPr>
          <w:rFonts w:ascii="Times New Roman" w:hAnsi="Times New Roman" w:cs="Times New Roman"/>
        </w:rPr>
        <w:t>.</w:t>
      </w:r>
      <w:r w:rsidR="00992B6B" w:rsidRPr="001515EF">
        <w:rPr>
          <w:rFonts w:ascii="Times New Roman" w:hAnsi="Times New Roman" w:cs="Times New Roman"/>
        </w:rPr>
        <w:t xml:space="preserve"> donijela</w:t>
      </w:r>
    </w:p>
    <w:p w14:paraId="4609B263" w14:textId="77777777" w:rsidR="001515EF" w:rsidRDefault="001515EF" w:rsidP="001515EF">
      <w:pPr>
        <w:pStyle w:val="NoSpacing"/>
        <w:jc w:val="both"/>
        <w:rPr>
          <w:rFonts w:ascii="Times New Roman" w:hAnsi="Times New Roman" w:cs="Times New Roman"/>
        </w:rPr>
      </w:pPr>
      <w:bookmarkStart w:id="0" w:name="bookmark0"/>
    </w:p>
    <w:p w14:paraId="7D0D57B4" w14:textId="77777777" w:rsidR="001515EF" w:rsidRDefault="001515EF" w:rsidP="001515EF">
      <w:pPr>
        <w:pStyle w:val="NoSpacing"/>
        <w:jc w:val="both"/>
        <w:rPr>
          <w:rFonts w:ascii="Times New Roman" w:hAnsi="Times New Roman" w:cs="Times New Roman"/>
        </w:rPr>
      </w:pPr>
    </w:p>
    <w:p w14:paraId="03EA8922" w14:textId="3E61E3B3" w:rsidR="00C02A62" w:rsidRDefault="00992B6B" w:rsidP="001515E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028">
        <w:rPr>
          <w:rFonts w:ascii="Times New Roman" w:hAnsi="Times New Roman" w:cs="Times New Roman"/>
          <w:b/>
          <w:sz w:val="28"/>
          <w:szCs w:val="28"/>
        </w:rPr>
        <w:t>O</w:t>
      </w:r>
      <w:r w:rsidR="00D017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028">
        <w:rPr>
          <w:rFonts w:ascii="Times New Roman" w:hAnsi="Times New Roman" w:cs="Times New Roman"/>
          <w:b/>
          <w:sz w:val="28"/>
          <w:szCs w:val="28"/>
        </w:rPr>
        <w:t>D</w:t>
      </w:r>
      <w:r w:rsidR="00D017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028">
        <w:rPr>
          <w:rFonts w:ascii="Times New Roman" w:hAnsi="Times New Roman" w:cs="Times New Roman"/>
          <w:b/>
          <w:sz w:val="28"/>
          <w:szCs w:val="28"/>
        </w:rPr>
        <w:t>L</w:t>
      </w:r>
      <w:r w:rsidR="00D017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028">
        <w:rPr>
          <w:rFonts w:ascii="Times New Roman" w:hAnsi="Times New Roman" w:cs="Times New Roman"/>
          <w:b/>
          <w:sz w:val="28"/>
          <w:szCs w:val="28"/>
        </w:rPr>
        <w:t>U</w:t>
      </w:r>
      <w:r w:rsidR="00D017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028">
        <w:rPr>
          <w:rFonts w:ascii="Times New Roman" w:hAnsi="Times New Roman" w:cs="Times New Roman"/>
          <w:b/>
          <w:sz w:val="28"/>
          <w:szCs w:val="28"/>
        </w:rPr>
        <w:t>K</w:t>
      </w:r>
      <w:r w:rsidR="00D017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028">
        <w:rPr>
          <w:rFonts w:ascii="Times New Roman" w:hAnsi="Times New Roman" w:cs="Times New Roman"/>
          <w:b/>
          <w:sz w:val="28"/>
          <w:szCs w:val="28"/>
        </w:rPr>
        <w:t>U</w:t>
      </w:r>
      <w:bookmarkEnd w:id="0"/>
      <w:r w:rsidR="00D017B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B8657CB" w14:textId="77777777" w:rsidR="00D017B7" w:rsidRPr="00B34028" w:rsidRDefault="00D017B7" w:rsidP="001515E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9B90D4" w14:textId="5B5E0F05" w:rsidR="00C02A62" w:rsidRPr="002F325F" w:rsidRDefault="002F325F" w:rsidP="001515EF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davanju suglasnosti na </w:t>
      </w:r>
      <w:r w:rsidRPr="002F325F">
        <w:rPr>
          <w:rFonts w:ascii="Times New Roman" w:hAnsi="Times New Roman" w:cs="Times New Roman"/>
          <w:b/>
        </w:rPr>
        <w:t xml:space="preserve">Odluku Upravnog vijeća Javne ustanove </w:t>
      </w:r>
      <w:r w:rsidR="004E3B6A">
        <w:rPr>
          <w:rFonts w:ascii="Times New Roman" w:hAnsi="Times New Roman" w:cs="Times New Roman"/>
          <w:b/>
        </w:rPr>
        <w:t>„</w:t>
      </w:r>
      <w:r w:rsidR="008011D6">
        <w:rPr>
          <w:rFonts w:ascii="Times New Roman" w:hAnsi="Times New Roman" w:cs="Times New Roman"/>
          <w:b/>
        </w:rPr>
        <w:t xml:space="preserve">Park prirode </w:t>
      </w:r>
      <w:r w:rsidR="00F816C3">
        <w:rPr>
          <w:rFonts w:ascii="Times New Roman" w:hAnsi="Times New Roman" w:cs="Times New Roman"/>
          <w:b/>
        </w:rPr>
        <w:t>Velebit</w:t>
      </w:r>
      <w:r w:rsidR="004E3B6A">
        <w:rPr>
          <w:rFonts w:ascii="Times New Roman" w:hAnsi="Times New Roman" w:cs="Times New Roman"/>
          <w:b/>
        </w:rPr>
        <w:t>“</w:t>
      </w:r>
      <w:r w:rsidR="008011D6">
        <w:rPr>
          <w:rFonts w:ascii="Times New Roman" w:hAnsi="Times New Roman" w:cs="Times New Roman"/>
          <w:b/>
        </w:rPr>
        <w:t xml:space="preserve"> za </w:t>
      </w:r>
      <w:r w:rsidR="00FB3DD4">
        <w:rPr>
          <w:rFonts w:ascii="Times New Roman" w:hAnsi="Times New Roman" w:cs="Times New Roman"/>
          <w:b/>
          <w:color w:val="auto"/>
        </w:rPr>
        <w:t xml:space="preserve">sklapanje Ugovora </w:t>
      </w:r>
      <w:bookmarkStart w:id="1" w:name="_Hlk137452762"/>
      <w:r w:rsidR="00F816C3">
        <w:rPr>
          <w:rFonts w:ascii="Times New Roman" w:hAnsi="Times New Roman" w:cs="Times New Roman"/>
          <w:b/>
          <w:color w:val="auto"/>
        </w:rPr>
        <w:t xml:space="preserve">o neposrednom </w:t>
      </w:r>
      <w:r w:rsidR="00F816C3" w:rsidRPr="00F816C3">
        <w:rPr>
          <w:rFonts w:ascii="Times New Roman" w:hAnsi="Times New Roman" w:cs="Times New Roman"/>
          <w:b/>
          <w:color w:val="auto"/>
        </w:rPr>
        <w:t xml:space="preserve">sudjelovanju Fonda za zaštitu okoliša i energetske učinkovitosti </w:t>
      </w:r>
      <w:r w:rsidR="00450345">
        <w:rPr>
          <w:rFonts w:ascii="Times New Roman" w:hAnsi="Times New Roman" w:cs="Times New Roman"/>
          <w:b/>
          <w:color w:val="auto"/>
        </w:rPr>
        <w:t>u</w:t>
      </w:r>
      <w:r w:rsidR="00F816C3" w:rsidRPr="00F816C3">
        <w:rPr>
          <w:rFonts w:ascii="Times New Roman" w:hAnsi="Times New Roman" w:cs="Times New Roman"/>
          <w:b/>
          <w:color w:val="auto"/>
        </w:rPr>
        <w:t xml:space="preserve"> sufinanciranju projekta „Revitalizacija uvale Zavratnica- zaštićenog krajobraza  i NATURA 2000 područja u Parku prirode Velebit“</w:t>
      </w:r>
    </w:p>
    <w:bookmarkEnd w:id="1"/>
    <w:p w14:paraId="060FE6B1" w14:textId="77777777" w:rsidR="001515EF" w:rsidRPr="001515EF" w:rsidRDefault="001515EF" w:rsidP="001515EF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2B11C754" w14:textId="3AE5EAD8" w:rsidR="001515EF" w:rsidRDefault="001515EF" w:rsidP="0075626A">
      <w:pPr>
        <w:pStyle w:val="NoSpacing"/>
        <w:jc w:val="center"/>
        <w:rPr>
          <w:rFonts w:ascii="Times New Roman" w:hAnsi="Times New Roman" w:cs="Times New Roman"/>
          <w:b/>
        </w:rPr>
      </w:pPr>
      <w:r w:rsidRPr="001515EF">
        <w:rPr>
          <w:rFonts w:ascii="Times New Roman" w:hAnsi="Times New Roman" w:cs="Times New Roman"/>
          <w:b/>
        </w:rPr>
        <w:t>I.</w:t>
      </w:r>
    </w:p>
    <w:p w14:paraId="216F4387" w14:textId="77777777" w:rsidR="00D017B7" w:rsidRPr="001515EF" w:rsidRDefault="00D017B7" w:rsidP="0075626A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6418AFBD" w14:textId="3D3D594E" w:rsidR="00E9633B" w:rsidRPr="006A6DA6" w:rsidRDefault="00992B6B" w:rsidP="000D61B5">
      <w:pPr>
        <w:pStyle w:val="NoSpacing"/>
        <w:ind w:firstLine="708"/>
        <w:jc w:val="both"/>
        <w:rPr>
          <w:rFonts w:ascii="Times New Roman" w:hAnsi="Times New Roman"/>
          <w:color w:val="auto"/>
        </w:rPr>
      </w:pPr>
      <w:r w:rsidRPr="001515EF">
        <w:rPr>
          <w:rFonts w:ascii="Times New Roman" w:hAnsi="Times New Roman" w:cs="Times New Roman"/>
        </w:rPr>
        <w:t>Daje se suglasnost na Odluku Up</w:t>
      </w:r>
      <w:r w:rsidR="005D5FE2">
        <w:rPr>
          <w:rFonts w:ascii="Times New Roman" w:hAnsi="Times New Roman" w:cs="Times New Roman"/>
        </w:rPr>
        <w:t xml:space="preserve">ravnog vijeća Javne ustanove </w:t>
      </w:r>
      <w:r w:rsidR="00C32BFE">
        <w:rPr>
          <w:rFonts w:ascii="Times New Roman" w:hAnsi="Times New Roman" w:cs="Times New Roman"/>
        </w:rPr>
        <w:t>„</w:t>
      </w:r>
      <w:r w:rsidR="005D5FE2">
        <w:rPr>
          <w:rFonts w:ascii="Times New Roman" w:hAnsi="Times New Roman" w:cs="Times New Roman"/>
        </w:rPr>
        <w:t>Park prirode</w:t>
      </w:r>
      <w:r w:rsidR="008E410F" w:rsidRPr="001515EF">
        <w:rPr>
          <w:rFonts w:ascii="Times New Roman" w:hAnsi="Times New Roman" w:cs="Times New Roman"/>
        </w:rPr>
        <w:t xml:space="preserve"> </w:t>
      </w:r>
      <w:r w:rsidR="00F816C3">
        <w:rPr>
          <w:rFonts w:ascii="Times New Roman" w:hAnsi="Times New Roman" w:cs="Times New Roman"/>
          <w:color w:val="auto"/>
        </w:rPr>
        <w:t>Velebit</w:t>
      </w:r>
      <w:r w:rsidR="00C32BFE">
        <w:rPr>
          <w:rFonts w:ascii="Times New Roman" w:hAnsi="Times New Roman" w:cs="Times New Roman"/>
          <w:color w:val="auto"/>
        </w:rPr>
        <w:t>“</w:t>
      </w:r>
      <w:r w:rsidR="000E42D0" w:rsidRPr="00651414">
        <w:rPr>
          <w:rFonts w:ascii="Times New Roman" w:hAnsi="Times New Roman" w:cs="Times New Roman"/>
          <w:color w:val="auto"/>
        </w:rPr>
        <w:t xml:space="preserve">, </w:t>
      </w:r>
      <w:r w:rsidR="000D61B5" w:rsidRPr="000D61B5">
        <w:rPr>
          <w:rFonts w:ascii="Times New Roman" w:hAnsi="Times New Roman" w:cs="Times New Roman"/>
          <w:color w:val="auto"/>
        </w:rPr>
        <w:t>KLASA: 007-03/23-01/05</w:t>
      </w:r>
      <w:r w:rsidR="000D61B5">
        <w:rPr>
          <w:rFonts w:ascii="Times New Roman" w:hAnsi="Times New Roman" w:cs="Times New Roman"/>
          <w:color w:val="auto"/>
        </w:rPr>
        <w:t xml:space="preserve">, </w:t>
      </w:r>
      <w:r w:rsidR="000D61B5" w:rsidRPr="000D61B5">
        <w:rPr>
          <w:rFonts w:ascii="Times New Roman" w:hAnsi="Times New Roman" w:cs="Times New Roman"/>
          <w:color w:val="auto"/>
        </w:rPr>
        <w:t>URBROJ: 2125-1-18-01-23-3</w:t>
      </w:r>
      <w:r w:rsidR="000D61B5">
        <w:rPr>
          <w:rFonts w:ascii="Times New Roman" w:hAnsi="Times New Roman" w:cs="Times New Roman"/>
          <w:color w:val="auto"/>
        </w:rPr>
        <w:t xml:space="preserve"> </w:t>
      </w:r>
      <w:r w:rsidR="000E42D0" w:rsidRPr="00E9633B">
        <w:rPr>
          <w:rFonts w:ascii="Times New Roman" w:hAnsi="Times New Roman" w:cs="Times New Roman"/>
          <w:color w:val="auto"/>
        </w:rPr>
        <w:t xml:space="preserve">od </w:t>
      </w:r>
      <w:r w:rsidR="00016CBB">
        <w:rPr>
          <w:rFonts w:ascii="Times New Roman" w:hAnsi="Times New Roman" w:cs="Times New Roman"/>
          <w:color w:val="auto"/>
        </w:rPr>
        <w:t>12</w:t>
      </w:r>
      <w:r w:rsidR="004E3B6A">
        <w:rPr>
          <w:rFonts w:ascii="Times New Roman" w:hAnsi="Times New Roman" w:cs="Times New Roman"/>
          <w:color w:val="auto"/>
        </w:rPr>
        <w:t xml:space="preserve">. </w:t>
      </w:r>
      <w:r w:rsidR="000D61B5">
        <w:rPr>
          <w:rFonts w:ascii="Times New Roman" w:hAnsi="Times New Roman" w:cs="Times New Roman"/>
          <w:color w:val="auto"/>
        </w:rPr>
        <w:t>lipnja</w:t>
      </w:r>
      <w:r w:rsidR="004E3B6A">
        <w:rPr>
          <w:rFonts w:ascii="Times New Roman" w:hAnsi="Times New Roman" w:cs="Times New Roman"/>
          <w:color w:val="auto"/>
        </w:rPr>
        <w:t xml:space="preserve"> </w:t>
      </w:r>
      <w:r w:rsidR="00E9633B" w:rsidRPr="00E9633B">
        <w:rPr>
          <w:rFonts w:ascii="Times New Roman" w:hAnsi="Times New Roman" w:cs="Times New Roman"/>
          <w:color w:val="auto"/>
        </w:rPr>
        <w:t>202</w:t>
      </w:r>
      <w:r w:rsidR="000D61B5">
        <w:rPr>
          <w:rFonts w:ascii="Times New Roman" w:hAnsi="Times New Roman" w:cs="Times New Roman"/>
          <w:color w:val="auto"/>
        </w:rPr>
        <w:t>3</w:t>
      </w:r>
      <w:r w:rsidR="007C5392" w:rsidRPr="00E9633B">
        <w:rPr>
          <w:rFonts w:ascii="Times New Roman" w:hAnsi="Times New Roman" w:cs="Times New Roman"/>
          <w:color w:val="auto"/>
        </w:rPr>
        <w:t xml:space="preserve">. </w:t>
      </w:r>
      <w:r w:rsidR="005C497E" w:rsidRPr="00E9633B">
        <w:rPr>
          <w:rFonts w:ascii="Times New Roman" w:hAnsi="Times New Roman" w:cs="Times New Roman"/>
          <w:color w:val="auto"/>
        </w:rPr>
        <w:t>g</w:t>
      </w:r>
      <w:r w:rsidR="007C5392" w:rsidRPr="00E9633B">
        <w:rPr>
          <w:rFonts w:ascii="Times New Roman" w:hAnsi="Times New Roman" w:cs="Times New Roman"/>
          <w:color w:val="auto"/>
        </w:rPr>
        <w:t>odine</w:t>
      </w:r>
      <w:r w:rsidR="005C497E">
        <w:rPr>
          <w:rFonts w:ascii="Times New Roman" w:hAnsi="Times New Roman" w:cs="Times New Roman"/>
          <w:color w:val="auto"/>
        </w:rPr>
        <w:t xml:space="preserve"> kojom se </w:t>
      </w:r>
      <w:r w:rsidR="00731FE2">
        <w:rPr>
          <w:rFonts w:ascii="Times New Roman" w:hAnsi="Times New Roman" w:cs="Times New Roman"/>
          <w:color w:val="auto"/>
        </w:rPr>
        <w:t xml:space="preserve">daje suglasnost ravnatelju </w:t>
      </w:r>
      <w:r w:rsidR="00731FE2" w:rsidRPr="000F5E2E">
        <w:rPr>
          <w:rFonts w:ascii="Times New Roman" w:hAnsi="Times New Roman"/>
        </w:rPr>
        <w:t>Javne ustanove</w:t>
      </w:r>
      <w:r w:rsidR="005D5FE2" w:rsidRPr="005D5FE2">
        <w:rPr>
          <w:rFonts w:ascii="Times New Roman" w:hAnsi="Times New Roman" w:cs="Times New Roman"/>
        </w:rPr>
        <w:t xml:space="preserve"> </w:t>
      </w:r>
      <w:r w:rsidR="00C32BFE">
        <w:rPr>
          <w:rFonts w:ascii="Times New Roman" w:hAnsi="Times New Roman" w:cs="Times New Roman"/>
        </w:rPr>
        <w:t>„</w:t>
      </w:r>
      <w:r w:rsidR="005D5FE2">
        <w:rPr>
          <w:rFonts w:ascii="Times New Roman" w:hAnsi="Times New Roman" w:cs="Times New Roman"/>
        </w:rPr>
        <w:t>Park prirode</w:t>
      </w:r>
      <w:r w:rsidR="005D5FE2" w:rsidRPr="001515EF">
        <w:rPr>
          <w:rFonts w:ascii="Times New Roman" w:hAnsi="Times New Roman" w:cs="Times New Roman"/>
        </w:rPr>
        <w:t xml:space="preserve"> </w:t>
      </w:r>
      <w:r w:rsidR="000D61B5">
        <w:rPr>
          <w:rFonts w:ascii="Times New Roman" w:hAnsi="Times New Roman" w:cs="Times New Roman"/>
          <w:color w:val="auto"/>
        </w:rPr>
        <w:t>Velebit</w:t>
      </w:r>
      <w:r w:rsidR="00C32BFE">
        <w:rPr>
          <w:rFonts w:ascii="Times New Roman" w:hAnsi="Times New Roman" w:cs="Times New Roman"/>
          <w:color w:val="auto"/>
        </w:rPr>
        <w:t>“</w:t>
      </w:r>
      <w:r w:rsidR="0002733C">
        <w:rPr>
          <w:rFonts w:ascii="Times New Roman" w:hAnsi="Times New Roman" w:cs="Times New Roman"/>
          <w:color w:val="auto"/>
        </w:rPr>
        <w:t>,</w:t>
      </w:r>
      <w:r w:rsidR="00731FE2" w:rsidRPr="000F5E2E">
        <w:rPr>
          <w:rFonts w:ascii="Times New Roman" w:hAnsi="Times New Roman"/>
        </w:rPr>
        <w:t xml:space="preserve"> </w:t>
      </w:r>
      <w:r w:rsidR="00731FE2">
        <w:rPr>
          <w:rFonts w:ascii="Times New Roman" w:hAnsi="Times New Roman"/>
        </w:rPr>
        <w:t xml:space="preserve">za </w:t>
      </w:r>
      <w:r w:rsidR="00731FE2" w:rsidRPr="00DF697D">
        <w:rPr>
          <w:rFonts w:ascii="Times New Roman" w:hAnsi="Times New Roman"/>
        </w:rPr>
        <w:t xml:space="preserve">sklapanje </w:t>
      </w:r>
      <w:r w:rsidR="00731FE2" w:rsidRPr="00361D6A">
        <w:rPr>
          <w:rFonts w:ascii="Times New Roman" w:hAnsi="Times New Roman"/>
        </w:rPr>
        <w:t>U</w:t>
      </w:r>
      <w:r w:rsidR="0002733C" w:rsidRPr="00361D6A">
        <w:rPr>
          <w:rFonts w:ascii="Times New Roman" w:hAnsi="Times New Roman"/>
        </w:rPr>
        <w:t xml:space="preserve">govora </w:t>
      </w:r>
      <w:r w:rsidR="000D61B5" w:rsidRPr="000D61B5">
        <w:rPr>
          <w:rFonts w:ascii="Times New Roman" w:hAnsi="Times New Roman"/>
        </w:rPr>
        <w:t>o neposrednom sudjelovanju Fonda za zaštitu okoliša i energetske učinkovitosti u sufinanciranju projekta „Revitalizacija uvale Zavratnica- zaštićenog krajobraza  i NATURA 2000 područja u Parku prirode Velebit“</w:t>
      </w:r>
      <w:r w:rsidR="000D61B5">
        <w:rPr>
          <w:rFonts w:ascii="Times New Roman" w:hAnsi="Times New Roman"/>
        </w:rPr>
        <w:t xml:space="preserve">, davanjem sredstava pomoći </w:t>
      </w:r>
      <w:r w:rsidR="00E9633B">
        <w:rPr>
          <w:rFonts w:ascii="Times New Roman" w:hAnsi="Times New Roman"/>
        </w:rPr>
        <w:t xml:space="preserve"> u visini od</w:t>
      </w:r>
      <w:r w:rsidR="000D61B5" w:rsidRPr="000D61B5">
        <w:rPr>
          <w:rFonts w:ascii="Times New Roman" w:hAnsi="Times New Roman"/>
        </w:rPr>
        <w:t xml:space="preserve"> </w:t>
      </w:r>
      <w:r w:rsidR="000D61B5">
        <w:rPr>
          <w:rFonts w:ascii="Times New Roman" w:hAnsi="Times New Roman"/>
        </w:rPr>
        <w:t>256.000,00</w:t>
      </w:r>
      <w:r w:rsidR="003A438F">
        <w:rPr>
          <w:rFonts w:ascii="Times New Roman" w:hAnsi="Times New Roman"/>
        </w:rPr>
        <w:t xml:space="preserve"> </w:t>
      </w:r>
      <w:r w:rsidR="002C2D3B">
        <w:rPr>
          <w:rFonts w:ascii="Times New Roman" w:hAnsi="Times New Roman"/>
        </w:rPr>
        <w:t xml:space="preserve">EUR </w:t>
      </w:r>
      <w:r w:rsidR="00E9633B">
        <w:rPr>
          <w:rFonts w:ascii="Times New Roman" w:hAnsi="Times New Roman"/>
        </w:rPr>
        <w:t xml:space="preserve"> </w:t>
      </w:r>
      <w:r w:rsidR="000D61B5">
        <w:rPr>
          <w:rFonts w:ascii="Times New Roman" w:hAnsi="Times New Roman"/>
          <w:color w:val="auto"/>
        </w:rPr>
        <w:t>b</w:t>
      </w:r>
      <w:r w:rsidR="00E9633B" w:rsidRPr="006A6DA6">
        <w:rPr>
          <w:rFonts w:ascii="Times New Roman" w:hAnsi="Times New Roman"/>
          <w:color w:val="auto"/>
        </w:rPr>
        <w:t>ez PDV-a, odnosno</w:t>
      </w:r>
      <w:r w:rsidR="000A0EF8">
        <w:rPr>
          <w:rFonts w:ascii="Times New Roman" w:hAnsi="Times New Roman"/>
          <w:color w:val="auto"/>
        </w:rPr>
        <w:t xml:space="preserve"> </w:t>
      </w:r>
      <w:r w:rsidR="000D61B5">
        <w:rPr>
          <w:rFonts w:ascii="Times New Roman" w:hAnsi="Times New Roman"/>
          <w:color w:val="auto"/>
        </w:rPr>
        <w:t>320.000,00</w:t>
      </w:r>
      <w:r w:rsidR="000A0EF8">
        <w:rPr>
          <w:rFonts w:ascii="Times New Roman" w:hAnsi="Times New Roman"/>
          <w:color w:val="auto"/>
        </w:rPr>
        <w:t xml:space="preserve"> </w:t>
      </w:r>
      <w:r w:rsidR="002C2D3B">
        <w:rPr>
          <w:rFonts w:ascii="Times New Roman" w:hAnsi="Times New Roman"/>
          <w:color w:val="auto"/>
        </w:rPr>
        <w:t xml:space="preserve">EUR </w:t>
      </w:r>
      <w:r w:rsidR="00D017B7">
        <w:rPr>
          <w:rFonts w:ascii="Times New Roman" w:hAnsi="Times New Roman"/>
          <w:color w:val="auto"/>
        </w:rPr>
        <w:t>s</w:t>
      </w:r>
      <w:r w:rsidR="00E9633B" w:rsidRPr="006A6DA6">
        <w:rPr>
          <w:rFonts w:ascii="Times New Roman" w:hAnsi="Times New Roman"/>
          <w:color w:val="auto"/>
        </w:rPr>
        <w:t xml:space="preserve"> PDV-om</w:t>
      </w:r>
      <w:r w:rsidR="00A26182">
        <w:rPr>
          <w:rFonts w:ascii="Times New Roman" w:hAnsi="Times New Roman"/>
          <w:color w:val="auto"/>
        </w:rPr>
        <w:t xml:space="preserve"> koji čini 80</w:t>
      </w:r>
      <w:r w:rsidR="00D017B7">
        <w:rPr>
          <w:rFonts w:ascii="Times New Roman" w:hAnsi="Times New Roman"/>
          <w:color w:val="auto"/>
        </w:rPr>
        <w:t xml:space="preserve"> </w:t>
      </w:r>
      <w:r w:rsidR="00A26182">
        <w:rPr>
          <w:rFonts w:ascii="Times New Roman" w:hAnsi="Times New Roman"/>
          <w:color w:val="auto"/>
        </w:rPr>
        <w:t>% ukupnih troškova projekta.</w:t>
      </w:r>
    </w:p>
    <w:p w14:paraId="221AD7C7" w14:textId="77777777" w:rsidR="00E9633B" w:rsidRDefault="00E9633B" w:rsidP="00731FE2">
      <w:pPr>
        <w:pStyle w:val="NoSpacing"/>
        <w:ind w:firstLine="708"/>
        <w:jc w:val="both"/>
        <w:rPr>
          <w:rFonts w:ascii="Times New Roman" w:hAnsi="Times New Roman"/>
        </w:rPr>
      </w:pPr>
    </w:p>
    <w:p w14:paraId="7AD4B944" w14:textId="77777777" w:rsidR="00731FE2" w:rsidRDefault="00731FE2" w:rsidP="00731FE2">
      <w:pPr>
        <w:pStyle w:val="NoSpacing"/>
        <w:ind w:firstLine="708"/>
        <w:jc w:val="both"/>
        <w:rPr>
          <w:rFonts w:ascii="Times New Roman" w:hAnsi="Times New Roman"/>
        </w:rPr>
      </w:pPr>
    </w:p>
    <w:p w14:paraId="4DD46CF3" w14:textId="23C3E95B" w:rsidR="001515EF" w:rsidRDefault="001515EF" w:rsidP="0075626A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  <w:r w:rsidRPr="00651414">
        <w:rPr>
          <w:rFonts w:ascii="Times New Roman" w:hAnsi="Times New Roman" w:cs="Times New Roman"/>
          <w:b/>
          <w:color w:val="auto"/>
        </w:rPr>
        <w:t>II.</w:t>
      </w:r>
    </w:p>
    <w:p w14:paraId="2DDC1B9B" w14:textId="77777777" w:rsidR="00D017B7" w:rsidRPr="00651414" w:rsidRDefault="00D017B7" w:rsidP="0075626A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</w:p>
    <w:p w14:paraId="69647ADF" w14:textId="77777777" w:rsidR="00C02A62" w:rsidRPr="00651414" w:rsidRDefault="00992B6B" w:rsidP="001515E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>Ova Odluka stupa na snagu danom donošenja.</w:t>
      </w:r>
    </w:p>
    <w:p w14:paraId="4ECA999F" w14:textId="77777777" w:rsidR="006D6F40" w:rsidRPr="00651414" w:rsidRDefault="006D6F40" w:rsidP="001515EF">
      <w:pPr>
        <w:pStyle w:val="Tijeloteksta1"/>
        <w:shd w:val="clear" w:color="auto" w:fill="auto"/>
        <w:spacing w:after="21" w:line="278" w:lineRule="exact"/>
        <w:ind w:left="40" w:right="60"/>
        <w:rPr>
          <w:color w:val="auto"/>
        </w:rPr>
      </w:pPr>
    </w:p>
    <w:p w14:paraId="4D745615" w14:textId="77777777" w:rsidR="001515EF" w:rsidRPr="00651414" w:rsidRDefault="001515EF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03173DFF" w14:textId="77777777" w:rsidR="001515EF" w:rsidRPr="00651414" w:rsidRDefault="001515EF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DB2155D" w14:textId="77777777" w:rsidR="001515EF" w:rsidRPr="00651414" w:rsidRDefault="001515EF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3EA4D55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bookmarkStart w:id="2" w:name="bookmark4"/>
      <w:r w:rsidRPr="00651414">
        <w:rPr>
          <w:rFonts w:ascii="Times New Roman" w:hAnsi="Times New Roman" w:cs="Times New Roman"/>
          <w:color w:val="auto"/>
        </w:rPr>
        <w:t xml:space="preserve">KLASA: </w:t>
      </w:r>
    </w:p>
    <w:p w14:paraId="6EA5775D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>URBROJ:</w:t>
      </w:r>
    </w:p>
    <w:p w14:paraId="5CE1218C" w14:textId="77777777" w:rsidR="00AF6D73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43D0CDF4" w14:textId="77777777" w:rsidR="00AF6D73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>Zagreb,</w:t>
      </w:r>
    </w:p>
    <w:p w14:paraId="3C79D82B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966AAE3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62B681F5" w14:textId="77777777" w:rsidR="00AF6D73" w:rsidRPr="00651414" w:rsidRDefault="00AF6D73" w:rsidP="00AF6D73">
      <w:pPr>
        <w:pStyle w:val="NoSpacing"/>
        <w:ind w:left="5664" w:firstLine="708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 xml:space="preserve">PREDSJEDNIK </w:t>
      </w:r>
    </w:p>
    <w:p w14:paraId="0EA47663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565E7A65" w14:textId="77777777" w:rsidR="00AF6D73" w:rsidRPr="00651414" w:rsidRDefault="00AF6D73" w:rsidP="00AF6D73">
      <w:pPr>
        <w:pStyle w:val="NoSpacing"/>
        <w:ind w:left="5664" w:firstLine="708"/>
        <w:jc w:val="both"/>
        <w:rPr>
          <w:rFonts w:ascii="Times New Roman" w:hAnsi="Times New Roman" w:cs="Times New Roman"/>
          <w:color w:val="auto"/>
        </w:rPr>
      </w:pPr>
    </w:p>
    <w:p w14:paraId="018A6B02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mr. sc. </w:t>
      </w:r>
      <w:r w:rsidRPr="00651414">
        <w:rPr>
          <w:rFonts w:ascii="Times New Roman" w:hAnsi="Times New Roman" w:cs="Times New Roman"/>
          <w:color w:val="auto"/>
        </w:rPr>
        <w:t>Andrej Plenković</w:t>
      </w:r>
    </w:p>
    <w:p w14:paraId="3637D7EF" w14:textId="77777777" w:rsidR="00AF6D73" w:rsidRDefault="00AF6D73" w:rsidP="00AF6D73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1763CC1C" w14:textId="77777777" w:rsidR="005E3453" w:rsidRDefault="005E3453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6A9A1CC5" w14:textId="77777777" w:rsidR="005E3453" w:rsidRDefault="005E3453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354EA029" w14:textId="77777777" w:rsidR="005E3453" w:rsidRDefault="005E3453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246322A2" w14:textId="77777777" w:rsidR="008011D6" w:rsidRDefault="008011D6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0A345D3F" w14:textId="77777777" w:rsidR="00B60293" w:rsidRDefault="00B60293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448FF9E0" w14:textId="77777777" w:rsidR="00A26182" w:rsidRDefault="00A26182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15E9FCCD" w14:textId="77777777" w:rsidR="00C02A62" w:rsidRPr="00361EB0" w:rsidRDefault="00992B6B">
      <w:pPr>
        <w:pStyle w:val="Bodytext20"/>
        <w:shd w:val="clear" w:color="auto" w:fill="auto"/>
        <w:spacing w:before="0" w:after="215" w:line="240" w:lineRule="exact"/>
        <w:ind w:left="3820"/>
        <w:jc w:val="left"/>
        <w:rPr>
          <w:color w:val="auto"/>
          <w:sz w:val="28"/>
          <w:szCs w:val="28"/>
        </w:rPr>
      </w:pPr>
      <w:r w:rsidRPr="00361EB0">
        <w:rPr>
          <w:color w:val="auto"/>
          <w:sz w:val="28"/>
          <w:szCs w:val="28"/>
        </w:rPr>
        <w:t>Obrazloženje</w:t>
      </w:r>
      <w:bookmarkEnd w:id="2"/>
    </w:p>
    <w:p w14:paraId="64C9C95E" w14:textId="2528520A" w:rsidR="00A04A21" w:rsidRPr="002C2D3B" w:rsidRDefault="00992B6B" w:rsidP="00450345">
      <w:pPr>
        <w:pStyle w:val="NoSpacing"/>
        <w:ind w:firstLine="708"/>
        <w:jc w:val="both"/>
        <w:rPr>
          <w:rFonts w:ascii="Times New Roman" w:hAnsi="Times New Roman" w:cs="Times New Roman"/>
          <w:color w:val="FF0000"/>
        </w:rPr>
      </w:pPr>
      <w:r w:rsidRPr="00A04A21">
        <w:rPr>
          <w:rFonts w:ascii="Times New Roman" w:hAnsi="Times New Roman" w:cs="Times New Roman"/>
          <w:color w:val="auto"/>
        </w:rPr>
        <w:t xml:space="preserve">Upravno vijeće Javne ustanove </w:t>
      </w:r>
      <w:r w:rsidR="007A4921">
        <w:rPr>
          <w:rFonts w:ascii="Times New Roman" w:hAnsi="Times New Roman" w:cs="Times New Roman"/>
          <w:color w:val="auto"/>
        </w:rPr>
        <w:t>„</w:t>
      </w:r>
      <w:r w:rsidR="008011D6">
        <w:rPr>
          <w:rFonts w:ascii="Times New Roman" w:hAnsi="Times New Roman" w:cs="Times New Roman"/>
          <w:color w:val="auto"/>
        </w:rPr>
        <w:t xml:space="preserve">Park prirode </w:t>
      </w:r>
      <w:r w:rsidR="000D61B5">
        <w:rPr>
          <w:rFonts w:ascii="Times New Roman" w:hAnsi="Times New Roman" w:cs="Times New Roman"/>
          <w:color w:val="auto"/>
        </w:rPr>
        <w:t>Velebit</w:t>
      </w:r>
      <w:r w:rsidR="007A4921">
        <w:rPr>
          <w:rFonts w:ascii="Times New Roman" w:hAnsi="Times New Roman" w:cs="Times New Roman"/>
          <w:color w:val="auto"/>
        </w:rPr>
        <w:t>“</w:t>
      </w:r>
      <w:r w:rsidR="008011D6">
        <w:rPr>
          <w:rFonts w:ascii="Times New Roman" w:hAnsi="Times New Roman" w:cs="Times New Roman"/>
          <w:color w:val="auto"/>
        </w:rPr>
        <w:t xml:space="preserve"> (</w:t>
      </w:r>
      <w:r w:rsidR="00F01494">
        <w:rPr>
          <w:rFonts w:ascii="Times New Roman" w:hAnsi="Times New Roman" w:cs="Times New Roman"/>
          <w:color w:val="auto"/>
        </w:rPr>
        <w:t xml:space="preserve">u daljnjem </w:t>
      </w:r>
      <w:r w:rsidR="008011D6">
        <w:rPr>
          <w:rFonts w:ascii="Times New Roman" w:hAnsi="Times New Roman" w:cs="Times New Roman"/>
          <w:color w:val="auto"/>
        </w:rPr>
        <w:t>tekstu: P</w:t>
      </w:r>
      <w:r w:rsidRPr="00A04A21">
        <w:rPr>
          <w:rFonts w:ascii="Times New Roman" w:hAnsi="Times New Roman" w:cs="Times New Roman"/>
          <w:color w:val="auto"/>
        </w:rPr>
        <w:t xml:space="preserve">P </w:t>
      </w:r>
      <w:r w:rsidR="000D61B5">
        <w:rPr>
          <w:rFonts w:ascii="Times New Roman" w:hAnsi="Times New Roman" w:cs="Times New Roman"/>
          <w:color w:val="auto"/>
        </w:rPr>
        <w:t>Velebit</w:t>
      </w:r>
      <w:r w:rsidR="008011D6">
        <w:rPr>
          <w:rFonts w:ascii="Times New Roman" w:hAnsi="Times New Roman" w:cs="Times New Roman"/>
          <w:color w:val="auto"/>
        </w:rPr>
        <w:t>)</w:t>
      </w:r>
      <w:r w:rsidR="000E42D0" w:rsidRPr="00A04A21">
        <w:rPr>
          <w:rFonts w:ascii="Times New Roman" w:hAnsi="Times New Roman" w:cs="Times New Roman"/>
          <w:color w:val="auto"/>
        </w:rPr>
        <w:t xml:space="preserve"> je </w:t>
      </w:r>
      <w:r w:rsidR="00016CBB">
        <w:rPr>
          <w:rFonts w:ascii="Times New Roman" w:hAnsi="Times New Roman" w:cs="Times New Roman"/>
          <w:color w:val="auto"/>
        </w:rPr>
        <w:t>12</w:t>
      </w:r>
      <w:r w:rsidR="000D61B5">
        <w:rPr>
          <w:rFonts w:ascii="Times New Roman" w:hAnsi="Times New Roman" w:cs="Times New Roman"/>
          <w:color w:val="auto"/>
        </w:rPr>
        <w:t>. lipnja</w:t>
      </w:r>
      <w:r w:rsidR="00744D93" w:rsidRPr="008011D6">
        <w:rPr>
          <w:rFonts w:ascii="Times New Roman" w:hAnsi="Times New Roman" w:cs="Times New Roman"/>
          <w:color w:val="auto"/>
        </w:rPr>
        <w:t xml:space="preserve"> </w:t>
      </w:r>
      <w:r w:rsidR="00DC43DE" w:rsidRPr="008011D6">
        <w:rPr>
          <w:rFonts w:ascii="Times New Roman" w:hAnsi="Times New Roman" w:cs="Times New Roman"/>
          <w:color w:val="auto"/>
        </w:rPr>
        <w:t>20</w:t>
      </w:r>
      <w:r w:rsidR="00B34028" w:rsidRPr="008011D6">
        <w:rPr>
          <w:rFonts w:ascii="Times New Roman" w:hAnsi="Times New Roman" w:cs="Times New Roman"/>
          <w:color w:val="auto"/>
        </w:rPr>
        <w:t>2</w:t>
      </w:r>
      <w:r w:rsidR="000D61B5">
        <w:rPr>
          <w:rFonts w:ascii="Times New Roman" w:hAnsi="Times New Roman" w:cs="Times New Roman"/>
          <w:color w:val="auto"/>
        </w:rPr>
        <w:t>3</w:t>
      </w:r>
      <w:r w:rsidR="00B34028" w:rsidRPr="008011D6">
        <w:rPr>
          <w:rFonts w:ascii="Times New Roman" w:hAnsi="Times New Roman" w:cs="Times New Roman"/>
          <w:color w:val="auto"/>
        </w:rPr>
        <w:t>.</w:t>
      </w:r>
      <w:r w:rsidR="00B34028" w:rsidRPr="00A04A21">
        <w:rPr>
          <w:rFonts w:ascii="Times New Roman" w:hAnsi="Times New Roman" w:cs="Times New Roman"/>
          <w:color w:val="auto"/>
        </w:rPr>
        <w:t xml:space="preserve"> godine donijelo Odluku</w:t>
      </w:r>
      <w:r w:rsidR="008011D6">
        <w:rPr>
          <w:rFonts w:ascii="Times New Roman" w:hAnsi="Times New Roman" w:cs="Times New Roman"/>
          <w:color w:val="auto"/>
        </w:rPr>
        <w:t xml:space="preserve"> o davanju suglasnosti za </w:t>
      </w:r>
      <w:r w:rsidR="002E410B">
        <w:rPr>
          <w:rFonts w:ascii="Times New Roman" w:hAnsi="Times New Roman" w:cs="Times New Roman"/>
          <w:color w:val="auto"/>
        </w:rPr>
        <w:t xml:space="preserve">sklapanje </w:t>
      </w:r>
      <w:r w:rsidR="000D61B5" w:rsidRPr="000D61B5">
        <w:rPr>
          <w:rFonts w:ascii="Times New Roman" w:hAnsi="Times New Roman" w:cs="Times New Roman"/>
          <w:color w:val="auto"/>
        </w:rPr>
        <w:t>Ugovora o neposrednom sudjelovanju Fonda za zaštitu okoliša i energetske učinkovitosti u sufinanciranju projekta „Revitalizacija uvale Zavratnica- zaštićenog krajobraza  i NATURA 2000 područja u Parku prirode Velebit</w:t>
      </w:r>
      <w:r w:rsidR="000D61B5">
        <w:rPr>
          <w:rFonts w:ascii="Times New Roman" w:hAnsi="Times New Roman" w:cs="Times New Roman"/>
          <w:color w:val="auto"/>
        </w:rPr>
        <w:t xml:space="preserve">. </w:t>
      </w:r>
      <w:r w:rsidR="002C2D3B">
        <w:rPr>
          <w:rFonts w:ascii="Times New Roman" w:hAnsi="Times New Roman" w:cs="Times New Roman"/>
          <w:color w:val="auto"/>
        </w:rPr>
        <w:t xml:space="preserve">Ukupni procijenjeni troškovi projekta iznose 320.000,00 EUR (slovima: tristodvadesettisućaeura) bez PDV-a, odnosno 400.000,00 EUR </w:t>
      </w:r>
      <w:r w:rsidR="00676292">
        <w:rPr>
          <w:rFonts w:ascii="Times New Roman" w:hAnsi="Times New Roman" w:cs="Times New Roman"/>
          <w:color w:val="auto"/>
        </w:rPr>
        <w:t xml:space="preserve">(slovima: četiristotisućaeura) </w:t>
      </w:r>
      <w:r w:rsidR="002C2D3B">
        <w:rPr>
          <w:rFonts w:ascii="Times New Roman" w:hAnsi="Times New Roman" w:cs="Times New Roman"/>
          <w:color w:val="auto"/>
        </w:rPr>
        <w:t>sa PDV-om</w:t>
      </w:r>
      <w:r w:rsidR="00676292">
        <w:rPr>
          <w:rFonts w:ascii="Times New Roman" w:hAnsi="Times New Roman" w:cs="Times New Roman"/>
          <w:color w:val="auto"/>
        </w:rPr>
        <w:t xml:space="preserve">. </w:t>
      </w:r>
    </w:p>
    <w:p w14:paraId="2C3F1030" w14:textId="2F4CD74A" w:rsidR="00C02A62" w:rsidRDefault="00992B6B">
      <w:pPr>
        <w:pStyle w:val="Tijeloteksta1"/>
        <w:shd w:val="clear" w:color="auto" w:fill="auto"/>
        <w:spacing w:after="240"/>
        <w:ind w:left="40" w:right="60" w:firstLine="700"/>
        <w:rPr>
          <w:color w:val="auto"/>
        </w:rPr>
      </w:pPr>
      <w:r w:rsidRPr="002D6AFF">
        <w:rPr>
          <w:color w:val="auto"/>
        </w:rPr>
        <w:t xml:space="preserve">Člankom 14. stavkom 1. podstavkom </w:t>
      </w:r>
      <w:r w:rsidR="00F0079A">
        <w:rPr>
          <w:color w:val="auto"/>
        </w:rPr>
        <w:t>10</w:t>
      </w:r>
      <w:r w:rsidRPr="002D6AFF">
        <w:rPr>
          <w:color w:val="auto"/>
        </w:rPr>
        <w:t xml:space="preserve">. Statuta Javne ustanove </w:t>
      </w:r>
      <w:r w:rsidR="00C0548E">
        <w:rPr>
          <w:color w:val="auto"/>
        </w:rPr>
        <w:t xml:space="preserve">Parka prirode </w:t>
      </w:r>
      <w:r w:rsidR="000409BF">
        <w:rPr>
          <w:color w:val="auto"/>
        </w:rPr>
        <w:t>Velebit</w:t>
      </w:r>
      <w:r w:rsidR="00C0548E">
        <w:rPr>
          <w:color w:val="auto"/>
        </w:rPr>
        <w:t xml:space="preserve"> </w:t>
      </w:r>
      <w:r w:rsidRPr="002D6AFF">
        <w:rPr>
          <w:color w:val="auto"/>
        </w:rPr>
        <w:t xml:space="preserve">propisano je da Upravno vijeće donosi odluke o raspolaganju </w:t>
      </w:r>
      <w:r w:rsidR="00F0079A">
        <w:rPr>
          <w:color w:val="auto"/>
        </w:rPr>
        <w:t xml:space="preserve">pokretnom imovnim Ustanove, odnosno sklapanju drugog pravnog posla, pojedinačne vrijednosti koja ne prelazi iznos od </w:t>
      </w:r>
      <w:r w:rsidR="002C2D3B">
        <w:rPr>
          <w:color w:val="auto"/>
        </w:rPr>
        <w:t>1</w:t>
      </w:r>
      <w:r w:rsidR="00F0079A">
        <w:rPr>
          <w:color w:val="auto"/>
        </w:rPr>
        <w:t>.500.000,00 kuna, a iznad toga</w:t>
      </w:r>
      <w:r w:rsidRPr="002D6AFF">
        <w:rPr>
          <w:color w:val="auto"/>
        </w:rPr>
        <w:t xml:space="preserve"> uz suglasnost Vlade Republike Hrvatske.</w:t>
      </w:r>
    </w:p>
    <w:p w14:paraId="4196FEB6" w14:textId="77777777" w:rsidR="002C2D3B" w:rsidRPr="002C2D3B" w:rsidRDefault="002C2D3B" w:rsidP="002C2D3B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2C2D3B">
        <w:rPr>
          <w:rFonts w:ascii="Times New Roman" w:eastAsia="Times New Roman" w:hAnsi="Times New Roman" w:cs="Times New Roman"/>
          <w:color w:val="auto"/>
        </w:rPr>
        <w:t>Fond za zaštitu okoliša i energetsku učinkovitost (u daljnjem tekstu: Fond) objavio je dana 14. travnja 2023.g. Javni poziv za neposredno sufinanciranje projekata koji doprinose održivosti posjetiteljske infrastrukture (JP ZO 5/2023) u Narodnim novinama br. 41/23 i na mrežnoj stranici Fonda.</w:t>
      </w:r>
    </w:p>
    <w:p w14:paraId="58B6546C" w14:textId="3B7FF0F5" w:rsidR="002C2D3B" w:rsidRPr="002C2D3B" w:rsidRDefault="002C2D3B" w:rsidP="002C2D3B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2C2D3B">
        <w:rPr>
          <w:rFonts w:ascii="Times New Roman" w:eastAsia="Times New Roman" w:hAnsi="Times New Roman" w:cs="Times New Roman"/>
          <w:color w:val="auto"/>
        </w:rPr>
        <w:t>Javna ustanova „Park prirode Velebit“ (u da</w:t>
      </w:r>
      <w:r w:rsidR="00D017B7">
        <w:rPr>
          <w:rFonts w:ascii="Times New Roman" w:eastAsia="Times New Roman" w:hAnsi="Times New Roman" w:cs="Times New Roman"/>
          <w:color w:val="auto"/>
        </w:rPr>
        <w:t>ljnjem tekstu: Ustanova) se 24. travnja 2023.</w:t>
      </w:r>
      <w:r w:rsidRPr="002C2D3B">
        <w:rPr>
          <w:rFonts w:ascii="Times New Roman" w:eastAsia="Times New Roman" w:hAnsi="Times New Roman" w:cs="Times New Roman"/>
          <w:color w:val="auto"/>
        </w:rPr>
        <w:t xml:space="preserve"> prijavila na ranije navedeni Javni poziv, kojim traži sufinanciranje projekta „Revitalizacija uvale Zavratnica-zaštićenog krajobraza i NATURA 2000 područja u Parku prirode Velebit“ uz traženu popratnu dokumentaciju. Uvidom u dostavljenu dokumentaciju utvrđeno je da procijenjeni troškovi projekta iznose 320.000,00 EUR bez PDV-a, od čega su za Fond procijenjeni i opravdani troškovi u iznosu od 256.000,00 </w:t>
      </w:r>
      <w:r>
        <w:rPr>
          <w:rFonts w:ascii="Times New Roman" w:eastAsia="Times New Roman" w:hAnsi="Times New Roman" w:cs="Times New Roman"/>
          <w:color w:val="auto"/>
        </w:rPr>
        <w:t>E</w:t>
      </w:r>
      <w:r w:rsidRPr="002C2D3B">
        <w:rPr>
          <w:rFonts w:ascii="Times New Roman" w:eastAsia="Times New Roman" w:hAnsi="Times New Roman" w:cs="Times New Roman"/>
          <w:color w:val="auto"/>
        </w:rPr>
        <w:t xml:space="preserve">UR bez PDV-a, a isti se odnose na: </w:t>
      </w:r>
    </w:p>
    <w:p w14:paraId="65D197F0" w14:textId="5BC9DFA7" w:rsidR="002C2D3B" w:rsidRPr="002C2D3B" w:rsidRDefault="002C2D3B" w:rsidP="002C2D3B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2C2D3B">
        <w:rPr>
          <w:rFonts w:ascii="Times New Roman" w:eastAsia="Times New Roman" w:hAnsi="Times New Roman" w:cs="Times New Roman"/>
          <w:color w:val="auto"/>
        </w:rPr>
        <w:t>Uređenje Istočnog vidikovca Zavratnica zajedno sa stazom do Uvale (zamjena dotrajale ograde, obnova suhozid, čišćenje, nasipavanje zidanje rubnjaka i suhozida) dužina 1300m</w:t>
      </w:r>
    </w:p>
    <w:p w14:paraId="34BEB0D3" w14:textId="1354E074" w:rsidR="002C2D3B" w:rsidRPr="002C2D3B" w:rsidRDefault="002C2D3B" w:rsidP="002C2D3B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2C2D3B">
        <w:rPr>
          <w:rFonts w:ascii="Times New Roman" w:eastAsia="Times New Roman" w:hAnsi="Times New Roman" w:cs="Times New Roman"/>
          <w:color w:val="auto"/>
        </w:rPr>
        <w:lastRenderedPageBreak/>
        <w:t xml:space="preserve">Uređenje staze uvala Zavratnica (sanacija </w:t>
      </w:r>
      <w:r w:rsidR="00450345">
        <w:rPr>
          <w:rFonts w:ascii="Times New Roman" w:eastAsia="Times New Roman" w:hAnsi="Times New Roman" w:cs="Times New Roman"/>
          <w:color w:val="auto"/>
        </w:rPr>
        <w:t>potpornog</w:t>
      </w:r>
      <w:r w:rsidRPr="002C2D3B">
        <w:rPr>
          <w:rFonts w:ascii="Times New Roman" w:eastAsia="Times New Roman" w:hAnsi="Times New Roman" w:cs="Times New Roman"/>
          <w:color w:val="auto"/>
        </w:rPr>
        <w:t xml:space="preserve"> zida, izrada suhozida, postavljanje ankera, uklanjanje rastresitog materija)</w:t>
      </w:r>
    </w:p>
    <w:p w14:paraId="129251F1" w14:textId="588E279F" w:rsidR="002C2D3B" w:rsidRPr="002C2D3B" w:rsidRDefault="002C2D3B" w:rsidP="002C2D3B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2C2D3B">
        <w:rPr>
          <w:rFonts w:ascii="Times New Roman" w:eastAsia="Times New Roman" w:hAnsi="Times New Roman" w:cs="Times New Roman"/>
          <w:color w:val="auto"/>
        </w:rPr>
        <w:t>Uređenje staze Jablanac - uvala "Zapadni vidikovac" (nasipavanje zidanje rubnjaka i suhozida, izrada stepenica)</w:t>
      </w:r>
    </w:p>
    <w:p w14:paraId="125E4260" w14:textId="7A2AFDB2" w:rsidR="002C2D3B" w:rsidRPr="002C2D3B" w:rsidRDefault="002C2D3B" w:rsidP="002C2D3B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2C2D3B">
        <w:rPr>
          <w:rFonts w:ascii="Times New Roman" w:eastAsia="Times New Roman" w:hAnsi="Times New Roman" w:cs="Times New Roman"/>
          <w:color w:val="auto"/>
        </w:rPr>
        <w:t>Izrada drvene kućice (dobava i ugradnja na lokaciju) 16m2</w:t>
      </w:r>
    </w:p>
    <w:p w14:paraId="45251CB7" w14:textId="5DC97018" w:rsidR="002C2D3B" w:rsidRPr="002C2D3B" w:rsidRDefault="002C2D3B" w:rsidP="002C2D3B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2C2D3B">
        <w:rPr>
          <w:rFonts w:ascii="Times New Roman" w:eastAsia="Times New Roman" w:hAnsi="Times New Roman" w:cs="Times New Roman"/>
          <w:color w:val="auto"/>
        </w:rPr>
        <w:t>Izrada informativnih panoa (dobava i ugradnja na lokaciju)</w:t>
      </w:r>
    </w:p>
    <w:p w14:paraId="3BCB6907" w14:textId="24445F8F" w:rsidR="002C2D3B" w:rsidRPr="002C2D3B" w:rsidRDefault="002C2D3B" w:rsidP="002C2D3B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2C2D3B">
        <w:rPr>
          <w:rFonts w:ascii="Times New Roman" w:eastAsia="Times New Roman" w:hAnsi="Times New Roman" w:cs="Times New Roman"/>
          <w:color w:val="auto"/>
        </w:rPr>
        <w:t>Izrada projektne dokumentacije rekonstrukcije pješačke staze u uvali Zavratnice - Izvedbeni projekt (arhitektonski projekt i građevinski projekt s troškovnicima</w:t>
      </w:r>
    </w:p>
    <w:p w14:paraId="05891580" w14:textId="364BC843" w:rsidR="002C2D3B" w:rsidRPr="002C2D3B" w:rsidRDefault="002C2D3B" w:rsidP="002C2D3B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2C2D3B">
        <w:rPr>
          <w:rFonts w:ascii="Times New Roman" w:eastAsia="Times New Roman" w:hAnsi="Times New Roman" w:cs="Times New Roman"/>
          <w:color w:val="auto"/>
        </w:rPr>
        <w:t>Izrada geodetske situacije stvarnog stanja terena</w:t>
      </w:r>
      <w:r w:rsidR="00D017B7">
        <w:rPr>
          <w:rFonts w:ascii="Times New Roman" w:eastAsia="Times New Roman" w:hAnsi="Times New Roman" w:cs="Times New Roman"/>
          <w:color w:val="auto"/>
        </w:rPr>
        <w:t>.</w:t>
      </w:r>
    </w:p>
    <w:p w14:paraId="770A8ED0" w14:textId="77777777" w:rsidR="002C2D3B" w:rsidRPr="002C2D3B" w:rsidRDefault="002C2D3B" w:rsidP="002C2D3B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</w:p>
    <w:p w14:paraId="588A6625" w14:textId="0A9FED0D" w:rsidR="008316E2" w:rsidRPr="00BF3C1F" w:rsidRDefault="008316E2" w:rsidP="002C2D3B">
      <w:pPr>
        <w:ind w:firstLine="708"/>
        <w:jc w:val="both"/>
        <w:rPr>
          <w:rFonts w:ascii="Times New Roman" w:hAnsi="Times New Roman" w:cs="Times New Roman"/>
          <w:color w:val="auto"/>
          <w:lang w:val="hr-HR"/>
        </w:rPr>
      </w:pPr>
      <w:r>
        <w:rPr>
          <w:rFonts w:ascii="Times New Roman" w:hAnsi="Times New Roman" w:cs="Times New Roman"/>
          <w:color w:val="auto"/>
        </w:rPr>
        <w:t>Predmetne t</w:t>
      </w:r>
      <w:r w:rsidR="009A31FE">
        <w:rPr>
          <w:rFonts w:ascii="Times New Roman" w:hAnsi="Times New Roman" w:cs="Times New Roman"/>
          <w:color w:val="auto"/>
        </w:rPr>
        <w:t>roškove financi</w:t>
      </w:r>
      <w:r>
        <w:rPr>
          <w:rFonts w:ascii="Times New Roman" w:hAnsi="Times New Roman" w:cs="Times New Roman"/>
          <w:color w:val="auto"/>
        </w:rPr>
        <w:t xml:space="preserve">rati će se na način da će  Fond za zaštitu okoliša i energetsku učinkovitost sufinancirati </w:t>
      </w:r>
      <w:r w:rsidRPr="00BB6D48">
        <w:rPr>
          <w:rFonts w:ascii="Times New Roman" w:hAnsi="Times New Roman" w:cs="Times New Roman"/>
          <w:lang w:val="hr-HR"/>
        </w:rPr>
        <w:t>najviše do 80% prihvatljivi</w:t>
      </w:r>
      <w:r>
        <w:rPr>
          <w:rFonts w:ascii="Times New Roman" w:hAnsi="Times New Roman" w:cs="Times New Roman"/>
          <w:lang w:val="hr-HR"/>
        </w:rPr>
        <w:t>h i za Fond opravdanih troškova, dok će se  p</w:t>
      </w:r>
      <w:r w:rsidRPr="00BB6D48">
        <w:rPr>
          <w:rFonts w:ascii="Times New Roman" w:hAnsi="Times New Roman" w:cs="Times New Roman"/>
          <w:lang w:val="hr-HR"/>
        </w:rPr>
        <w:t>reo</w:t>
      </w:r>
      <w:r>
        <w:rPr>
          <w:rFonts w:ascii="Times New Roman" w:hAnsi="Times New Roman" w:cs="Times New Roman"/>
          <w:lang w:val="hr-HR"/>
        </w:rPr>
        <w:t>stalih 20% iznosa podmirit</w:t>
      </w:r>
      <w:r w:rsidRPr="00BB6D48">
        <w:rPr>
          <w:rFonts w:ascii="Times New Roman" w:hAnsi="Times New Roman" w:cs="Times New Roman"/>
          <w:lang w:val="hr-HR"/>
        </w:rPr>
        <w:t xml:space="preserve"> iz </w:t>
      </w:r>
      <w:r w:rsidR="002C2D3B">
        <w:rPr>
          <w:rFonts w:ascii="Times New Roman" w:hAnsi="Times New Roman" w:cs="Times New Roman"/>
          <w:lang w:val="hr-HR"/>
        </w:rPr>
        <w:t xml:space="preserve">vlastitih sredstava </w:t>
      </w:r>
      <w:r w:rsidRPr="00BB6D48">
        <w:rPr>
          <w:rFonts w:ascii="Times New Roman" w:hAnsi="Times New Roman" w:cs="Times New Roman"/>
          <w:lang w:val="hr-HR"/>
        </w:rPr>
        <w:t xml:space="preserve"> </w:t>
      </w:r>
      <w:r w:rsidR="002C2D3B">
        <w:rPr>
          <w:rFonts w:ascii="Times New Roman" w:hAnsi="Times New Roman" w:cs="Times New Roman"/>
          <w:lang w:val="hr-HR"/>
        </w:rPr>
        <w:t>Javne ustanove „Park prirode Velebit“</w:t>
      </w:r>
      <w:r w:rsidR="00676292">
        <w:rPr>
          <w:rFonts w:ascii="Times New Roman" w:hAnsi="Times New Roman" w:cs="Times New Roman"/>
          <w:lang w:val="hr-HR"/>
        </w:rPr>
        <w:t>.</w:t>
      </w:r>
    </w:p>
    <w:p w14:paraId="35B1E0BE" w14:textId="77777777" w:rsidR="00DD6072" w:rsidRDefault="00DD6072" w:rsidP="0002733C">
      <w:pPr>
        <w:pStyle w:val="Tijeloteksta1"/>
        <w:shd w:val="clear" w:color="auto" w:fill="auto"/>
        <w:ind w:left="40" w:right="60" w:firstLine="700"/>
        <w:rPr>
          <w:color w:val="auto"/>
        </w:rPr>
      </w:pPr>
    </w:p>
    <w:p w14:paraId="5B6E8C3F" w14:textId="45053D7E" w:rsidR="00BB6D48" w:rsidRPr="00651414" w:rsidRDefault="00992B6B" w:rsidP="00D017B7">
      <w:pPr>
        <w:pStyle w:val="Tijeloteksta1"/>
        <w:shd w:val="clear" w:color="auto" w:fill="auto"/>
        <w:ind w:left="40" w:right="60" w:firstLine="700"/>
        <w:rPr>
          <w:color w:val="auto"/>
        </w:rPr>
      </w:pPr>
      <w:r w:rsidRPr="00BF3C1F">
        <w:rPr>
          <w:color w:val="auto"/>
        </w:rPr>
        <w:t>Slijedom navedenog</w:t>
      </w:r>
      <w:r w:rsidR="00D017B7">
        <w:rPr>
          <w:color w:val="auto"/>
        </w:rPr>
        <w:t>a</w:t>
      </w:r>
      <w:r w:rsidRPr="00BF3C1F">
        <w:rPr>
          <w:color w:val="auto"/>
        </w:rPr>
        <w:t xml:space="preserve">, a </w:t>
      </w:r>
      <w:r w:rsidR="00D017B7">
        <w:rPr>
          <w:color w:val="auto"/>
        </w:rPr>
        <w:t xml:space="preserve">s </w:t>
      </w:r>
      <w:r w:rsidRPr="00BF3C1F">
        <w:rPr>
          <w:color w:val="auto"/>
        </w:rPr>
        <w:t xml:space="preserve">obzirom </w:t>
      </w:r>
      <w:r w:rsidR="00D017B7">
        <w:rPr>
          <w:color w:val="auto"/>
        </w:rPr>
        <w:t xml:space="preserve">na to </w:t>
      </w:r>
      <w:bookmarkStart w:id="3" w:name="_GoBack"/>
      <w:bookmarkEnd w:id="3"/>
      <w:r w:rsidRPr="00BF3C1F">
        <w:rPr>
          <w:color w:val="auto"/>
        </w:rPr>
        <w:t xml:space="preserve">da se radi o </w:t>
      </w:r>
      <w:r w:rsidR="00DC79F7" w:rsidRPr="00BF3C1F">
        <w:rPr>
          <w:color w:val="auto"/>
        </w:rPr>
        <w:t xml:space="preserve">sklapanju pravnog posla u visini od </w:t>
      </w:r>
      <w:r w:rsidR="00676292">
        <w:rPr>
          <w:color w:val="auto"/>
        </w:rPr>
        <w:t>320.000,00</w:t>
      </w:r>
      <w:r w:rsidR="00BF3C1F" w:rsidRPr="00BF3C1F">
        <w:rPr>
          <w:color w:val="auto"/>
        </w:rPr>
        <w:t xml:space="preserve"> </w:t>
      </w:r>
      <w:r w:rsidR="00676292">
        <w:rPr>
          <w:color w:val="auto"/>
        </w:rPr>
        <w:t xml:space="preserve">EUR </w:t>
      </w:r>
      <w:r w:rsidR="00BF3C1F" w:rsidRPr="00BF3C1F">
        <w:rPr>
          <w:color w:val="auto"/>
        </w:rPr>
        <w:t xml:space="preserve"> (</w:t>
      </w:r>
      <w:r w:rsidR="00676292" w:rsidRPr="00676292">
        <w:rPr>
          <w:color w:val="auto"/>
        </w:rPr>
        <w:t>2.411.040,00 kn</w:t>
      </w:r>
      <w:r w:rsidR="00BF3C1F" w:rsidRPr="00BF3C1F">
        <w:rPr>
          <w:color w:val="auto"/>
        </w:rPr>
        <w:t>)</w:t>
      </w:r>
      <w:r w:rsidR="00DC79F7" w:rsidRPr="00BF3C1F">
        <w:rPr>
          <w:color w:val="auto"/>
        </w:rPr>
        <w:t xml:space="preserve"> bez PDV-a</w:t>
      </w:r>
      <w:r w:rsidR="00BF3C1F" w:rsidRPr="00BF3C1F">
        <w:rPr>
          <w:color w:val="auto"/>
        </w:rPr>
        <w:t xml:space="preserve">, </w:t>
      </w:r>
      <w:r w:rsidR="00676292">
        <w:rPr>
          <w:color w:val="auto"/>
        </w:rPr>
        <w:t>400.000,00 EUR</w:t>
      </w:r>
      <w:r w:rsidR="00BF3C1F" w:rsidRPr="00BF3C1F">
        <w:rPr>
          <w:color w:val="auto"/>
        </w:rPr>
        <w:t xml:space="preserve">  (</w:t>
      </w:r>
      <w:r w:rsidR="00676292">
        <w:rPr>
          <w:color w:val="auto"/>
        </w:rPr>
        <w:t>3.013.800</w:t>
      </w:r>
      <w:r w:rsidR="00BF3C1F" w:rsidRPr="00BF3C1F">
        <w:rPr>
          <w:color w:val="auto"/>
        </w:rPr>
        <w:t xml:space="preserve"> kn) sa PDV-om</w:t>
      </w:r>
      <w:r w:rsidRPr="00BF3C1F">
        <w:rPr>
          <w:color w:val="auto"/>
        </w:rPr>
        <w:t>, te da</w:t>
      </w:r>
      <w:r w:rsidR="001F7659" w:rsidRPr="00BF3C1F">
        <w:rPr>
          <w:color w:val="auto"/>
        </w:rPr>
        <w:t xml:space="preserve"> </w:t>
      </w:r>
      <w:r w:rsidRPr="00BF3C1F">
        <w:rPr>
          <w:color w:val="auto"/>
        </w:rPr>
        <w:t xml:space="preserve">je sukladno članku 14. stavku 1. podstavku </w:t>
      </w:r>
      <w:r w:rsidR="00DC79F7" w:rsidRPr="00BF3C1F">
        <w:rPr>
          <w:color w:val="auto"/>
        </w:rPr>
        <w:t>10</w:t>
      </w:r>
      <w:r w:rsidRPr="00BF3C1F">
        <w:rPr>
          <w:color w:val="auto"/>
        </w:rPr>
        <w:t xml:space="preserve">. Statuta </w:t>
      </w:r>
      <w:r w:rsidR="00C0548E" w:rsidRPr="00BF3C1F">
        <w:rPr>
          <w:color w:val="auto"/>
        </w:rPr>
        <w:t xml:space="preserve">PP </w:t>
      </w:r>
      <w:r w:rsidR="00450345">
        <w:rPr>
          <w:color w:val="auto"/>
        </w:rPr>
        <w:t>Velebit</w:t>
      </w:r>
      <w:r w:rsidR="00C0548E" w:rsidRPr="00BF3C1F">
        <w:rPr>
          <w:color w:val="auto"/>
        </w:rPr>
        <w:t xml:space="preserve"> </w:t>
      </w:r>
      <w:r w:rsidRPr="00BF3C1F">
        <w:rPr>
          <w:color w:val="auto"/>
        </w:rPr>
        <w:t xml:space="preserve">propisano da Upravno </w:t>
      </w:r>
      <w:r w:rsidRPr="00651414">
        <w:rPr>
          <w:color w:val="auto"/>
        </w:rPr>
        <w:t xml:space="preserve">vijeće donosi odluke o </w:t>
      </w:r>
      <w:r w:rsidR="00DC79F7">
        <w:rPr>
          <w:color w:val="auto"/>
        </w:rPr>
        <w:t xml:space="preserve">sklapanju pravnog posla čija pojedinačna vrijednost prelazi </w:t>
      </w:r>
      <w:r w:rsidR="00676292">
        <w:rPr>
          <w:color w:val="auto"/>
        </w:rPr>
        <w:t>1</w:t>
      </w:r>
      <w:r w:rsidR="00DC79F7">
        <w:rPr>
          <w:color w:val="auto"/>
        </w:rPr>
        <w:t xml:space="preserve">.500.00,00 kn uz suglasnost </w:t>
      </w:r>
      <w:r w:rsidRPr="00651414">
        <w:rPr>
          <w:color w:val="auto"/>
        </w:rPr>
        <w:t>Vlade Republike Hrvatske, odlučeno je kao u izreci.</w:t>
      </w:r>
    </w:p>
    <w:sectPr w:rsidR="00BB6D48" w:rsidRPr="00651414">
      <w:headerReference w:type="default" r:id="rId12"/>
      <w:type w:val="continuous"/>
      <w:pgSz w:w="11905" w:h="16837"/>
      <w:pgMar w:top="1669" w:right="1329" w:bottom="1338" w:left="14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DD13F" w14:textId="77777777" w:rsidR="00A232E0" w:rsidRDefault="00A232E0">
      <w:r>
        <w:separator/>
      </w:r>
    </w:p>
  </w:endnote>
  <w:endnote w:type="continuationSeparator" w:id="0">
    <w:p w14:paraId="22034D05" w14:textId="77777777" w:rsidR="00A232E0" w:rsidRDefault="00A2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E63E9" w14:textId="77777777" w:rsidR="00A232E0" w:rsidRDefault="00A232E0"/>
  </w:footnote>
  <w:footnote w:type="continuationSeparator" w:id="0">
    <w:p w14:paraId="5CAA0F4F" w14:textId="77777777" w:rsidR="00A232E0" w:rsidRDefault="00A232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F332E" w14:textId="77777777" w:rsidR="00C02A62" w:rsidRDefault="00C02A62">
    <w:pPr>
      <w:pStyle w:val="Headerorfooter0"/>
      <w:framePr w:w="11959" w:h="163" w:wrap="none" w:vAnchor="text" w:hAnchor="page" w:x="-26" w:y="959"/>
      <w:shd w:val="clear" w:color="auto" w:fill="auto"/>
      <w:ind w:left="872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755EA"/>
    <w:multiLevelType w:val="hybridMultilevel"/>
    <w:tmpl w:val="3BAA5C2C"/>
    <w:lvl w:ilvl="0" w:tplc="7AFECD4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5F5885"/>
    <w:multiLevelType w:val="hybridMultilevel"/>
    <w:tmpl w:val="7B981DBA"/>
    <w:lvl w:ilvl="0" w:tplc="101A000F">
      <w:start w:val="1"/>
      <w:numFmt w:val="decimal"/>
      <w:lvlText w:val="%1."/>
      <w:lvlJc w:val="left"/>
      <w:pPr>
        <w:ind w:left="1428" w:hanging="360"/>
      </w:pPr>
    </w:lvl>
    <w:lvl w:ilvl="1" w:tplc="101A0019" w:tentative="1">
      <w:start w:val="1"/>
      <w:numFmt w:val="lowerLetter"/>
      <w:lvlText w:val="%2."/>
      <w:lvlJc w:val="left"/>
      <w:pPr>
        <w:ind w:left="2148" w:hanging="360"/>
      </w:pPr>
    </w:lvl>
    <w:lvl w:ilvl="2" w:tplc="101A001B" w:tentative="1">
      <w:start w:val="1"/>
      <w:numFmt w:val="lowerRoman"/>
      <w:lvlText w:val="%3."/>
      <w:lvlJc w:val="right"/>
      <w:pPr>
        <w:ind w:left="2868" w:hanging="180"/>
      </w:pPr>
    </w:lvl>
    <w:lvl w:ilvl="3" w:tplc="101A000F" w:tentative="1">
      <w:start w:val="1"/>
      <w:numFmt w:val="decimal"/>
      <w:lvlText w:val="%4."/>
      <w:lvlJc w:val="left"/>
      <w:pPr>
        <w:ind w:left="3588" w:hanging="360"/>
      </w:pPr>
    </w:lvl>
    <w:lvl w:ilvl="4" w:tplc="101A0019" w:tentative="1">
      <w:start w:val="1"/>
      <w:numFmt w:val="lowerLetter"/>
      <w:lvlText w:val="%5."/>
      <w:lvlJc w:val="left"/>
      <w:pPr>
        <w:ind w:left="4308" w:hanging="360"/>
      </w:pPr>
    </w:lvl>
    <w:lvl w:ilvl="5" w:tplc="101A001B" w:tentative="1">
      <w:start w:val="1"/>
      <w:numFmt w:val="lowerRoman"/>
      <w:lvlText w:val="%6."/>
      <w:lvlJc w:val="right"/>
      <w:pPr>
        <w:ind w:left="5028" w:hanging="180"/>
      </w:pPr>
    </w:lvl>
    <w:lvl w:ilvl="6" w:tplc="101A000F" w:tentative="1">
      <w:start w:val="1"/>
      <w:numFmt w:val="decimal"/>
      <w:lvlText w:val="%7."/>
      <w:lvlJc w:val="left"/>
      <w:pPr>
        <w:ind w:left="5748" w:hanging="360"/>
      </w:pPr>
    </w:lvl>
    <w:lvl w:ilvl="7" w:tplc="101A0019" w:tentative="1">
      <w:start w:val="1"/>
      <w:numFmt w:val="lowerLetter"/>
      <w:lvlText w:val="%8."/>
      <w:lvlJc w:val="left"/>
      <w:pPr>
        <w:ind w:left="6468" w:hanging="360"/>
      </w:pPr>
    </w:lvl>
    <w:lvl w:ilvl="8" w:tplc="10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B620E52"/>
    <w:multiLevelType w:val="multilevel"/>
    <w:tmpl w:val="0CBE3B0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62"/>
    <w:rsid w:val="000020EB"/>
    <w:rsid w:val="00005EA1"/>
    <w:rsid w:val="00016CBB"/>
    <w:rsid w:val="000171EF"/>
    <w:rsid w:val="0002733C"/>
    <w:rsid w:val="00036A1A"/>
    <w:rsid w:val="000409BF"/>
    <w:rsid w:val="000434AD"/>
    <w:rsid w:val="00047ADA"/>
    <w:rsid w:val="00047BAC"/>
    <w:rsid w:val="0006030F"/>
    <w:rsid w:val="00093728"/>
    <w:rsid w:val="000A0EF8"/>
    <w:rsid w:val="000D20F4"/>
    <w:rsid w:val="000D61B5"/>
    <w:rsid w:val="000E014E"/>
    <w:rsid w:val="000E42D0"/>
    <w:rsid w:val="000E630E"/>
    <w:rsid w:val="001140E7"/>
    <w:rsid w:val="001515EF"/>
    <w:rsid w:val="00155E01"/>
    <w:rsid w:val="00184348"/>
    <w:rsid w:val="001869A0"/>
    <w:rsid w:val="001B2A71"/>
    <w:rsid w:val="001C4978"/>
    <w:rsid w:val="001F1075"/>
    <w:rsid w:val="001F7659"/>
    <w:rsid w:val="00220804"/>
    <w:rsid w:val="00230214"/>
    <w:rsid w:val="00243DB5"/>
    <w:rsid w:val="002800AE"/>
    <w:rsid w:val="002A4006"/>
    <w:rsid w:val="002B5155"/>
    <w:rsid w:val="002B6F97"/>
    <w:rsid w:val="002C2D3B"/>
    <w:rsid w:val="002D6794"/>
    <w:rsid w:val="002D6AFF"/>
    <w:rsid w:val="002E05A2"/>
    <w:rsid w:val="002E410B"/>
    <w:rsid w:val="002F325F"/>
    <w:rsid w:val="003014D2"/>
    <w:rsid w:val="00326735"/>
    <w:rsid w:val="0034784C"/>
    <w:rsid w:val="00361D6A"/>
    <w:rsid w:val="00361EB0"/>
    <w:rsid w:val="0038770A"/>
    <w:rsid w:val="0039700F"/>
    <w:rsid w:val="003A438F"/>
    <w:rsid w:val="003C3939"/>
    <w:rsid w:val="003E74FF"/>
    <w:rsid w:val="003F4B68"/>
    <w:rsid w:val="004167E9"/>
    <w:rsid w:val="00450345"/>
    <w:rsid w:val="00454CF8"/>
    <w:rsid w:val="00463A8F"/>
    <w:rsid w:val="0046418A"/>
    <w:rsid w:val="00467231"/>
    <w:rsid w:val="00471824"/>
    <w:rsid w:val="0047207E"/>
    <w:rsid w:val="00477B22"/>
    <w:rsid w:val="004860DA"/>
    <w:rsid w:val="004E3B6A"/>
    <w:rsid w:val="004F3743"/>
    <w:rsid w:val="004F5072"/>
    <w:rsid w:val="00501E2B"/>
    <w:rsid w:val="005638AD"/>
    <w:rsid w:val="005B0135"/>
    <w:rsid w:val="005C497E"/>
    <w:rsid w:val="005C6858"/>
    <w:rsid w:val="005D5FE2"/>
    <w:rsid w:val="005E0CD1"/>
    <w:rsid w:val="005E3453"/>
    <w:rsid w:val="00602F67"/>
    <w:rsid w:val="00651414"/>
    <w:rsid w:val="00676292"/>
    <w:rsid w:val="0068650A"/>
    <w:rsid w:val="006A6DA6"/>
    <w:rsid w:val="006A7327"/>
    <w:rsid w:val="006D6F40"/>
    <w:rsid w:val="00713D63"/>
    <w:rsid w:val="00731FE2"/>
    <w:rsid w:val="00744D93"/>
    <w:rsid w:val="007542BC"/>
    <w:rsid w:val="0075626A"/>
    <w:rsid w:val="00757BD7"/>
    <w:rsid w:val="00780480"/>
    <w:rsid w:val="00792AC4"/>
    <w:rsid w:val="0079744A"/>
    <w:rsid w:val="007A2AF5"/>
    <w:rsid w:val="007A4921"/>
    <w:rsid w:val="007C5392"/>
    <w:rsid w:val="007E5E19"/>
    <w:rsid w:val="007F4066"/>
    <w:rsid w:val="008011D6"/>
    <w:rsid w:val="008316E2"/>
    <w:rsid w:val="00850519"/>
    <w:rsid w:val="0087575F"/>
    <w:rsid w:val="00897DD6"/>
    <w:rsid w:val="008A6021"/>
    <w:rsid w:val="008A789F"/>
    <w:rsid w:val="008B0483"/>
    <w:rsid w:val="008E15A2"/>
    <w:rsid w:val="008E410F"/>
    <w:rsid w:val="008E5CC6"/>
    <w:rsid w:val="008E68B1"/>
    <w:rsid w:val="008F14BD"/>
    <w:rsid w:val="008F5D43"/>
    <w:rsid w:val="008F6FFB"/>
    <w:rsid w:val="00913BDC"/>
    <w:rsid w:val="009211BB"/>
    <w:rsid w:val="00947081"/>
    <w:rsid w:val="009558B2"/>
    <w:rsid w:val="009832F8"/>
    <w:rsid w:val="00991AC0"/>
    <w:rsid w:val="00992B6B"/>
    <w:rsid w:val="009A31FE"/>
    <w:rsid w:val="009B1E25"/>
    <w:rsid w:val="009C2502"/>
    <w:rsid w:val="00A04A21"/>
    <w:rsid w:val="00A232E0"/>
    <w:rsid w:val="00A26182"/>
    <w:rsid w:val="00A57349"/>
    <w:rsid w:val="00A81FD3"/>
    <w:rsid w:val="00A820FA"/>
    <w:rsid w:val="00A84B8E"/>
    <w:rsid w:val="00AB14BB"/>
    <w:rsid w:val="00AD4A2F"/>
    <w:rsid w:val="00AF48AC"/>
    <w:rsid w:val="00AF6D73"/>
    <w:rsid w:val="00AF7A4C"/>
    <w:rsid w:val="00B043B7"/>
    <w:rsid w:val="00B34028"/>
    <w:rsid w:val="00B43CA5"/>
    <w:rsid w:val="00B45EDD"/>
    <w:rsid w:val="00B57EE9"/>
    <w:rsid w:val="00B60293"/>
    <w:rsid w:val="00B63EAD"/>
    <w:rsid w:val="00BA22EA"/>
    <w:rsid w:val="00BB6D48"/>
    <w:rsid w:val="00BF2A9E"/>
    <w:rsid w:val="00BF3C1F"/>
    <w:rsid w:val="00C02A62"/>
    <w:rsid w:val="00C0548E"/>
    <w:rsid w:val="00C32BFE"/>
    <w:rsid w:val="00C3373B"/>
    <w:rsid w:val="00C36B76"/>
    <w:rsid w:val="00C503FA"/>
    <w:rsid w:val="00C53100"/>
    <w:rsid w:val="00C76B32"/>
    <w:rsid w:val="00C8096B"/>
    <w:rsid w:val="00CA4C7D"/>
    <w:rsid w:val="00CA560F"/>
    <w:rsid w:val="00CC659B"/>
    <w:rsid w:val="00CE0F41"/>
    <w:rsid w:val="00D017B7"/>
    <w:rsid w:val="00D022C0"/>
    <w:rsid w:val="00D42FCF"/>
    <w:rsid w:val="00D52034"/>
    <w:rsid w:val="00D8734B"/>
    <w:rsid w:val="00D941AA"/>
    <w:rsid w:val="00DC36F9"/>
    <w:rsid w:val="00DC43DE"/>
    <w:rsid w:val="00DC79F7"/>
    <w:rsid w:val="00DD3177"/>
    <w:rsid w:val="00DD6072"/>
    <w:rsid w:val="00DF26FD"/>
    <w:rsid w:val="00DF66D3"/>
    <w:rsid w:val="00E027AE"/>
    <w:rsid w:val="00E0760A"/>
    <w:rsid w:val="00E16115"/>
    <w:rsid w:val="00E243A6"/>
    <w:rsid w:val="00E722A0"/>
    <w:rsid w:val="00E956C8"/>
    <w:rsid w:val="00E9633B"/>
    <w:rsid w:val="00EB5340"/>
    <w:rsid w:val="00EC37E7"/>
    <w:rsid w:val="00EC55B6"/>
    <w:rsid w:val="00EE7C2C"/>
    <w:rsid w:val="00F0079A"/>
    <w:rsid w:val="00F01494"/>
    <w:rsid w:val="00F12F06"/>
    <w:rsid w:val="00F161D5"/>
    <w:rsid w:val="00F23678"/>
    <w:rsid w:val="00F315D0"/>
    <w:rsid w:val="00F3522D"/>
    <w:rsid w:val="00F46A41"/>
    <w:rsid w:val="00F561BE"/>
    <w:rsid w:val="00F816C3"/>
    <w:rsid w:val="00F9304A"/>
    <w:rsid w:val="00FA3E19"/>
    <w:rsid w:val="00FA3F66"/>
    <w:rsid w:val="00FB3DD4"/>
    <w:rsid w:val="00FC1ABE"/>
    <w:rsid w:val="00FD0D12"/>
    <w:rsid w:val="00FD4772"/>
    <w:rsid w:val="00FD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DD2F"/>
  <w15:docId w15:val="{2B87FE5C-8F8A-4965-A22A-C49083A7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">
    <w:name w:val="Body text_"/>
    <w:basedOn w:val="DefaultParagraphFont"/>
    <w:link w:val="Tijelotekst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LucidaSansUnicode85ptBold">
    <w:name w:val="Header or footer + Lucida Sans Unicode;8;5 pt;Bold"/>
    <w:basedOn w:val="Headerorfooter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Tijeloteksta1">
    <w:name w:val="Tijelo teksta1"/>
    <w:basedOn w:val="Normal"/>
    <w:link w:val="Bodytext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114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60" w:after="7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780" w:line="274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before="480" w:line="274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NoSpacing">
    <w:name w:val="No Spacing"/>
    <w:qFormat/>
    <w:rsid w:val="006D6F40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515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5E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515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5EF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4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14"/>
    <w:rPr>
      <w:rFonts w:ascii="Segoe U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54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4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48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4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48E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913BDC"/>
    <w:rPr>
      <w:color w:val="000000"/>
    </w:rPr>
  </w:style>
  <w:style w:type="paragraph" w:styleId="ListParagraph">
    <w:name w:val="List Paragraph"/>
    <w:basedOn w:val="Normal"/>
    <w:uiPriority w:val="34"/>
    <w:qFormat/>
    <w:rsid w:val="002C2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AZJMDCZ6QSYZ-1849078857-30610</_dlc_DocId>
    <_dlc_DocIdUrl xmlns="a494813a-d0d8-4dad-94cb-0d196f36ba15">
      <Url>https://ekoordinacije.vlada.hr/koordinacija-gospodarstvo/_layouts/15/DocIdRedir.aspx?ID=AZJMDCZ6QSYZ-1849078857-30610</Url>
      <Description>AZJMDCZ6QSYZ-1849078857-30610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39CC334-3971-4363-9E6D-75ECAF8B9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2666CE-9E5A-4944-A65D-CD31EAD2B7B3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E4CDE10-6113-4CEB-88EE-D41A0CE3EE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1CDDD2-84F6-4C38-AEE0-8F3DA3CD70B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Jukić</dc:creator>
  <cp:lastModifiedBy>Ines Uglešić</cp:lastModifiedBy>
  <cp:revision>9</cp:revision>
  <cp:lastPrinted>2023-08-17T14:14:00Z</cp:lastPrinted>
  <dcterms:created xsi:type="dcterms:W3CDTF">2023-06-12T07:21:00Z</dcterms:created>
  <dcterms:modified xsi:type="dcterms:W3CDTF">2023-09-04T14:00:00Z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04e0c03f4e15c2a21057941d79801e49e19bda13c92540bc00e6fd4cb6ebb117</vt:lpwstr>
  </property>
  <property fmtid="{D5CDD505-2E9C-101B-9397-08002B2CF9AE}" pid="3" name="ContentTypeId">
    <vt:lpwstr>0x010100E9B0585B2CC6B7498492DEAFE3511BDC</vt:lpwstr>
  </property>
  <property fmtid="{D5CDD505-2E9C-101B-9397-08002B2CF9AE}" pid="4" name="_dlc_DocIdItemGuid">
    <vt:lpwstr>0d33204e-0e61-440a-b801-c097034db060</vt:lpwstr>
  </property>
</Properties>
</file>